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A7E3B1" w14:textId="77777777" w:rsidR="00FE2E30" w:rsidRPr="006A57D3" w:rsidRDefault="00D32AB8">
      <w:pPr>
        <w:sectPr w:rsidR="00FE2E30" w:rsidRPr="006A57D3">
          <w:type w:val="continuous"/>
          <w:pgSz w:w="12240" w:h="15840" w:code="1"/>
          <w:pgMar w:top="1440" w:right="1440" w:bottom="1440" w:left="1440" w:header="720" w:footer="720" w:gutter="0"/>
          <w:pgNumType w:start="1"/>
          <w:cols w:space="720"/>
          <w:formProt w:val="0"/>
          <w:vAlign w:val="center"/>
          <w:docGrid w:linePitch="360"/>
        </w:sectPr>
      </w:pPr>
      <w:r w:rsidRPr="006A57D3">
        <w:rPr>
          <w:noProof/>
          <w:lang w:val="en-CA" w:eastAsia="en-CA" w:bidi="ar-SA"/>
        </w:rPr>
        <mc:AlternateContent>
          <mc:Choice Requires="wps">
            <w:drawing>
              <wp:anchor distT="0" distB="0" distL="114300" distR="114300" simplePos="0" relativeHeight="251659264" behindDoc="0" locked="0" layoutInCell="1" allowOverlap="1" wp14:anchorId="20B58A13" wp14:editId="75B7EDDD">
                <wp:simplePos x="0" y="0"/>
                <wp:positionH relativeFrom="column">
                  <wp:posOffset>236220</wp:posOffset>
                </wp:positionH>
                <wp:positionV relativeFrom="paragraph">
                  <wp:posOffset>-1637665</wp:posOffset>
                </wp:positionV>
                <wp:extent cx="2132965" cy="2840355"/>
                <wp:effectExtent l="0" t="635" r="2540" b="0"/>
                <wp:wrapNone/>
                <wp:docPr id="33"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2965" cy="2840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548DD4"/>
                              </a:solidFill>
                              <a:miter lim="800000"/>
                              <a:headEnd/>
                              <a:tailEnd/>
                            </a14:hiddenLine>
                          </a:ext>
                        </a:extLst>
                      </wps:spPr>
                      <wps:txbx>
                        <w:txbxContent>
                          <w:p w14:paraId="6DF23C2C" w14:textId="77777777" w:rsidR="00DD26C5" w:rsidRDefault="00DD26C5" w:rsidP="00D5240E">
                            <w:r>
                              <w:rPr>
                                <w:noProof/>
                                <w:lang w:val="en-CA" w:eastAsia="en-CA" w:bidi="ar-SA"/>
                              </w:rPr>
                              <w:drawing>
                                <wp:inline distT="0" distB="0" distL="0" distR="0" wp14:anchorId="5E97EF5C" wp14:editId="05C67E82">
                                  <wp:extent cx="1949539" cy="2596896"/>
                                  <wp:effectExtent l="0" t="0" r="0" b="0"/>
                                  <wp:docPr id="5" name="Picture 5" descr="C:\Users\Darren\Desktop\New Photos\s00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arren\Desktop\New Photos\s00006.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50749" cy="2598508"/>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w14:anchorId="20B58A13" id="_x0000_t202" coordsize="21600,21600" o:spt="202" path="m,l,21600r21600,l21600,xe">
                <v:stroke joinstyle="miter"/>
                <v:path gradientshapeok="t" o:connecttype="rect"/>
              </v:shapetype>
              <v:shape id="Text Box 107" o:spid="_x0000_s1026" type="#_x0000_t202" style="position:absolute;margin-left:18.6pt;margin-top:-128.95pt;width:167.95pt;height:223.65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" filled="f" stroked="f" strokecolor="#548dd4">
                <v:textbox style="mso-fit-shape-to-text:t">
                  <w:txbxContent>
                    <w:p w14:paraId="6DF23C2C" w14:textId="77777777" w:rsidR="00DD26C5" w:rsidRDefault="00DD26C5" w:rsidP="00D5240E">
                      <w:r>
                        <w:rPr>
                          <w:noProof/>
                          <w:lang w:val="en-CA" w:eastAsia="en-CA" w:bidi="ar-SA"/>
                        </w:rPr>
                        <w:drawing>
                          <wp:inline distT="0" distB="0" distL="0" distR="0" wp14:anchorId="5E97EF5C" wp14:editId="05C67E82">
                            <wp:extent cx="1949539" cy="2596896"/>
                            <wp:effectExtent l="0" t="0" r="0" b="0"/>
                            <wp:docPr id="5" name="Picture 5" descr="C:\Users\Darren\Desktop\New Photos\s00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arren\Desktop\New Photos\s00006.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50749" cy="2598508"/>
                                    </a:xfrm>
                                    <a:prstGeom prst="rect">
                                      <a:avLst/>
                                    </a:prstGeom>
                                    <a:noFill/>
                                    <a:ln>
                                      <a:noFill/>
                                    </a:ln>
                                  </pic:spPr>
                                </pic:pic>
                              </a:graphicData>
                            </a:graphic>
                          </wp:inline>
                        </w:drawing>
                      </w:r>
                    </w:p>
                  </w:txbxContent>
                </v:textbox>
              </v:shape>
            </w:pict>
          </mc:Fallback>
        </mc:AlternateContent>
      </w:r>
      <w:r w:rsidRPr="006A57D3">
        <w:rPr>
          <w:noProof/>
          <w:lang w:val="en-CA" w:eastAsia="en-CA" w:bidi="ar-SA"/>
        </w:rPr>
        <mc:AlternateContent>
          <mc:Choice Requires="wps">
            <w:drawing>
              <wp:anchor distT="0" distB="0" distL="114300" distR="114300" simplePos="0" relativeHeight="251655168" behindDoc="0" locked="0" layoutInCell="1" allowOverlap="1" wp14:anchorId="6AAC88A2" wp14:editId="304A3CC6">
                <wp:simplePos x="0" y="0"/>
                <wp:positionH relativeFrom="column">
                  <wp:posOffset>-1093470</wp:posOffset>
                </wp:positionH>
                <wp:positionV relativeFrom="paragraph">
                  <wp:posOffset>-1846580</wp:posOffset>
                </wp:positionV>
                <wp:extent cx="8050530" cy="2183130"/>
                <wp:effectExtent l="0" t="0" r="26670" b="45720"/>
                <wp:wrapNone/>
                <wp:docPr id="32"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50530" cy="2183130"/>
                        </a:xfrm>
                        <a:prstGeom prst="rect">
                          <a:avLst/>
                        </a:prstGeom>
                        <a:gradFill rotWithShape="0">
                          <a:gsLst>
                            <a:gs pos="0">
                              <a:srgbClr val="FFFFFF"/>
                            </a:gs>
                            <a:gs pos="100000">
                              <a:schemeClr val="bg1">
                                <a:lumMod val="50000"/>
                              </a:schemeClr>
                            </a:gs>
                          </a:gsLst>
                          <a:lin ang="5400000" scaled="1"/>
                        </a:gradFill>
                        <a:ln>
                          <a:noFill/>
                        </a:ln>
                        <a:effectLst>
                          <a:outerShdw dist="28398" dir="3806097" algn="ctr" rotWithShape="0">
                            <a:srgbClr val="205867">
                              <a:alpha val="50000"/>
                            </a:srgbClr>
                          </a:outerShdw>
                        </a:effectLst>
                      </wps:spPr>
                      <wps:txbx>
                        <w:txbxContent>
                          <w:p w14:paraId="42710E89" w14:textId="77777777" w:rsidR="00DD26C5" w:rsidRPr="004E220C" w:rsidRDefault="00DD26C5" w:rsidP="00E757BE">
                            <w:pPr>
                              <w:spacing w:after="0" w:line="360" w:lineRule="auto"/>
                              <w:ind w:right="1008"/>
                              <w:contextualSpacing/>
                              <w:jc w:val="right"/>
                              <w:rPr>
                                <w:b/>
                                <w:color w:val="000000" w:themeColor="text1"/>
                                <w:sz w:val="72"/>
                                <w:szCs w:val="72"/>
                              </w:rPr>
                            </w:pPr>
                            <w:r w:rsidRPr="004E220C">
                              <w:rPr>
                                <w:b/>
                                <w:color w:val="000000" w:themeColor="text1"/>
                                <w:sz w:val="72"/>
                                <w:szCs w:val="72"/>
                              </w:rPr>
                              <w:t>Business Ethics</w:t>
                            </w:r>
                          </w:p>
                          <w:p w14:paraId="06477D3C" w14:textId="77777777" w:rsidR="00DD26C5" w:rsidRPr="004E220C" w:rsidRDefault="00DD26C5" w:rsidP="00E757BE">
                            <w:pPr>
                              <w:spacing w:after="0" w:line="360" w:lineRule="auto"/>
                              <w:ind w:right="1008"/>
                              <w:contextualSpacing/>
                              <w:jc w:val="right"/>
                              <w:rPr>
                                <w:b/>
                                <w:color w:val="000000" w:themeColor="text1"/>
                              </w:rPr>
                            </w:pPr>
                            <w:r w:rsidRPr="004E220C">
                              <w:rPr>
                                <w:b/>
                                <w:color w:val="000000" w:themeColor="text1"/>
                              </w:rPr>
                              <w:t xml:space="preserve">Instructor Manual </w:t>
                            </w:r>
                          </w:p>
                          <w:p w14:paraId="7F9C0F1B" w14:textId="0365B8B8" w:rsidR="00DD26C5" w:rsidRPr="004E220C" w:rsidRDefault="00DD26C5" w:rsidP="00E757BE">
                            <w:pPr>
                              <w:spacing w:after="240" w:line="360" w:lineRule="auto"/>
                              <w:ind w:right="1008"/>
                              <w:contextualSpacing/>
                              <w:jc w:val="right"/>
                              <w:rPr>
                                <w:b/>
                                <w:color w:val="000000" w:themeColor="text1"/>
                              </w:rPr>
                            </w:pPr>
                            <w:r>
                              <w:rPr>
                                <w:b/>
                                <w:color w:val="000000" w:themeColor="text1"/>
                              </w:rPr>
                              <w:t>Global Courseware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AAC88A2" id="Text Box 96" o:spid="_x0000_s1027" type="#_x0000_t202" style="position:absolute;margin-left:-86.1pt;margin-top:-145.4pt;width:633.9pt;height:171.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" stroked="f">
                <v:fill color2="#7f7f7f [1612]" focus="100%" type="gradient"/>
                <v:shadow on="t" color="#205867" opacity=".5" offset="1pt"/>
                <v:textbox>
                  <w:txbxContent>
                    <w:p w14:paraId="42710E89" w14:textId="77777777" w:rsidR="00DD26C5" w:rsidRPr="004E220C" w:rsidRDefault="00DD26C5" w:rsidP="00E757BE">
                      <w:pPr>
                        <w:spacing w:after="0" w:line="360" w:lineRule="auto"/>
                        <w:ind w:right="1008"/>
                        <w:contextualSpacing/>
                        <w:jc w:val="right"/>
                        <w:rPr>
                          <w:b/>
                          <w:color w:val="000000" w:themeColor="text1"/>
                          <w:sz w:val="72"/>
                          <w:szCs w:val="72"/>
                        </w:rPr>
                      </w:pPr>
                      <w:r w:rsidRPr="004E220C">
                        <w:rPr>
                          <w:b/>
                          <w:color w:val="000000" w:themeColor="text1"/>
                          <w:sz w:val="72"/>
                          <w:szCs w:val="72"/>
                        </w:rPr>
                        <w:t>Business Ethics</w:t>
                      </w:r>
                    </w:p>
                    <w:p w14:paraId="06477D3C" w14:textId="77777777" w:rsidR="00DD26C5" w:rsidRPr="004E220C" w:rsidRDefault="00DD26C5" w:rsidP="00E757BE">
                      <w:pPr>
                        <w:spacing w:after="0" w:line="360" w:lineRule="auto"/>
                        <w:ind w:right="1008"/>
                        <w:contextualSpacing/>
                        <w:jc w:val="right"/>
                        <w:rPr>
                          <w:b/>
                          <w:color w:val="000000" w:themeColor="text1"/>
                        </w:rPr>
                      </w:pPr>
                      <w:r w:rsidRPr="004E220C">
                        <w:rPr>
                          <w:b/>
                          <w:color w:val="000000" w:themeColor="text1"/>
                        </w:rPr>
                        <w:t xml:space="preserve">Instructor Manual </w:t>
                      </w:r>
                    </w:p>
                    <w:p w14:paraId="7F9C0F1B" w14:textId="0365B8B8" w:rsidR="00DD26C5" w:rsidRPr="004E220C" w:rsidRDefault="00DD26C5" w:rsidP="00E757BE">
                      <w:pPr>
                        <w:spacing w:after="240" w:line="360" w:lineRule="auto"/>
                        <w:ind w:right="1008"/>
                        <w:contextualSpacing/>
                        <w:jc w:val="right"/>
                        <w:rPr>
                          <w:b/>
                          <w:color w:val="000000" w:themeColor="text1"/>
                        </w:rPr>
                      </w:pPr>
                      <w:r>
                        <w:rPr>
                          <w:b/>
                          <w:color w:val="000000" w:themeColor="text1"/>
                        </w:rPr>
                        <w:t>Global Courseware</w:t>
                      </w:r>
                    </w:p>
                  </w:txbxContent>
                </v:textbox>
              </v:shape>
            </w:pict>
          </mc:Fallback>
        </mc:AlternateContent>
      </w:r>
    </w:p>
    <w:p w14:paraId="64D6BC17" w14:textId="77777777" w:rsidR="00FE2E30" w:rsidRPr="006A57D3" w:rsidRDefault="00FE2E30">
      <w:pPr>
        <w:pStyle w:val="Title"/>
        <w:rPr>
          <w:rStyle w:val="BookTitle"/>
          <w:rFonts w:ascii="Calibri" w:hAnsi="Calibri"/>
          <w:b w:val="0"/>
          <w:bCs w:val="0"/>
          <w:smallCaps w:val="0"/>
          <w:color w:val="C00000"/>
          <w:spacing w:val="0"/>
          <w:kern w:val="0"/>
          <w:sz w:val="22"/>
          <w:szCs w:val="22"/>
        </w:rPr>
      </w:pPr>
      <w:r w:rsidRPr="006A57D3">
        <w:rPr>
          <w:rStyle w:val="BookTitle"/>
          <w:color w:val="C00000"/>
        </w:rPr>
        <w:lastRenderedPageBreak/>
        <w:t>Table of Contents</w:t>
      </w:r>
    </w:p>
    <w:p w14:paraId="1CFAA070" w14:textId="77777777" w:rsidR="00FE2E30" w:rsidRPr="006A57D3" w:rsidRDefault="00FE2E30">
      <w:bookmarkStart w:id="0" w:name="_Hlk67911734"/>
    </w:p>
    <w:bookmarkStart w:id="1" w:name="_Hlk67910601"/>
    <w:p w14:paraId="3FDA507D" w14:textId="6900C248" w:rsidR="00206296" w:rsidRDefault="00F94C15">
      <w:pPr>
        <w:pStyle w:val="TOC1"/>
        <w:tabs>
          <w:tab w:val="right" w:leader="dot" w:pos="9350"/>
        </w:tabs>
        <w:rPr>
          <w:rFonts w:asciiTheme="minorHAnsi" w:eastAsiaTheme="minorEastAsia" w:hAnsiTheme="minorHAnsi" w:cstheme="minorBidi"/>
          <w:b w:val="0"/>
          <w:bCs w:val="0"/>
          <w:noProof/>
          <w:szCs w:val="22"/>
          <w:lang w:bidi="ar-SA"/>
        </w:rPr>
      </w:pPr>
      <w:r w:rsidRPr="006A57D3">
        <w:fldChar w:fldCharType="begin"/>
      </w:r>
      <w:r w:rsidR="00FE2E30" w:rsidRPr="006A57D3">
        <w:instrText xml:space="preserve"> TOC \o "1-3" \h \z \u </w:instrText>
      </w:r>
      <w:r w:rsidRPr="006A57D3">
        <w:fldChar w:fldCharType="separate"/>
      </w:r>
      <w:hyperlink w:anchor="_Toc116473879" w:history="1">
        <w:r w:rsidR="00206296" w:rsidRPr="001B7CE2">
          <w:rPr>
            <w:rStyle w:val="Hyperlink"/>
            <w:noProof/>
            <w:lang w:eastAsia="zh-TW"/>
          </w:rPr>
          <w:t>Thank you for choosing Global Courseware!</w:t>
        </w:r>
        <w:r w:rsidR="00206296">
          <w:rPr>
            <w:noProof/>
            <w:webHidden/>
          </w:rPr>
          <w:tab/>
        </w:r>
        <w:r w:rsidR="00206296">
          <w:rPr>
            <w:noProof/>
            <w:webHidden/>
          </w:rPr>
          <w:fldChar w:fldCharType="begin"/>
        </w:r>
        <w:r w:rsidR="00206296">
          <w:rPr>
            <w:noProof/>
            <w:webHidden/>
          </w:rPr>
          <w:instrText xml:space="preserve"> PAGEREF _Toc116473879 \h </w:instrText>
        </w:r>
        <w:r w:rsidR="00206296">
          <w:rPr>
            <w:noProof/>
            <w:webHidden/>
          </w:rPr>
        </w:r>
        <w:r w:rsidR="00206296">
          <w:rPr>
            <w:noProof/>
            <w:webHidden/>
          </w:rPr>
          <w:fldChar w:fldCharType="separate"/>
        </w:r>
        <w:r w:rsidR="00206296">
          <w:rPr>
            <w:noProof/>
            <w:webHidden/>
          </w:rPr>
          <w:t>6</w:t>
        </w:r>
        <w:r w:rsidR="00206296">
          <w:rPr>
            <w:noProof/>
            <w:webHidden/>
          </w:rPr>
          <w:fldChar w:fldCharType="end"/>
        </w:r>
      </w:hyperlink>
    </w:p>
    <w:p w14:paraId="354E94FE" w14:textId="68D15628"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880" w:history="1">
        <w:r w:rsidRPr="001B7CE2">
          <w:rPr>
            <w:rStyle w:val="Hyperlink"/>
            <w:noProof/>
            <w:lang w:eastAsia="zh-TW"/>
          </w:rPr>
          <w:t>How Do I Customize My Course?</w:t>
        </w:r>
        <w:r>
          <w:rPr>
            <w:noProof/>
            <w:webHidden/>
          </w:rPr>
          <w:tab/>
        </w:r>
        <w:r>
          <w:rPr>
            <w:noProof/>
            <w:webHidden/>
          </w:rPr>
          <w:fldChar w:fldCharType="begin"/>
        </w:r>
        <w:r>
          <w:rPr>
            <w:noProof/>
            <w:webHidden/>
          </w:rPr>
          <w:instrText xml:space="preserve"> PAGEREF _Toc116473880 \h </w:instrText>
        </w:r>
        <w:r>
          <w:rPr>
            <w:noProof/>
            <w:webHidden/>
          </w:rPr>
        </w:r>
        <w:r>
          <w:rPr>
            <w:noProof/>
            <w:webHidden/>
          </w:rPr>
          <w:fldChar w:fldCharType="separate"/>
        </w:r>
        <w:r>
          <w:rPr>
            <w:noProof/>
            <w:webHidden/>
          </w:rPr>
          <w:t>6</w:t>
        </w:r>
        <w:r>
          <w:rPr>
            <w:noProof/>
            <w:webHidden/>
          </w:rPr>
          <w:fldChar w:fldCharType="end"/>
        </w:r>
      </w:hyperlink>
    </w:p>
    <w:p w14:paraId="22B695FD" w14:textId="0268B03A"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881" w:history="1">
        <w:r w:rsidRPr="001B7CE2">
          <w:rPr>
            <w:rStyle w:val="Hyperlink"/>
            <w:noProof/>
            <w:lang w:eastAsia="zh-TW"/>
          </w:rPr>
          <w:t>Materials Required</w:t>
        </w:r>
        <w:r>
          <w:rPr>
            <w:noProof/>
            <w:webHidden/>
          </w:rPr>
          <w:tab/>
        </w:r>
        <w:r>
          <w:rPr>
            <w:noProof/>
            <w:webHidden/>
          </w:rPr>
          <w:fldChar w:fldCharType="begin"/>
        </w:r>
        <w:r>
          <w:rPr>
            <w:noProof/>
            <w:webHidden/>
          </w:rPr>
          <w:instrText xml:space="preserve"> PAGEREF _Toc116473881 \h </w:instrText>
        </w:r>
        <w:r>
          <w:rPr>
            <w:noProof/>
            <w:webHidden/>
          </w:rPr>
        </w:r>
        <w:r>
          <w:rPr>
            <w:noProof/>
            <w:webHidden/>
          </w:rPr>
          <w:fldChar w:fldCharType="separate"/>
        </w:r>
        <w:r>
          <w:rPr>
            <w:noProof/>
            <w:webHidden/>
          </w:rPr>
          <w:t>7</w:t>
        </w:r>
        <w:r>
          <w:rPr>
            <w:noProof/>
            <w:webHidden/>
          </w:rPr>
          <w:fldChar w:fldCharType="end"/>
        </w:r>
      </w:hyperlink>
    </w:p>
    <w:p w14:paraId="51A4C9D9" w14:textId="6F89EB23"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882" w:history="1">
        <w:r w:rsidRPr="001B7CE2">
          <w:rPr>
            <w:rStyle w:val="Hyperlink"/>
            <w:noProof/>
            <w:lang w:eastAsia="zh-TW"/>
          </w:rPr>
          <w:t>Maximizing Your Training Power</w:t>
        </w:r>
        <w:r>
          <w:rPr>
            <w:noProof/>
            <w:webHidden/>
          </w:rPr>
          <w:tab/>
        </w:r>
        <w:r>
          <w:rPr>
            <w:noProof/>
            <w:webHidden/>
          </w:rPr>
          <w:fldChar w:fldCharType="begin"/>
        </w:r>
        <w:r>
          <w:rPr>
            <w:noProof/>
            <w:webHidden/>
          </w:rPr>
          <w:instrText xml:space="preserve"> PAGEREF _Toc116473882 \h </w:instrText>
        </w:r>
        <w:r>
          <w:rPr>
            <w:noProof/>
            <w:webHidden/>
          </w:rPr>
        </w:r>
        <w:r>
          <w:rPr>
            <w:noProof/>
            <w:webHidden/>
          </w:rPr>
          <w:fldChar w:fldCharType="separate"/>
        </w:r>
        <w:r>
          <w:rPr>
            <w:noProof/>
            <w:webHidden/>
          </w:rPr>
          <w:t>7</w:t>
        </w:r>
        <w:r>
          <w:rPr>
            <w:noProof/>
            <w:webHidden/>
          </w:rPr>
          <w:fldChar w:fldCharType="end"/>
        </w:r>
      </w:hyperlink>
    </w:p>
    <w:p w14:paraId="39E079DA" w14:textId="06E00B8F" w:rsidR="00206296" w:rsidRDefault="00206296">
      <w:pPr>
        <w:pStyle w:val="TOC1"/>
        <w:tabs>
          <w:tab w:val="right" w:leader="dot" w:pos="9350"/>
        </w:tabs>
        <w:rPr>
          <w:rFonts w:asciiTheme="minorHAnsi" w:eastAsiaTheme="minorEastAsia" w:hAnsiTheme="minorHAnsi" w:cstheme="minorBidi"/>
          <w:b w:val="0"/>
          <w:bCs w:val="0"/>
          <w:noProof/>
          <w:szCs w:val="22"/>
          <w:lang w:bidi="ar-SA"/>
        </w:rPr>
      </w:pPr>
      <w:hyperlink w:anchor="_Toc116473883" w:history="1">
        <w:r w:rsidRPr="001B7CE2">
          <w:rPr>
            <w:rStyle w:val="Hyperlink"/>
            <w:noProof/>
            <w:lang w:eastAsia="zh-TW"/>
          </w:rPr>
          <w:t xml:space="preserve">Module One: </w:t>
        </w:r>
        <w:r w:rsidRPr="001B7CE2">
          <w:rPr>
            <w:rStyle w:val="Hyperlink"/>
            <w:noProof/>
          </w:rPr>
          <w:t>Getting Started</w:t>
        </w:r>
        <w:r>
          <w:rPr>
            <w:noProof/>
            <w:webHidden/>
          </w:rPr>
          <w:tab/>
        </w:r>
        <w:r>
          <w:rPr>
            <w:noProof/>
            <w:webHidden/>
          </w:rPr>
          <w:fldChar w:fldCharType="begin"/>
        </w:r>
        <w:r>
          <w:rPr>
            <w:noProof/>
            <w:webHidden/>
          </w:rPr>
          <w:instrText xml:space="preserve"> PAGEREF _Toc116473883 \h </w:instrText>
        </w:r>
        <w:r>
          <w:rPr>
            <w:noProof/>
            <w:webHidden/>
          </w:rPr>
        </w:r>
        <w:r>
          <w:rPr>
            <w:noProof/>
            <w:webHidden/>
          </w:rPr>
          <w:fldChar w:fldCharType="separate"/>
        </w:r>
        <w:r>
          <w:rPr>
            <w:noProof/>
            <w:webHidden/>
          </w:rPr>
          <w:t>9</w:t>
        </w:r>
        <w:r>
          <w:rPr>
            <w:noProof/>
            <w:webHidden/>
          </w:rPr>
          <w:fldChar w:fldCharType="end"/>
        </w:r>
      </w:hyperlink>
    </w:p>
    <w:p w14:paraId="73AF68DF" w14:textId="1936CB91"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884" w:history="1">
        <w:r w:rsidRPr="001B7CE2">
          <w:rPr>
            <w:rStyle w:val="Hyperlink"/>
            <w:noProof/>
          </w:rPr>
          <w:t>Housekeeping Items</w:t>
        </w:r>
        <w:r>
          <w:rPr>
            <w:noProof/>
            <w:webHidden/>
          </w:rPr>
          <w:tab/>
        </w:r>
        <w:r>
          <w:rPr>
            <w:noProof/>
            <w:webHidden/>
          </w:rPr>
          <w:fldChar w:fldCharType="begin"/>
        </w:r>
        <w:r>
          <w:rPr>
            <w:noProof/>
            <w:webHidden/>
          </w:rPr>
          <w:instrText xml:space="preserve"> PAGEREF _Toc116473884 \h </w:instrText>
        </w:r>
        <w:r>
          <w:rPr>
            <w:noProof/>
            <w:webHidden/>
          </w:rPr>
        </w:r>
        <w:r>
          <w:rPr>
            <w:noProof/>
            <w:webHidden/>
          </w:rPr>
          <w:fldChar w:fldCharType="separate"/>
        </w:r>
        <w:r>
          <w:rPr>
            <w:noProof/>
            <w:webHidden/>
          </w:rPr>
          <w:t>9</w:t>
        </w:r>
        <w:r>
          <w:rPr>
            <w:noProof/>
            <w:webHidden/>
          </w:rPr>
          <w:fldChar w:fldCharType="end"/>
        </w:r>
      </w:hyperlink>
    </w:p>
    <w:p w14:paraId="2B573A8F" w14:textId="2BA16760"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885" w:history="1">
        <w:r w:rsidRPr="001B7CE2">
          <w:rPr>
            <w:rStyle w:val="Hyperlink"/>
            <w:noProof/>
          </w:rPr>
          <w:t>The Parking Lot</w:t>
        </w:r>
        <w:r>
          <w:rPr>
            <w:noProof/>
            <w:webHidden/>
          </w:rPr>
          <w:tab/>
        </w:r>
        <w:r>
          <w:rPr>
            <w:noProof/>
            <w:webHidden/>
          </w:rPr>
          <w:fldChar w:fldCharType="begin"/>
        </w:r>
        <w:r>
          <w:rPr>
            <w:noProof/>
            <w:webHidden/>
          </w:rPr>
          <w:instrText xml:space="preserve"> PAGEREF _Toc116473885 \h </w:instrText>
        </w:r>
        <w:r>
          <w:rPr>
            <w:noProof/>
            <w:webHidden/>
          </w:rPr>
        </w:r>
        <w:r>
          <w:rPr>
            <w:noProof/>
            <w:webHidden/>
          </w:rPr>
          <w:fldChar w:fldCharType="separate"/>
        </w:r>
        <w:r>
          <w:rPr>
            <w:noProof/>
            <w:webHidden/>
          </w:rPr>
          <w:t>10</w:t>
        </w:r>
        <w:r>
          <w:rPr>
            <w:noProof/>
            <w:webHidden/>
          </w:rPr>
          <w:fldChar w:fldCharType="end"/>
        </w:r>
      </w:hyperlink>
    </w:p>
    <w:p w14:paraId="4C6E4A0E" w14:textId="04F5B6F8"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886" w:history="1">
        <w:r w:rsidRPr="001B7CE2">
          <w:rPr>
            <w:rStyle w:val="Hyperlink"/>
            <w:noProof/>
          </w:rPr>
          <w:t>Workshop Objectives</w:t>
        </w:r>
        <w:r>
          <w:rPr>
            <w:noProof/>
            <w:webHidden/>
          </w:rPr>
          <w:tab/>
        </w:r>
        <w:r>
          <w:rPr>
            <w:noProof/>
            <w:webHidden/>
          </w:rPr>
          <w:fldChar w:fldCharType="begin"/>
        </w:r>
        <w:r>
          <w:rPr>
            <w:noProof/>
            <w:webHidden/>
          </w:rPr>
          <w:instrText xml:space="preserve"> PAGEREF _Toc116473886 \h </w:instrText>
        </w:r>
        <w:r>
          <w:rPr>
            <w:noProof/>
            <w:webHidden/>
          </w:rPr>
        </w:r>
        <w:r>
          <w:rPr>
            <w:noProof/>
            <w:webHidden/>
          </w:rPr>
          <w:fldChar w:fldCharType="separate"/>
        </w:r>
        <w:r>
          <w:rPr>
            <w:noProof/>
            <w:webHidden/>
          </w:rPr>
          <w:t>10</w:t>
        </w:r>
        <w:r>
          <w:rPr>
            <w:noProof/>
            <w:webHidden/>
          </w:rPr>
          <w:fldChar w:fldCharType="end"/>
        </w:r>
      </w:hyperlink>
    </w:p>
    <w:p w14:paraId="3E1BC737" w14:textId="10E9DC93"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887" w:history="1">
        <w:r w:rsidRPr="001B7CE2">
          <w:rPr>
            <w:rStyle w:val="Hyperlink"/>
            <w:noProof/>
          </w:rPr>
          <w:t>Pre-Assignment</w:t>
        </w:r>
        <w:r>
          <w:rPr>
            <w:noProof/>
            <w:webHidden/>
          </w:rPr>
          <w:tab/>
        </w:r>
        <w:r>
          <w:rPr>
            <w:noProof/>
            <w:webHidden/>
          </w:rPr>
          <w:fldChar w:fldCharType="begin"/>
        </w:r>
        <w:r>
          <w:rPr>
            <w:noProof/>
            <w:webHidden/>
          </w:rPr>
          <w:instrText xml:space="preserve"> PAGEREF _Toc116473887 \h </w:instrText>
        </w:r>
        <w:r>
          <w:rPr>
            <w:noProof/>
            <w:webHidden/>
          </w:rPr>
        </w:r>
        <w:r>
          <w:rPr>
            <w:noProof/>
            <w:webHidden/>
          </w:rPr>
          <w:fldChar w:fldCharType="separate"/>
        </w:r>
        <w:r>
          <w:rPr>
            <w:noProof/>
            <w:webHidden/>
          </w:rPr>
          <w:t>11</w:t>
        </w:r>
        <w:r>
          <w:rPr>
            <w:noProof/>
            <w:webHidden/>
          </w:rPr>
          <w:fldChar w:fldCharType="end"/>
        </w:r>
      </w:hyperlink>
    </w:p>
    <w:p w14:paraId="4AB65170" w14:textId="579BAAAF"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888" w:history="1">
        <w:r w:rsidRPr="001B7CE2">
          <w:rPr>
            <w:rStyle w:val="Hyperlink"/>
            <w:smallCaps/>
            <w:noProof/>
            <w:spacing w:val="5"/>
          </w:rPr>
          <w:t>Pre-Test</w:t>
        </w:r>
        <w:r>
          <w:rPr>
            <w:noProof/>
            <w:webHidden/>
          </w:rPr>
          <w:tab/>
        </w:r>
        <w:r>
          <w:rPr>
            <w:noProof/>
            <w:webHidden/>
          </w:rPr>
          <w:fldChar w:fldCharType="begin"/>
        </w:r>
        <w:r>
          <w:rPr>
            <w:noProof/>
            <w:webHidden/>
          </w:rPr>
          <w:instrText xml:space="preserve"> PAGEREF _Toc116473888 \h </w:instrText>
        </w:r>
        <w:r>
          <w:rPr>
            <w:noProof/>
            <w:webHidden/>
          </w:rPr>
        </w:r>
        <w:r>
          <w:rPr>
            <w:noProof/>
            <w:webHidden/>
          </w:rPr>
          <w:fldChar w:fldCharType="separate"/>
        </w:r>
        <w:r>
          <w:rPr>
            <w:noProof/>
            <w:webHidden/>
          </w:rPr>
          <w:t>12</w:t>
        </w:r>
        <w:r>
          <w:rPr>
            <w:noProof/>
            <w:webHidden/>
          </w:rPr>
          <w:fldChar w:fldCharType="end"/>
        </w:r>
      </w:hyperlink>
    </w:p>
    <w:p w14:paraId="4F5F01F7" w14:textId="47FAB397"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889" w:history="1">
        <w:r w:rsidRPr="001B7CE2">
          <w:rPr>
            <w:rStyle w:val="Hyperlink"/>
            <w:smallCaps/>
            <w:noProof/>
            <w:spacing w:val="5"/>
          </w:rPr>
          <w:t>Pre-Test Answers</w:t>
        </w:r>
        <w:r>
          <w:rPr>
            <w:noProof/>
            <w:webHidden/>
          </w:rPr>
          <w:tab/>
        </w:r>
        <w:r>
          <w:rPr>
            <w:noProof/>
            <w:webHidden/>
          </w:rPr>
          <w:fldChar w:fldCharType="begin"/>
        </w:r>
        <w:r>
          <w:rPr>
            <w:noProof/>
            <w:webHidden/>
          </w:rPr>
          <w:instrText xml:space="preserve"> PAGEREF _Toc116473889 \h </w:instrText>
        </w:r>
        <w:r>
          <w:rPr>
            <w:noProof/>
            <w:webHidden/>
          </w:rPr>
        </w:r>
        <w:r>
          <w:rPr>
            <w:noProof/>
            <w:webHidden/>
          </w:rPr>
          <w:fldChar w:fldCharType="separate"/>
        </w:r>
        <w:r>
          <w:rPr>
            <w:noProof/>
            <w:webHidden/>
          </w:rPr>
          <w:t>15</w:t>
        </w:r>
        <w:r>
          <w:rPr>
            <w:noProof/>
            <w:webHidden/>
          </w:rPr>
          <w:fldChar w:fldCharType="end"/>
        </w:r>
      </w:hyperlink>
    </w:p>
    <w:p w14:paraId="0ADB3720" w14:textId="54E3796D"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890" w:history="1">
        <w:r w:rsidRPr="001B7CE2">
          <w:rPr>
            <w:rStyle w:val="Hyperlink"/>
            <w:noProof/>
          </w:rPr>
          <w:t>Action Plans and Evaluation Forms</w:t>
        </w:r>
        <w:r>
          <w:rPr>
            <w:noProof/>
            <w:webHidden/>
          </w:rPr>
          <w:tab/>
        </w:r>
        <w:r>
          <w:rPr>
            <w:noProof/>
            <w:webHidden/>
          </w:rPr>
          <w:fldChar w:fldCharType="begin"/>
        </w:r>
        <w:r>
          <w:rPr>
            <w:noProof/>
            <w:webHidden/>
          </w:rPr>
          <w:instrText xml:space="preserve"> PAGEREF _Toc116473890 \h </w:instrText>
        </w:r>
        <w:r>
          <w:rPr>
            <w:noProof/>
            <w:webHidden/>
          </w:rPr>
        </w:r>
        <w:r>
          <w:rPr>
            <w:noProof/>
            <w:webHidden/>
          </w:rPr>
          <w:fldChar w:fldCharType="separate"/>
        </w:r>
        <w:r>
          <w:rPr>
            <w:noProof/>
            <w:webHidden/>
          </w:rPr>
          <w:t>20</w:t>
        </w:r>
        <w:r>
          <w:rPr>
            <w:noProof/>
            <w:webHidden/>
          </w:rPr>
          <w:fldChar w:fldCharType="end"/>
        </w:r>
      </w:hyperlink>
    </w:p>
    <w:p w14:paraId="16DE8AAA" w14:textId="72E2890E"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891" w:history="1">
        <w:r w:rsidRPr="001B7CE2">
          <w:rPr>
            <w:rStyle w:val="Hyperlink"/>
            <w:noProof/>
          </w:rPr>
          <w:t>Action Plan</w:t>
        </w:r>
        <w:r>
          <w:rPr>
            <w:noProof/>
            <w:webHidden/>
          </w:rPr>
          <w:tab/>
        </w:r>
        <w:r>
          <w:rPr>
            <w:noProof/>
            <w:webHidden/>
          </w:rPr>
          <w:fldChar w:fldCharType="begin"/>
        </w:r>
        <w:r>
          <w:rPr>
            <w:noProof/>
            <w:webHidden/>
          </w:rPr>
          <w:instrText xml:space="preserve"> PAGEREF _Toc116473891 \h </w:instrText>
        </w:r>
        <w:r>
          <w:rPr>
            <w:noProof/>
            <w:webHidden/>
          </w:rPr>
        </w:r>
        <w:r>
          <w:rPr>
            <w:noProof/>
            <w:webHidden/>
          </w:rPr>
          <w:fldChar w:fldCharType="separate"/>
        </w:r>
        <w:r>
          <w:rPr>
            <w:noProof/>
            <w:webHidden/>
          </w:rPr>
          <w:t>21</w:t>
        </w:r>
        <w:r>
          <w:rPr>
            <w:noProof/>
            <w:webHidden/>
          </w:rPr>
          <w:fldChar w:fldCharType="end"/>
        </w:r>
      </w:hyperlink>
    </w:p>
    <w:p w14:paraId="727A4C89" w14:textId="5A1DEFF7"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892" w:history="1">
        <w:r w:rsidRPr="001B7CE2">
          <w:rPr>
            <w:rStyle w:val="Hyperlink"/>
            <w:noProof/>
          </w:rPr>
          <w:t>Evaluation Form</w:t>
        </w:r>
        <w:r>
          <w:rPr>
            <w:noProof/>
            <w:webHidden/>
          </w:rPr>
          <w:tab/>
        </w:r>
        <w:r>
          <w:rPr>
            <w:noProof/>
            <w:webHidden/>
          </w:rPr>
          <w:fldChar w:fldCharType="begin"/>
        </w:r>
        <w:r>
          <w:rPr>
            <w:noProof/>
            <w:webHidden/>
          </w:rPr>
          <w:instrText xml:space="preserve"> PAGEREF _Toc116473892 \h </w:instrText>
        </w:r>
        <w:r>
          <w:rPr>
            <w:noProof/>
            <w:webHidden/>
          </w:rPr>
        </w:r>
        <w:r>
          <w:rPr>
            <w:noProof/>
            <w:webHidden/>
          </w:rPr>
          <w:fldChar w:fldCharType="separate"/>
        </w:r>
        <w:r>
          <w:rPr>
            <w:noProof/>
            <w:webHidden/>
          </w:rPr>
          <w:t>22</w:t>
        </w:r>
        <w:r>
          <w:rPr>
            <w:noProof/>
            <w:webHidden/>
          </w:rPr>
          <w:fldChar w:fldCharType="end"/>
        </w:r>
      </w:hyperlink>
    </w:p>
    <w:p w14:paraId="58D70720" w14:textId="668A2BEA" w:rsidR="00206296" w:rsidRDefault="00206296">
      <w:pPr>
        <w:pStyle w:val="TOC1"/>
        <w:tabs>
          <w:tab w:val="right" w:leader="dot" w:pos="9350"/>
        </w:tabs>
        <w:rPr>
          <w:rFonts w:asciiTheme="minorHAnsi" w:eastAsiaTheme="minorEastAsia" w:hAnsiTheme="minorHAnsi" w:cstheme="minorBidi"/>
          <w:b w:val="0"/>
          <w:bCs w:val="0"/>
          <w:noProof/>
          <w:szCs w:val="22"/>
          <w:lang w:bidi="ar-SA"/>
        </w:rPr>
      </w:pPr>
      <w:hyperlink w:anchor="_Toc116473893" w:history="1">
        <w:r w:rsidRPr="001B7CE2">
          <w:rPr>
            <w:rStyle w:val="Hyperlink"/>
            <w:noProof/>
            <w:lang w:eastAsia="zh-TW"/>
          </w:rPr>
          <w:t xml:space="preserve">Module Two: </w:t>
        </w:r>
        <w:r w:rsidRPr="001B7CE2">
          <w:rPr>
            <w:rStyle w:val="Hyperlink"/>
            <w:noProof/>
          </w:rPr>
          <w:t>What is Ethics?</w:t>
        </w:r>
        <w:r>
          <w:rPr>
            <w:noProof/>
            <w:webHidden/>
          </w:rPr>
          <w:tab/>
        </w:r>
        <w:r>
          <w:rPr>
            <w:noProof/>
            <w:webHidden/>
          </w:rPr>
          <w:fldChar w:fldCharType="begin"/>
        </w:r>
        <w:r>
          <w:rPr>
            <w:noProof/>
            <w:webHidden/>
          </w:rPr>
          <w:instrText xml:space="preserve"> PAGEREF _Toc116473893 \h </w:instrText>
        </w:r>
        <w:r>
          <w:rPr>
            <w:noProof/>
            <w:webHidden/>
          </w:rPr>
        </w:r>
        <w:r>
          <w:rPr>
            <w:noProof/>
            <w:webHidden/>
          </w:rPr>
          <w:fldChar w:fldCharType="separate"/>
        </w:r>
        <w:r>
          <w:rPr>
            <w:noProof/>
            <w:webHidden/>
          </w:rPr>
          <w:t>23</w:t>
        </w:r>
        <w:r>
          <w:rPr>
            <w:noProof/>
            <w:webHidden/>
          </w:rPr>
          <w:fldChar w:fldCharType="end"/>
        </w:r>
      </w:hyperlink>
    </w:p>
    <w:p w14:paraId="4C392B12" w14:textId="60909607"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894" w:history="1">
        <w:r w:rsidRPr="001B7CE2">
          <w:rPr>
            <w:rStyle w:val="Hyperlink"/>
            <w:noProof/>
          </w:rPr>
          <w:t>What Is Business Ethics?</w:t>
        </w:r>
        <w:r>
          <w:rPr>
            <w:noProof/>
            <w:webHidden/>
          </w:rPr>
          <w:tab/>
        </w:r>
        <w:r>
          <w:rPr>
            <w:noProof/>
            <w:webHidden/>
          </w:rPr>
          <w:fldChar w:fldCharType="begin"/>
        </w:r>
        <w:r>
          <w:rPr>
            <w:noProof/>
            <w:webHidden/>
          </w:rPr>
          <w:instrText xml:space="preserve"> PAGEREF _Toc116473894 \h </w:instrText>
        </w:r>
        <w:r>
          <w:rPr>
            <w:noProof/>
            <w:webHidden/>
          </w:rPr>
        </w:r>
        <w:r>
          <w:rPr>
            <w:noProof/>
            <w:webHidden/>
          </w:rPr>
          <w:fldChar w:fldCharType="separate"/>
        </w:r>
        <w:r>
          <w:rPr>
            <w:noProof/>
            <w:webHidden/>
          </w:rPr>
          <w:t>23</w:t>
        </w:r>
        <w:r>
          <w:rPr>
            <w:noProof/>
            <w:webHidden/>
          </w:rPr>
          <w:fldChar w:fldCharType="end"/>
        </w:r>
      </w:hyperlink>
    </w:p>
    <w:p w14:paraId="48362037" w14:textId="13FBCF21"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895" w:history="1">
        <w:r w:rsidRPr="001B7CE2">
          <w:rPr>
            <w:rStyle w:val="Hyperlink"/>
            <w:noProof/>
          </w:rPr>
          <w:t>Ethical Obligations</w:t>
        </w:r>
        <w:r>
          <w:rPr>
            <w:noProof/>
            <w:webHidden/>
          </w:rPr>
          <w:tab/>
        </w:r>
        <w:r>
          <w:rPr>
            <w:noProof/>
            <w:webHidden/>
          </w:rPr>
          <w:fldChar w:fldCharType="begin"/>
        </w:r>
        <w:r>
          <w:rPr>
            <w:noProof/>
            <w:webHidden/>
          </w:rPr>
          <w:instrText xml:space="preserve"> PAGEREF _Toc116473895 \h </w:instrText>
        </w:r>
        <w:r>
          <w:rPr>
            <w:noProof/>
            <w:webHidden/>
          </w:rPr>
        </w:r>
        <w:r>
          <w:rPr>
            <w:noProof/>
            <w:webHidden/>
          </w:rPr>
          <w:fldChar w:fldCharType="separate"/>
        </w:r>
        <w:r>
          <w:rPr>
            <w:noProof/>
            <w:webHidden/>
          </w:rPr>
          <w:t>23</w:t>
        </w:r>
        <w:r>
          <w:rPr>
            <w:noProof/>
            <w:webHidden/>
          </w:rPr>
          <w:fldChar w:fldCharType="end"/>
        </w:r>
      </w:hyperlink>
    </w:p>
    <w:p w14:paraId="5F7EAD2E" w14:textId="317A2AA7"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896" w:history="1">
        <w:r w:rsidRPr="001B7CE2">
          <w:rPr>
            <w:rStyle w:val="Hyperlink"/>
            <w:noProof/>
          </w:rPr>
          <w:t>10 Benefits of Managing Ethics</w:t>
        </w:r>
        <w:r>
          <w:rPr>
            <w:noProof/>
            <w:webHidden/>
          </w:rPr>
          <w:tab/>
        </w:r>
        <w:r>
          <w:rPr>
            <w:noProof/>
            <w:webHidden/>
          </w:rPr>
          <w:fldChar w:fldCharType="begin"/>
        </w:r>
        <w:r>
          <w:rPr>
            <w:noProof/>
            <w:webHidden/>
          </w:rPr>
          <w:instrText xml:space="preserve"> PAGEREF _Toc116473896 \h </w:instrText>
        </w:r>
        <w:r>
          <w:rPr>
            <w:noProof/>
            <w:webHidden/>
          </w:rPr>
        </w:r>
        <w:r>
          <w:rPr>
            <w:noProof/>
            <w:webHidden/>
          </w:rPr>
          <w:fldChar w:fldCharType="separate"/>
        </w:r>
        <w:r>
          <w:rPr>
            <w:noProof/>
            <w:webHidden/>
          </w:rPr>
          <w:t>24</w:t>
        </w:r>
        <w:r>
          <w:rPr>
            <w:noProof/>
            <w:webHidden/>
          </w:rPr>
          <w:fldChar w:fldCharType="end"/>
        </w:r>
      </w:hyperlink>
    </w:p>
    <w:p w14:paraId="19C69754" w14:textId="37D46DF0"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897" w:history="1">
        <w:r w:rsidRPr="001B7CE2">
          <w:rPr>
            <w:rStyle w:val="Hyperlink"/>
            <w:noProof/>
            <w:lang w:eastAsia="en-CA"/>
          </w:rPr>
          <w:t>Case Study</w:t>
        </w:r>
        <w:r>
          <w:rPr>
            <w:noProof/>
            <w:webHidden/>
          </w:rPr>
          <w:tab/>
        </w:r>
        <w:r>
          <w:rPr>
            <w:noProof/>
            <w:webHidden/>
          </w:rPr>
          <w:fldChar w:fldCharType="begin"/>
        </w:r>
        <w:r>
          <w:rPr>
            <w:noProof/>
            <w:webHidden/>
          </w:rPr>
          <w:instrText xml:space="preserve"> PAGEREF _Toc116473897 \h </w:instrText>
        </w:r>
        <w:r>
          <w:rPr>
            <w:noProof/>
            <w:webHidden/>
          </w:rPr>
        </w:r>
        <w:r>
          <w:rPr>
            <w:noProof/>
            <w:webHidden/>
          </w:rPr>
          <w:fldChar w:fldCharType="separate"/>
        </w:r>
        <w:r>
          <w:rPr>
            <w:noProof/>
            <w:webHidden/>
          </w:rPr>
          <w:t>27</w:t>
        </w:r>
        <w:r>
          <w:rPr>
            <w:noProof/>
            <w:webHidden/>
          </w:rPr>
          <w:fldChar w:fldCharType="end"/>
        </w:r>
      </w:hyperlink>
    </w:p>
    <w:p w14:paraId="72A82E48" w14:textId="225AC050"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898" w:history="1">
        <w:r w:rsidRPr="001B7CE2">
          <w:rPr>
            <w:rStyle w:val="Hyperlink"/>
            <w:noProof/>
          </w:rPr>
          <w:t>Practical Illustration</w:t>
        </w:r>
        <w:r>
          <w:rPr>
            <w:noProof/>
            <w:webHidden/>
          </w:rPr>
          <w:tab/>
        </w:r>
        <w:r>
          <w:rPr>
            <w:noProof/>
            <w:webHidden/>
          </w:rPr>
          <w:fldChar w:fldCharType="begin"/>
        </w:r>
        <w:r>
          <w:rPr>
            <w:noProof/>
            <w:webHidden/>
          </w:rPr>
          <w:instrText xml:space="preserve"> PAGEREF _Toc116473898 \h </w:instrText>
        </w:r>
        <w:r>
          <w:rPr>
            <w:noProof/>
            <w:webHidden/>
          </w:rPr>
        </w:r>
        <w:r>
          <w:rPr>
            <w:noProof/>
            <w:webHidden/>
          </w:rPr>
          <w:fldChar w:fldCharType="separate"/>
        </w:r>
        <w:r>
          <w:rPr>
            <w:noProof/>
            <w:webHidden/>
          </w:rPr>
          <w:t>28</w:t>
        </w:r>
        <w:r>
          <w:rPr>
            <w:noProof/>
            <w:webHidden/>
          </w:rPr>
          <w:fldChar w:fldCharType="end"/>
        </w:r>
      </w:hyperlink>
    </w:p>
    <w:p w14:paraId="390465E9" w14:textId="3AB433FC"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899" w:history="1">
        <w:r w:rsidRPr="001B7CE2">
          <w:rPr>
            <w:rStyle w:val="Hyperlink"/>
            <w:noProof/>
            <w:lang w:eastAsia="zh-TW"/>
          </w:rPr>
          <w:t>Module Two: Review Questions</w:t>
        </w:r>
        <w:r>
          <w:rPr>
            <w:noProof/>
            <w:webHidden/>
          </w:rPr>
          <w:tab/>
        </w:r>
        <w:r>
          <w:rPr>
            <w:noProof/>
            <w:webHidden/>
          </w:rPr>
          <w:fldChar w:fldCharType="begin"/>
        </w:r>
        <w:r>
          <w:rPr>
            <w:noProof/>
            <w:webHidden/>
          </w:rPr>
          <w:instrText xml:space="preserve"> PAGEREF _Toc116473899 \h </w:instrText>
        </w:r>
        <w:r>
          <w:rPr>
            <w:noProof/>
            <w:webHidden/>
          </w:rPr>
        </w:r>
        <w:r>
          <w:rPr>
            <w:noProof/>
            <w:webHidden/>
          </w:rPr>
          <w:fldChar w:fldCharType="separate"/>
        </w:r>
        <w:r>
          <w:rPr>
            <w:noProof/>
            <w:webHidden/>
          </w:rPr>
          <w:t>29</w:t>
        </w:r>
        <w:r>
          <w:rPr>
            <w:noProof/>
            <w:webHidden/>
          </w:rPr>
          <w:fldChar w:fldCharType="end"/>
        </w:r>
      </w:hyperlink>
    </w:p>
    <w:p w14:paraId="78C668E4" w14:textId="5F6852E8" w:rsidR="00206296" w:rsidRDefault="00206296">
      <w:pPr>
        <w:pStyle w:val="TOC1"/>
        <w:tabs>
          <w:tab w:val="right" w:leader="dot" w:pos="9350"/>
        </w:tabs>
        <w:rPr>
          <w:rFonts w:asciiTheme="minorHAnsi" w:eastAsiaTheme="minorEastAsia" w:hAnsiTheme="minorHAnsi" w:cstheme="minorBidi"/>
          <w:b w:val="0"/>
          <w:bCs w:val="0"/>
          <w:noProof/>
          <w:szCs w:val="22"/>
          <w:lang w:bidi="ar-SA"/>
        </w:rPr>
      </w:pPr>
      <w:hyperlink w:anchor="_Toc116473900" w:history="1">
        <w:r w:rsidRPr="001B7CE2">
          <w:rPr>
            <w:rStyle w:val="Hyperlink"/>
            <w:noProof/>
            <w:lang w:eastAsia="zh-TW"/>
          </w:rPr>
          <w:t xml:space="preserve">Module Three: </w:t>
        </w:r>
        <w:r w:rsidRPr="001B7CE2">
          <w:rPr>
            <w:rStyle w:val="Hyperlink"/>
            <w:noProof/>
          </w:rPr>
          <w:t>Implementing Ethics in the Workplace</w:t>
        </w:r>
        <w:r>
          <w:rPr>
            <w:noProof/>
            <w:webHidden/>
          </w:rPr>
          <w:tab/>
        </w:r>
        <w:r>
          <w:rPr>
            <w:noProof/>
            <w:webHidden/>
          </w:rPr>
          <w:fldChar w:fldCharType="begin"/>
        </w:r>
        <w:r>
          <w:rPr>
            <w:noProof/>
            <w:webHidden/>
          </w:rPr>
          <w:instrText xml:space="preserve"> PAGEREF _Toc116473900 \h </w:instrText>
        </w:r>
        <w:r>
          <w:rPr>
            <w:noProof/>
            <w:webHidden/>
          </w:rPr>
        </w:r>
        <w:r>
          <w:rPr>
            <w:noProof/>
            <w:webHidden/>
          </w:rPr>
          <w:fldChar w:fldCharType="separate"/>
        </w:r>
        <w:r>
          <w:rPr>
            <w:noProof/>
            <w:webHidden/>
          </w:rPr>
          <w:t>31</w:t>
        </w:r>
        <w:r>
          <w:rPr>
            <w:noProof/>
            <w:webHidden/>
          </w:rPr>
          <w:fldChar w:fldCharType="end"/>
        </w:r>
      </w:hyperlink>
    </w:p>
    <w:p w14:paraId="6EB2FD71" w14:textId="7EB61F7D"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01" w:history="1">
        <w:r w:rsidRPr="001B7CE2">
          <w:rPr>
            <w:rStyle w:val="Hyperlink"/>
            <w:noProof/>
          </w:rPr>
          <w:t>Benefits</w:t>
        </w:r>
        <w:r>
          <w:rPr>
            <w:noProof/>
            <w:webHidden/>
          </w:rPr>
          <w:tab/>
        </w:r>
        <w:r>
          <w:rPr>
            <w:noProof/>
            <w:webHidden/>
          </w:rPr>
          <w:fldChar w:fldCharType="begin"/>
        </w:r>
        <w:r>
          <w:rPr>
            <w:noProof/>
            <w:webHidden/>
          </w:rPr>
          <w:instrText xml:space="preserve"> PAGEREF _Toc116473901 \h </w:instrText>
        </w:r>
        <w:r>
          <w:rPr>
            <w:noProof/>
            <w:webHidden/>
          </w:rPr>
        </w:r>
        <w:r>
          <w:rPr>
            <w:noProof/>
            <w:webHidden/>
          </w:rPr>
          <w:fldChar w:fldCharType="separate"/>
        </w:r>
        <w:r>
          <w:rPr>
            <w:noProof/>
            <w:webHidden/>
          </w:rPr>
          <w:t>31</w:t>
        </w:r>
        <w:r>
          <w:rPr>
            <w:noProof/>
            <w:webHidden/>
          </w:rPr>
          <w:fldChar w:fldCharType="end"/>
        </w:r>
      </w:hyperlink>
    </w:p>
    <w:p w14:paraId="63B1D9C0" w14:textId="0010FE12"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02" w:history="1">
        <w:r w:rsidRPr="001B7CE2">
          <w:rPr>
            <w:rStyle w:val="Hyperlink"/>
            <w:noProof/>
          </w:rPr>
          <w:t>Downside</w:t>
        </w:r>
        <w:r>
          <w:rPr>
            <w:noProof/>
            <w:webHidden/>
          </w:rPr>
          <w:tab/>
        </w:r>
        <w:r>
          <w:rPr>
            <w:noProof/>
            <w:webHidden/>
          </w:rPr>
          <w:fldChar w:fldCharType="begin"/>
        </w:r>
        <w:r>
          <w:rPr>
            <w:noProof/>
            <w:webHidden/>
          </w:rPr>
          <w:instrText xml:space="preserve"> PAGEREF _Toc116473902 \h </w:instrText>
        </w:r>
        <w:r>
          <w:rPr>
            <w:noProof/>
            <w:webHidden/>
          </w:rPr>
        </w:r>
        <w:r>
          <w:rPr>
            <w:noProof/>
            <w:webHidden/>
          </w:rPr>
          <w:fldChar w:fldCharType="separate"/>
        </w:r>
        <w:r>
          <w:rPr>
            <w:noProof/>
            <w:webHidden/>
          </w:rPr>
          <w:t>33</w:t>
        </w:r>
        <w:r>
          <w:rPr>
            <w:noProof/>
            <w:webHidden/>
          </w:rPr>
          <w:fldChar w:fldCharType="end"/>
        </w:r>
      </w:hyperlink>
    </w:p>
    <w:p w14:paraId="38FB84C6" w14:textId="454B3D1A"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03" w:history="1">
        <w:r w:rsidRPr="001B7CE2">
          <w:rPr>
            <w:rStyle w:val="Hyperlink"/>
            <w:noProof/>
          </w:rPr>
          <w:t>Guidelines for Managing Ethics in the Workplace</w:t>
        </w:r>
        <w:r>
          <w:rPr>
            <w:noProof/>
            <w:webHidden/>
          </w:rPr>
          <w:tab/>
        </w:r>
        <w:r>
          <w:rPr>
            <w:noProof/>
            <w:webHidden/>
          </w:rPr>
          <w:fldChar w:fldCharType="begin"/>
        </w:r>
        <w:r>
          <w:rPr>
            <w:noProof/>
            <w:webHidden/>
          </w:rPr>
          <w:instrText xml:space="preserve"> PAGEREF _Toc116473903 \h </w:instrText>
        </w:r>
        <w:r>
          <w:rPr>
            <w:noProof/>
            <w:webHidden/>
          </w:rPr>
        </w:r>
        <w:r>
          <w:rPr>
            <w:noProof/>
            <w:webHidden/>
          </w:rPr>
          <w:fldChar w:fldCharType="separate"/>
        </w:r>
        <w:r>
          <w:rPr>
            <w:noProof/>
            <w:webHidden/>
          </w:rPr>
          <w:t>33</w:t>
        </w:r>
        <w:r>
          <w:rPr>
            <w:noProof/>
            <w:webHidden/>
          </w:rPr>
          <w:fldChar w:fldCharType="end"/>
        </w:r>
      </w:hyperlink>
    </w:p>
    <w:p w14:paraId="24217A98" w14:textId="7F3ED896"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04" w:history="1">
        <w:r w:rsidRPr="001B7CE2">
          <w:rPr>
            <w:rStyle w:val="Hyperlink"/>
            <w:noProof/>
          </w:rPr>
          <w:t>Roles and Responsibilities</w:t>
        </w:r>
        <w:r>
          <w:rPr>
            <w:noProof/>
            <w:webHidden/>
          </w:rPr>
          <w:tab/>
        </w:r>
        <w:r>
          <w:rPr>
            <w:noProof/>
            <w:webHidden/>
          </w:rPr>
          <w:fldChar w:fldCharType="begin"/>
        </w:r>
        <w:r>
          <w:rPr>
            <w:noProof/>
            <w:webHidden/>
          </w:rPr>
          <w:instrText xml:space="preserve"> PAGEREF _Toc116473904 \h </w:instrText>
        </w:r>
        <w:r>
          <w:rPr>
            <w:noProof/>
            <w:webHidden/>
          </w:rPr>
        </w:r>
        <w:r>
          <w:rPr>
            <w:noProof/>
            <w:webHidden/>
          </w:rPr>
          <w:fldChar w:fldCharType="separate"/>
        </w:r>
        <w:r>
          <w:rPr>
            <w:noProof/>
            <w:webHidden/>
          </w:rPr>
          <w:t>34</w:t>
        </w:r>
        <w:r>
          <w:rPr>
            <w:noProof/>
            <w:webHidden/>
          </w:rPr>
          <w:fldChar w:fldCharType="end"/>
        </w:r>
      </w:hyperlink>
    </w:p>
    <w:p w14:paraId="3368EAD1" w14:textId="71EF75CB"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05" w:history="1">
        <w:r w:rsidRPr="001B7CE2">
          <w:rPr>
            <w:rStyle w:val="Hyperlink"/>
            <w:noProof/>
          </w:rPr>
          <w:t>Practical Illustration</w:t>
        </w:r>
        <w:r>
          <w:rPr>
            <w:noProof/>
            <w:webHidden/>
          </w:rPr>
          <w:tab/>
        </w:r>
        <w:r>
          <w:rPr>
            <w:noProof/>
            <w:webHidden/>
          </w:rPr>
          <w:fldChar w:fldCharType="begin"/>
        </w:r>
        <w:r>
          <w:rPr>
            <w:noProof/>
            <w:webHidden/>
          </w:rPr>
          <w:instrText xml:space="preserve"> PAGEREF _Toc116473905 \h </w:instrText>
        </w:r>
        <w:r>
          <w:rPr>
            <w:noProof/>
            <w:webHidden/>
          </w:rPr>
        </w:r>
        <w:r>
          <w:rPr>
            <w:noProof/>
            <w:webHidden/>
          </w:rPr>
          <w:fldChar w:fldCharType="separate"/>
        </w:r>
        <w:r>
          <w:rPr>
            <w:noProof/>
            <w:webHidden/>
          </w:rPr>
          <w:t>35</w:t>
        </w:r>
        <w:r>
          <w:rPr>
            <w:noProof/>
            <w:webHidden/>
          </w:rPr>
          <w:fldChar w:fldCharType="end"/>
        </w:r>
      </w:hyperlink>
    </w:p>
    <w:p w14:paraId="5B052658" w14:textId="5C91B206"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06" w:history="1">
        <w:r w:rsidRPr="001B7CE2">
          <w:rPr>
            <w:rStyle w:val="Hyperlink"/>
            <w:noProof/>
            <w:lang w:eastAsia="zh-TW"/>
          </w:rPr>
          <w:t>Module Three: Review Questions</w:t>
        </w:r>
        <w:r>
          <w:rPr>
            <w:noProof/>
            <w:webHidden/>
          </w:rPr>
          <w:tab/>
        </w:r>
        <w:r>
          <w:rPr>
            <w:noProof/>
            <w:webHidden/>
          </w:rPr>
          <w:fldChar w:fldCharType="begin"/>
        </w:r>
        <w:r>
          <w:rPr>
            <w:noProof/>
            <w:webHidden/>
          </w:rPr>
          <w:instrText xml:space="preserve"> PAGEREF _Toc116473906 \h </w:instrText>
        </w:r>
        <w:r>
          <w:rPr>
            <w:noProof/>
            <w:webHidden/>
          </w:rPr>
        </w:r>
        <w:r>
          <w:rPr>
            <w:noProof/>
            <w:webHidden/>
          </w:rPr>
          <w:fldChar w:fldCharType="separate"/>
        </w:r>
        <w:r>
          <w:rPr>
            <w:noProof/>
            <w:webHidden/>
          </w:rPr>
          <w:t>36</w:t>
        </w:r>
        <w:r>
          <w:rPr>
            <w:noProof/>
            <w:webHidden/>
          </w:rPr>
          <w:fldChar w:fldCharType="end"/>
        </w:r>
      </w:hyperlink>
    </w:p>
    <w:p w14:paraId="6F9CF6AD" w14:textId="2F44B3A8" w:rsidR="00206296" w:rsidRDefault="00206296">
      <w:pPr>
        <w:pStyle w:val="TOC1"/>
        <w:tabs>
          <w:tab w:val="right" w:leader="dot" w:pos="9350"/>
        </w:tabs>
        <w:rPr>
          <w:rFonts w:asciiTheme="minorHAnsi" w:eastAsiaTheme="minorEastAsia" w:hAnsiTheme="minorHAnsi" w:cstheme="minorBidi"/>
          <w:b w:val="0"/>
          <w:bCs w:val="0"/>
          <w:noProof/>
          <w:szCs w:val="22"/>
          <w:lang w:bidi="ar-SA"/>
        </w:rPr>
      </w:pPr>
      <w:hyperlink w:anchor="_Toc116473907" w:history="1">
        <w:r w:rsidRPr="001B7CE2">
          <w:rPr>
            <w:rStyle w:val="Hyperlink"/>
            <w:noProof/>
            <w:lang w:eastAsia="zh-TW"/>
          </w:rPr>
          <w:t xml:space="preserve">Module Four: </w:t>
        </w:r>
        <w:r w:rsidRPr="001B7CE2">
          <w:rPr>
            <w:rStyle w:val="Hyperlink"/>
            <w:noProof/>
          </w:rPr>
          <w:t>Employer/Employee Rights</w:t>
        </w:r>
        <w:r>
          <w:rPr>
            <w:noProof/>
            <w:webHidden/>
          </w:rPr>
          <w:tab/>
        </w:r>
        <w:r>
          <w:rPr>
            <w:noProof/>
            <w:webHidden/>
          </w:rPr>
          <w:fldChar w:fldCharType="begin"/>
        </w:r>
        <w:r>
          <w:rPr>
            <w:noProof/>
            <w:webHidden/>
          </w:rPr>
          <w:instrText xml:space="preserve"> PAGEREF _Toc116473907 \h </w:instrText>
        </w:r>
        <w:r>
          <w:rPr>
            <w:noProof/>
            <w:webHidden/>
          </w:rPr>
        </w:r>
        <w:r>
          <w:rPr>
            <w:noProof/>
            <w:webHidden/>
          </w:rPr>
          <w:fldChar w:fldCharType="separate"/>
        </w:r>
        <w:r>
          <w:rPr>
            <w:noProof/>
            <w:webHidden/>
          </w:rPr>
          <w:t>38</w:t>
        </w:r>
        <w:r>
          <w:rPr>
            <w:noProof/>
            <w:webHidden/>
          </w:rPr>
          <w:fldChar w:fldCharType="end"/>
        </w:r>
      </w:hyperlink>
    </w:p>
    <w:p w14:paraId="73B03C96" w14:textId="5C8565C4"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08" w:history="1">
        <w:r w:rsidRPr="001B7CE2">
          <w:rPr>
            <w:rStyle w:val="Hyperlink"/>
            <w:noProof/>
          </w:rPr>
          <w:t>Privacy Policies</w:t>
        </w:r>
        <w:r>
          <w:rPr>
            <w:noProof/>
            <w:webHidden/>
          </w:rPr>
          <w:tab/>
        </w:r>
        <w:r>
          <w:rPr>
            <w:noProof/>
            <w:webHidden/>
          </w:rPr>
          <w:fldChar w:fldCharType="begin"/>
        </w:r>
        <w:r>
          <w:rPr>
            <w:noProof/>
            <w:webHidden/>
          </w:rPr>
          <w:instrText xml:space="preserve"> PAGEREF _Toc116473908 \h </w:instrText>
        </w:r>
        <w:r>
          <w:rPr>
            <w:noProof/>
            <w:webHidden/>
          </w:rPr>
        </w:r>
        <w:r>
          <w:rPr>
            <w:noProof/>
            <w:webHidden/>
          </w:rPr>
          <w:fldChar w:fldCharType="separate"/>
        </w:r>
        <w:r>
          <w:rPr>
            <w:noProof/>
            <w:webHidden/>
          </w:rPr>
          <w:t>38</w:t>
        </w:r>
        <w:r>
          <w:rPr>
            <w:noProof/>
            <w:webHidden/>
          </w:rPr>
          <w:fldChar w:fldCharType="end"/>
        </w:r>
      </w:hyperlink>
    </w:p>
    <w:p w14:paraId="4B113C81" w14:textId="3A0C5D81"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09" w:history="1">
        <w:r w:rsidRPr="001B7CE2">
          <w:rPr>
            <w:rStyle w:val="Hyperlink"/>
            <w:noProof/>
          </w:rPr>
          <w:t>Harassment Issues</w:t>
        </w:r>
        <w:r>
          <w:rPr>
            <w:noProof/>
            <w:webHidden/>
          </w:rPr>
          <w:tab/>
        </w:r>
        <w:r>
          <w:rPr>
            <w:noProof/>
            <w:webHidden/>
          </w:rPr>
          <w:fldChar w:fldCharType="begin"/>
        </w:r>
        <w:r>
          <w:rPr>
            <w:noProof/>
            <w:webHidden/>
          </w:rPr>
          <w:instrText xml:space="preserve"> PAGEREF _Toc116473909 \h </w:instrText>
        </w:r>
        <w:r>
          <w:rPr>
            <w:noProof/>
            <w:webHidden/>
          </w:rPr>
        </w:r>
        <w:r>
          <w:rPr>
            <w:noProof/>
            <w:webHidden/>
          </w:rPr>
          <w:fldChar w:fldCharType="separate"/>
        </w:r>
        <w:r>
          <w:rPr>
            <w:noProof/>
            <w:webHidden/>
          </w:rPr>
          <w:t>40</w:t>
        </w:r>
        <w:r>
          <w:rPr>
            <w:noProof/>
            <w:webHidden/>
          </w:rPr>
          <w:fldChar w:fldCharType="end"/>
        </w:r>
      </w:hyperlink>
    </w:p>
    <w:p w14:paraId="6F4AFDFF" w14:textId="4E222542"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10" w:history="1">
        <w:r w:rsidRPr="001B7CE2">
          <w:rPr>
            <w:rStyle w:val="Hyperlink"/>
            <w:noProof/>
          </w:rPr>
          <w:t>Technology</w:t>
        </w:r>
        <w:r>
          <w:rPr>
            <w:noProof/>
            <w:webHidden/>
          </w:rPr>
          <w:tab/>
        </w:r>
        <w:r>
          <w:rPr>
            <w:noProof/>
            <w:webHidden/>
          </w:rPr>
          <w:fldChar w:fldCharType="begin"/>
        </w:r>
        <w:r>
          <w:rPr>
            <w:noProof/>
            <w:webHidden/>
          </w:rPr>
          <w:instrText xml:space="preserve"> PAGEREF _Toc116473910 \h </w:instrText>
        </w:r>
        <w:r>
          <w:rPr>
            <w:noProof/>
            <w:webHidden/>
          </w:rPr>
        </w:r>
        <w:r>
          <w:rPr>
            <w:noProof/>
            <w:webHidden/>
          </w:rPr>
          <w:fldChar w:fldCharType="separate"/>
        </w:r>
        <w:r>
          <w:rPr>
            <w:noProof/>
            <w:webHidden/>
          </w:rPr>
          <w:t>41</w:t>
        </w:r>
        <w:r>
          <w:rPr>
            <w:noProof/>
            <w:webHidden/>
          </w:rPr>
          <w:fldChar w:fldCharType="end"/>
        </w:r>
      </w:hyperlink>
    </w:p>
    <w:p w14:paraId="2AFF1760" w14:textId="722BE0E5"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11" w:history="1">
        <w:r w:rsidRPr="001B7CE2">
          <w:rPr>
            <w:rStyle w:val="Hyperlink"/>
            <w:noProof/>
          </w:rPr>
          <w:t>Practical Illustration</w:t>
        </w:r>
        <w:r>
          <w:rPr>
            <w:noProof/>
            <w:webHidden/>
          </w:rPr>
          <w:tab/>
        </w:r>
        <w:r>
          <w:rPr>
            <w:noProof/>
            <w:webHidden/>
          </w:rPr>
          <w:fldChar w:fldCharType="begin"/>
        </w:r>
        <w:r>
          <w:rPr>
            <w:noProof/>
            <w:webHidden/>
          </w:rPr>
          <w:instrText xml:space="preserve"> PAGEREF _Toc116473911 \h </w:instrText>
        </w:r>
        <w:r>
          <w:rPr>
            <w:noProof/>
            <w:webHidden/>
          </w:rPr>
        </w:r>
        <w:r>
          <w:rPr>
            <w:noProof/>
            <w:webHidden/>
          </w:rPr>
          <w:fldChar w:fldCharType="separate"/>
        </w:r>
        <w:r>
          <w:rPr>
            <w:noProof/>
            <w:webHidden/>
          </w:rPr>
          <w:t>42</w:t>
        </w:r>
        <w:r>
          <w:rPr>
            <w:noProof/>
            <w:webHidden/>
          </w:rPr>
          <w:fldChar w:fldCharType="end"/>
        </w:r>
      </w:hyperlink>
    </w:p>
    <w:p w14:paraId="17307B8B" w14:textId="67BCF7B4"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12" w:history="1">
        <w:r w:rsidRPr="001B7CE2">
          <w:rPr>
            <w:rStyle w:val="Hyperlink"/>
            <w:noProof/>
            <w:lang w:eastAsia="zh-TW"/>
          </w:rPr>
          <w:t>Module Four: Review Questions</w:t>
        </w:r>
        <w:r>
          <w:rPr>
            <w:noProof/>
            <w:webHidden/>
          </w:rPr>
          <w:tab/>
        </w:r>
        <w:r>
          <w:rPr>
            <w:noProof/>
            <w:webHidden/>
          </w:rPr>
          <w:fldChar w:fldCharType="begin"/>
        </w:r>
        <w:r>
          <w:rPr>
            <w:noProof/>
            <w:webHidden/>
          </w:rPr>
          <w:instrText xml:space="preserve"> PAGEREF _Toc116473912 \h </w:instrText>
        </w:r>
        <w:r>
          <w:rPr>
            <w:noProof/>
            <w:webHidden/>
          </w:rPr>
        </w:r>
        <w:r>
          <w:rPr>
            <w:noProof/>
            <w:webHidden/>
          </w:rPr>
          <w:fldChar w:fldCharType="separate"/>
        </w:r>
        <w:r>
          <w:rPr>
            <w:noProof/>
            <w:webHidden/>
          </w:rPr>
          <w:t>43</w:t>
        </w:r>
        <w:r>
          <w:rPr>
            <w:noProof/>
            <w:webHidden/>
          </w:rPr>
          <w:fldChar w:fldCharType="end"/>
        </w:r>
      </w:hyperlink>
    </w:p>
    <w:p w14:paraId="3A0049C8" w14:textId="022DCE5E" w:rsidR="00206296" w:rsidRDefault="00206296">
      <w:pPr>
        <w:pStyle w:val="TOC1"/>
        <w:tabs>
          <w:tab w:val="right" w:leader="dot" w:pos="9350"/>
        </w:tabs>
        <w:rPr>
          <w:rFonts w:asciiTheme="minorHAnsi" w:eastAsiaTheme="minorEastAsia" w:hAnsiTheme="minorHAnsi" w:cstheme="minorBidi"/>
          <w:b w:val="0"/>
          <w:bCs w:val="0"/>
          <w:noProof/>
          <w:szCs w:val="22"/>
          <w:lang w:bidi="ar-SA"/>
        </w:rPr>
      </w:pPr>
      <w:hyperlink w:anchor="_Toc116473913" w:history="1">
        <w:r w:rsidRPr="001B7CE2">
          <w:rPr>
            <w:rStyle w:val="Hyperlink"/>
            <w:noProof/>
            <w:lang w:eastAsia="zh-TW"/>
          </w:rPr>
          <w:t xml:space="preserve">Module Five: </w:t>
        </w:r>
        <w:r w:rsidRPr="001B7CE2">
          <w:rPr>
            <w:rStyle w:val="Hyperlink"/>
            <w:noProof/>
          </w:rPr>
          <w:t>Business &amp; Social Responsibilities</w:t>
        </w:r>
        <w:r>
          <w:rPr>
            <w:noProof/>
            <w:webHidden/>
          </w:rPr>
          <w:tab/>
        </w:r>
        <w:r>
          <w:rPr>
            <w:noProof/>
            <w:webHidden/>
          </w:rPr>
          <w:fldChar w:fldCharType="begin"/>
        </w:r>
        <w:r>
          <w:rPr>
            <w:noProof/>
            <w:webHidden/>
          </w:rPr>
          <w:instrText xml:space="preserve"> PAGEREF _Toc116473913 \h </w:instrText>
        </w:r>
        <w:r>
          <w:rPr>
            <w:noProof/>
            <w:webHidden/>
          </w:rPr>
        </w:r>
        <w:r>
          <w:rPr>
            <w:noProof/>
            <w:webHidden/>
          </w:rPr>
          <w:fldChar w:fldCharType="separate"/>
        </w:r>
        <w:r>
          <w:rPr>
            <w:noProof/>
            <w:webHidden/>
          </w:rPr>
          <w:t>46</w:t>
        </w:r>
        <w:r>
          <w:rPr>
            <w:noProof/>
            <w:webHidden/>
          </w:rPr>
          <w:fldChar w:fldCharType="end"/>
        </w:r>
      </w:hyperlink>
    </w:p>
    <w:p w14:paraId="381B3FAB" w14:textId="137729A0"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14" w:history="1">
        <w:r w:rsidRPr="001B7CE2">
          <w:rPr>
            <w:rStyle w:val="Hyperlink"/>
            <w:noProof/>
          </w:rPr>
          <w:t>Identifying Types of Responsibilities</w:t>
        </w:r>
        <w:r>
          <w:rPr>
            <w:noProof/>
            <w:webHidden/>
          </w:rPr>
          <w:tab/>
        </w:r>
        <w:r>
          <w:rPr>
            <w:noProof/>
            <w:webHidden/>
          </w:rPr>
          <w:fldChar w:fldCharType="begin"/>
        </w:r>
        <w:r>
          <w:rPr>
            <w:noProof/>
            <w:webHidden/>
          </w:rPr>
          <w:instrText xml:space="preserve"> PAGEREF _Toc116473914 \h </w:instrText>
        </w:r>
        <w:r>
          <w:rPr>
            <w:noProof/>
            <w:webHidden/>
          </w:rPr>
        </w:r>
        <w:r>
          <w:rPr>
            <w:noProof/>
            <w:webHidden/>
          </w:rPr>
          <w:fldChar w:fldCharType="separate"/>
        </w:r>
        <w:r>
          <w:rPr>
            <w:noProof/>
            <w:webHidden/>
          </w:rPr>
          <w:t>46</w:t>
        </w:r>
        <w:r>
          <w:rPr>
            <w:noProof/>
            <w:webHidden/>
          </w:rPr>
          <w:fldChar w:fldCharType="end"/>
        </w:r>
      </w:hyperlink>
    </w:p>
    <w:p w14:paraId="08665DF0" w14:textId="7E3A49B4"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15" w:history="1">
        <w:r w:rsidRPr="001B7CE2">
          <w:rPr>
            <w:rStyle w:val="Hyperlink"/>
            <w:noProof/>
          </w:rPr>
          <w:t>Case Study(I)</w:t>
        </w:r>
        <w:r>
          <w:rPr>
            <w:noProof/>
            <w:webHidden/>
          </w:rPr>
          <w:tab/>
        </w:r>
        <w:r>
          <w:rPr>
            <w:noProof/>
            <w:webHidden/>
          </w:rPr>
          <w:fldChar w:fldCharType="begin"/>
        </w:r>
        <w:r>
          <w:rPr>
            <w:noProof/>
            <w:webHidden/>
          </w:rPr>
          <w:instrText xml:space="preserve"> PAGEREF _Toc116473915 \h </w:instrText>
        </w:r>
        <w:r>
          <w:rPr>
            <w:noProof/>
            <w:webHidden/>
          </w:rPr>
        </w:r>
        <w:r>
          <w:rPr>
            <w:noProof/>
            <w:webHidden/>
          </w:rPr>
          <w:fldChar w:fldCharType="separate"/>
        </w:r>
        <w:r>
          <w:rPr>
            <w:noProof/>
            <w:webHidden/>
          </w:rPr>
          <w:t>47</w:t>
        </w:r>
        <w:r>
          <w:rPr>
            <w:noProof/>
            <w:webHidden/>
          </w:rPr>
          <w:fldChar w:fldCharType="end"/>
        </w:r>
      </w:hyperlink>
    </w:p>
    <w:p w14:paraId="5A2E795B" w14:textId="6A5F95B1"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16" w:history="1">
        <w:r w:rsidRPr="001B7CE2">
          <w:rPr>
            <w:rStyle w:val="Hyperlink"/>
            <w:noProof/>
          </w:rPr>
          <w:t>Case Study (II)</w:t>
        </w:r>
        <w:r>
          <w:rPr>
            <w:noProof/>
            <w:webHidden/>
          </w:rPr>
          <w:tab/>
        </w:r>
        <w:r>
          <w:rPr>
            <w:noProof/>
            <w:webHidden/>
          </w:rPr>
          <w:fldChar w:fldCharType="begin"/>
        </w:r>
        <w:r>
          <w:rPr>
            <w:noProof/>
            <w:webHidden/>
          </w:rPr>
          <w:instrText xml:space="preserve"> PAGEREF _Toc116473916 \h </w:instrText>
        </w:r>
        <w:r>
          <w:rPr>
            <w:noProof/>
            <w:webHidden/>
          </w:rPr>
        </w:r>
        <w:r>
          <w:rPr>
            <w:noProof/>
            <w:webHidden/>
          </w:rPr>
          <w:fldChar w:fldCharType="separate"/>
        </w:r>
        <w:r>
          <w:rPr>
            <w:noProof/>
            <w:webHidden/>
          </w:rPr>
          <w:t>47</w:t>
        </w:r>
        <w:r>
          <w:rPr>
            <w:noProof/>
            <w:webHidden/>
          </w:rPr>
          <w:fldChar w:fldCharType="end"/>
        </w:r>
      </w:hyperlink>
    </w:p>
    <w:p w14:paraId="43F2889A" w14:textId="33109B9D"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17" w:history="1">
        <w:r w:rsidRPr="001B7CE2">
          <w:rPr>
            <w:rStyle w:val="Hyperlink"/>
            <w:noProof/>
          </w:rPr>
          <w:t>Handling Conflicting Social and Business Responsibilities</w:t>
        </w:r>
        <w:r>
          <w:rPr>
            <w:noProof/>
            <w:webHidden/>
          </w:rPr>
          <w:tab/>
        </w:r>
        <w:r>
          <w:rPr>
            <w:noProof/>
            <w:webHidden/>
          </w:rPr>
          <w:fldChar w:fldCharType="begin"/>
        </w:r>
        <w:r>
          <w:rPr>
            <w:noProof/>
            <w:webHidden/>
          </w:rPr>
          <w:instrText xml:space="preserve"> PAGEREF _Toc116473917 \h </w:instrText>
        </w:r>
        <w:r>
          <w:rPr>
            <w:noProof/>
            <w:webHidden/>
          </w:rPr>
        </w:r>
        <w:r>
          <w:rPr>
            <w:noProof/>
            <w:webHidden/>
          </w:rPr>
          <w:fldChar w:fldCharType="separate"/>
        </w:r>
        <w:r>
          <w:rPr>
            <w:noProof/>
            <w:webHidden/>
          </w:rPr>
          <w:t>48</w:t>
        </w:r>
        <w:r>
          <w:rPr>
            <w:noProof/>
            <w:webHidden/>
          </w:rPr>
          <w:fldChar w:fldCharType="end"/>
        </w:r>
      </w:hyperlink>
    </w:p>
    <w:p w14:paraId="4A6F4F0A" w14:textId="240F30F3"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18" w:history="1">
        <w:r w:rsidRPr="001B7CE2">
          <w:rPr>
            <w:rStyle w:val="Hyperlink"/>
            <w:noProof/>
          </w:rPr>
          <w:t>Practical Illustration</w:t>
        </w:r>
        <w:r>
          <w:rPr>
            <w:noProof/>
            <w:webHidden/>
          </w:rPr>
          <w:tab/>
        </w:r>
        <w:r>
          <w:rPr>
            <w:noProof/>
            <w:webHidden/>
          </w:rPr>
          <w:fldChar w:fldCharType="begin"/>
        </w:r>
        <w:r>
          <w:rPr>
            <w:noProof/>
            <w:webHidden/>
          </w:rPr>
          <w:instrText xml:space="preserve"> PAGEREF _Toc116473918 \h </w:instrText>
        </w:r>
        <w:r>
          <w:rPr>
            <w:noProof/>
            <w:webHidden/>
          </w:rPr>
        </w:r>
        <w:r>
          <w:rPr>
            <w:noProof/>
            <w:webHidden/>
          </w:rPr>
          <w:fldChar w:fldCharType="separate"/>
        </w:r>
        <w:r>
          <w:rPr>
            <w:noProof/>
            <w:webHidden/>
          </w:rPr>
          <w:t>49</w:t>
        </w:r>
        <w:r>
          <w:rPr>
            <w:noProof/>
            <w:webHidden/>
          </w:rPr>
          <w:fldChar w:fldCharType="end"/>
        </w:r>
      </w:hyperlink>
    </w:p>
    <w:p w14:paraId="2B381D55" w14:textId="3340BD60"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19" w:history="1">
        <w:r w:rsidRPr="001B7CE2">
          <w:rPr>
            <w:rStyle w:val="Hyperlink"/>
            <w:noProof/>
            <w:lang w:eastAsia="zh-TW"/>
          </w:rPr>
          <w:t>Module Five: Review Questions</w:t>
        </w:r>
        <w:r>
          <w:rPr>
            <w:noProof/>
            <w:webHidden/>
          </w:rPr>
          <w:tab/>
        </w:r>
        <w:r>
          <w:rPr>
            <w:noProof/>
            <w:webHidden/>
          </w:rPr>
          <w:fldChar w:fldCharType="begin"/>
        </w:r>
        <w:r>
          <w:rPr>
            <w:noProof/>
            <w:webHidden/>
          </w:rPr>
          <w:instrText xml:space="preserve"> PAGEREF _Toc116473919 \h </w:instrText>
        </w:r>
        <w:r>
          <w:rPr>
            <w:noProof/>
            <w:webHidden/>
          </w:rPr>
        </w:r>
        <w:r>
          <w:rPr>
            <w:noProof/>
            <w:webHidden/>
          </w:rPr>
          <w:fldChar w:fldCharType="separate"/>
        </w:r>
        <w:r>
          <w:rPr>
            <w:noProof/>
            <w:webHidden/>
          </w:rPr>
          <w:t>50</w:t>
        </w:r>
        <w:r>
          <w:rPr>
            <w:noProof/>
            <w:webHidden/>
          </w:rPr>
          <w:fldChar w:fldCharType="end"/>
        </w:r>
      </w:hyperlink>
    </w:p>
    <w:p w14:paraId="22CA1288" w14:textId="2AE2F302" w:rsidR="00206296" w:rsidRDefault="00206296">
      <w:pPr>
        <w:pStyle w:val="TOC1"/>
        <w:tabs>
          <w:tab w:val="right" w:leader="dot" w:pos="9350"/>
        </w:tabs>
        <w:rPr>
          <w:rFonts w:asciiTheme="minorHAnsi" w:eastAsiaTheme="minorEastAsia" w:hAnsiTheme="minorHAnsi" w:cstheme="minorBidi"/>
          <w:b w:val="0"/>
          <w:bCs w:val="0"/>
          <w:noProof/>
          <w:szCs w:val="22"/>
          <w:lang w:bidi="ar-SA"/>
        </w:rPr>
      </w:pPr>
      <w:hyperlink w:anchor="_Toc116473920" w:history="1">
        <w:r w:rsidRPr="001B7CE2">
          <w:rPr>
            <w:rStyle w:val="Hyperlink"/>
            <w:noProof/>
            <w:lang w:eastAsia="zh-TW"/>
          </w:rPr>
          <w:t>Module Six: Ethical Decisions</w:t>
        </w:r>
        <w:r>
          <w:rPr>
            <w:noProof/>
            <w:webHidden/>
          </w:rPr>
          <w:tab/>
        </w:r>
        <w:r>
          <w:rPr>
            <w:noProof/>
            <w:webHidden/>
          </w:rPr>
          <w:fldChar w:fldCharType="begin"/>
        </w:r>
        <w:r>
          <w:rPr>
            <w:noProof/>
            <w:webHidden/>
          </w:rPr>
          <w:instrText xml:space="preserve"> PAGEREF _Toc116473920 \h </w:instrText>
        </w:r>
        <w:r>
          <w:rPr>
            <w:noProof/>
            <w:webHidden/>
          </w:rPr>
        </w:r>
        <w:r>
          <w:rPr>
            <w:noProof/>
            <w:webHidden/>
          </w:rPr>
          <w:fldChar w:fldCharType="separate"/>
        </w:r>
        <w:r>
          <w:rPr>
            <w:noProof/>
            <w:webHidden/>
          </w:rPr>
          <w:t>53</w:t>
        </w:r>
        <w:r>
          <w:rPr>
            <w:noProof/>
            <w:webHidden/>
          </w:rPr>
          <w:fldChar w:fldCharType="end"/>
        </w:r>
      </w:hyperlink>
    </w:p>
    <w:p w14:paraId="3D35BE47" w14:textId="739879CC"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21" w:history="1">
        <w:r w:rsidRPr="001B7CE2">
          <w:rPr>
            <w:rStyle w:val="Hyperlink"/>
            <w:noProof/>
          </w:rPr>
          <w:t>The Basics</w:t>
        </w:r>
        <w:r>
          <w:rPr>
            <w:noProof/>
            <w:webHidden/>
          </w:rPr>
          <w:tab/>
        </w:r>
        <w:r>
          <w:rPr>
            <w:noProof/>
            <w:webHidden/>
          </w:rPr>
          <w:fldChar w:fldCharType="begin"/>
        </w:r>
        <w:r>
          <w:rPr>
            <w:noProof/>
            <w:webHidden/>
          </w:rPr>
          <w:instrText xml:space="preserve"> PAGEREF _Toc116473921 \h </w:instrText>
        </w:r>
        <w:r>
          <w:rPr>
            <w:noProof/>
            <w:webHidden/>
          </w:rPr>
        </w:r>
        <w:r>
          <w:rPr>
            <w:noProof/>
            <w:webHidden/>
          </w:rPr>
          <w:fldChar w:fldCharType="separate"/>
        </w:r>
        <w:r>
          <w:rPr>
            <w:noProof/>
            <w:webHidden/>
          </w:rPr>
          <w:t>53</w:t>
        </w:r>
        <w:r>
          <w:rPr>
            <w:noProof/>
            <w:webHidden/>
          </w:rPr>
          <w:fldChar w:fldCharType="end"/>
        </w:r>
      </w:hyperlink>
    </w:p>
    <w:p w14:paraId="51D17F96" w14:textId="4F9B9BE6"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22" w:history="1">
        <w:r w:rsidRPr="001B7CE2">
          <w:rPr>
            <w:rStyle w:val="Hyperlink"/>
            <w:noProof/>
          </w:rPr>
          <w:t>Balancing Personal and Organizational Ethics</w:t>
        </w:r>
        <w:r>
          <w:rPr>
            <w:noProof/>
            <w:webHidden/>
          </w:rPr>
          <w:tab/>
        </w:r>
        <w:r>
          <w:rPr>
            <w:noProof/>
            <w:webHidden/>
          </w:rPr>
          <w:fldChar w:fldCharType="begin"/>
        </w:r>
        <w:r>
          <w:rPr>
            <w:noProof/>
            <w:webHidden/>
          </w:rPr>
          <w:instrText xml:space="preserve"> PAGEREF _Toc116473922 \h </w:instrText>
        </w:r>
        <w:r>
          <w:rPr>
            <w:noProof/>
            <w:webHidden/>
          </w:rPr>
        </w:r>
        <w:r>
          <w:rPr>
            <w:noProof/>
            <w:webHidden/>
          </w:rPr>
          <w:fldChar w:fldCharType="separate"/>
        </w:r>
        <w:r>
          <w:rPr>
            <w:noProof/>
            <w:webHidden/>
          </w:rPr>
          <w:t>54</w:t>
        </w:r>
        <w:r>
          <w:rPr>
            <w:noProof/>
            <w:webHidden/>
          </w:rPr>
          <w:fldChar w:fldCharType="end"/>
        </w:r>
      </w:hyperlink>
    </w:p>
    <w:p w14:paraId="6D187681" w14:textId="50B12934"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23" w:history="1">
        <w:r w:rsidRPr="001B7CE2">
          <w:rPr>
            <w:rStyle w:val="Hyperlink"/>
            <w:noProof/>
          </w:rPr>
          <w:t>Common Dilemmas</w:t>
        </w:r>
        <w:r>
          <w:rPr>
            <w:noProof/>
            <w:webHidden/>
          </w:rPr>
          <w:tab/>
        </w:r>
        <w:r>
          <w:rPr>
            <w:noProof/>
            <w:webHidden/>
          </w:rPr>
          <w:fldChar w:fldCharType="begin"/>
        </w:r>
        <w:r>
          <w:rPr>
            <w:noProof/>
            <w:webHidden/>
          </w:rPr>
          <w:instrText xml:space="preserve"> PAGEREF _Toc116473923 \h </w:instrText>
        </w:r>
        <w:r>
          <w:rPr>
            <w:noProof/>
            <w:webHidden/>
          </w:rPr>
        </w:r>
        <w:r>
          <w:rPr>
            <w:noProof/>
            <w:webHidden/>
          </w:rPr>
          <w:fldChar w:fldCharType="separate"/>
        </w:r>
        <w:r>
          <w:rPr>
            <w:noProof/>
            <w:webHidden/>
          </w:rPr>
          <w:t>55</w:t>
        </w:r>
        <w:r>
          <w:rPr>
            <w:noProof/>
            <w:webHidden/>
          </w:rPr>
          <w:fldChar w:fldCharType="end"/>
        </w:r>
      </w:hyperlink>
    </w:p>
    <w:p w14:paraId="5E872AF9" w14:textId="58B93A43"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24" w:history="1">
        <w:r w:rsidRPr="001B7CE2">
          <w:rPr>
            <w:rStyle w:val="Hyperlink"/>
            <w:noProof/>
          </w:rPr>
          <w:t>Making Ethical Decisions</w:t>
        </w:r>
        <w:r>
          <w:rPr>
            <w:noProof/>
            <w:webHidden/>
          </w:rPr>
          <w:tab/>
        </w:r>
        <w:r>
          <w:rPr>
            <w:noProof/>
            <w:webHidden/>
          </w:rPr>
          <w:fldChar w:fldCharType="begin"/>
        </w:r>
        <w:r>
          <w:rPr>
            <w:noProof/>
            <w:webHidden/>
          </w:rPr>
          <w:instrText xml:space="preserve"> PAGEREF _Toc116473924 \h </w:instrText>
        </w:r>
        <w:r>
          <w:rPr>
            <w:noProof/>
            <w:webHidden/>
          </w:rPr>
        </w:r>
        <w:r>
          <w:rPr>
            <w:noProof/>
            <w:webHidden/>
          </w:rPr>
          <w:fldChar w:fldCharType="separate"/>
        </w:r>
        <w:r>
          <w:rPr>
            <w:noProof/>
            <w:webHidden/>
          </w:rPr>
          <w:t>56</w:t>
        </w:r>
        <w:r>
          <w:rPr>
            <w:noProof/>
            <w:webHidden/>
          </w:rPr>
          <w:fldChar w:fldCharType="end"/>
        </w:r>
      </w:hyperlink>
    </w:p>
    <w:p w14:paraId="028872E5" w14:textId="2FF08434"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25" w:history="1">
        <w:r w:rsidRPr="001B7CE2">
          <w:rPr>
            <w:rStyle w:val="Hyperlink"/>
            <w:noProof/>
          </w:rPr>
          <w:t>Overcoming Obstacles</w:t>
        </w:r>
        <w:r>
          <w:rPr>
            <w:noProof/>
            <w:webHidden/>
          </w:rPr>
          <w:tab/>
        </w:r>
        <w:r>
          <w:rPr>
            <w:noProof/>
            <w:webHidden/>
          </w:rPr>
          <w:fldChar w:fldCharType="begin"/>
        </w:r>
        <w:r>
          <w:rPr>
            <w:noProof/>
            <w:webHidden/>
          </w:rPr>
          <w:instrText xml:space="preserve"> PAGEREF _Toc116473925 \h </w:instrText>
        </w:r>
        <w:r>
          <w:rPr>
            <w:noProof/>
            <w:webHidden/>
          </w:rPr>
        </w:r>
        <w:r>
          <w:rPr>
            <w:noProof/>
            <w:webHidden/>
          </w:rPr>
          <w:fldChar w:fldCharType="separate"/>
        </w:r>
        <w:r>
          <w:rPr>
            <w:noProof/>
            <w:webHidden/>
          </w:rPr>
          <w:t>57</w:t>
        </w:r>
        <w:r>
          <w:rPr>
            <w:noProof/>
            <w:webHidden/>
          </w:rPr>
          <w:fldChar w:fldCharType="end"/>
        </w:r>
      </w:hyperlink>
    </w:p>
    <w:p w14:paraId="47AC65E7" w14:textId="68D3B1C6"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26" w:history="1">
        <w:r w:rsidRPr="001B7CE2">
          <w:rPr>
            <w:rStyle w:val="Hyperlink"/>
            <w:noProof/>
            <w:lang w:eastAsia="zh-TW"/>
          </w:rPr>
          <w:t>Practical Illustration</w:t>
        </w:r>
        <w:r>
          <w:rPr>
            <w:noProof/>
            <w:webHidden/>
          </w:rPr>
          <w:tab/>
        </w:r>
        <w:r>
          <w:rPr>
            <w:noProof/>
            <w:webHidden/>
          </w:rPr>
          <w:fldChar w:fldCharType="begin"/>
        </w:r>
        <w:r>
          <w:rPr>
            <w:noProof/>
            <w:webHidden/>
          </w:rPr>
          <w:instrText xml:space="preserve"> PAGEREF _Toc116473926 \h </w:instrText>
        </w:r>
        <w:r>
          <w:rPr>
            <w:noProof/>
            <w:webHidden/>
          </w:rPr>
        </w:r>
        <w:r>
          <w:rPr>
            <w:noProof/>
            <w:webHidden/>
          </w:rPr>
          <w:fldChar w:fldCharType="separate"/>
        </w:r>
        <w:r>
          <w:rPr>
            <w:noProof/>
            <w:webHidden/>
          </w:rPr>
          <w:t>58</w:t>
        </w:r>
        <w:r>
          <w:rPr>
            <w:noProof/>
            <w:webHidden/>
          </w:rPr>
          <w:fldChar w:fldCharType="end"/>
        </w:r>
      </w:hyperlink>
    </w:p>
    <w:p w14:paraId="3BCE16ED" w14:textId="5AD0D381"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27" w:history="1">
        <w:r w:rsidRPr="001B7CE2">
          <w:rPr>
            <w:rStyle w:val="Hyperlink"/>
            <w:noProof/>
            <w:lang w:eastAsia="zh-TW"/>
          </w:rPr>
          <w:t>Module Six Review Questions</w:t>
        </w:r>
        <w:r>
          <w:rPr>
            <w:noProof/>
            <w:webHidden/>
          </w:rPr>
          <w:tab/>
        </w:r>
        <w:r>
          <w:rPr>
            <w:noProof/>
            <w:webHidden/>
          </w:rPr>
          <w:fldChar w:fldCharType="begin"/>
        </w:r>
        <w:r>
          <w:rPr>
            <w:noProof/>
            <w:webHidden/>
          </w:rPr>
          <w:instrText xml:space="preserve"> PAGEREF _Toc116473927 \h </w:instrText>
        </w:r>
        <w:r>
          <w:rPr>
            <w:noProof/>
            <w:webHidden/>
          </w:rPr>
        </w:r>
        <w:r>
          <w:rPr>
            <w:noProof/>
            <w:webHidden/>
          </w:rPr>
          <w:fldChar w:fldCharType="separate"/>
        </w:r>
        <w:r>
          <w:rPr>
            <w:noProof/>
            <w:webHidden/>
          </w:rPr>
          <w:t>59</w:t>
        </w:r>
        <w:r>
          <w:rPr>
            <w:noProof/>
            <w:webHidden/>
          </w:rPr>
          <w:fldChar w:fldCharType="end"/>
        </w:r>
      </w:hyperlink>
    </w:p>
    <w:p w14:paraId="6C5261EE" w14:textId="17BDB596" w:rsidR="00206296" w:rsidRDefault="00206296">
      <w:pPr>
        <w:pStyle w:val="TOC1"/>
        <w:tabs>
          <w:tab w:val="right" w:leader="dot" w:pos="9350"/>
        </w:tabs>
        <w:rPr>
          <w:rFonts w:asciiTheme="minorHAnsi" w:eastAsiaTheme="minorEastAsia" w:hAnsiTheme="minorHAnsi" w:cstheme="minorBidi"/>
          <w:b w:val="0"/>
          <w:bCs w:val="0"/>
          <w:noProof/>
          <w:szCs w:val="22"/>
          <w:lang w:bidi="ar-SA"/>
        </w:rPr>
      </w:pPr>
      <w:hyperlink w:anchor="_Toc116473928" w:history="1">
        <w:r w:rsidRPr="001B7CE2">
          <w:rPr>
            <w:rStyle w:val="Hyperlink"/>
            <w:noProof/>
            <w:lang w:eastAsia="zh-TW"/>
          </w:rPr>
          <w:t xml:space="preserve">Module Seven: </w:t>
        </w:r>
        <w:r w:rsidRPr="001B7CE2">
          <w:rPr>
            <w:rStyle w:val="Hyperlink"/>
            <w:noProof/>
          </w:rPr>
          <w:t>Whistle Blowing</w:t>
        </w:r>
        <w:r>
          <w:rPr>
            <w:noProof/>
            <w:webHidden/>
          </w:rPr>
          <w:tab/>
        </w:r>
        <w:r>
          <w:rPr>
            <w:noProof/>
            <w:webHidden/>
          </w:rPr>
          <w:fldChar w:fldCharType="begin"/>
        </w:r>
        <w:r>
          <w:rPr>
            <w:noProof/>
            <w:webHidden/>
          </w:rPr>
          <w:instrText xml:space="preserve"> PAGEREF _Toc116473928 \h </w:instrText>
        </w:r>
        <w:r>
          <w:rPr>
            <w:noProof/>
            <w:webHidden/>
          </w:rPr>
        </w:r>
        <w:r>
          <w:rPr>
            <w:noProof/>
            <w:webHidden/>
          </w:rPr>
          <w:fldChar w:fldCharType="separate"/>
        </w:r>
        <w:r>
          <w:rPr>
            <w:noProof/>
            <w:webHidden/>
          </w:rPr>
          <w:t>62</w:t>
        </w:r>
        <w:r>
          <w:rPr>
            <w:noProof/>
            <w:webHidden/>
          </w:rPr>
          <w:fldChar w:fldCharType="end"/>
        </w:r>
      </w:hyperlink>
    </w:p>
    <w:p w14:paraId="2F83CD84" w14:textId="3BCB58C9"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29" w:history="1">
        <w:r w:rsidRPr="001B7CE2">
          <w:rPr>
            <w:rStyle w:val="Hyperlink"/>
            <w:noProof/>
          </w:rPr>
          <w:t>Criteria and Risk</w:t>
        </w:r>
        <w:r>
          <w:rPr>
            <w:noProof/>
            <w:webHidden/>
          </w:rPr>
          <w:tab/>
        </w:r>
        <w:r>
          <w:rPr>
            <w:noProof/>
            <w:webHidden/>
          </w:rPr>
          <w:fldChar w:fldCharType="begin"/>
        </w:r>
        <w:r>
          <w:rPr>
            <w:noProof/>
            <w:webHidden/>
          </w:rPr>
          <w:instrText xml:space="preserve"> PAGEREF _Toc116473929 \h </w:instrText>
        </w:r>
        <w:r>
          <w:rPr>
            <w:noProof/>
            <w:webHidden/>
          </w:rPr>
        </w:r>
        <w:r>
          <w:rPr>
            <w:noProof/>
            <w:webHidden/>
          </w:rPr>
          <w:fldChar w:fldCharType="separate"/>
        </w:r>
        <w:r>
          <w:rPr>
            <w:noProof/>
            <w:webHidden/>
          </w:rPr>
          <w:t>62</w:t>
        </w:r>
        <w:r>
          <w:rPr>
            <w:noProof/>
            <w:webHidden/>
          </w:rPr>
          <w:fldChar w:fldCharType="end"/>
        </w:r>
      </w:hyperlink>
    </w:p>
    <w:p w14:paraId="6E7003B6" w14:textId="7E12E621"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30" w:history="1">
        <w:r w:rsidRPr="001B7CE2">
          <w:rPr>
            <w:rStyle w:val="Hyperlink"/>
            <w:noProof/>
          </w:rPr>
          <w:t>The Process</w:t>
        </w:r>
        <w:r>
          <w:rPr>
            <w:noProof/>
            <w:webHidden/>
          </w:rPr>
          <w:tab/>
        </w:r>
        <w:r>
          <w:rPr>
            <w:noProof/>
            <w:webHidden/>
          </w:rPr>
          <w:fldChar w:fldCharType="begin"/>
        </w:r>
        <w:r>
          <w:rPr>
            <w:noProof/>
            <w:webHidden/>
          </w:rPr>
          <w:instrText xml:space="preserve"> PAGEREF _Toc116473930 \h </w:instrText>
        </w:r>
        <w:r>
          <w:rPr>
            <w:noProof/>
            <w:webHidden/>
          </w:rPr>
        </w:r>
        <w:r>
          <w:rPr>
            <w:noProof/>
            <w:webHidden/>
          </w:rPr>
          <w:fldChar w:fldCharType="separate"/>
        </w:r>
        <w:r>
          <w:rPr>
            <w:noProof/>
            <w:webHidden/>
          </w:rPr>
          <w:t>63</w:t>
        </w:r>
        <w:r>
          <w:rPr>
            <w:noProof/>
            <w:webHidden/>
          </w:rPr>
          <w:fldChar w:fldCharType="end"/>
        </w:r>
      </w:hyperlink>
    </w:p>
    <w:p w14:paraId="5A4B5740" w14:textId="5CE005F5"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31" w:history="1">
        <w:r w:rsidRPr="001B7CE2">
          <w:rPr>
            <w:rStyle w:val="Hyperlink"/>
            <w:noProof/>
          </w:rPr>
          <w:t>When You Should “Blow the Whistle”</w:t>
        </w:r>
        <w:r>
          <w:rPr>
            <w:noProof/>
            <w:webHidden/>
          </w:rPr>
          <w:tab/>
        </w:r>
        <w:r>
          <w:rPr>
            <w:noProof/>
            <w:webHidden/>
          </w:rPr>
          <w:fldChar w:fldCharType="begin"/>
        </w:r>
        <w:r>
          <w:rPr>
            <w:noProof/>
            <w:webHidden/>
          </w:rPr>
          <w:instrText xml:space="preserve"> PAGEREF _Toc116473931 \h </w:instrText>
        </w:r>
        <w:r>
          <w:rPr>
            <w:noProof/>
            <w:webHidden/>
          </w:rPr>
        </w:r>
        <w:r>
          <w:rPr>
            <w:noProof/>
            <w:webHidden/>
          </w:rPr>
          <w:fldChar w:fldCharType="separate"/>
        </w:r>
        <w:r>
          <w:rPr>
            <w:noProof/>
            <w:webHidden/>
          </w:rPr>
          <w:t>64</w:t>
        </w:r>
        <w:r>
          <w:rPr>
            <w:noProof/>
            <w:webHidden/>
          </w:rPr>
          <w:fldChar w:fldCharType="end"/>
        </w:r>
      </w:hyperlink>
    </w:p>
    <w:p w14:paraId="175F0F17" w14:textId="47BED33D"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32" w:history="1">
        <w:r w:rsidRPr="001B7CE2">
          <w:rPr>
            <w:rStyle w:val="Hyperlink"/>
            <w:noProof/>
          </w:rPr>
          <w:t>Practical Illustration</w:t>
        </w:r>
        <w:r>
          <w:rPr>
            <w:noProof/>
            <w:webHidden/>
          </w:rPr>
          <w:tab/>
        </w:r>
        <w:r>
          <w:rPr>
            <w:noProof/>
            <w:webHidden/>
          </w:rPr>
          <w:fldChar w:fldCharType="begin"/>
        </w:r>
        <w:r>
          <w:rPr>
            <w:noProof/>
            <w:webHidden/>
          </w:rPr>
          <w:instrText xml:space="preserve"> PAGEREF _Toc116473932 \h </w:instrText>
        </w:r>
        <w:r>
          <w:rPr>
            <w:noProof/>
            <w:webHidden/>
          </w:rPr>
        </w:r>
        <w:r>
          <w:rPr>
            <w:noProof/>
            <w:webHidden/>
          </w:rPr>
          <w:fldChar w:fldCharType="separate"/>
        </w:r>
        <w:r>
          <w:rPr>
            <w:noProof/>
            <w:webHidden/>
          </w:rPr>
          <w:t>65</w:t>
        </w:r>
        <w:r>
          <w:rPr>
            <w:noProof/>
            <w:webHidden/>
          </w:rPr>
          <w:fldChar w:fldCharType="end"/>
        </w:r>
      </w:hyperlink>
    </w:p>
    <w:p w14:paraId="34D29ADB" w14:textId="7D3110E5"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33" w:history="1">
        <w:r w:rsidRPr="001B7CE2">
          <w:rPr>
            <w:rStyle w:val="Hyperlink"/>
            <w:noProof/>
            <w:lang w:eastAsia="zh-TW"/>
          </w:rPr>
          <w:t>Module Seven: Review Questions</w:t>
        </w:r>
        <w:r>
          <w:rPr>
            <w:noProof/>
            <w:webHidden/>
          </w:rPr>
          <w:tab/>
        </w:r>
        <w:r>
          <w:rPr>
            <w:noProof/>
            <w:webHidden/>
          </w:rPr>
          <w:fldChar w:fldCharType="begin"/>
        </w:r>
        <w:r>
          <w:rPr>
            <w:noProof/>
            <w:webHidden/>
          </w:rPr>
          <w:instrText xml:space="preserve"> PAGEREF _Toc116473933 \h </w:instrText>
        </w:r>
        <w:r>
          <w:rPr>
            <w:noProof/>
            <w:webHidden/>
          </w:rPr>
        </w:r>
        <w:r>
          <w:rPr>
            <w:noProof/>
            <w:webHidden/>
          </w:rPr>
          <w:fldChar w:fldCharType="separate"/>
        </w:r>
        <w:r>
          <w:rPr>
            <w:noProof/>
            <w:webHidden/>
          </w:rPr>
          <w:t>66</w:t>
        </w:r>
        <w:r>
          <w:rPr>
            <w:noProof/>
            <w:webHidden/>
          </w:rPr>
          <w:fldChar w:fldCharType="end"/>
        </w:r>
      </w:hyperlink>
    </w:p>
    <w:p w14:paraId="0E8B9190" w14:textId="65AA1FFA" w:rsidR="00206296" w:rsidRDefault="00206296">
      <w:pPr>
        <w:pStyle w:val="TOC1"/>
        <w:tabs>
          <w:tab w:val="right" w:leader="dot" w:pos="9350"/>
        </w:tabs>
        <w:rPr>
          <w:rFonts w:asciiTheme="minorHAnsi" w:eastAsiaTheme="minorEastAsia" w:hAnsiTheme="minorHAnsi" w:cstheme="minorBidi"/>
          <w:b w:val="0"/>
          <w:bCs w:val="0"/>
          <w:noProof/>
          <w:szCs w:val="22"/>
          <w:lang w:bidi="ar-SA"/>
        </w:rPr>
      </w:pPr>
      <w:hyperlink w:anchor="_Toc116473934" w:history="1">
        <w:r w:rsidRPr="001B7CE2">
          <w:rPr>
            <w:rStyle w:val="Hyperlink"/>
            <w:noProof/>
            <w:lang w:eastAsia="zh-TW"/>
          </w:rPr>
          <w:t xml:space="preserve">Module Eight: </w:t>
        </w:r>
        <w:r w:rsidRPr="001B7CE2">
          <w:rPr>
            <w:rStyle w:val="Hyperlink"/>
            <w:noProof/>
          </w:rPr>
          <w:t>Managerial Ethics</w:t>
        </w:r>
        <w:r>
          <w:rPr>
            <w:noProof/>
            <w:webHidden/>
          </w:rPr>
          <w:tab/>
        </w:r>
        <w:r>
          <w:rPr>
            <w:noProof/>
            <w:webHidden/>
          </w:rPr>
          <w:fldChar w:fldCharType="begin"/>
        </w:r>
        <w:r>
          <w:rPr>
            <w:noProof/>
            <w:webHidden/>
          </w:rPr>
          <w:instrText xml:space="preserve"> PAGEREF _Toc116473934 \h </w:instrText>
        </w:r>
        <w:r>
          <w:rPr>
            <w:noProof/>
            <w:webHidden/>
          </w:rPr>
        </w:r>
        <w:r>
          <w:rPr>
            <w:noProof/>
            <w:webHidden/>
          </w:rPr>
          <w:fldChar w:fldCharType="separate"/>
        </w:r>
        <w:r>
          <w:rPr>
            <w:noProof/>
            <w:webHidden/>
          </w:rPr>
          <w:t>69</w:t>
        </w:r>
        <w:r>
          <w:rPr>
            <w:noProof/>
            <w:webHidden/>
          </w:rPr>
          <w:fldChar w:fldCharType="end"/>
        </w:r>
      </w:hyperlink>
    </w:p>
    <w:p w14:paraId="1B5BF82A" w14:textId="2A88C33B"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35" w:history="1">
        <w:r w:rsidRPr="001B7CE2">
          <w:rPr>
            <w:rStyle w:val="Hyperlink"/>
            <w:noProof/>
          </w:rPr>
          <w:t>Ethical Management</w:t>
        </w:r>
        <w:r>
          <w:rPr>
            <w:noProof/>
            <w:webHidden/>
          </w:rPr>
          <w:tab/>
        </w:r>
        <w:r>
          <w:rPr>
            <w:noProof/>
            <w:webHidden/>
          </w:rPr>
          <w:fldChar w:fldCharType="begin"/>
        </w:r>
        <w:r>
          <w:rPr>
            <w:noProof/>
            <w:webHidden/>
          </w:rPr>
          <w:instrText xml:space="preserve"> PAGEREF _Toc116473935 \h </w:instrText>
        </w:r>
        <w:r>
          <w:rPr>
            <w:noProof/>
            <w:webHidden/>
          </w:rPr>
        </w:r>
        <w:r>
          <w:rPr>
            <w:noProof/>
            <w:webHidden/>
          </w:rPr>
          <w:fldChar w:fldCharType="separate"/>
        </w:r>
        <w:r>
          <w:rPr>
            <w:noProof/>
            <w:webHidden/>
          </w:rPr>
          <w:t>69</w:t>
        </w:r>
        <w:r>
          <w:rPr>
            <w:noProof/>
            <w:webHidden/>
          </w:rPr>
          <w:fldChar w:fldCharType="end"/>
        </w:r>
      </w:hyperlink>
    </w:p>
    <w:p w14:paraId="324C153C" w14:textId="277B66AB"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36" w:history="1">
        <w:r w:rsidRPr="001B7CE2">
          <w:rPr>
            <w:rStyle w:val="Hyperlink"/>
            <w:noProof/>
          </w:rPr>
          <w:t>Identifying the Characteristics</w:t>
        </w:r>
        <w:r>
          <w:rPr>
            <w:noProof/>
            <w:webHidden/>
          </w:rPr>
          <w:tab/>
        </w:r>
        <w:r>
          <w:rPr>
            <w:noProof/>
            <w:webHidden/>
          </w:rPr>
          <w:fldChar w:fldCharType="begin"/>
        </w:r>
        <w:r>
          <w:rPr>
            <w:noProof/>
            <w:webHidden/>
          </w:rPr>
          <w:instrText xml:space="preserve"> PAGEREF _Toc116473936 \h </w:instrText>
        </w:r>
        <w:r>
          <w:rPr>
            <w:noProof/>
            <w:webHidden/>
          </w:rPr>
        </w:r>
        <w:r>
          <w:rPr>
            <w:noProof/>
            <w:webHidden/>
          </w:rPr>
          <w:fldChar w:fldCharType="separate"/>
        </w:r>
        <w:r>
          <w:rPr>
            <w:noProof/>
            <w:webHidden/>
          </w:rPr>
          <w:t>70</w:t>
        </w:r>
        <w:r>
          <w:rPr>
            <w:noProof/>
            <w:webHidden/>
          </w:rPr>
          <w:fldChar w:fldCharType="end"/>
        </w:r>
      </w:hyperlink>
    </w:p>
    <w:p w14:paraId="2BD77E8F" w14:textId="42880A7A"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37" w:history="1">
        <w:r w:rsidRPr="001B7CE2">
          <w:rPr>
            <w:rStyle w:val="Hyperlink"/>
            <w:noProof/>
          </w:rPr>
          <w:t>Ensuring Ethical Behavior</w:t>
        </w:r>
        <w:r>
          <w:rPr>
            <w:noProof/>
            <w:webHidden/>
          </w:rPr>
          <w:tab/>
        </w:r>
        <w:r>
          <w:rPr>
            <w:noProof/>
            <w:webHidden/>
          </w:rPr>
          <w:fldChar w:fldCharType="begin"/>
        </w:r>
        <w:r>
          <w:rPr>
            <w:noProof/>
            <w:webHidden/>
          </w:rPr>
          <w:instrText xml:space="preserve"> PAGEREF _Toc116473937 \h </w:instrText>
        </w:r>
        <w:r>
          <w:rPr>
            <w:noProof/>
            <w:webHidden/>
          </w:rPr>
        </w:r>
        <w:r>
          <w:rPr>
            <w:noProof/>
            <w:webHidden/>
          </w:rPr>
          <w:fldChar w:fldCharType="separate"/>
        </w:r>
        <w:r>
          <w:rPr>
            <w:noProof/>
            <w:webHidden/>
          </w:rPr>
          <w:t>71</w:t>
        </w:r>
        <w:r>
          <w:rPr>
            <w:noProof/>
            <w:webHidden/>
          </w:rPr>
          <w:fldChar w:fldCharType="end"/>
        </w:r>
      </w:hyperlink>
    </w:p>
    <w:p w14:paraId="051EECAD" w14:textId="2E54613F"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38" w:history="1">
        <w:r w:rsidRPr="001B7CE2">
          <w:rPr>
            <w:rStyle w:val="Hyperlink"/>
            <w:noProof/>
          </w:rPr>
          <w:t>Practical Illustration</w:t>
        </w:r>
        <w:r>
          <w:rPr>
            <w:noProof/>
            <w:webHidden/>
          </w:rPr>
          <w:tab/>
        </w:r>
        <w:r>
          <w:rPr>
            <w:noProof/>
            <w:webHidden/>
          </w:rPr>
          <w:fldChar w:fldCharType="begin"/>
        </w:r>
        <w:r>
          <w:rPr>
            <w:noProof/>
            <w:webHidden/>
          </w:rPr>
          <w:instrText xml:space="preserve"> PAGEREF _Toc116473938 \h </w:instrText>
        </w:r>
        <w:r>
          <w:rPr>
            <w:noProof/>
            <w:webHidden/>
          </w:rPr>
        </w:r>
        <w:r>
          <w:rPr>
            <w:noProof/>
            <w:webHidden/>
          </w:rPr>
          <w:fldChar w:fldCharType="separate"/>
        </w:r>
        <w:r>
          <w:rPr>
            <w:noProof/>
            <w:webHidden/>
          </w:rPr>
          <w:t>71</w:t>
        </w:r>
        <w:r>
          <w:rPr>
            <w:noProof/>
            <w:webHidden/>
          </w:rPr>
          <w:fldChar w:fldCharType="end"/>
        </w:r>
      </w:hyperlink>
    </w:p>
    <w:p w14:paraId="0E6A4938" w14:textId="0AD78613"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39" w:history="1">
        <w:r w:rsidRPr="001B7CE2">
          <w:rPr>
            <w:rStyle w:val="Hyperlink"/>
            <w:noProof/>
            <w:lang w:eastAsia="zh-TW"/>
          </w:rPr>
          <w:t>Module Eight: Review Questions</w:t>
        </w:r>
        <w:r>
          <w:rPr>
            <w:noProof/>
            <w:webHidden/>
          </w:rPr>
          <w:tab/>
        </w:r>
        <w:r>
          <w:rPr>
            <w:noProof/>
            <w:webHidden/>
          </w:rPr>
          <w:fldChar w:fldCharType="begin"/>
        </w:r>
        <w:r>
          <w:rPr>
            <w:noProof/>
            <w:webHidden/>
          </w:rPr>
          <w:instrText xml:space="preserve"> PAGEREF _Toc116473939 \h </w:instrText>
        </w:r>
        <w:r>
          <w:rPr>
            <w:noProof/>
            <w:webHidden/>
          </w:rPr>
        </w:r>
        <w:r>
          <w:rPr>
            <w:noProof/>
            <w:webHidden/>
          </w:rPr>
          <w:fldChar w:fldCharType="separate"/>
        </w:r>
        <w:r>
          <w:rPr>
            <w:noProof/>
            <w:webHidden/>
          </w:rPr>
          <w:t>72</w:t>
        </w:r>
        <w:r>
          <w:rPr>
            <w:noProof/>
            <w:webHidden/>
          </w:rPr>
          <w:fldChar w:fldCharType="end"/>
        </w:r>
      </w:hyperlink>
    </w:p>
    <w:p w14:paraId="1E87AECE" w14:textId="2E60C250" w:rsidR="00206296" w:rsidRDefault="00206296">
      <w:pPr>
        <w:pStyle w:val="TOC1"/>
        <w:tabs>
          <w:tab w:val="right" w:leader="dot" w:pos="9350"/>
        </w:tabs>
        <w:rPr>
          <w:rFonts w:asciiTheme="minorHAnsi" w:eastAsiaTheme="minorEastAsia" w:hAnsiTheme="minorHAnsi" w:cstheme="minorBidi"/>
          <w:b w:val="0"/>
          <w:bCs w:val="0"/>
          <w:noProof/>
          <w:szCs w:val="22"/>
          <w:lang w:bidi="ar-SA"/>
        </w:rPr>
      </w:pPr>
      <w:hyperlink w:anchor="_Toc116473940" w:history="1">
        <w:r w:rsidRPr="001B7CE2">
          <w:rPr>
            <w:rStyle w:val="Hyperlink"/>
            <w:noProof/>
            <w:lang w:eastAsia="zh-TW"/>
          </w:rPr>
          <w:t xml:space="preserve">Module Nine: </w:t>
        </w:r>
        <w:r w:rsidRPr="001B7CE2">
          <w:rPr>
            <w:rStyle w:val="Hyperlink"/>
            <w:noProof/>
          </w:rPr>
          <w:t>Unethical Behavior</w:t>
        </w:r>
        <w:r>
          <w:rPr>
            <w:noProof/>
            <w:webHidden/>
          </w:rPr>
          <w:tab/>
        </w:r>
        <w:r>
          <w:rPr>
            <w:noProof/>
            <w:webHidden/>
          </w:rPr>
          <w:fldChar w:fldCharType="begin"/>
        </w:r>
        <w:r>
          <w:rPr>
            <w:noProof/>
            <w:webHidden/>
          </w:rPr>
          <w:instrText xml:space="preserve"> PAGEREF _Toc116473940 \h </w:instrText>
        </w:r>
        <w:r>
          <w:rPr>
            <w:noProof/>
            <w:webHidden/>
          </w:rPr>
        </w:r>
        <w:r>
          <w:rPr>
            <w:noProof/>
            <w:webHidden/>
          </w:rPr>
          <w:fldChar w:fldCharType="separate"/>
        </w:r>
        <w:r>
          <w:rPr>
            <w:noProof/>
            <w:webHidden/>
          </w:rPr>
          <w:t>75</w:t>
        </w:r>
        <w:r>
          <w:rPr>
            <w:noProof/>
            <w:webHidden/>
          </w:rPr>
          <w:fldChar w:fldCharType="end"/>
        </w:r>
      </w:hyperlink>
    </w:p>
    <w:p w14:paraId="5649D6EC" w14:textId="12FF1BC2"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41" w:history="1">
        <w:r w:rsidRPr="001B7CE2">
          <w:rPr>
            <w:rStyle w:val="Hyperlink"/>
            <w:noProof/>
          </w:rPr>
          <w:t>Recognize &amp; Identify</w:t>
        </w:r>
        <w:r>
          <w:rPr>
            <w:noProof/>
            <w:webHidden/>
          </w:rPr>
          <w:tab/>
        </w:r>
        <w:r>
          <w:rPr>
            <w:noProof/>
            <w:webHidden/>
          </w:rPr>
          <w:fldChar w:fldCharType="begin"/>
        </w:r>
        <w:r>
          <w:rPr>
            <w:noProof/>
            <w:webHidden/>
          </w:rPr>
          <w:instrText xml:space="preserve"> PAGEREF _Toc116473941 \h </w:instrText>
        </w:r>
        <w:r>
          <w:rPr>
            <w:noProof/>
            <w:webHidden/>
          </w:rPr>
        </w:r>
        <w:r>
          <w:rPr>
            <w:noProof/>
            <w:webHidden/>
          </w:rPr>
          <w:fldChar w:fldCharType="separate"/>
        </w:r>
        <w:r>
          <w:rPr>
            <w:noProof/>
            <w:webHidden/>
          </w:rPr>
          <w:t>75</w:t>
        </w:r>
        <w:r>
          <w:rPr>
            <w:noProof/>
            <w:webHidden/>
          </w:rPr>
          <w:fldChar w:fldCharType="end"/>
        </w:r>
      </w:hyperlink>
    </w:p>
    <w:p w14:paraId="69C6FD83" w14:textId="4DBD66EA"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42" w:history="1">
        <w:r w:rsidRPr="001B7CE2">
          <w:rPr>
            <w:rStyle w:val="Hyperlink"/>
            <w:noProof/>
          </w:rPr>
          <w:t>Preventing</w:t>
        </w:r>
        <w:r>
          <w:rPr>
            <w:noProof/>
            <w:webHidden/>
          </w:rPr>
          <w:tab/>
        </w:r>
        <w:r>
          <w:rPr>
            <w:noProof/>
            <w:webHidden/>
          </w:rPr>
          <w:fldChar w:fldCharType="begin"/>
        </w:r>
        <w:r>
          <w:rPr>
            <w:noProof/>
            <w:webHidden/>
          </w:rPr>
          <w:instrText xml:space="preserve"> PAGEREF _Toc116473942 \h </w:instrText>
        </w:r>
        <w:r>
          <w:rPr>
            <w:noProof/>
            <w:webHidden/>
          </w:rPr>
        </w:r>
        <w:r>
          <w:rPr>
            <w:noProof/>
            <w:webHidden/>
          </w:rPr>
          <w:fldChar w:fldCharType="separate"/>
        </w:r>
        <w:r>
          <w:rPr>
            <w:noProof/>
            <w:webHidden/>
          </w:rPr>
          <w:t>76</w:t>
        </w:r>
        <w:r>
          <w:rPr>
            <w:noProof/>
            <w:webHidden/>
          </w:rPr>
          <w:fldChar w:fldCharType="end"/>
        </w:r>
      </w:hyperlink>
    </w:p>
    <w:p w14:paraId="11F88C5E" w14:textId="69FD04EA"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43" w:history="1">
        <w:r w:rsidRPr="001B7CE2">
          <w:rPr>
            <w:rStyle w:val="Hyperlink"/>
            <w:noProof/>
          </w:rPr>
          <w:t>Addressing</w:t>
        </w:r>
        <w:r>
          <w:rPr>
            <w:noProof/>
            <w:webHidden/>
          </w:rPr>
          <w:tab/>
        </w:r>
        <w:r>
          <w:rPr>
            <w:noProof/>
            <w:webHidden/>
          </w:rPr>
          <w:fldChar w:fldCharType="begin"/>
        </w:r>
        <w:r>
          <w:rPr>
            <w:noProof/>
            <w:webHidden/>
          </w:rPr>
          <w:instrText xml:space="preserve"> PAGEREF _Toc116473943 \h </w:instrText>
        </w:r>
        <w:r>
          <w:rPr>
            <w:noProof/>
            <w:webHidden/>
          </w:rPr>
        </w:r>
        <w:r>
          <w:rPr>
            <w:noProof/>
            <w:webHidden/>
          </w:rPr>
          <w:fldChar w:fldCharType="separate"/>
        </w:r>
        <w:r>
          <w:rPr>
            <w:noProof/>
            <w:webHidden/>
          </w:rPr>
          <w:t>76</w:t>
        </w:r>
        <w:r>
          <w:rPr>
            <w:noProof/>
            <w:webHidden/>
          </w:rPr>
          <w:fldChar w:fldCharType="end"/>
        </w:r>
      </w:hyperlink>
    </w:p>
    <w:p w14:paraId="072DBCB5" w14:textId="2DA7ECB3"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44" w:history="1">
        <w:r w:rsidRPr="001B7CE2">
          <w:rPr>
            <w:rStyle w:val="Hyperlink"/>
            <w:noProof/>
          </w:rPr>
          <w:t>Interventions</w:t>
        </w:r>
        <w:r>
          <w:rPr>
            <w:noProof/>
            <w:webHidden/>
          </w:rPr>
          <w:tab/>
        </w:r>
        <w:r>
          <w:rPr>
            <w:noProof/>
            <w:webHidden/>
          </w:rPr>
          <w:fldChar w:fldCharType="begin"/>
        </w:r>
        <w:r>
          <w:rPr>
            <w:noProof/>
            <w:webHidden/>
          </w:rPr>
          <w:instrText xml:space="preserve"> PAGEREF _Toc116473944 \h </w:instrText>
        </w:r>
        <w:r>
          <w:rPr>
            <w:noProof/>
            <w:webHidden/>
          </w:rPr>
        </w:r>
        <w:r>
          <w:rPr>
            <w:noProof/>
            <w:webHidden/>
          </w:rPr>
          <w:fldChar w:fldCharType="separate"/>
        </w:r>
        <w:r>
          <w:rPr>
            <w:noProof/>
            <w:webHidden/>
          </w:rPr>
          <w:t>77</w:t>
        </w:r>
        <w:r>
          <w:rPr>
            <w:noProof/>
            <w:webHidden/>
          </w:rPr>
          <w:fldChar w:fldCharType="end"/>
        </w:r>
      </w:hyperlink>
    </w:p>
    <w:p w14:paraId="00AD14F8" w14:textId="6E0492F1"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45" w:history="1">
        <w:r w:rsidRPr="001B7CE2">
          <w:rPr>
            <w:rStyle w:val="Hyperlink"/>
            <w:noProof/>
          </w:rPr>
          <w:t>Practical Illustration</w:t>
        </w:r>
        <w:r>
          <w:rPr>
            <w:noProof/>
            <w:webHidden/>
          </w:rPr>
          <w:tab/>
        </w:r>
        <w:r>
          <w:rPr>
            <w:noProof/>
            <w:webHidden/>
          </w:rPr>
          <w:fldChar w:fldCharType="begin"/>
        </w:r>
        <w:r>
          <w:rPr>
            <w:noProof/>
            <w:webHidden/>
          </w:rPr>
          <w:instrText xml:space="preserve"> PAGEREF _Toc116473945 \h </w:instrText>
        </w:r>
        <w:r>
          <w:rPr>
            <w:noProof/>
            <w:webHidden/>
          </w:rPr>
        </w:r>
        <w:r>
          <w:rPr>
            <w:noProof/>
            <w:webHidden/>
          </w:rPr>
          <w:fldChar w:fldCharType="separate"/>
        </w:r>
        <w:r>
          <w:rPr>
            <w:noProof/>
            <w:webHidden/>
          </w:rPr>
          <w:t>78</w:t>
        </w:r>
        <w:r>
          <w:rPr>
            <w:noProof/>
            <w:webHidden/>
          </w:rPr>
          <w:fldChar w:fldCharType="end"/>
        </w:r>
      </w:hyperlink>
    </w:p>
    <w:p w14:paraId="0B0A1DD4" w14:textId="77DE401B"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46" w:history="1">
        <w:r w:rsidRPr="001B7CE2">
          <w:rPr>
            <w:rStyle w:val="Hyperlink"/>
            <w:noProof/>
            <w:lang w:eastAsia="zh-TW"/>
          </w:rPr>
          <w:t>Module Nine: Review Questions</w:t>
        </w:r>
        <w:r>
          <w:rPr>
            <w:noProof/>
            <w:webHidden/>
          </w:rPr>
          <w:tab/>
        </w:r>
        <w:r>
          <w:rPr>
            <w:noProof/>
            <w:webHidden/>
          </w:rPr>
          <w:fldChar w:fldCharType="begin"/>
        </w:r>
        <w:r>
          <w:rPr>
            <w:noProof/>
            <w:webHidden/>
          </w:rPr>
          <w:instrText xml:space="preserve"> PAGEREF _Toc116473946 \h </w:instrText>
        </w:r>
        <w:r>
          <w:rPr>
            <w:noProof/>
            <w:webHidden/>
          </w:rPr>
        </w:r>
        <w:r>
          <w:rPr>
            <w:noProof/>
            <w:webHidden/>
          </w:rPr>
          <w:fldChar w:fldCharType="separate"/>
        </w:r>
        <w:r>
          <w:rPr>
            <w:noProof/>
            <w:webHidden/>
          </w:rPr>
          <w:t>79</w:t>
        </w:r>
        <w:r>
          <w:rPr>
            <w:noProof/>
            <w:webHidden/>
          </w:rPr>
          <w:fldChar w:fldCharType="end"/>
        </w:r>
      </w:hyperlink>
    </w:p>
    <w:p w14:paraId="1E26F62E" w14:textId="028C3A9B" w:rsidR="00206296" w:rsidRDefault="00206296">
      <w:pPr>
        <w:pStyle w:val="TOC1"/>
        <w:tabs>
          <w:tab w:val="right" w:leader="dot" w:pos="9350"/>
        </w:tabs>
        <w:rPr>
          <w:rFonts w:asciiTheme="minorHAnsi" w:eastAsiaTheme="minorEastAsia" w:hAnsiTheme="minorHAnsi" w:cstheme="minorBidi"/>
          <w:b w:val="0"/>
          <w:bCs w:val="0"/>
          <w:noProof/>
          <w:szCs w:val="22"/>
          <w:lang w:bidi="ar-SA"/>
        </w:rPr>
      </w:pPr>
      <w:hyperlink w:anchor="_Toc116473947" w:history="1">
        <w:r w:rsidRPr="001B7CE2">
          <w:rPr>
            <w:rStyle w:val="Hyperlink"/>
            <w:noProof/>
            <w:lang w:eastAsia="zh-TW"/>
          </w:rPr>
          <w:t xml:space="preserve">Module Ten: </w:t>
        </w:r>
        <w:r w:rsidRPr="001B7CE2">
          <w:rPr>
            <w:rStyle w:val="Hyperlink"/>
            <w:noProof/>
          </w:rPr>
          <w:t>Ethics in Business (I)</w:t>
        </w:r>
        <w:r>
          <w:rPr>
            <w:noProof/>
            <w:webHidden/>
          </w:rPr>
          <w:tab/>
        </w:r>
        <w:r>
          <w:rPr>
            <w:noProof/>
            <w:webHidden/>
          </w:rPr>
          <w:fldChar w:fldCharType="begin"/>
        </w:r>
        <w:r>
          <w:rPr>
            <w:noProof/>
            <w:webHidden/>
          </w:rPr>
          <w:instrText xml:space="preserve"> PAGEREF _Toc116473947 \h </w:instrText>
        </w:r>
        <w:r>
          <w:rPr>
            <w:noProof/>
            <w:webHidden/>
          </w:rPr>
        </w:r>
        <w:r>
          <w:rPr>
            <w:noProof/>
            <w:webHidden/>
          </w:rPr>
          <w:fldChar w:fldCharType="separate"/>
        </w:r>
        <w:r>
          <w:rPr>
            <w:noProof/>
            <w:webHidden/>
          </w:rPr>
          <w:t>82</w:t>
        </w:r>
        <w:r>
          <w:rPr>
            <w:noProof/>
            <w:webHidden/>
          </w:rPr>
          <w:fldChar w:fldCharType="end"/>
        </w:r>
      </w:hyperlink>
    </w:p>
    <w:p w14:paraId="57BF0F79" w14:textId="46F4E18D"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48" w:history="1">
        <w:r w:rsidRPr="001B7CE2">
          <w:rPr>
            <w:rStyle w:val="Hyperlink"/>
            <w:noProof/>
          </w:rPr>
          <w:t>Organization Basics</w:t>
        </w:r>
        <w:r>
          <w:rPr>
            <w:noProof/>
            <w:webHidden/>
          </w:rPr>
          <w:tab/>
        </w:r>
        <w:r>
          <w:rPr>
            <w:noProof/>
            <w:webHidden/>
          </w:rPr>
          <w:fldChar w:fldCharType="begin"/>
        </w:r>
        <w:r>
          <w:rPr>
            <w:noProof/>
            <w:webHidden/>
          </w:rPr>
          <w:instrText xml:space="preserve"> PAGEREF _Toc116473948 \h </w:instrText>
        </w:r>
        <w:r>
          <w:rPr>
            <w:noProof/>
            <w:webHidden/>
          </w:rPr>
        </w:r>
        <w:r>
          <w:rPr>
            <w:noProof/>
            <w:webHidden/>
          </w:rPr>
          <w:fldChar w:fldCharType="separate"/>
        </w:r>
        <w:r>
          <w:rPr>
            <w:noProof/>
            <w:webHidden/>
          </w:rPr>
          <w:t>82</w:t>
        </w:r>
        <w:r>
          <w:rPr>
            <w:noProof/>
            <w:webHidden/>
          </w:rPr>
          <w:fldChar w:fldCharType="end"/>
        </w:r>
      </w:hyperlink>
    </w:p>
    <w:p w14:paraId="57C18576" w14:textId="21E27E65"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49" w:history="1">
        <w:r w:rsidRPr="001B7CE2">
          <w:rPr>
            <w:rStyle w:val="Hyperlink"/>
            <w:noProof/>
          </w:rPr>
          <w:t>Addressing the Needs</w:t>
        </w:r>
        <w:r>
          <w:rPr>
            <w:noProof/>
            <w:webHidden/>
          </w:rPr>
          <w:tab/>
        </w:r>
        <w:r>
          <w:rPr>
            <w:noProof/>
            <w:webHidden/>
          </w:rPr>
          <w:fldChar w:fldCharType="begin"/>
        </w:r>
        <w:r>
          <w:rPr>
            <w:noProof/>
            <w:webHidden/>
          </w:rPr>
          <w:instrText xml:space="preserve"> PAGEREF _Toc116473949 \h </w:instrText>
        </w:r>
        <w:r>
          <w:rPr>
            <w:noProof/>
            <w:webHidden/>
          </w:rPr>
        </w:r>
        <w:r>
          <w:rPr>
            <w:noProof/>
            <w:webHidden/>
          </w:rPr>
          <w:fldChar w:fldCharType="separate"/>
        </w:r>
        <w:r>
          <w:rPr>
            <w:noProof/>
            <w:webHidden/>
          </w:rPr>
          <w:t>83</w:t>
        </w:r>
        <w:r>
          <w:rPr>
            <w:noProof/>
            <w:webHidden/>
          </w:rPr>
          <w:fldChar w:fldCharType="end"/>
        </w:r>
      </w:hyperlink>
    </w:p>
    <w:p w14:paraId="3629E2A0" w14:textId="723304A7"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50" w:history="1">
        <w:r w:rsidRPr="001B7CE2">
          <w:rPr>
            <w:rStyle w:val="Hyperlink"/>
            <w:noProof/>
          </w:rPr>
          <w:t>Ethical Principles</w:t>
        </w:r>
        <w:r>
          <w:rPr>
            <w:noProof/>
            <w:webHidden/>
          </w:rPr>
          <w:tab/>
        </w:r>
        <w:r>
          <w:rPr>
            <w:noProof/>
            <w:webHidden/>
          </w:rPr>
          <w:fldChar w:fldCharType="begin"/>
        </w:r>
        <w:r>
          <w:rPr>
            <w:noProof/>
            <w:webHidden/>
          </w:rPr>
          <w:instrText xml:space="preserve"> PAGEREF _Toc116473950 \h </w:instrText>
        </w:r>
        <w:r>
          <w:rPr>
            <w:noProof/>
            <w:webHidden/>
          </w:rPr>
        </w:r>
        <w:r>
          <w:rPr>
            <w:noProof/>
            <w:webHidden/>
          </w:rPr>
          <w:fldChar w:fldCharType="separate"/>
        </w:r>
        <w:r>
          <w:rPr>
            <w:noProof/>
            <w:webHidden/>
          </w:rPr>
          <w:t>84</w:t>
        </w:r>
        <w:r>
          <w:rPr>
            <w:noProof/>
            <w:webHidden/>
          </w:rPr>
          <w:fldChar w:fldCharType="end"/>
        </w:r>
      </w:hyperlink>
    </w:p>
    <w:p w14:paraId="7FE7D708" w14:textId="549E0D7D"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51" w:history="1">
        <w:r w:rsidRPr="001B7CE2">
          <w:rPr>
            <w:rStyle w:val="Hyperlink"/>
            <w:noProof/>
            <w:lang w:eastAsia="zh-TW"/>
          </w:rPr>
          <w:t>Practical Illustration</w:t>
        </w:r>
        <w:r>
          <w:rPr>
            <w:noProof/>
            <w:webHidden/>
          </w:rPr>
          <w:tab/>
        </w:r>
        <w:r>
          <w:rPr>
            <w:noProof/>
            <w:webHidden/>
          </w:rPr>
          <w:fldChar w:fldCharType="begin"/>
        </w:r>
        <w:r>
          <w:rPr>
            <w:noProof/>
            <w:webHidden/>
          </w:rPr>
          <w:instrText xml:space="preserve"> PAGEREF _Toc116473951 \h </w:instrText>
        </w:r>
        <w:r>
          <w:rPr>
            <w:noProof/>
            <w:webHidden/>
          </w:rPr>
        </w:r>
        <w:r>
          <w:rPr>
            <w:noProof/>
            <w:webHidden/>
          </w:rPr>
          <w:fldChar w:fldCharType="separate"/>
        </w:r>
        <w:r>
          <w:rPr>
            <w:noProof/>
            <w:webHidden/>
          </w:rPr>
          <w:t>85</w:t>
        </w:r>
        <w:r>
          <w:rPr>
            <w:noProof/>
            <w:webHidden/>
          </w:rPr>
          <w:fldChar w:fldCharType="end"/>
        </w:r>
      </w:hyperlink>
    </w:p>
    <w:p w14:paraId="7C3155F9" w14:textId="65877357"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52" w:history="1">
        <w:r w:rsidRPr="001B7CE2">
          <w:rPr>
            <w:rStyle w:val="Hyperlink"/>
            <w:noProof/>
            <w:lang w:eastAsia="zh-TW"/>
          </w:rPr>
          <w:t>Module Ten: Review Questions</w:t>
        </w:r>
        <w:r>
          <w:rPr>
            <w:noProof/>
            <w:webHidden/>
          </w:rPr>
          <w:tab/>
        </w:r>
        <w:r>
          <w:rPr>
            <w:noProof/>
            <w:webHidden/>
          </w:rPr>
          <w:fldChar w:fldCharType="begin"/>
        </w:r>
        <w:r>
          <w:rPr>
            <w:noProof/>
            <w:webHidden/>
          </w:rPr>
          <w:instrText xml:space="preserve"> PAGEREF _Toc116473952 \h </w:instrText>
        </w:r>
        <w:r>
          <w:rPr>
            <w:noProof/>
            <w:webHidden/>
          </w:rPr>
        </w:r>
        <w:r>
          <w:rPr>
            <w:noProof/>
            <w:webHidden/>
          </w:rPr>
          <w:fldChar w:fldCharType="separate"/>
        </w:r>
        <w:r>
          <w:rPr>
            <w:noProof/>
            <w:webHidden/>
          </w:rPr>
          <w:t>86</w:t>
        </w:r>
        <w:r>
          <w:rPr>
            <w:noProof/>
            <w:webHidden/>
          </w:rPr>
          <w:fldChar w:fldCharType="end"/>
        </w:r>
      </w:hyperlink>
    </w:p>
    <w:p w14:paraId="0BBC2C45" w14:textId="25B8182E" w:rsidR="00206296" w:rsidRDefault="00206296">
      <w:pPr>
        <w:pStyle w:val="TOC1"/>
        <w:tabs>
          <w:tab w:val="right" w:leader="dot" w:pos="9350"/>
        </w:tabs>
        <w:rPr>
          <w:rFonts w:asciiTheme="minorHAnsi" w:eastAsiaTheme="minorEastAsia" w:hAnsiTheme="minorHAnsi" w:cstheme="minorBidi"/>
          <w:b w:val="0"/>
          <w:bCs w:val="0"/>
          <w:noProof/>
          <w:szCs w:val="22"/>
          <w:lang w:bidi="ar-SA"/>
        </w:rPr>
      </w:pPr>
      <w:hyperlink w:anchor="_Toc116473953" w:history="1">
        <w:r w:rsidRPr="001B7CE2">
          <w:rPr>
            <w:rStyle w:val="Hyperlink"/>
            <w:noProof/>
            <w:lang w:eastAsia="zh-TW"/>
          </w:rPr>
          <w:t xml:space="preserve">Module Eleven: </w:t>
        </w:r>
        <w:r w:rsidRPr="001B7CE2">
          <w:rPr>
            <w:rStyle w:val="Hyperlink"/>
            <w:noProof/>
          </w:rPr>
          <w:t>Ethics in Business (II)</w:t>
        </w:r>
        <w:r>
          <w:rPr>
            <w:noProof/>
            <w:webHidden/>
          </w:rPr>
          <w:tab/>
        </w:r>
        <w:r>
          <w:rPr>
            <w:noProof/>
            <w:webHidden/>
          </w:rPr>
          <w:fldChar w:fldCharType="begin"/>
        </w:r>
        <w:r>
          <w:rPr>
            <w:noProof/>
            <w:webHidden/>
          </w:rPr>
          <w:instrText xml:space="preserve"> PAGEREF _Toc116473953 \h </w:instrText>
        </w:r>
        <w:r>
          <w:rPr>
            <w:noProof/>
            <w:webHidden/>
          </w:rPr>
        </w:r>
        <w:r>
          <w:rPr>
            <w:noProof/>
            <w:webHidden/>
          </w:rPr>
          <w:fldChar w:fldCharType="separate"/>
        </w:r>
        <w:r>
          <w:rPr>
            <w:noProof/>
            <w:webHidden/>
          </w:rPr>
          <w:t>89</w:t>
        </w:r>
        <w:r>
          <w:rPr>
            <w:noProof/>
            <w:webHidden/>
          </w:rPr>
          <w:fldChar w:fldCharType="end"/>
        </w:r>
      </w:hyperlink>
    </w:p>
    <w:p w14:paraId="4CFAFB74" w14:textId="43B533C8"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54" w:history="1">
        <w:r w:rsidRPr="001B7CE2">
          <w:rPr>
            <w:rStyle w:val="Hyperlink"/>
            <w:noProof/>
          </w:rPr>
          <w:t>Ethical Safeguards</w:t>
        </w:r>
        <w:r>
          <w:rPr>
            <w:noProof/>
            <w:webHidden/>
          </w:rPr>
          <w:tab/>
        </w:r>
        <w:r>
          <w:rPr>
            <w:noProof/>
            <w:webHidden/>
          </w:rPr>
          <w:fldChar w:fldCharType="begin"/>
        </w:r>
        <w:r>
          <w:rPr>
            <w:noProof/>
            <w:webHidden/>
          </w:rPr>
          <w:instrText xml:space="preserve"> PAGEREF _Toc116473954 \h </w:instrText>
        </w:r>
        <w:r>
          <w:rPr>
            <w:noProof/>
            <w:webHidden/>
          </w:rPr>
        </w:r>
        <w:r>
          <w:rPr>
            <w:noProof/>
            <w:webHidden/>
          </w:rPr>
          <w:fldChar w:fldCharType="separate"/>
        </w:r>
        <w:r>
          <w:rPr>
            <w:noProof/>
            <w:webHidden/>
          </w:rPr>
          <w:t>89</w:t>
        </w:r>
        <w:r>
          <w:rPr>
            <w:noProof/>
            <w:webHidden/>
          </w:rPr>
          <w:fldChar w:fldCharType="end"/>
        </w:r>
      </w:hyperlink>
    </w:p>
    <w:p w14:paraId="538D674F" w14:textId="4E8B3F83"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55" w:history="1">
        <w:r w:rsidRPr="001B7CE2">
          <w:rPr>
            <w:rStyle w:val="Hyperlink"/>
            <w:noProof/>
          </w:rPr>
          <w:t>Developing a Code of Ethics</w:t>
        </w:r>
        <w:r>
          <w:rPr>
            <w:noProof/>
            <w:webHidden/>
          </w:rPr>
          <w:tab/>
        </w:r>
        <w:r>
          <w:rPr>
            <w:noProof/>
            <w:webHidden/>
          </w:rPr>
          <w:fldChar w:fldCharType="begin"/>
        </w:r>
        <w:r>
          <w:rPr>
            <w:noProof/>
            <w:webHidden/>
          </w:rPr>
          <w:instrText xml:space="preserve"> PAGEREF _Toc116473955 \h </w:instrText>
        </w:r>
        <w:r>
          <w:rPr>
            <w:noProof/>
            <w:webHidden/>
          </w:rPr>
        </w:r>
        <w:r>
          <w:rPr>
            <w:noProof/>
            <w:webHidden/>
          </w:rPr>
          <w:fldChar w:fldCharType="separate"/>
        </w:r>
        <w:r>
          <w:rPr>
            <w:noProof/>
            <w:webHidden/>
          </w:rPr>
          <w:t>90</w:t>
        </w:r>
        <w:r>
          <w:rPr>
            <w:noProof/>
            <w:webHidden/>
          </w:rPr>
          <w:fldChar w:fldCharType="end"/>
        </w:r>
      </w:hyperlink>
    </w:p>
    <w:p w14:paraId="72C11731" w14:textId="4A198915"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56" w:history="1">
        <w:r w:rsidRPr="001B7CE2">
          <w:rPr>
            <w:rStyle w:val="Hyperlink"/>
            <w:noProof/>
          </w:rPr>
          <w:t>Performing an Internal Ethics Audit</w:t>
        </w:r>
        <w:r>
          <w:rPr>
            <w:noProof/>
            <w:webHidden/>
          </w:rPr>
          <w:tab/>
        </w:r>
        <w:r>
          <w:rPr>
            <w:noProof/>
            <w:webHidden/>
          </w:rPr>
          <w:fldChar w:fldCharType="begin"/>
        </w:r>
        <w:r>
          <w:rPr>
            <w:noProof/>
            <w:webHidden/>
          </w:rPr>
          <w:instrText xml:space="preserve"> PAGEREF _Toc116473956 \h </w:instrText>
        </w:r>
        <w:r>
          <w:rPr>
            <w:noProof/>
            <w:webHidden/>
          </w:rPr>
        </w:r>
        <w:r>
          <w:rPr>
            <w:noProof/>
            <w:webHidden/>
          </w:rPr>
          <w:fldChar w:fldCharType="separate"/>
        </w:r>
        <w:r>
          <w:rPr>
            <w:noProof/>
            <w:webHidden/>
          </w:rPr>
          <w:t>91</w:t>
        </w:r>
        <w:r>
          <w:rPr>
            <w:noProof/>
            <w:webHidden/>
          </w:rPr>
          <w:fldChar w:fldCharType="end"/>
        </w:r>
      </w:hyperlink>
    </w:p>
    <w:p w14:paraId="74A3964D" w14:textId="5117CC8D"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57" w:history="1">
        <w:r w:rsidRPr="001B7CE2">
          <w:rPr>
            <w:rStyle w:val="Hyperlink"/>
            <w:noProof/>
          </w:rPr>
          <w:t>Upholding the Ethics Program</w:t>
        </w:r>
        <w:r>
          <w:rPr>
            <w:noProof/>
            <w:webHidden/>
          </w:rPr>
          <w:tab/>
        </w:r>
        <w:r>
          <w:rPr>
            <w:noProof/>
            <w:webHidden/>
          </w:rPr>
          <w:fldChar w:fldCharType="begin"/>
        </w:r>
        <w:r>
          <w:rPr>
            <w:noProof/>
            <w:webHidden/>
          </w:rPr>
          <w:instrText xml:space="preserve"> PAGEREF _Toc116473957 \h </w:instrText>
        </w:r>
        <w:r>
          <w:rPr>
            <w:noProof/>
            <w:webHidden/>
          </w:rPr>
        </w:r>
        <w:r>
          <w:rPr>
            <w:noProof/>
            <w:webHidden/>
          </w:rPr>
          <w:fldChar w:fldCharType="separate"/>
        </w:r>
        <w:r>
          <w:rPr>
            <w:noProof/>
            <w:webHidden/>
          </w:rPr>
          <w:t>92</w:t>
        </w:r>
        <w:r>
          <w:rPr>
            <w:noProof/>
            <w:webHidden/>
          </w:rPr>
          <w:fldChar w:fldCharType="end"/>
        </w:r>
      </w:hyperlink>
    </w:p>
    <w:p w14:paraId="42CA1091" w14:textId="46F72D95"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58" w:history="1">
        <w:r w:rsidRPr="001B7CE2">
          <w:rPr>
            <w:rStyle w:val="Hyperlink"/>
            <w:noProof/>
          </w:rPr>
          <w:t>Practical Illustration</w:t>
        </w:r>
        <w:r>
          <w:rPr>
            <w:noProof/>
            <w:webHidden/>
          </w:rPr>
          <w:tab/>
        </w:r>
        <w:r>
          <w:rPr>
            <w:noProof/>
            <w:webHidden/>
          </w:rPr>
          <w:fldChar w:fldCharType="begin"/>
        </w:r>
        <w:r>
          <w:rPr>
            <w:noProof/>
            <w:webHidden/>
          </w:rPr>
          <w:instrText xml:space="preserve"> PAGEREF _Toc116473958 \h </w:instrText>
        </w:r>
        <w:r>
          <w:rPr>
            <w:noProof/>
            <w:webHidden/>
          </w:rPr>
        </w:r>
        <w:r>
          <w:rPr>
            <w:noProof/>
            <w:webHidden/>
          </w:rPr>
          <w:fldChar w:fldCharType="separate"/>
        </w:r>
        <w:r>
          <w:rPr>
            <w:noProof/>
            <w:webHidden/>
          </w:rPr>
          <w:t>93</w:t>
        </w:r>
        <w:r>
          <w:rPr>
            <w:noProof/>
            <w:webHidden/>
          </w:rPr>
          <w:fldChar w:fldCharType="end"/>
        </w:r>
      </w:hyperlink>
    </w:p>
    <w:p w14:paraId="5CEA699C" w14:textId="53D41B51"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59" w:history="1">
        <w:r w:rsidRPr="001B7CE2">
          <w:rPr>
            <w:rStyle w:val="Hyperlink"/>
            <w:noProof/>
            <w:lang w:eastAsia="zh-TW"/>
          </w:rPr>
          <w:t>Module Eleven: Review Questions</w:t>
        </w:r>
        <w:r>
          <w:rPr>
            <w:noProof/>
            <w:webHidden/>
          </w:rPr>
          <w:tab/>
        </w:r>
        <w:r>
          <w:rPr>
            <w:noProof/>
            <w:webHidden/>
          </w:rPr>
          <w:fldChar w:fldCharType="begin"/>
        </w:r>
        <w:r>
          <w:rPr>
            <w:noProof/>
            <w:webHidden/>
          </w:rPr>
          <w:instrText xml:space="preserve"> PAGEREF _Toc116473959 \h </w:instrText>
        </w:r>
        <w:r>
          <w:rPr>
            <w:noProof/>
            <w:webHidden/>
          </w:rPr>
        </w:r>
        <w:r>
          <w:rPr>
            <w:noProof/>
            <w:webHidden/>
          </w:rPr>
          <w:fldChar w:fldCharType="separate"/>
        </w:r>
        <w:r>
          <w:rPr>
            <w:noProof/>
            <w:webHidden/>
          </w:rPr>
          <w:t>94</w:t>
        </w:r>
        <w:r>
          <w:rPr>
            <w:noProof/>
            <w:webHidden/>
          </w:rPr>
          <w:fldChar w:fldCharType="end"/>
        </w:r>
      </w:hyperlink>
    </w:p>
    <w:p w14:paraId="27E264D5" w14:textId="3A7414F9" w:rsidR="00206296" w:rsidRDefault="00206296">
      <w:pPr>
        <w:pStyle w:val="TOC1"/>
        <w:tabs>
          <w:tab w:val="right" w:leader="dot" w:pos="9350"/>
        </w:tabs>
        <w:rPr>
          <w:rFonts w:asciiTheme="minorHAnsi" w:eastAsiaTheme="minorEastAsia" w:hAnsiTheme="minorHAnsi" w:cstheme="minorBidi"/>
          <w:b w:val="0"/>
          <w:bCs w:val="0"/>
          <w:noProof/>
          <w:szCs w:val="22"/>
          <w:lang w:bidi="ar-SA"/>
        </w:rPr>
      </w:pPr>
      <w:hyperlink w:anchor="_Toc116473960" w:history="1">
        <w:r w:rsidRPr="001B7CE2">
          <w:rPr>
            <w:rStyle w:val="Hyperlink"/>
            <w:noProof/>
            <w:lang w:eastAsia="zh-TW"/>
          </w:rPr>
          <w:t>Module Twelve: Wrapping Up</w:t>
        </w:r>
        <w:r>
          <w:rPr>
            <w:noProof/>
            <w:webHidden/>
          </w:rPr>
          <w:tab/>
        </w:r>
        <w:r>
          <w:rPr>
            <w:noProof/>
            <w:webHidden/>
          </w:rPr>
          <w:fldChar w:fldCharType="begin"/>
        </w:r>
        <w:r>
          <w:rPr>
            <w:noProof/>
            <w:webHidden/>
          </w:rPr>
          <w:instrText xml:space="preserve"> PAGEREF _Toc116473960 \h </w:instrText>
        </w:r>
        <w:r>
          <w:rPr>
            <w:noProof/>
            <w:webHidden/>
          </w:rPr>
        </w:r>
        <w:r>
          <w:rPr>
            <w:noProof/>
            <w:webHidden/>
          </w:rPr>
          <w:fldChar w:fldCharType="separate"/>
        </w:r>
        <w:r>
          <w:rPr>
            <w:noProof/>
            <w:webHidden/>
          </w:rPr>
          <w:t>97</w:t>
        </w:r>
        <w:r>
          <w:rPr>
            <w:noProof/>
            <w:webHidden/>
          </w:rPr>
          <w:fldChar w:fldCharType="end"/>
        </w:r>
      </w:hyperlink>
    </w:p>
    <w:p w14:paraId="33430D15" w14:textId="193A1C23"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61" w:history="1">
        <w:r w:rsidRPr="001B7CE2">
          <w:rPr>
            <w:rStyle w:val="Hyperlink"/>
            <w:noProof/>
            <w:lang w:eastAsia="zh-TW"/>
          </w:rPr>
          <w:t>Review of Parking Lot</w:t>
        </w:r>
        <w:r>
          <w:rPr>
            <w:noProof/>
            <w:webHidden/>
          </w:rPr>
          <w:tab/>
        </w:r>
        <w:r>
          <w:rPr>
            <w:noProof/>
            <w:webHidden/>
          </w:rPr>
          <w:fldChar w:fldCharType="begin"/>
        </w:r>
        <w:r>
          <w:rPr>
            <w:noProof/>
            <w:webHidden/>
          </w:rPr>
          <w:instrText xml:space="preserve"> PAGEREF _Toc116473961 \h </w:instrText>
        </w:r>
        <w:r>
          <w:rPr>
            <w:noProof/>
            <w:webHidden/>
          </w:rPr>
        </w:r>
        <w:r>
          <w:rPr>
            <w:noProof/>
            <w:webHidden/>
          </w:rPr>
          <w:fldChar w:fldCharType="separate"/>
        </w:r>
        <w:r>
          <w:rPr>
            <w:noProof/>
            <w:webHidden/>
          </w:rPr>
          <w:t>97</w:t>
        </w:r>
        <w:r>
          <w:rPr>
            <w:noProof/>
            <w:webHidden/>
          </w:rPr>
          <w:fldChar w:fldCharType="end"/>
        </w:r>
      </w:hyperlink>
    </w:p>
    <w:p w14:paraId="2E599FF8" w14:textId="6D5AF5F8"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62" w:history="1">
        <w:r w:rsidRPr="001B7CE2">
          <w:rPr>
            <w:rStyle w:val="Hyperlink"/>
            <w:noProof/>
          </w:rPr>
          <w:t>Lessons Learned</w:t>
        </w:r>
        <w:r>
          <w:rPr>
            <w:noProof/>
            <w:webHidden/>
          </w:rPr>
          <w:tab/>
        </w:r>
        <w:r>
          <w:rPr>
            <w:noProof/>
            <w:webHidden/>
          </w:rPr>
          <w:fldChar w:fldCharType="begin"/>
        </w:r>
        <w:r>
          <w:rPr>
            <w:noProof/>
            <w:webHidden/>
          </w:rPr>
          <w:instrText xml:space="preserve"> PAGEREF _Toc116473962 \h </w:instrText>
        </w:r>
        <w:r>
          <w:rPr>
            <w:noProof/>
            <w:webHidden/>
          </w:rPr>
        </w:r>
        <w:r>
          <w:rPr>
            <w:noProof/>
            <w:webHidden/>
          </w:rPr>
          <w:fldChar w:fldCharType="separate"/>
        </w:r>
        <w:r>
          <w:rPr>
            <w:noProof/>
            <w:webHidden/>
          </w:rPr>
          <w:t>97</w:t>
        </w:r>
        <w:r>
          <w:rPr>
            <w:noProof/>
            <w:webHidden/>
          </w:rPr>
          <w:fldChar w:fldCharType="end"/>
        </w:r>
      </w:hyperlink>
    </w:p>
    <w:p w14:paraId="3F5AAF8E" w14:textId="06265B18"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63" w:history="1">
        <w:r w:rsidRPr="001B7CE2">
          <w:rPr>
            <w:rStyle w:val="Hyperlink"/>
            <w:noProof/>
            <w:lang w:eastAsia="zh-TW"/>
          </w:rPr>
          <w:t>Completion of Action Plans and Evaluations</w:t>
        </w:r>
        <w:r>
          <w:rPr>
            <w:noProof/>
            <w:webHidden/>
          </w:rPr>
          <w:tab/>
        </w:r>
        <w:r>
          <w:rPr>
            <w:noProof/>
            <w:webHidden/>
          </w:rPr>
          <w:fldChar w:fldCharType="begin"/>
        </w:r>
        <w:r>
          <w:rPr>
            <w:noProof/>
            <w:webHidden/>
          </w:rPr>
          <w:instrText xml:space="preserve"> PAGEREF _Toc116473963 \h </w:instrText>
        </w:r>
        <w:r>
          <w:rPr>
            <w:noProof/>
            <w:webHidden/>
          </w:rPr>
        </w:r>
        <w:r>
          <w:rPr>
            <w:noProof/>
            <w:webHidden/>
          </w:rPr>
          <w:fldChar w:fldCharType="separate"/>
        </w:r>
        <w:r>
          <w:rPr>
            <w:noProof/>
            <w:webHidden/>
          </w:rPr>
          <w:t>97</w:t>
        </w:r>
        <w:r>
          <w:rPr>
            <w:noProof/>
            <w:webHidden/>
          </w:rPr>
          <w:fldChar w:fldCharType="end"/>
        </w:r>
      </w:hyperlink>
    </w:p>
    <w:p w14:paraId="150DB8D9" w14:textId="199D532D"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64" w:history="1">
        <w:r w:rsidRPr="001B7CE2">
          <w:rPr>
            <w:rStyle w:val="Hyperlink"/>
            <w:noProof/>
          </w:rPr>
          <w:t>Words from the Wise</w:t>
        </w:r>
        <w:r>
          <w:rPr>
            <w:noProof/>
            <w:webHidden/>
          </w:rPr>
          <w:tab/>
        </w:r>
        <w:r>
          <w:rPr>
            <w:noProof/>
            <w:webHidden/>
          </w:rPr>
          <w:fldChar w:fldCharType="begin"/>
        </w:r>
        <w:r>
          <w:rPr>
            <w:noProof/>
            <w:webHidden/>
          </w:rPr>
          <w:instrText xml:space="preserve"> PAGEREF _Toc116473964 \h </w:instrText>
        </w:r>
        <w:r>
          <w:rPr>
            <w:noProof/>
            <w:webHidden/>
          </w:rPr>
        </w:r>
        <w:r>
          <w:rPr>
            <w:noProof/>
            <w:webHidden/>
          </w:rPr>
          <w:fldChar w:fldCharType="separate"/>
        </w:r>
        <w:r>
          <w:rPr>
            <w:noProof/>
            <w:webHidden/>
          </w:rPr>
          <w:t>98</w:t>
        </w:r>
        <w:r>
          <w:rPr>
            <w:noProof/>
            <w:webHidden/>
          </w:rPr>
          <w:fldChar w:fldCharType="end"/>
        </w:r>
      </w:hyperlink>
    </w:p>
    <w:p w14:paraId="4A7923A4" w14:textId="7D074DF3" w:rsidR="00206296" w:rsidRDefault="00206296">
      <w:pPr>
        <w:pStyle w:val="TOC1"/>
        <w:tabs>
          <w:tab w:val="right" w:leader="dot" w:pos="9350"/>
        </w:tabs>
        <w:rPr>
          <w:rFonts w:asciiTheme="minorHAnsi" w:eastAsiaTheme="minorEastAsia" w:hAnsiTheme="minorHAnsi" w:cstheme="minorBidi"/>
          <w:b w:val="0"/>
          <w:bCs w:val="0"/>
          <w:noProof/>
          <w:szCs w:val="22"/>
          <w:lang w:bidi="ar-SA"/>
        </w:rPr>
      </w:pPr>
      <w:hyperlink w:anchor="_Toc116473965" w:history="1">
        <w:r w:rsidRPr="001B7CE2">
          <w:rPr>
            <w:rStyle w:val="Hyperlink"/>
            <w:noProof/>
          </w:rPr>
          <w:t>Appendix</w:t>
        </w:r>
        <w:r>
          <w:rPr>
            <w:noProof/>
            <w:webHidden/>
          </w:rPr>
          <w:tab/>
        </w:r>
        <w:r>
          <w:rPr>
            <w:noProof/>
            <w:webHidden/>
          </w:rPr>
          <w:fldChar w:fldCharType="begin"/>
        </w:r>
        <w:r>
          <w:rPr>
            <w:noProof/>
            <w:webHidden/>
          </w:rPr>
          <w:instrText xml:space="preserve"> PAGEREF _Toc116473965 \h </w:instrText>
        </w:r>
        <w:r>
          <w:rPr>
            <w:noProof/>
            <w:webHidden/>
          </w:rPr>
        </w:r>
        <w:r>
          <w:rPr>
            <w:noProof/>
            <w:webHidden/>
          </w:rPr>
          <w:fldChar w:fldCharType="separate"/>
        </w:r>
        <w:r>
          <w:rPr>
            <w:noProof/>
            <w:webHidden/>
          </w:rPr>
          <w:t>99</w:t>
        </w:r>
        <w:r>
          <w:rPr>
            <w:noProof/>
            <w:webHidden/>
          </w:rPr>
          <w:fldChar w:fldCharType="end"/>
        </w:r>
      </w:hyperlink>
    </w:p>
    <w:p w14:paraId="24591702" w14:textId="4EE1EA06"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66" w:history="1">
        <w:r w:rsidRPr="001B7CE2">
          <w:rPr>
            <w:rStyle w:val="Hyperlink"/>
            <w:noProof/>
          </w:rPr>
          <w:t>Worksheet 1</w:t>
        </w:r>
        <w:r>
          <w:rPr>
            <w:noProof/>
            <w:webHidden/>
          </w:rPr>
          <w:tab/>
        </w:r>
        <w:r>
          <w:rPr>
            <w:noProof/>
            <w:webHidden/>
          </w:rPr>
          <w:fldChar w:fldCharType="begin"/>
        </w:r>
        <w:r>
          <w:rPr>
            <w:noProof/>
            <w:webHidden/>
          </w:rPr>
          <w:instrText xml:space="preserve"> PAGEREF _Toc116473966 \h </w:instrText>
        </w:r>
        <w:r>
          <w:rPr>
            <w:noProof/>
            <w:webHidden/>
          </w:rPr>
        </w:r>
        <w:r>
          <w:rPr>
            <w:noProof/>
            <w:webHidden/>
          </w:rPr>
          <w:fldChar w:fldCharType="separate"/>
        </w:r>
        <w:r>
          <w:rPr>
            <w:noProof/>
            <w:webHidden/>
          </w:rPr>
          <w:t>99</w:t>
        </w:r>
        <w:r>
          <w:rPr>
            <w:noProof/>
            <w:webHidden/>
          </w:rPr>
          <w:fldChar w:fldCharType="end"/>
        </w:r>
      </w:hyperlink>
    </w:p>
    <w:p w14:paraId="08D465B2" w14:textId="23FCCC9E"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67" w:history="1">
        <w:r w:rsidRPr="001B7CE2">
          <w:rPr>
            <w:rStyle w:val="Hyperlink"/>
            <w:noProof/>
          </w:rPr>
          <w:t>Worksheet 2</w:t>
        </w:r>
        <w:r>
          <w:rPr>
            <w:noProof/>
            <w:webHidden/>
          </w:rPr>
          <w:tab/>
        </w:r>
        <w:r>
          <w:rPr>
            <w:noProof/>
            <w:webHidden/>
          </w:rPr>
          <w:fldChar w:fldCharType="begin"/>
        </w:r>
        <w:r>
          <w:rPr>
            <w:noProof/>
            <w:webHidden/>
          </w:rPr>
          <w:instrText xml:space="preserve"> PAGEREF _Toc116473967 \h </w:instrText>
        </w:r>
        <w:r>
          <w:rPr>
            <w:noProof/>
            <w:webHidden/>
          </w:rPr>
        </w:r>
        <w:r>
          <w:rPr>
            <w:noProof/>
            <w:webHidden/>
          </w:rPr>
          <w:fldChar w:fldCharType="separate"/>
        </w:r>
        <w:r>
          <w:rPr>
            <w:noProof/>
            <w:webHidden/>
          </w:rPr>
          <w:t>100</w:t>
        </w:r>
        <w:r>
          <w:rPr>
            <w:noProof/>
            <w:webHidden/>
          </w:rPr>
          <w:fldChar w:fldCharType="end"/>
        </w:r>
      </w:hyperlink>
    </w:p>
    <w:p w14:paraId="574E1975" w14:textId="6617A39E"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68" w:history="1">
        <w:r w:rsidRPr="001B7CE2">
          <w:rPr>
            <w:rStyle w:val="Hyperlink"/>
            <w:noProof/>
          </w:rPr>
          <w:t>Worksheet 3</w:t>
        </w:r>
        <w:r>
          <w:rPr>
            <w:noProof/>
            <w:webHidden/>
          </w:rPr>
          <w:tab/>
        </w:r>
        <w:r>
          <w:rPr>
            <w:noProof/>
            <w:webHidden/>
          </w:rPr>
          <w:fldChar w:fldCharType="begin"/>
        </w:r>
        <w:r>
          <w:rPr>
            <w:noProof/>
            <w:webHidden/>
          </w:rPr>
          <w:instrText xml:space="preserve"> PAGEREF _Toc116473968 \h </w:instrText>
        </w:r>
        <w:r>
          <w:rPr>
            <w:noProof/>
            <w:webHidden/>
          </w:rPr>
        </w:r>
        <w:r>
          <w:rPr>
            <w:noProof/>
            <w:webHidden/>
          </w:rPr>
          <w:fldChar w:fldCharType="separate"/>
        </w:r>
        <w:r>
          <w:rPr>
            <w:noProof/>
            <w:webHidden/>
          </w:rPr>
          <w:t>101</w:t>
        </w:r>
        <w:r>
          <w:rPr>
            <w:noProof/>
            <w:webHidden/>
          </w:rPr>
          <w:fldChar w:fldCharType="end"/>
        </w:r>
      </w:hyperlink>
    </w:p>
    <w:p w14:paraId="6A337564" w14:textId="69295F15"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69" w:history="1">
        <w:r w:rsidRPr="001B7CE2">
          <w:rPr>
            <w:rStyle w:val="Hyperlink"/>
            <w:noProof/>
          </w:rPr>
          <w:t>Worksheet 4</w:t>
        </w:r>
        <w:r>
          <w:rPr>
            <w:noProof/>
            <w:webHidden/>
          </w:rPr>
          <w:tab/>
        </w:r>
        <w:r>
          <w:rPr>
            <w:noProof/>
            <w:webHidden/>
          </w:rPr>
          <w:fldChar w:fldCharType="begin"/>
        </w:r>
        <w:r>
          <w:rPr>
            <w:noProof/>
            <w:webHidden/>
          </w:rPr>
          <w:instrText xml:space="preserve"> PAGEREF _Toc116473969 \h </w:instrText>
        </w:r>
        <w:r>
          <w:rPr>
            <w:noProof/>
            <w:webHidden/>
          </w:rPr>
        </w:r>
        <w:r>
          <w:rPr>
            <w:noProof/>
            <w:webHidden/>
          </w:rPr>
          <w:fldChar w:fldCharType="separate"/>
        </w:r>
        <w:r>
          <w:rPr>
            <w:noProof/>
            <w:webHidden/>
          </w:rPr>
          <w:t>102</w:t>
        </w:r>
        <w:r>
          <w:rPr>
            <w:noProof/>
            <w:webHidden/>
          </w:rPr>
          <w:fldChar w:fldCharType="end"/>
        </w:r>
      </w:hyperlink>
    </w:p>
    <w:p w14:paraId="532B8001" w14:textId="3C3C3C0F"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70" w:history="1">
        <w:r w:rsidRPr="001B7CE2">
          <w:rPr>
            <w:rStyle w:val="Hyperlink"/>
            <w:noProof/>
          </w:rPr>
          <w:t>Worksheet 5</w:t>
        </w:r>
        <w:r>
          <w:rPr>
            <w:noProof/>
            <w:webHidden/>
          </w:rPr>
          <w:tab/>
        </w:r>
        <w:r>
          <w:rPr>
            <w:noProof/>
            <w:webHidden/>
          </w:rPr>
          <w:fldChar w:fldCharType="begin"/>
        </w:r>
        <w:r>
          <w:rPr>
            <w:noProof/>
            <w:webHidden/>
          </w:rPr>
          <w:instrText xml:space="preserve"> PAGEREF _Toc116473970 \h </w:instrText>
        </w:r>
        <w:r>
          <w:rPr>
            <w:noProof/>
            <w:webHidden/>
          </w:rPr>
        </w:r>
        <w:r>
          <w:rPr>
            <w:noProof/>
            <w:webHidden/>
          </w:rPr>
          <w:fldChar w:fldCharType="separate"/>
        </w:r>
        <w:r>
          <w:rPr>
            <w:noProof/>
            <w:webHidden/>
          </w:rPr>
          <w:t>103</w:t>
        </w:r>
        <w:r>
          <w:rPr>
            <w:noProof/>
            <w:webHidden/>
          </w:rPr>
          <w:fldChar w:fldCharType="end"/>
        </w:r>
      </w:hyperlink>
    </w:p>
    <w:p w14:paraId="46DA77CF" w14:textId="163B369B"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71" w:history="1">
        <w:r w:rsidRPr="001B7CE2">
          <w:rPr>
            <w:rStyle w:val="Hyperlink"/>
            <w:noProof/>
          </w:rPr>
          <w:t>Worksheet 6</w:t>
        </w:r>
        <w:r>
          <w:rPr>
            <w:noProof/>
            <w:webHidden/>
          </w:rPr>
          <w:tab/>
        </w:r>
        <w:r>
          <w:rPr>
            <w:noProof/>
            <w:webHidden/>
          </w:rPr>
          <w:fldChar w:fldCharType="begin"/>
        </w:r>
        <w:r>
          <w:rPr>
            <w:noProof/>
            <w:webHidden/>
          </w:rPr>
          <w:instrText xml:space="preserve"> PAGEREF _Toc116473971 \h </w:instrText>
        </w:r>
        <w:r>
          <w:rPr>
            <w:noProof/>
            <w:webHidden/>
          </w:rPr>
        </w:r>
        <w:r>
          <w:rPr>
            <w:noProof/>
            <w:webHidden/>
          </w:rPr>
          <w:fldChar w:fldCharType="separate"/>
        </w:r>
        <w:r>
          <w:rPr>
            <w:noProof/>
            <w:webHidden/>
          </w:rPr>
          <w:t>104</w:t>
        </w:r>
        <w:r>
          <w:rPr>
            <w:noProof/>
            <w:webHidden/>
          </w:rPr>
          <w:fldChar w:fldCharType="end"/>
        </w:r>
      </w:hyperlink>
    </w:p>
    <w:p w14:paraId="46332B0C" w14:textId="2FF059F4"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72" w:history="1">
        <w:r w:rsidRPr="001B7CE2">
          <w:rPr>
            <w:rStyle w:val="Hyperlink"/>
            <w:noProof/>
          </w:rPr>
          <w:t>Worksheet 7</w:t>
        </w:r>
        <w:r>
          <w:rPr>
            <w:noProof/>
            <w:webHidden/>
          </w:rPr>
          <w:tab/>
        </w:r>
        <w:r>
          <w:rPr>
            <w:noProof/>
            <w:webHidden/>
          </w:rPr>
          <w:fldChar w:fldCharType="begin"/>
        </w:r>
        <w:r>
          <w:rPr>
            <w:noProof/>
            <w:webHidden/>
          </w:rPr>
          <w:instrText xml:space="preserve"> PAGEREF _Toc116473972 \h </w:instrText>
        </w:r>
        <w:r>
          <w:rPr>
            <w:noProof/>
            <w:webHidden/>
          </w:rPr>
        </w:r>
        <w:r>
          <w:rPr>
            <w:noProof/>
            <w:webHidden/>
          </w:rPr>
          <w:fldChar w:fldCharType="separate"/>
        </w:r>
        <w:r>
          <w:rPr>
            <w:noProof/>
            <w:webHidden/>
          </w:rPr>
          <w:t>105</w:t>
        </w:r>
        <w:r>
          <w:rPr>
            <w:noProof/>
            <w:webHidden/>
          </w:rPr>
          <w:fldChar w:fldCharType="end"/>
        </w:r>
      </w:hyperlink>
    </w:p>
    <w:p w14:paraId="340745F3" w14:textId="314E3637"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73" w:history="1">
        <w:r w:rsidRPr="001B7CE2">
          <w:rPr>
            <w:rStyle w:val="Hyperlink"/>
            <w:rFonts w:asciiTheme="majorHAnsi" w:hAnsiTheme="majorHAnsi"/>
            <w:noProof/>
          </w:rPr>
          <w:t>Worksheet 8</w:t>
        </w:r>
        <w:r>
          <w:rPr>
            <w:noProof/>
            <w:webHidden/>
          </w:rPr>
          <w:tab/>
        </w:r>
        <w:r>
          <w:rPr>
            <w:noProof/>
            <w:webHidden/>
          </w:rPr>
          <w:fldChar w:fldCharType="begin"/>
        </w:r>
        <w:r>
          <w:rPr>
            <w:noProof/>
            <w:webHidden/>
          </w:rPr>
          <w:instrText xml:space="preserve"> PAGEREF _Toc116473973 \h </w:instrText>
        </w:r>
        <w:r>
          <w:rPr>
            <w:noProof/>
            <w:webHidden/>
          </w:rPr>
        </w:r>
        <w:r>
          <w:rPr>
            <w:noProof/>
            <w:webHidden/>
          </w:rPr>
          <w:fldChar w:fldCharType="separate"/>
        </w:r>
        <w:r>
          <w:rPr>
            <w:noProof/>
            <w:webHidden/>
          </w:rPr>
          <w:t>106</w:t>
        </w:r>
        <w:r>
          <w:rPr>
            <w:noProof/>
            <w:webHidden/>
          </w:rPr>
          <w:fldChar w:fldCharType="end"/>
        </w:r>
      </w:hyperlink>
    </w:p>
    <w:p w14:paraId="161345E9" w14:textId="119F0B8D"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74" w:history="1">
        <w:r w:rsidRPr="001B7CE2">
          <w:rPr>
            <w:rStyle w:val="Hyperlink"/>
            <w:rFonts w:asciiTheme="majorHAnsi" w:hAnsiTheme="majorHAnsi"/>
            <w:noProof/>
          </w:rPr>
          <w:t>Worksheet 9</w:t>
        </w:r>
        <w:r>
          <w:rPr>
            <w:noProof/>
            <w:webHidden/>
          </w:rPr>
          <w:tab/>
        </w:r>
        <w:r>
          <w:rPr>
            <w:noProof/>
            <w:webHidden/>
          </w:rPr>
          <w:fldChar w:fldCharType="begin"/>
        </w:r>
        <w:r>
          <w:rPr>
            <w:noProof/>
            <w:webHidden/>
          </w:rPr>
          <w:instrText xml:space="preserve"> PAGEREF _Toc116473974 \h </w:instrText>
        </w:r>
        <w:r>
          <w:rPr>
            <w:noProof/>
            <w:webHidden/>
          </w:rPr>
        </w:r>
        <w:r>
          <w:rPr>
            <w:noProof/>
            <w:webHidden/>
          </w:rPr>
          <w:fldChar w:fldCharType="separate"/>
        </w:r>
        <w:r>
          <w:rPr>
            <w:noProof/>
            <w:webHidden/>
          </w:rPr>
          <w:t>107</w:t>
        </w:r>
        <w:r>
          <w:rPr>
            <w:noProof/>
            <w:webHidden/>
          </w:rPr>
          <w:fldChar w:fldCharType="end"/>
        </w:r>
      </w:hyperlink>
    </w:p>
    <w:p w14:paraId="7C6DABD2" w14:textId="438D8AE6"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75" w:history="1">
        <w:r w:rsidRPr="001B7CE2">
          <w:rPr>
            <w:rStyle w:val="Hyperlink"/>
            <w:rFonts w:asciiTheme="majorHAnsi" w:hAnsiTheme="majorHAnsi"/>
            <w:noProof/>
          </w:rPr>
          <w:t>Worksheet 10</w:t>
        </w:r>
        <w:r>
          <w:rPr>
            <w:noProof/>
            <w:webHidden/>
          </w:rPr>
          <w:tab/>
        </w:r>
        <w:r>
          <w:rPr>
            <w:noProof/>
            <w:webHidden/>
          </w:rPr>
          <w:fldChar w:fldCharType="begin"/>
        </w:r>
        <w:r>
          <w:rPr>
            <w:noProof/>
            <w:webHidden/>
          </w:rPr>
          <w:instrText xml:space="preserve"> PAGEREF _Toc116473975 \h </w:instrText>
        </w:r>
        <w:r>
          <w:rPr>
            <w:noProof/>
            <w:webHidden/>
          </w:rPr>
        </w:r>
        <w:r>
          <w:rPr>
            <w:noProof/>
            <w:webHidden/>
          </w:rPr>
          <w:fldChar w:fldCharType="separate"/>
        </w:r>
        <w:r>
          <w:rPr>
            <w:noProof/>
            <w:webHidden/>
          </w:rPr>
          <w:t>108</w:t>
        </w:r>
        <w:r>
          <w:rPr>
            <w:noProof/>
            <w:webHidden/>
          </w:rPr>
          <w:fldChar w:fldCharType="end"/>
        </w:r>
      </w:hyperlink>
    </w:p>
    <w:p w14:paraId="16658FA0" w14:textId="1AE9909A"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76" w:history="1">
        <w:r w:rsidRPr="001B7CE2">
          <w:rPr>
            <w:rStyle w:val="Hyperlink"/>
            <w:rFonts w:asciiTheme="majorHAnsi" w:hAnsiTheme="majorHAnsi"/>
            <w:noProof/>
          </w:rPr>
          <w:t>Worksheet 11</w:t>
        </w:r>
        <w:r>
          <w:rPr>
            <w:noProof/>
            <w:webHidden/>
          </w:rPr>
          <w:tab/>
        </w:r>
        <w:r>
          <w:rPr>
            <w:noProof/>
            <w:webHidden/>
          </w:rPr>
          <w:fldChar w:fldCharType="begin"/>
        </w:r>
        <w:r>
          <w:rPr>
            <w:noProof/>
            <w:webHidden/>
          </w:rPr>
          <w:instrText xml:space="preserve"> PAGEREF _Toc116473976 \h </w:instrText>
        </w:r>
        <w:r>
          <w:rPr>
            <w:noProof/>
            <w:webHidden/>
          </w:rPr>
        </w:r>
        <w:r>
          <w:rPr>
            <w:noProof/>
            <w:webHidden/>
          </w:rPr>
          <w:fldChar w:fldCharType="separate"/>
        </w:r>
        <w:r>
          <w:rPr>
            <w:noProof/>
            <w:webHidden/>
          </w:rPr>
          <w:t>109</w:t>
        </w:r>
        <w:r>
          <w:rPr>
            <w:noProof/>
            <w:webHidden/>
          </w:rPr>
          <w:fldChar w:fldCharType="end"/>
        </w:r>
      </w:hyperlink>
    </w:p>
    <w:p w14:paraId="5143BC2C" w14:textId="272E4FCC"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77" w:history="1">
        <w:r w:rsidRPr="001B7CE2">
          <w:rPr>
            <w:rStyle w:val="Hyperlink"/>
            <w:noProof/>
          </w:rPr>
          <w:t>Worksheet 12</w:t>
        </w:r>
        <w:r>
          <w:rPr>
            <w:noProof/>
            <w:webHidden/>
          </w:rPr>
          <w:tab/>
        </w:r>
        <w:r>
          <w:rPr>
            <w:noProof/>
            <w:webHidden/>
          </w:rPr>
          <w:fldChar w:fldCharType="begin"/>
        </w:r>
        <w:r>
          <w:rPr>
            <w:noProof/>
            <w:webHidden/>
          </w:rPr>
          <w:instrText xml:space="preserve"> PAGEREF _Toc116473977 \h </w:instrText>
        </w:r>
        <w:r>
          <w:rPr>
            <w:noProof/>
            <w:webHidden/>
          </w:rPr>
        </w:r>
        <w:r>
          <w:rPr>
            <w:noProof/>
            <w:webHidden/>
          </w:rPr>
          <w:fldChar w:fldCharType="separate"/>
        </w:r>
        <w:r>
          <w:rPr>
            <w:noProof/>
            <w:webHidden/>
          </w:rPr>
          <w:t>110</w:t>
        </w:r>
        <w:r>
          <w:rPr>
            <w:noProof/>
            <w:webHidden/>
          </w:rPr>
          <w:fldChar w:fldCharType="end"/>
        </w:r>
      </w:hyperlink>
    </w:p>
    <w:p w14:paraId="2E96D607" w14:textId="297C0616"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78" w:history="1">
        <w:r w:rsidRPr="001B7CE2">
          <w:rPr>
            <w:rStyle w:val="Hyperlink"/>
            <w:noProof/>
          </w:rPr>
          <w:t>Worksheet 13</w:t>
        </w:r>
        <w:r>
          <w:rPr>
            <w:noProof/>
            <w:webHidden/>
          </w:rPr>
          <w:tab/>
        </w:r>
        <w:r>
          <w:rPr>
            <w:noProof/>
            <w:webHidden/>
          </w:rPr>
          <w:fldChar w:fldCharType="begin"/>
        </w:r>
        <w:r>
          <w:rPr>
            <w:noProof/>
            <w:webHidden/>
          </w:rPr>
          <w:instrText xml:space="preserve"> PAGEREF _Toc116473978 \h </w:instrText>
        </w:r>
        <w:r>
          <w:rPr>
            <w:noProof/>
            <w:webHidden/>
          </w:rPr>
        </w:r>
        <w:r>
          <w:rPr>
            <w:noProof/>
            <w:webHidden/>
          </w:rPr>
          <w:fldChar w:fldCharType="separate"/>
        </w:r>
        <w:r>
          <w:rPr>
            <w:noProof/>
            <w:webHidden/>
          </w:rPr>
          <w:t>111</w:t>
        </w:r>
        <w:r>
          <w:rPr>
            <w:noProof/>
            <w:webHidden/>
          </w:rPr>
          <w:fldChar w:fldCharType="end"/>
        </w:r>
      </w:hyperlink>
    </w:p>
    <w:p w14:paraId="6B9D8F8D" w14:textId="2C8B3C4C"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79" w:history="1">
        <w:r w:rsidRPr="001B7CE2">
          <w:rPr>
            <w:rStyle w:val="Hyperlink"/>
            <w:noProof/>
          </w:rPr>
          <w:t>Worksheet 14</w:t>
        </w:r>
        <w:r>
          <w:rPr>
            <w:noProof/>
            <w:webHidden/>
          </w:rPr>
          <w:tab/>
        </w:r>
        <w:r>
          <w:rPr>
            <w:noProof/>
            <w:webHidden/>
          </w:rPr>
          <w:fldChar w:fldCharType="begin"/>
        </w:r>
        <w:r>
          <w:rPr>
            <w:noProof/>
            <w:webHidden/>
          </w:rPr>
          <w:instrText xml:space="preserve"> PAGEREF _Toc116473979 \h </w:instrText>
        </w:r>
        <w:r>
          <w:rPr>
            <w:noProof/>
            <w:webHidden/>
          </w:rPr>
        </w:r>
        <w:r>
          <w:rPr>
            <w:noProof/>
            <w:webHidden/>
          </w:rPr>
          <w:fldChar w:fldCharType="separate"/>
        </w:r>
        <w:r>
          <w:rPr>
            <w:noProof/>
            <w:webHidden/>
          </w:rPr>
          <w:t>112</w:t>
        </w:r>
        <w:r>
          <w:rPr>
            <w:noProof/>
            <w:webHidden/>
          </w:rPr>
          <w:fldChar w:fldCharType="end"/>
        </w:r>
      </w:hyperlink>
    </w:p>
    <w:p w14:paraId="1698F93B" w14:textId="704F4F38"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80" w:history="1">
        <w:r w:rsidRPr="001B7CE2">
          <w:rPr>
            <w:rStyle w:val="Hyperlink"/>
            <w:noProof/>
          </w:rPr>
          <w:t>Worksheet 15</w:t>
        </w:r>
        <w:r>
          <w:rPr>
            <w:noProof/>
            <w:webHidden/>
          </w:rPr>
          <w:tab/>
        </w:r>
        <w:r>
          <w:rPr>
            <w:noProof/>
            <w:webHidden/>
          </w:rPr>
          <w:fldChar w:fldCharType="begin"/>
        </w:r>
        <w:r>
          <w:rPr>
            <w:noProof/>
            <w:webHidden/>
          </w:rPr>
          <w:instrText xml:space="preserve"> PAGEREF _Toc116473980 \h </w:instrText>
        </w:r>
        <w:r>
          <w:rPr>
            <w:noProof/>
            <w:webHidden/>
          </w:rPr>
        </w:r>
        <w:r>
          <w:rPr>
            <w:noProof/>
            <w:webHidden/>
          </w:rPr>
          <w:fldChar w:fldCharType="separate"/>
        </w:r>
        <w:r>
          <w:rPr>
            <w:noProof/>
            <w:webHidden/>
          </w:rPr>
          <w:t>113</w:t>
        </w:r>
        <w:r>
          <w:rPr>
            <w:noProof/>
            <w:webHidden/>
          </w:rPr>
          <w:fldChar w:fldCharType="end"/>
        </w:r>
      </w:hyperlink>
    </w:p>
    <w:p w14:paraId="059DFA38" w14:textId="246BBF16"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81" w:history="1">
        <w:r w:rsidRPr="001B7CE2">
          <w:rPr>
            <w:rStyle w:val="Hyperlink"/>
            <w:noProof/>
          </w:rPr>
          <w:t>Worksheet 16</w:t>
        </w:r>
        <w:r>
          <w:rPr>
            <w:noProof/>
            <w:webHidden/>
          </w:rPr>
          <w:tab/>
        </w:r>
        <w:r>
          <w:rPr>
            <w:noProof/>
            <w:webHidden/>
          </w:rPr>
          <w:fldChar w:fldCharType="begin"/>
        </w:r>
        <w:r>
          <w:rPr>
            <w:noProof/>
            <w:webHidden/>
          </w:rPr>
          <w:instrText xml:space="preserve"> PAGEREF _Toc116473981 \h </w:instrText>
        </w:r>
        <w:r>
          <w:rPr>
            <w:noProof/>
            <w:webHidden/>
          </w:rPr>
        </w:r>
        <w:r>
          <w:rPr>
            <w:noProof/>
            <w:webHidden/>
          </w:rPr>
          <w:fldChar w:fldCharType="separate"/>
        </w:r>
        <w:r>
          <w:rPr>
            <w:noProof/>
            <w:webHidden/>
          </w:rPr>
          <w:t>114</w:t>
        </w:r>
        <w:r>
          <w:rPr>
            <w:noProof/>
            <w:webHidden/>
          </w:rPr>
          <w:fldChar w:fldCharType="end"/>
        </w:r>
      </w:hyperlink>
    </w:p>
    <w:p w14:paraId="1894E926" w14:textId="17A2C769"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82" w:history="1">
        <w:r w:rsidRPr="001B7CE2">
          <w:rPr>
            <w:rStyle w:val="Hyperlink"/>
            <w:noProof/>
          </w:rPr>
          <w:t>Worksheet 17</w:t>
        </w:r>
        <w:r>
          <w:rPr>
            <w:noProof/>
            <w:webHidden/>
          </w:rPr>
          <w:tab/>
        </w:r>
        <w:r>
          <w:rPr>
            <w:noProof/>
            <w:webHidden/>
          </w:rPr>
          <w:fldChar w:fldCharType="begin"/>
        </w:r>
        <w:r>
          <w:rPr>
            <w:noProof/>
            <w:webHidden/>
          </w:rPr>
          <w:instrText xml:space="preserve"> PAGEREF _Toc116473982 \h </w:instrText>
        </w:r>
        <w:r>
          <w:rPr>
            <w:noProof/>
            <w:webHidden/>
          </w:rPr>
        </w:r>
        <w:r>
          <w:rPr>
            <w:noProof/>
            <w:webHidden/>
          </w:rPr>
          <w:fldChar w:fldCharType="separate"/>
        </w:r>
        <w:r>
          <w:rPr>
            <w:noProof/>
            <w:webHidden/>
          </w:rPr>
          <w:t>115</w:t>
        </w:r>
        <w:r>
          <w:rPr>
            <w:noProof/>
            <w:webHidden/>
          </w:rPr>
          <w:fldChar w:fldCharType="end"/>
        </w:r>
      </w:hyperlink>
    </w:p>
    <w:p w14:paraId="23C11020" w14:textId="5A95836C"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83" w:history="1">
        <w:r w:rsidRPr="001B7CE2">
          <w:rPr>
            <w:rStyle w:val="Hyperlink"/>
            <w:noProof/>
          </w:rPr>
          <w:t>Worksheet 18</w:t>
        </w:r>
        <w:r>
          <w:rPr>
            <w:noProof/>
            <w:webHidden/>
          </w:rPr>
          <w:tab/>
        </w:r>
        <w:r>
          <w:rPr>
            <w:noProof/>
            <w:webHidden/>
          </w:rPr>
          <w:fldChar w:fldCharType="begin"/>
        </w:r>
        <w:r>
          <w:rPr>
            <w:noProof/>
            <w:webHidden/>
          </w:rPr>
          <w:instrText xml:space="preserve"> PAGEREF _Toc116473983 \h </w:instrText>
        </w:r>
        <w:r>
          <w:rPr>
            <w:noProof/>
            <w:webHidden/>
          </w:rPr>
        </w:r>
        <w:r>
          <w:rPr>
            <w:noProof/>
            <w:webHidden/>
          </w:rPr>
          <w:fldChar w:fldCharType="separate"/>
        </w:r>
        <w:r>
          <w:rPr>
            <w:noProof/>
            <w:webHidden/>
          </w:rPr>
          <w:t>116</w:t>
        </w:r>
        <w:r>
          <w:rPr>
            <w:noProof/>
            <w:webHidden/>
          </w:rPr>
          <w:fldChar w:fldCharType="end"/>
        </w:r>
      </w:hyperlink>
    </w:p>
    <w:p w14:paraId="409473BE" w14:textId="53D54C88"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84" w:history="1">
        <w:r w:rsidRPr="001B7CE2">
          <w:rPr>
            <w:rStyle w:val="Hyperlink"/>
            <w:noProof/>
          </w:rPr>
          <w:t>Worksheet 19</w:t>
        </w:r>
        <w:r>
          <w:rPr>
            <w:noProof/>
            <w:webHidden/>
          </w:rPr>
          <w:tab/>
        </w:r>
        <w:r>
          <w:rPr>
            <w:noProof/>
            <w:webHidden/>
          </w:rPr>
          <w:fldChar w:fldCharType="begin"/>
        </w:r>
        <w:r>
          <w:rPr>
            <w:noProof/>
            <w:webHidden/>
          </w:rPr>
          <w:instrText xml:space="preserve"> PAGEREF _Toc116473984 \h </w:instrText>
        </w:r>
        <w:r>
          <w:rPr>
            <w:noProof/>
            <w:webHidden/>
          </w:rPr>
        </w:r>
        <w:r>
          <w:rPr>
            <w:noProof/>
            <w:webHidden/>
          </w:rPr>
          <w:fldChar w:fldCharType="separate"/>
        </w:r>
        <w:r>
          <w:rPr>
            <w:noProof/>
            <w:webHidden/>
          </w:rPr>
          <w:t>117</w:t>
        </w:r>
        <w:r>
          <w:rPr>
            <w:noProof/>
            <w:webHidden/>
          </w:rPr>
          <w:fldChar w:fldCharType="end"/>
        </w:r>
      </w:hyperlink>
    </w:p>
    <w:p w14:paraId="1A290AE1" w14:textId="05C83283"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85" w:history="1">
        <w:r w:rsidRPr="001B7CE2">
          <w:rPr>
            <w:rStyle w:val="Hyperlink"/>
            <w:noProof/>
          </w:rPr>
          <w:t>Worksheet 20</w:t>
        </w:r>
        <w:r>
          <w:rPr>
            <w:noProof/>
            <w:webHidden/>
          </w:rPr>
          <w:tab/>
        </w:r>
        <w:r>
          <w:rPr>
            <w:noProof/>
            <w:webHidden/>
          </w:rPr>
          <w:fldChar w:fldCharType="begin"/>
        </w:r>
        <w:r>
          <w:rPr>
            <w:noProof/>
            <w:webHidden/>
          </w:rPr>
          <w:instrText xml:space="preserve"> PAGEREF _Toc116473985 \h </w:instrText>
        </w:r>
        <w:r>
          <w:rPr>
            <w:noProof/>
            <w:webHidden/>
          </w:rPr>
        </w:r>
        <w:r>
          <w:rPr>
            <w:noProof/>
            <w:webHidden/>
          </w:rPr>
          <w:fldChar w:fldCharType="separate"/>
        </w:r>
        <w:r>
          <w:rPr>
            <w:noProof/>
            <w:webHidden/>
          </w:rPr>
          <w:t>118</w:t>
        </w:r>
        <w:r>
          <w:rPr>
            <w:noProof/>
            <w:webHidden/>
          </w:rPr>
          <w:fldChar w:fldCharType="end"/>
        </w:r>
      </w:hyperlink>
    </w:p>
    <w:p w14:paraId="33931ED3" w14:textId="66F444EE"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86" w:history="1">
        <w:r w:rsidRPr="001B7CE2">
          <w:rPr>
            <w:rStyle w:val="Hyperlink"/>
            <w:noProof/>
          </w:rPr>
          <w:t>Worksheet 21</w:t>
        </w:r>
        <w:r>
          <w:rPr>
            <w:noProof/>
            <w:webHidden/>
          </w:rPr>
          <w:tab/>
        </w:r>
        <w:r>
          <w:rPr>
            <w:noProof/>
            <w:webHidden/>
          </w:rPr>
          <w:fldChar w:fldCharType="begin"/>
        </w:r>
        <w:r>
          <w:rPr>
            <w:noProof/>
            <w:webHidden/>
          </w:rPr>
          <w:instrText xml:space="preserve"> PAGEREF _Toc116473986 \h </w:instrText>
        </w:r>
        <w:r>
          <w:rPr>
            <w:noProof/>
            <w:webHidden/>
          </w:rPr>
        </w:r>
        <w:r>
          <w:rPr>
            <w:noProof/>
            <w:webHidden/>
          </w:rPr>
          <w:fldChar w:fldCharType="separate"/>
        </w:r>
        <w:r>
          <w:rPr>
            <w:noProof/>
            <w:webHidden/>
          </w:rPr>
          <w:t>119</w:t>
        </w:r>
        <w:r>
          <w:rPr>
            <w:noProof/>
            <w:webHidden/>
          </w:rPr>
          <w:fldChar w:fldCharType="end"/>
        </w:r>
      </w:hyperlink>
    </w:p>
    <w:p w14:paraId="2E124A43" w14:textId="63A8F882"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87" w:history="1">
        <w:r w:rsidRPr="001B7CE2">
          <w:rPr>
            <w:rStyle w:val="Hyperlink"/>
            <w:noProof/>
          </w:rPr>
          <w:t>Worksheet 22</w:t>
        </w:r>
        <w:r>
          <w:rPr>
            <w:noProof/>
            <w:webHidden/>
          </w:rPr>
          <w:tab/>
        </w:r>
        <w:r>
          <w:rPr>
            <w:noProof/>
            <w:webHidden/>
          </w:rPr>
          <w:fldChar w:fldCharType="begin"/>
        </w:r>
        <w:r>
          <w:rPr>
            <w:noProof/>
            <w:webHidden/>
          </w:rPr>
          <w:instrText xml:space="preserve"> PAGEREF _Toc116473987 \h </w:instrText>
        </w:r>
        <w:r>
          <w:rPr>
            <w:noProof/>
            <w:webHidden/>
          </w:rPr>
        </w:r>
        <w:r>
          <w:rPr>
            <w:noProof/>
            <w:webHidden/>
          </w:rPr>
          <w:fldChar w:fldCharType="separate"/>
        </w:r>
        <w:r>
          <w:rPr>
            <w:noProof/>
            <w:webHidden/>
          </w:rPr>
          <w:t>120</w:t>
        </w:r>
        <w:r>
          <w:rPr>
            <w:noProof/>
            <w:webHidden/>
          </w:rPr>
          <w:fldChar w:fldCharType="end"/>
        </w:r>
      </w:hyperlink>
    </w:p>
    <w:p w14:paraId="0EB7BC5E" w14:textId="5CB362E9"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88" w:history="1">
        <w:r w:rsidRPr="001B7CE2">
          <w:rPr>
            <w:rStyle w:val="Hyperlink"/>
            <w:noProof/>
          </w:rPr>
          <w:t>Worksheet 23</w:t>
        </w:r>
        <w:r>
          <w:rPr>
            <w:noProof/>
            <w:webHidden/>
          </w:rPr>
          <w:tab/>
        </w:r>
        <w:r>
          <w:rPr>
            <w:noProof/>
            <w:webHidden/>
          </w:rPr>
          <w:fldChar w:fldCharType="begin"/>
        </w:r>
        <w:r>
          <w:rPr>
            <w:noProof/>
            <w:webHidden/>
          </w:rPr>
          <w:instrText xml:space="preserve"> PAGEREF _Toc116473988 \h </w:instrText>
        </w:r>
        <w:r>
          <w:rPr>
            <w:noProof/>
            <w:webHidden/>
          </w:rPr>
        </w:r>
        <w:r>
          <w:rPr>
            <w:noProof/>
            <w:webHidden/>
          </w:rPr>
          <w:fldChar w:fldCharType="separate"/>
        </w:r>
        <w:r>
          <w:rPr>
            <w:noProof/>
            <w:webHidden/>
          </w:rPr>
          <w:t>121</w:t>
        </w:r>
        <w:r>
          <w:rPr>
            <w:noProof/>
            <w:webHidden/>
          </w:rPr>
          <w:fldChar w:fldCharType="end"/>
        </w:r>
      </w:hyperlink>
    </w:p>
    <w:p w14:paraId="39C21553" w14:textId="2FC784D6"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89" w:history="1">
        <w:r w:rsidRPr="001B7CE2">
          <w:rPr>
            <w:rStyle w:val="Hyperlink"/>
            <w:noProof/>
          </w:rPr>
          <w:t>Worksheet 24</w:t>
        </w:r>
        <w:r>
          <w:rPr>
            <w:noProof/>
            <w:webHidden/>
          </w:rPr>
          <w:tab/>
        </w:r>
        <w:r>
          <w:rPr>
            <w:noProof/>
            <w:webHidden/>
          </w:rPr>
          <w:fldChar w:fldCharType="begin"/>
        </w:r>
        <w:r>
          <w:rPr>
            <w:noProof/>
            <w:webHidden/>
          </w:rPr>
          <w:instrText xml:space="preserve"> PAGEREF _Toc116473989 \h </w:instrText>
        </w:r>
        <w:r>
          <w:rPr>
            <w:noProof/>
            <w:webHidden/>
          </w:rPr>
        </w:r>
        <w:r>
          <w:rPr>
            <w:noProof/>
            <w:webHidden/>
          </w:rPr>
          <w:fldChar w:fldCharType="separate"/>
        </w:r>
        <w:r>
          <w:rPr>
            <w:noProof/>
            <w:webHidden/>
          </w:rPr>
          <w:t>122</w:t>
        </w:r>
        <w:r>
          <w:rPr>
            <w:noProof/>
            <w:webHidden/>
          </w:rPr>
          <w:fldChar w:fldCharType="end"/>
        </w:r>
      </w:hyperlink>
    </w:p>
    <w:p w14:paraId="65B8ED50" w14:textId="5D0632D4"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90" w:history="1">
        <w:r w:rsidRPr="001B7CE2">
          <w:rPr>
            <w:rStyle w:val="Hyperlink"/>
            <w:noProof/>
          </w:rPr>
          <w:t>Post Assessment</w:t>
        </w:r>
        <w:r>
          <w:rPr>
            <w:noProof/>
            <w:webHidden/>
          </w:rPr>
          <w:tab/>
        </w:r>
        <w:r>
          <w:rPr>
            <w:noProof/>
            <w:webHidden/>
          </w:rPr>
          <w:fldChar w:fldCharType="begin"/>
        </w:r>
        <w:r>
          <w:rPr>
            <w:noProof/>
            <w:webHidden/>
          </w:rPr>
          <w:instrText xml:space="preserve"> PAGEREF _Toc116473990 \h </w:instrText>
        </w:r>
        <w:r>
          <w:rPr>
            <w:noProof/>
            <w:webHidden/>
          </w:rPr>
        </w:r>
        <w:r>
          <w:rPr>
            <w:noProof/>
            <w:webHidden/>
          </w:rPr>
          <w:fldChar w:fldCharType="separate"/>
        </w:r>
        <w:r>
          <w:rPr>
            <w:noProof/>
            <w:webHidden/>
          </w:rPr>
          <w:t>123</w:t>
        </w:r>
        <w:r>
          <w:rPr>
            <w:noProof/>
            <w:webHidden/>
          </w:rPr>
          <w:fldChar w:fldCharType="end"/>
        </w:r>
      </w:hyperlink>
    </w:p>
    <w:p w14:paraId="0274FFF1" w14:textId="41020546"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91" w:history="1">
        <w:r w:rsidRPr="001B7CE2">
          <w:rPr>
            <w:rStyle w:val="Hyperlink"/>
            <w:noProof/>
          </w:rPr>
          <w:t>Post Assessment Answers</w:t>
        </w:r>
        <w:r>
          <w:rPr>
            <w:noProof/>
            <w:webHidden/>
          </w:rPr>
          <w:tab/>
        </w:r>
        <w:r>
          <w:rPr>
            <w:noProof/>
            <w:webHidden/>
          </w:rPr>
          <w:fldChar w:fldCharType="begin"/>
        </w:r>
        <w:r>
          <w:rPr>
            <w:noProof/>
            <w:webHidden/>
          </w:rPr>
          <w:instrText xml:space="preserve"> PAGEREF _Toc116473991 \h </w:instrText>
        </w:r>
        <w:r>
          <w:rPr>
            <w:noProof/>
            <w:webHidden/>
          </w:rPr>
        </w:r>
        <w:r>
          <w:rPr>
            <w:noProof/>
            <w:webHidden/>
          </w:rPr>
          <w:fldChar w:fldCharType="separate"/>
        </w:r>
        <w:r>
          <w:rPr>
            <w:noProof/>
            <w:webHidden/>
          </w:rPr>
          <w:t>127</w:t>
        </w:r>
        <w:r>
          <w:rPr>
            <w:noProof/>
            <w:webHidden/>
          </w:rPr>
          <w:fldChar w:fldCharType="end"/>
        </w:r>
      </w:hyperlink>
    </w:p>
    <w:p w14:paraId="5D8B66EA" w14:textId="51DBBCB1" w:rsidR="00206296" w:rsidRDefault="00206296">
      <w:pPr>
        <w:pStyle w:val="TOC2"/>
        <w:tabs>
          <w:tab w:val="right" w:leader="dot" w:pos="9350"/>
        </w:tabs>
        <w:rPr>
          <w:rFonts w:asciiTheme="minorHAnsi" w:eastAsiaTheme="minorEastAsia" w:hAnsiTheme="minorHAnsi" w:cstheme="minorBidi"/>
          <w:i w:val="0"/>
          <w:iCs w:val="0"/>
          <w:noProof/>
          <w:szCs w:val="22"/>
          <w:lang w:bidi="ar-SA"/>
        </w:rPr>
      </w:pPr>
      <w:hyperlink w:anchor="_Toc116473992" w:history="1">
        <w:r w:rsidRPr="001B7CE2">
          <w:rPr>
            <w:rStyle w:val="Hyperlink"/>
            <w:noProof/>
          </w:rPr>
          <w:t>Recommended Reading List</w:t>
        </w:r>
        <w:r>
          <w:rPr>
            <w:noProof/>
            <w:webHidden/>
          </w:rPr>
          <w:tab/>
        </w:r>
        <w:r>
          <w:rPr>
            <w:noProof/>
            <w:webHidden/>
          </w:rPr>
          <w:fldChar w:fldCharType="begin"/>
        </w:r>
        <w:r>
          <w:rPr>
            <w:noProof/>
            <w:webHidden/>
          </w:rPr>
          <w:instrText xml:space="preserve"> PAGEREF _Toc116473992 \h </w:instrText>
        </w:r>
        <w:r>
          <w:rPr>
            <w:noProof/>
            <w:webHidden/>
          </w:rPr>
        </w:r>
        <w:r>
          <w:rPr>
            <w:noProof/>
            <w:webHidden/>
          </w:rPr>
          <w:fldChar w:fldCharType="separate"/>
        </w:r>
        <w:r>
          <w:rPr>
            <w:noProof/>
            <w:webHidden/>
          </w:rPr>
          <w:t>132</w:t>
        </w:r>
        <w:r>
          <w:rPr>
            <w:noProof/>
            <w:webHidden/>
          </w:rPr>
          <w:fldChar w:fldCharType="end"/>
        </w:r>
      </w:hyperlink>
    </w:p>
    <w:p w14:paraId="4D0D3CEE" w14:textId="47F7F8D9" w:rsidR="00FE2E30" w:rsidRPr="006A57D3" w:rsidRDefault="00F94C15">
      <w:r w:rsidRPr="006A57D3">
        <w:fldChar w:fldCharType="end"/>
      </w:r>
      <w:bookmarkEnd w:id="0"/>
    </w:p>
    <w:bookmarkEnd w:id="1"/>
    <w:p w14:paraId="0FE766DB" w14:textId="77777777" w:rsidR="00FE2E30" w:rsidRPr="006A57D3" w:rsidRDefault="00FE2E30">
      <w:pPr>
        <w:sectPr w:rsidR="00FE2E30" w:rsidRPr="006A57D3">
          <w:pgSz w:w="12240" w:h="15840"/>
          <w:pgMar w:top="1440" w:right="1440" w:bottom="1440" w:left="1440" w:header="720" w:footer="720" w:gutter="0"/>
          <w:pgNumType w:start="1"/>
          <w:cols w:space="720"/>
          <w:formProt w:val="0"/>
          <w:docGrid w:linePitch="360"/>
        </w:sectPr>
      </w:pPr>
    </w:p>
    <w:p w14:paraId="02C17993" w14:textId="17FE3A0D" w:rsidR="00FA1C9C" w:rsidRPr="009C108C" w:rsidRDefault="00FA1C9C" w:rsidP="00FA1C9C">
      <w:pPr>
        <w:pStyle w:val="Heading1"/>
        <w:rPr>
          <w:sz w:val="26"/>
          <w:szCs w:val="26"/>
          <w:lang w:eastAsia="zh-TW"/>
        </w:rPr>
      </w:pPr>
      <w:bookmarkStart w:id="2" w:name="_Hlk102990684"/>
      <w:bookmarkStart w:id="3" w:name="_Toc116473879"/>
      <w:r>
        <w:rPr>
          <w:noProof/>
          <w:sz w:val="26"/>
          <w:szCs w:val="26"/>
          <w:lang w:val="en-CA" w:eastAsia="en-CA" w:bidi="ar-SA"/>
        </w:rPr>
        <w:lastRenderedPageBreak/>
        <w:drawing>
          <wp:anchor distT="0" distB="0" distL="114300" distR="114300" simplePos="0" relativeHeight="251663360" behindDoc="0" locked="0" layoutInCell="1" allowOverlap="1" wp14:anchorId="3801DB2E" wp14:editId="2C2D371D">
            <wp:simplePos x="0" y="0"/>
            <wp:positionH relativeFrom="column">
              <wp:posOffset>-120650</wp:posOffset>
            </wp:positionH>
            <wp:positionV relativeFrom="paragraph">
              <wp:posOffset>-406400</wp:posOffset>
            </wp:positionV>
            <wp:extent cx="3619500" cy="514350"/>
            <wp:effectExtent l="0" t="0" r="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19500" cy="514350"/>
                    </a:xfrm>
                    <a:prstGeom prst="rect">
                      <a:avLst/>
                    </a:prstGeom>
                    <a:noFill/>
                  </pic:spPr>
                </pic:pic>
              </a:graphicData>
            </a:graphic>
          </wp:anchor>
        </w:drawing>
      </w:r>
      <w:r>
        <w:rPr>
          <w:noProof/>
          <w:sz w:val="26"/>
          <w:szCs w:val="26"/>
          <w:lang w:val="en-CA" w:eastAsia="en-CA" w:bidi="ar-SA"/>
        </w:rPr>
        <w:drawing>
          <wp:anchor distT="0" distB="0" distL="114300" distR="114300" simplePos="0" relativeHeight="251655168" behindDoc="0" locked="0" layoutInCell="1" allowOverlap="1" wp14:anchorId="2AC463B6" wp14:editId="32382E05">
            <wp:simplePos x="914400" y="1092200"/>
            <wp:positionH relativeFrom="margin">
              <wp:align>center</wp:align>
            </wp:positionH>
            <wp:positionV relativeFrom="margin">
              <wp:posOffset>-1526540</wp:posOffset>
            </wp:positionV>
            <wp:extent cx="9356400" cy="2530800"/>
            <wp:effectExtent l="0" t="0" r="0" b="3175"/>
            <wp:wrapSquare wrapText="bothSides"/>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356400" cy="2530800"/>
                    </a:xfrm>
                    <a:prstGeom prst="rect">
                      <a:avLst/>
                    </a:prstGeom>
                    <a:noFill/>
                  </pic:spPr>
                </pic:pic>
              </a:graphicData>
            </a:graphic>
            <wp14:sizeRelH relativeFrom="margin">
              <wp14:pctWidth>0</wp14:pctWidth>
            </wp14:sizeRelH>
            <wp14:sizeRelV relativeFrom="margin">
              <wp14:pctHeight>0</wp14:pctHeight>
            </wp14:sizeRelV>
          </wp:anchor>
        </w:drawing>
      </w:r>
      <w:r>
        <w:rPr>
          <w:sz w:val="26"/>
          <w:szCs w:val="26"/>
          <w:lang w:eastAsia="zh-TW"/>
        </w:rPr>
        <w:t>Thank you for choosing</w:t>
      </w:r>
      <w:r w:rsidRPr="009C108C">
        <w:rPr>
          <w:sz w:val="26"/>
          <w:szCs w:val="26"/>
          <w:lang w:eastAsia="zh-TW"/>
        </w:rPr>
        <w:t xml:space="preserve"> </w:t>
      </w:r>
      <w:r w:rsidR="00DD26C5">
        <w:rPr>
          <w:sz w:val="26"/>
          <w:szCs w:val="26"/>
          <w:lang w:eastAsia="zh-TW"/>
        </w:rPr>
        <w:t>Global Courseware</w:t>
      </w:r>
      <w:r>
        <w:rPr>
          <w:sz w:val="26"/>
          <w:szCs w:val="26"/>
          <w:lang w:eastAsia="zh-TW"/>
        </w:rPr>
        <w:t>!</w:t>
      </w:r>
      <w:bookmarkEnd w:id="3"/>
    </w:p>
    <w:p w14:paraId="5361AA8F" w14:textId="77777777" w:rsidR="00FA1C9C" w:rsidRPr="009470C8" w:rsidRDefault="00FA1C9C" w:rsidP="00FA1C9C">
      <w:pPr>
        <w:rPr>
          <w:b/>
          <w:bCs/>
          <w:lang w:eastAsia="zh-TW" w:bidi="ar-SA"/>
        </w:rPr>
      </w:pPr>
      <w:r w:rsidRPr="00B660E4">
        <w:rPr>
          <w:lang w:eastAsia="zh-TW"/>
        </w:rPr>
        <w:t xml:space="preserve">Our courseware packages offer you top-quality training materials that are customizable, user-friendly, educational, and </w:t>
      </w:r>
      <w:r w:rsidRPr="009470C8">
        <w:rPr>
          <w:lang w:eastAsia="zh-TW"/>
        </w:rPr>
        <w:t xml:space="preserve">fun. We provide instructor guides, </w:t>
      </w:r>
      <w:r>
        <w:rPr>
          <w:lang w:eastAsia="zh-TW"/>
        </w:rPr>
        <w:t>training manuals</w:t>
      </w:r>
      <w:r w:rsidRPr="009470C8">
        <w:rPr>
          <w:lang w:eastAsia="zh-TW"/>
        </w:rPr>
        <w:t>, PowerPoint slides, activities, exercises</w:t>
      </w:r>
      <w:r>
        <w:rPr>
          <w:lang w:eastAsia="zh-TW"/>
        </w:rPr>
        <w:t>,</w:t>
      </w:r>
      <w:r w:rsidRPr="009470C8">
        <w:rPr>
          <w:lang w:eastAsia="zh-TW"/>
        </w:rPr>
        <w:t xml:space="preserve"> quick reference sheets</w:t>
      </w:r>
      <w:r>
        <w:rPr>
          <w:lang w:eastAsia="zh-TW"/>
        </w:rPr>
        <w:t>, and more</w:t>
      </w:r>
      <w:r w:rsidRPr="009470C8">
        <w:rPr>
          <w:lang w:eastAsia="zh-TW"/>
        </w:rPr>
        <w:t>.</w:t>
      </w:r>
      <w:r w:rsidRPr="00B660E4">
        <w:rPr>
          <w:lang w:eastAsia="zh-TW"/>
        </w:rPr>
        <w:t xml:space="preserve"> </w:t>
      </w:r>
      <w:r>
        <w:rPr>
          <w:lang w:eastAsia="zh-TW"/>
        </w:rPr>
        <w:t xml:space="preserve">All you need </w:t>
      </w:r>
      <w:r w:rsidRPr="00B660E4">
        <w:rPr>
          <w:lang w:eastAsia="zh-TW"/>
        </w:rPr>
        <w:t xml:space="preserve">to </w:t>
      </w:r>
      <w:r>
        <w:rPr>
          <w:lang w:eastAsia="zh-TW"/>
        </w:rPr>
        <w:t xml:space="preserve">do is add your final preparations </w:t>
      </w:r>
      <w:r w:rsidRPr="00B660E4">
        <w:rPr>
          <w:lang w:eastAsia="zh-TW"/>
        </w:rPr>
        <w:t xml:space="preserve">and </w:t>
      </w:r>
      <w:r>
        <w:rPr>
          <w:lang w:eastAsia="zh-TW"/>
        </w:rPr>
        <w:t>deliver your training workshop</w:t>
      </w:r>
      <w:r w:rsidRPr="00B660E4">
        <w:rPr>
          <w:lang w:eastAsia="zh-TW"/>
        </w:rPr>
        <w:t>!</w:t>
      </w:r>
    </w:p>
    <w:p w14:paraId="64D90598" w14:textId="77777777" w:rsidR="00FA1C9C" w:rsidRPr="009470C8" w:rsidRDefault="00FA1C9C" w:rsidP="00FA1C9C">
      <w:pPr>
        <w:rPr>
          <w:lang w:eastAsia="zh-TW" w:bidi="ar-SA"/>
        </w:rPr>
      </w:pPr>
      <w:bookmarkStart w:id="4" w:name="_Toc283024576"/>
      <w:bookmarkStart w:id="5" w:name="_Toc102637062"/>
      <w:r>
        <w:rPr>
          <w:lang w:eastAsia="zh-TW"/>
        </w:rPr>
        <w:t xml:space="preserve">Our courseware packages are created in Microsoft Office and can be opened using any version of Word and PowerPoint (most word processing and presentation programs support these formats too). This means that you can customize the content, </w:t>
      </w:r>
      <w:r w:rsidRPr="009470C8">
        <w:rPr>
          <w:lang w:eastAsia="zh-TW"/>
        </w:rPr>
        <w:t>re-brand with your logo,</w:t>
      </w:r>
      <w:r>
        <w:rPr>
          <w:lang w:eastAsia="zh-TW"/>
        </w:rPr>
        <w:t xml:space="preserve"> change the color </w:t>
      </w:r>
      <w:r w:rsidRPr="009470C8">
        <w:rPr>
          <w:lang w:eastAsia="zh-TW"/>
        </w:rPr>
        <w:t>scheme and fonts and then easily print/e-mail your training materials as needed.</w:t>
      </w:r>
    </w:p>
    <w:p w14:paraId="74B87A4C" w14:textId="77777777" w:rsidR="00FA1C9C" w:rsidRPr="00B660E4" w:rsidRDefault="00FA1C9C" w:rsidP="00FA1C9C">
      <w:pPr>
        <w:pStyle w:val="Heading2"/>
        <w:tabs>
          <w:tab w:val="left" w:pos="990"/>
        </w:tabs>
        <w:rPr>
          <w:lang w:eastAsia="zh-TW"/>
        </w:rPr>
      </w:pPr>
      <w:bookmarkStart w:id="6" w:name="_Toc116473880"/>
      <w:r w:rsidRPr="00B660E4">
        <w:rPr>
          <w:lang w:eastAsia="zh-TW"/>
        </w:rPr>
        <w:t>How Do I Customize My Course?</w:t>
      </w:r>
      <w:bookmarkEnd w:id="4"/>
      <w:bookmarkEnd w:id="5"/>
      <w:bookmarkEnd w:id="6"/>
    </w:p>
    <w:p w14:paraId="6438ACE5" w14:textId="77777777" w:rsidR="00FA1C9C" w:rsidRPr="00B660E4" w:rsidRDefault="00FA1C9C" w:rsidP="00FA1C9C">
      <w:pPr>
        <w:tabs>
          <w:tab w:val="left" w:pos="990"/>
        </w:tabs>
        <w:rPr>
          <w:lang w:eastAsia="zh-TW"/>
        </w:rPr>
      </w:pPr>
      <w:r w:rsidRPr="00B660E4">
        <w:rPr>
          <w:lang w:eastAsia="zh-TW"/>
        </w:rPr>
        <w:t>Customizing your course is easy. To edit text, just click and type as you would with any document. This is particularly convenient if you want to add customized statistics for your region, special examples for your participants’ industry, or additional information. You can also use all of your word processor’s other features, including text formatting and editing tools (such as cutting and pasting).</w:t>
      </w:r>
    </w:p>
    <w:p w14:paraId="6D4DAD9F" w14:textId="77777777" w:rsidR="00FA1C9C" w:rsidRPr="00B660E4" w:rsidRDefault="00FA1C9C" w:rsidP="00FA1C9C">
      <w:pPr>
        <w:tabs>
          <w:tab w:val="left" w:pos="990"/>
        </w:tabs>
        <w:rPr>
          <w:lang w:eastAsia="zh-TW"/>
        </w:rPr>
      </w:pPr>
      <w:r w:rsidRPr="00B660E4">
        <w:rPr>
          <w:lang w:eastAsia="zh-TW"/>
        </w:rPr>
        <w:t xml:space="preserve">To remove modules, simply select the text and press </w:t>
      </w:r>
      <w:r w:rsidRPr="00B236BB">
        <w:rPr>
          <w:b/>
          <w:bCs/>
          <w:lang w:eastAsia="zh-TW"/>
        </w:rPr>
        <w:t>Delete</w:t>
      </w:r>
      <w:r w:rsidRPr="00B660E4">
        <w:rPr>
          <w:lang w:eastAsia="zh-TW"/>
        </w:rPr>
        <w:t xml:space="preserve"> on your keyboard. Then, navigate to the </w:t>
      </w:r>
      <w:r w:rsidRPr="00B236BB">
        <w:rPr>
          <w:b/>
          <w:bCs/>
          <w:lang w:eastAsia="zh-TW"/>
        </w:rPr>
        <w:t>Table of Contents</w:t>
      </w:r>
      <w:r w:rsidRPr="00B660E4">
        <w:rPr>
          <w:lang w:eastAsia="zh-TW"/>
        </w:rPr>
        <w:t xml:space="preserve">, right-click, and click </w:t>
      </w:r>
      <w:r w:rsidRPr="00B236BB">
        <w:rPr>
          <w:b/>
          <w:bCs/>
          <w:lang w:eastAsia="zh-TW"/>
        </w:rPr>
        <w:t>Update Field</w:t>
      </w:r>
      <w:r w:rsidRPr="00B660E4">
        <w:rPr>
          <w:lang w:eastAsia="zh-TW"/>
        </w:rPr>
        <w:t xml:space="preserve">. You may see a dialog box; if so, click </w:t>
      </w:r>
      <w:r w:rsidRPr="00B236BB">
        <w:rPr>
          <w:b/>
          <w:bCs/>
          <w:lang w:eastAsia="zh-TW"/>
        </w:rPr>
        <w:t>Update entire table</w:t>
      </w:r>
      <w:r w:rsidRPr="00B660E4">
        <w:rPr>
          <w:lang w:eastAsia="zh-TW"/>
        </w:rPr>
        <w:t xml:space="preserve"> and press </w:t>
      </w:r>
      <w:r w:rsidRPr="00B236BB">
        <w:rPr>
          <w:b/>
          <w:bCs/>
          <w:lang w:eastAsia="zh-TW"/>
        </w:rPr>
        <w:t>OK</w:t>
      </w:r>
      <w:r w:rsidRPr="00B660E4">
        <w:rPr>
          <w:lang w:eastAsia="zh-TW"/>
        </w:rPr>
        <w:t>.</w:t>
      </w:r>
      <w:r>
        <w:rPr>
          <w:lang w:eastAsia="zh-TW"/>
        </w:rPr>
        <w:t xml:space="preserve"> </w:t>
      </w:r>
      <w:r w:rsidRPr="00B660E4">
        <w:rPr>
          <w:lang w:eastAsia="zh-TW"/>
        </w:rPr>
        <w:t>You will also want to perform this step if you add modules or move them around.</w:t>
      </w:r>
    </w:p>
    <w:p w14:paraId="580AA432" w14:textId="77777777" w:rsidR="00FA1C9C" w:rsidRPr="00B660E4" w:rsidRDefault="00FA1C9C" w:rsidP="00FA1C9C">
      <w:pPr>
        <w:tabs>
          <w:tab w:val="left" w:pos="990"/>
        </w:tabs>
        <w:jc w:val="center"/>
        <w:rPr>
          <w:lang w:eastAsia="zh-TW"/>
        </w:rPr>
      </w:pPr>
      <w:r>
        <w:rPr>
          <w:noProof/>
          <w:lang w:val="en-CA" w:eastAsia="en-CA" w:bidi="ar-SA"/>
        </w:rPr>
        <w:drawing>
          <wp:inline distT="0" distB="0" distL="0" distR="0" wp14:anchorId="54FD8416" wp14:editId="1CC11C15">
            <wp:extent cx="2677160" cy="1397000"/>
            <wp:effectExtent l="0" t="0" r="889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77160" cy="1397000"/>
                    </a:xfrm>
                    <a:prstGeom prst="rect">
                      <a:avLst/>
                    </a:prstGeom>
                    <a:noFill/>
                    <a:ln>
                      <a:noFill/>
                    </a:ln>
                  </pic:spPr>
                </pic:pic>
              </a:graphicData>
            </a:graphic>
          </wp:inline>
        </w:drawing>
      </w:r>
    </w:p>
    <w:p w14:paraId="2B4A00AF" w14:textId="77777777" w:rsidR="00FA1C9C" w:rsidRPr="00B660E4" w:rsidRDefault="00FA1C9C" w:rsidP="00FA1C9C">
      <w:pPr>
        <w:tabs>
          <w:tab w:val="left" w:pos="990"/>
        </w:tabs>
        <w:rPr>
          <w:lang w:eastAsia="zh-TW"/>
        </w:rPr>
      </w:pPr>
      <w:r>
        <w:rPr>
          <w:lang w:eastAsia="zh-TW"/>
        </w:rPr>
        <w:t xml:space="preserve">You </w:t>
      </w:r>
      <w:r w:rsidRPr="00B660E4">
        <w:rPr>
          <w:lang w:eastAsia="zh-TW"/>
        </w:rPr>
        <w:t xml:space="preserve">can format any piece of text any way you want. However, to make it easy, </w:t>
      </w:r>
      <w:r>
        <w:rPr>
          <w:lang w:eastAsia="zh-TW"/>
        </w:rPr>
        <w:t>you can use</w:t>
      </w:r>
      <w:r w:rsidRPr="00B660E4">
        <w:rPr>
          <w:lang w:eastAsia="zh-TW"/>
        </w:rPr>
        <w:t xml:space="preserve"> </w:t>
      </w:r>
      <w:r w:rsidRPr="00B236BB">
        <w:rPr>
          <w:b/>
          <w:bCs/>
          <w:lang w:eastAsia="zh-TW"/>
        </w:rPr>
        <w:t>styles</w:t>
      </w:r>
      <w:r>
        <w:rPr>
          <w:b/>
          <w:bCs/>
          <w:lang w:eastAsia="zh-TW"/>
        </w:rPr>
        <w:t xml:space="preserve"> </w:t>
      </w:r>
      <w:r>
        <w:rPr>
          <w:lang w:eastAsia="zh-TW"/>
        </w:rPr>
        <w:t>to</w:t>
      </w:r>
      <w:r w:rsidRPr="00B660E4">
        <w:rPr>
          <w:lang w:eastAsia="zh-TW"/>
        </w:rPr>
        <w:t xml:space="preserve"> update all the text at once.</w:t>
      </w:r>
    </w:p>
    <w:p w14:paraId="51091057" w14:textId="77777777" w:rsidR="00FA1C9C" w:rsidRPr="00B660E4" w:rsidRDefault="00FA1C9C" w:rsidP="00FA1C9C">
      <w:pPr>
        <w:rPr>
          <w:lang w:eastAsia="zh-TW"/>
        </w:rPr>
      </w:pPr>
      <w:r w:rsidRPr="00B660E4">
        <w:rPr>
          <w:lang w:eastAsia="zh-TW"/>
        </w:rPr>
        <w:t xml:space="preserve">In </w:t>
      </w:r>
      <w:r>
        <w:rPr>
          <w:lang w:eastAsia="zh-TW"/>
        </w:rPr>
        <w:t xml:space="preserve">Word </w:t>
      </w:r>
      <w:r w:rsidRPr="00B660E4">
        <w:rPr>
          <w:lang w:eastAsia="zh-TW"/>
        </w:rPr>
        <w:t xml:space="preserve">under the </w:t>
      </w:r>
      <w:r w:rsidRPr="00B236BB">
        <w:rPr>
          <w:b/>
          <w:bCs/>
          <w:lang w:eastAsia="zh-TW"/>
        </w:rPr>
        <w:t>Home tab</w:t>
      </w:r>
      <w:r w:rsidRPr="00B660E4">
        <w:rPr>
          <w:lang w:eastAsia="zh-TW"/>
        </w:rPr>
        <w:t xml:space="preserve">, right-click on your chosen style and click </w:t>
      </w:r>
      <w:r w:rsidRPr="00B236BB">
        <w:rPr>
          <w:b/>
          <w:bCs/>
          <w:lang w:eastAsia="zh-TW"/>
        </w:rPr>
        <w:t>Modify</w:t>
      </w:r>
      <w:r w:rsidRPr="00B660E4">
        <w:rPr>
          <w:lang w:eastAsia="zh-TW"/>
        </w:rPr>
        <w:t xml:space="preserve">. That will then produce the </w:t>
      </w:r>
      <w:r w:rsidRPr="00B236BB">
        <w:rPr>
          <w:b/>
          <w:bCs/>
          <w:lang w:eastAsia="zh-TW"/>
        </w:rPr>
        <w:t>Modify Style</w:t>
      </w:r>
      <w:r w:rsidRPr="00B660E4">
        <w:rPr>
          <w:lang w:eastAsia="zh-TW"/>
        </w:rPr>
        <w:t xml:space="preserve"> options window where you can set your preferred style options.</w:t>
      </w:r>
    </w:p>
    <w:p w14:paraId="63C4C07B" w14:textId="77777777" w:rsidR="00FA1C9C" w:rsidRDefault="00FA1C9C" w:rsidP="00FA1C9C">
      <w:pPr>
        <w:spacing w:after="0" w:line="240" w:lineRule="auto"/>
        <w:rPr>
          <w:lang w:eastAsia="zh-TW"/>
        </w:rPr>
      </w:pPr>
      <w:r>
        <w:rPr>
          <w:lang w:eastAsia="zh-TW"/>
        </w:rPr>
        <w:br w:type="page"/>
      </w:r>
    </w:p>
    <w:p w14:paraId="0E191796" w14:textId="77777777" w:rsidR="00FA1C9C" w:rsidRPr="00B660E4" w:rsidRDefault="00FA1C9C" w:rsidP="00FA1C9C">
      <w:pPr>
        <w:tabs>
          <w:tab w:val="left" w:pos="990"/>
        </w:tabs>
        <w:rPr>
          <w:lang w:eastAsia="zh-TW"/>
        </w:rPr>
      </w:pPr>
      <w:r w:rsidRPr="00B660E4">
        <w:rPr>
          <w:lang w:eastAsia="zh-TW"/>
        </w:rPr>
        <w:lastRenderedPageBreak/>
        <w:t xml:space="preserve">For example, if </w:t>
      </w:r>
      <w:r>
        <w:rPr>
          <w:lang w:eastAsia="zh-TW"/>
        </w:rPr>
        <w:t>you</w:t>
      </w:r>
      <w:r w:rsidRPr="00B660E4">
        <w:rPr>
          <w:lang w:eastAsia="zh-TW"/>
        </w:rPr>
        <w:t xml:space="preserve"> wanted to change our Heading 1 style, used for Module Titles, this is what </w:t>
      </w:r>
      <w:r>
        <w:rPr>
          <w:lang w:eastAsia="zh-TW"/>
        </w:rPr>
        <w:t>you</w:t>
      </w:r>
      <w:r w:rsidRPr="00B660E4">
        <w:rPr>
          <w:lang w:eastAsia="zh-TW"/>
        </w:rPr>
        <w:t xml:space="preserve"> would do:</w:t>
      </w:r>
    </w:p>
    <w:p w14:paraId="73AA945B" w14:textId="77777777" w:rsidR="00FA1C9C" w:rsidRPr="00B660E4" w:rsidRDefault="00FA1C9C" w:rsidP="00FA1C9C">
      <w:pPr>
        <w:jc w:val="center"/>
        <w:rPr>
          <w:lang w:eastAsia="zh-TW"/>
        </w:rPr>
      </w:pPr>
      <w:r>
        <w:rPr>
          <w:noProof/>
          <w:lang w:val="en-CA" w:eastAsia="en-CA" w:bidi="ar-SA"/>
        </w:rPr>
        <w:drawing>
          <wp:inline distT="0" distB="0" distL="0" distR="0" wp14:anchorId="375F0E2C" wp14:editId="54AF7ED5">
            <wp:extent cx="2847975" cy="2009775"/>
            <wp:effectExtent l="0" t="0" r="9525" b="952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47975" cy="2009775"/>
                    </a:xfrm>
                    <a:prstGeom prst="rect">
                      <a:avLst/>
                    </a:prstGeom>
                    <a:noFill/>
                    <a:ln>
                      <a:noFill/>
                    </a:ln>
                  </pic:spPr>
                </pic:pic>
              </a:graphicData>
            </a:graphic>
          </wp:inline>
        </w:drawing>
      </w:r>
    </w:p>
    <w:p w14:paraId="720A501B" w14:textId="77777777" w:rsidR="00FA1C9C" w:rsidRPr="00B660E4" w:rsidRDefault="00FA1C9C" w:rsidP="00FA1C9C">
      <w:pPr>
        <w:tabs>
          <w:tab w:val="left" w:pos="990"/>
        </w:tabs>
        <w:rPr>
          <w:lang w:eastAsia="zh-TW"/>
        </w:rPr>
      </w:pPr>
      <w:r w:rsidRPr="00B660E4">
        <w:rPr>
          <w:lang w:eastAsia="zh-TW"/>
        </w:rPr>
        <w:t xml:space="preserve">Now, </w:t>
      </w:r>
      <w:r>
        <w:rPr>
          <w:lang w:eastAsia="zh-TW"/>
        </w:rPr>
        <w:t>you</w:t>
      </w:r>
      <w:r w:rsidRPr="00B660E4">
        <w:rPr>
          <w:lang w:eastAsia="zh-TW"/>
        </w:rPr>
        <w:t xml:space="preserve"> can change </w:t>
      </w:r>
      <w:r>
        <w:rPr>
          <w:lang w:eastAsia="zh-TW"/>
        </w:rPr>
        <w:t>the</w:t>
      </w:r>
      <w:r w:rsidRPr="00B660E4">
        <w:rPr>
          <w:lang w:eastAsia="zh-TW"/>
        </w:rPr>
        <w:t xml:space="preserve"> formatting and it will apply to all the headings in the document.</w:t>
      </w:r>
    </w:p>
    <w:p w14:paraId="10B00F20" w14:textId="77777777" w:rsidR="00FA1C9C" w:rsidRPr="00B660E4" w:rsidRDefault="00FA1C9C" w:rsidP="00FA1C9C">
      <w:pPr>
        <w:tabs>
          <w:tab w:val="left" w:pos="990"/>
        </w:tabs>
        <w:rPr>
          <w:lang w:eastAsia="zh-TW"/>
        </w:rPr>
      </w:pPr>
      <w:r w:rsidRPr="00B660E4">
        <w:rPr>
          <w:lang w:eastAsia="zh-TW"/>
        </w:rPr>
        <w:t xml:space="preserve">For more information on making Word work for you, please refer to </w:t>
      </w:r>
      <w:r>
        <w:rPr>
          <w:lang w:eastAsia="zh-TW"/>
        </w:rPr>
        <w:t xml:space="preserve">our </w:t>
      </w:r>
      <w:r w:rsidRPr="009476F2">
        <w:rPr>
          <w:rStyle w:val="BookReferences"/>
        </w:rPr>
        <w:t>Word Essentials</w:t>
      </w:r>
      <w:r w:rsidRPr="00B660E4">
        <w:rPr>
          <w:lang w:eastAsia="zh-TW"/>
        </w:rPr>
        <w:t xml:space="preserve"> </w:t>
      </w:r>
      <w:r>
        <w:rPr>
          <w:lang w:eastAsia="zh-TW"/>
        </w:rPr>
        <w:t>course.</w:t>
      </w:r>
    </w:p>
    <w:p w14:paraId="4D410715" w14:textId="77777777" w:rsidR="00FA1C9C" w:rsidRPr="00B660E4" w:rsidRDefault="00FA1C9C" w:rsidP="00FA1C9C">
      <w:pPr>
        <w:pStyle w:val="Heading2"/>
        <w:tabs>
          <w:tab w:val="left" w:pos="990"/>
        </w:tabs>
        <w:rPr>
          <w:lang w:eastAsia="zh-TW"/>
        </w:rPr>
      </w:pPr>
      <w:bookmarkStart w:id="7" w:name="_Toc283024577"/>
      <w:bookmarkStart w:id="8" w:name="_Toc102637063"/>
      <w:bookmarkStart w:id="9" w:name="_Toc116473881"/>
      <w:r w:rsidRPr="00B660E4">
        <w:rPr>
          <w:lang w:eastAsia="zh-TW"/>
        </w:rPr>
        <w:t>Materials Required</w:t>
      </w:r>
      <w:bookmarkEnd w:id="7"/>
      <w:bookmarkEnd w:id="8"/>
      <w:bookmarkEnd w:id="9"/>
    </w:p>
    <w:p w14:paraId="52B97CE8" w14:textId="77777777" w:rsidR="00FA1C9C" w:rsidRPr="00B660E4" w:rsidRDefault="00FA1C9C" w:rsidP="00FA1C9C">
      <w:pPr>
        <w:tabs>
          <w:tab w:val="left" w:pos="990"/>
        </w:tabs>
        <w:rPr>
          <w:lang w:eastAsia="zh-TW"/>
        </w:rPr>
      </w:pPr>
      <w:r w:rsidRPr="00B660E4">
        <w:rPr>
          <w:lang w:eastAsia="zh-TW"/>
        </w:rPr>
        <w:t>All of our courses us</w:t>
      </w:r>
      <w:r>
        <w:rPr>
          <w:lang w:eastAsia="zh-TW"/>
        </w:rPr>
        <w:t>e a flip chart or whiteboard/chalkboard.</w:t>
      </w:r>
    </w:p>
    <w:p w14:paraId="30F9A6AD" w14:textId="77777777" w:rsidR="00FA1C9C" w:rsidRPr="00B660E4" w:rsidRDefault="00FA1C9C" w:rsidP="00FA1C9C">
      <w:pPr>
        <w:tabs>
          <w:tab w:val="left" w:pos="990"/>
        </w:tabs>
        <w:rPr>
          <w:lang w:eastAsia="zh-TW"/>
        </w:rPr>
      </w:pPr>
      <w:r w:rsidRPr="00B660E4">
        <w:rPr>
          <w:lang w:eastAsia="zh-TW"/>
        </w:rPr>
        <w:t xml:space="preserve">We recommend that each participant have a copy of the </w:t>
      </w:r>
      <w:r>
        <w:rPr>
          <w:lang w:eastAsia="zh-TW"/>
        </w:rPr>
        <w:t>t</w:t>
      </w:r>
      <w:r w:rsidRPr="00B660E4">
        <w:rPr>
          <w:lang w:eastAsia="zh-TW"/>
        </w:rPr>
        <w:t xml:space="preserve">raining </w:t>
      </w:r>
      <w:r>
        <w:rPr>
          <w:lang w:eastAsia="zh-TW"/>
        </w:rPr>
        <w:t>m</w:t>
      </w:r>
      <w:r w:rsidRPr="00B660E4">
        <w:rPr>
          <w:lang w:eastAsia="zh-TW"/>
        </w:rPr>
        <w:t xml:space="preserve">anual and that you review each module before training to ensure you have any special materials required. Worksheets are included within </w:t>
      </w:r>
      <w:r>
        <w:rPr>
          <w:lang w:eastAsia="zh-TW"/>
        </w:rPr>
        <w:t>the</w:t>
      </w:r>
      <w:r w:rsidRPr="00B660E4">
        <w:rPr>
          <w:lang w:eastAsia="zh-TW"/>
        </w:rPr>
        <w:t xml:space="preserve"> </w:t>
      </w:r>
      <w:r>
        <w:rPr>
          <w:lang w:eastAsia="zh-TW"/>
        </w:rPr>
        <w:t>Appendix</w:t>
      </w:r>
      <w:r w:rsidRPr="00B660E4">
        <w:rPr>
          <w:lang w:eastAsia="zh-TW"/>
        </w:rPr>
        <w:t xml:space="preserve"> and can be reproduced and used where indicated. If you would like to save paper, these worksheets are easily transferrable to a flip chart paper format, instead of having individual worksheets.</w:t>
      </w:r>
    </w:p>
    <w:p w14:paraId="747BFEE1" w14:textId="77777777" w:rsidR="00FA1C9C" w:rsidRPr="00B660E4" w:rsidRDefault="00FA1C9C" w:rsidP="00FA1C9C">
      <w:pPr>
        <w:tabs>
          <w:tab w:val="left" w:pos="990"/>
        </w:tabs>
        <w:rPr>
          <w:lang w:eastAsia="zh-TW"/>
        </w:rPr>
      </w:pPr>
      <w:r w:rsidRPr="00B660E4">
        <w:rPr>
          <w:lang w:eastAsia="zh-TW"/>
        </w:rPr>
        <w:t>We recommend these additional materials for all workshops:</w:t>
      </w:r>
    </w:p>
    <w:p w14:paraId="53EDFB3E" w14:textId="77777777" w:rsidR="00FA1C9C" w:rsidRPr="00B660E4" w:rsidRDefault="00FA1C9C" w:rsidP="00FA1C9C">
      <w:pPr>
        <w:pStyle w:val="BulletedPoints"/>
        <w:numPr>
          <w:ilvl w:val="0"/>
          <w:numId w:val="1"/>
        </w:numPr>
        <w:tabs>
          <w:tab w:val="left" w:pos="990"/>
        </w:tabs>
        <w:rPr>
          <w:lang w:eastAsia="zh-TW"/>
        </w:rPr>
      </w:pPr>
      <w:r w:rsidRPr="00B660E4">
        <w:rPr>
          <w:lang w:eastAsia="zh-TW"/>
        </w:rPr>
        <w:t>Laptop with projector, for PowerPoint slides</w:t>
      </w:r>
    </w:p>
    <w:p w14:paraId="6BCC5CF3" w14:textId="77777777" w:rsidR="00FA1C9C" w:rsidRPr="00B660E4" w:rsidRDefault="00FA1C9C" w:rsidP="00FA1C9C">
      <w:pPr>
        <w:pStyle w:val="BulletedPoints"/>
        <w:numPr>
          <w:ilvl w:val="0"/>
          <w:numId w:val="1"/>
        </w:numPr>
        <w:tabs>
          <w:tab w:val="left" w:pos="990"/>
        </w:tabs>
        <w:rPr>
          <w:lang w:eastAsia="zh-TW"/>
        </w:rPr>
      </w:pPr>
      <w:r w:rsidRPr="00B660E4">
        <w:rPr>
          <w:lang w:eastAsia="zh-TW"/>
        </w:rPr>
        <w:t xml:space="preserve">Quick Reference Sheets for </w:t>
      </w:r>
      <w:r>
        <w:rPr>
          <w:lang w:eastAsia="zh-TW"/>
        </w:rPr>
        <w:t>trainees to take with them</w:t>
      </w:r>
    </w:p>
    <w:p w14:paraId="1A16D7E8" w14:textId="77777777" w:rsidR="00FA1C9C" w:rsidRPr="00B660E4" w:rsidRDefault="00FA1C9C" w:rsidP="00FA1C9C">
      <w:pPr>
        <w:pStyle w:val="BulletedPoints"/>
        <w:numPr>
          <w:ilvl w:val="0"/>
          <w:numId w:val="1"/>
        </w:numPr>
        <w:tabs>
          <w:tab w:val="left" w:pos="990"/>
        </w:tabs>
        <w:rPr>
          <w:lang w:eastAsia="zh-TW"/>
        </w:rPr>
      </w:pPr>
      <w:r w:rsidRPr="00B660E4">
        <w:rPr>
          <w:lang w:eastAsia="zh-TW"/>
        </w:rPr>
        <w:t>Timer or watch (separate from your laptop)</w:t>
      </w:r>
    </w:p>
    <w:p w14:paraId="79659C0B" w14:textId="77777777" w:rsidR="00FA1C9C" w:rsidRPr="00B660E4" w:rsidRDefault="00FA1C9C" w:rsidP="00FA1C9C">
      <w:pPr>
        <w:pStyle w:val="BulletedPoints"/>
        <w:numPr>
          <w:ilvl w:val="0"/>
          <w:numId w:val="1"/>
        </w:numPr>
        <w:tabs>
          <w:tab w:val="left" w:pos="990"/>
        </w:tabs>
        <w:rPr>
          <w:lang w:eastAsia="zh-TW"/>
        </w:rPr>
      </w:pPr>
      <w:r w:rsidRPr="00B660E4">
        <w:rPr>
          <w:lang w:eastAsia="zh-TW"/>
        </w:rPr>
        <w:t>Masking tape</w:t>
      </w:r>
    </w:p>
    <w:p w14:paraId="4A205E1D" w14:textId="77777777" w:rsidR="00FA1C9C" w:rsidRPr="00847B75" w:rsidRDefault="00FA1C9C" w:rsidP="00FA1C9C">
      <w:pPr>
        <w:pStyle w:val="BulletedPoints"/>
        <w:numPr>
          <w:ilvl w:val="0"/>
          <w:numId w:val="1"/>
        </w:numPr>
        <w:tabs>
          <w:tab w:val="left" w:pos="990"/>
        </w:tabs>
        <w:rPr>
          <w:lang w:eastAsia="zh-TW"/>
        </w:rPr>
      </w:pPr>
      <w:r w:rsidRPr="00B660E4">
        <w:rPr>
          <w:lang w:eastAsia="zh-TW"/>
        </w:rPr>
        <w:t>Blank paper</w:t>
      </w:r>
      <w:bookmarkStart w:id="10" w:name="_Toc283024578"/>
      <w:bookmarkStart w:id="11" w:name="_Toc102637064"/>
    </w:p>
    <w:p w14:paraId="56C74BC9" w14:textId="77777777" w:rsidR="00FA1C9C" w:rsidRPr="00B660E4" w:rsidRDefault="00FA1C9C" w:rsidP="00FA1C9C">
      <w:pPr>
        <w:pStyle w:val="Heading2"/>
        <w:tabs>
          <w:tab w:val="left" w:pos="990"/>
        </w:tabs>
        <w:rPr>
          <w:lang w:eastAsia="zh-TW"/>
        </w:rPr>
      </w:pPr>
      <w:bookmarkStart w:id="12" w:name="_Toc116473882"/>
      <w:r w:rsidRPr="00B660E4">
        <w:rPr>
          <w:lang w:eastAsia="zh-TW"/>
        </w:rPr>
        <w:t>Maximizing Your Training Power</w:t>
      </w:r>
      <w:bookmarkEnd w:id="10"/>
      <w:bookmarkEnd w:id="11"/>
      <w:bookmarkEnd w:id="12"/>
    </w:p>
    <w:p w14:paraId="36B34246" w14:textId="77777777" w:rsidR="00FA1C9C" w:rsidRPr="00B660E4" w:rsidRDefault="00FA1C9C" w:rsidP="00FA1C9C">
      <w:pPr>
        <w:tabs>
          <w:tab w:val="left" w:pos="990"/>
        </w:tabs>
        <w:rPr>
          <w:lang w:eastAsia="zh-TW"/>
        </w:rPr>
      </w:pPr>
      <w:r w:rsidRPr="00B660E4">
        <w:rPr>
          <w:lang w:eastAsia="zh-TW"/>
        </w:rPr>
        <w:t>Our company is built for trainers, by trainers</w:t>
      </w:r>
      <w:r>
        <w:rPr>
          <w:lang w:eastAsia="zh-TW"/>
        </w:rPr>
        <w:t xml:space="preserve">. Here are </w:t>
      </w:r>
      <w:r w:rsidRPr="00B660E4">
        <w:rPr>
          <w:lang w:eastAsia="zh-TW"/>
        </w:rPr>
        <w:t>some of our tips to help you create an engaging</w:t>
      </w:r>
      <w:r>
        <w:rPr>
          <w:lang w:eastAsia="zh-TW"/>
        </w:rPr>
        <w:t xml:space="preserve"> and</w:t>
      </w:r>
      <w:r w:rsidRPr="00B660E4">
        <w:rPr>
          <w:lang w:eastAsia="zh-TW"/>
        </w:rPr>
        <w:t xml:space="preserve"> unforgettable experience for your participants. </w:t>
      </w:r>
    </w:p>
    <w:p w14:paraId="1602529F" w14:textId="77777777" w:rsidR="00FA1C9C" w:rsidRPr="00B660E4" w:rsidRDefault="00FA1C9C" w:rsidP="00FA1C9C">
      <w:pPr>
        <w:pStyle w:val="BulletedPoints"/>
        <w:numPr>
          <w:ilvl w:val="0"/>
          <w:numId w:val="1"/>
        </w:numPr>
        <w:tabs>
          <w:tab w:val="left" w:pos="990"/>
        </w:tabs>
      </w:pPr>
      <w:r w:rsidRPr="00634C5B">
        <w:rPr>
          <w:b/>
          <w:bCs/>
        </w:rPr>
        <w:lastRenderedPageBreak/>
        <w:t>Make it customized.</w:t>
      </w:r>
      <w:r w:rsidRPr="00B660E4">
        <w:t xml:space="preserve"> By tailoring each course to your participants, you will find that your results will increase a thousand-fold. </w:t>
      </w:r>
    </w:p>
    <w:p w14:paraId="72285368" w14:textId="77777777" w:rsidR="00FA1C9C" w:rsidRPr="00B660E4" w:rsidRDefault="00FA1C9C">
      <w:pPr>
        <w:pStyle w:val="BulletedPoints"/>
        <w:numPr>
          <w:ilvl w:val="1"/>
          <w:numId w:val="128"/>
        </w:numPr>
        <w:tabs>
          <w:tab w:val="left" w:pos="990"/>
        </w:tabs>
      </w:pPr>
      <w:r w:rsidRPr="00B660E4">
        <w:t xml:space="preserve">Use examples, case studies, and stories that are relevant to the group. </w:t>
      </w:r>
    </w:p>
    <w:p w14:paraId="1014BF16" w14:textId="77777777" w:rsidR="00FA1C9C" w:rsidRPr="00B660E4" w:rsidRDefault="00FA1C9C">
      <w:pPr>
        <w:pStyle w:val="BulletedPoints"/>
        <w:numPr>
          <w:ilvl w:val="1"/>
          <w:numId w:val="128"/>
        </w:numPr>
        <w:tabs>
          <w:tab w:val="left" w:pos="990"/>
        </w:tabs>
      </w:pPr>
      <w:r w:rsidRPr="00B660E4">
        <w:t xml:space="preserve">Identify whether your participants are strangers or whether they work together. Tailor your approach appropriately. </w:t>
      </w:r>
    </w:p>
    <w:p w14:paraId="06F35DAD" w14:textId="77777777" w:rsidR="00FA1C9C" w:rsidRDefault="00FA1C9C">
      <w:pPr>
        <w:pStyle w:val="BulletedPoints"/>
        <w:numPr>
          <w:ilvl w:val="1"/>
          <w:numId w:val="128"/>
        </w:numPr>
        <w:rPr>
          <w:sz w:val="20"/>
          <w:szCs w:val="20"/>
          <w:lang w:bidi="ar-SA"/>
        </w:rPr>
      </w:pPr>
      <w:r>
        <w:t xml:space="preserve">Different people learn in different ways, so use different types of activities to balance it all out. (For example, some people learn by reading, while others learn through group discussions, and others need a hands-on approach. For more information, </w:t>
      </w:r>
      <w:r w:rsidRPr="009470C8">
        <w:t xml:space="preserve">we suggest </w:t>
      </w:r>
      <w:r w:rsidRPr="001456A6">
        <w:rPr>
          <w:rStyle w:val="BookReferences"/>
          <w:rFonts w:cs="Calibri"/>
          <w:i/>
          <w:iCs/>
          <w:u w:val="none"/>
        </w:rPr>
        <w:t>Experiential Learning</w:t>
      </w:r>
      <w:r w:rsidRPr="009470C8">
        <w:t xml:space="preserve"> by David Kolb.)</w:t>
      </w:r>
      <w:r>
        <w:t xml:space="preserve"> </w:t>
      </w:r>
    </w:p>
    <w:p w14:paraId="415D6F8B" w14:textId="77777777" w:rsidR="00FA1C9C" w:rsidRPr="00F34D51" w:rsidRDefault="00FA1C9C" w:rsidP="00FA1C9C">
      <w:pPr>
        <w:pStyle w:val="BulletedPoints"/>
        <w:numPr>
          <w:ilvl w:val="0"/>
          <w:numId w:val="1"/>
        </w:numPr>
        <w:tabs>
          <w:tab w:val="left" w:pos="990"/>
        </w:tabs>
        <w:rPr>
          <w:b/>
          <w:bCs/>
        </w:rPr>
      </w:pPr>
      <w:r w:rsidRPr="00F34D51">
        <w:rPr>
          <w:b/>
          <w:bCs/>
        </w:rPr>
        <w:t xml:space="preserve">Make it fun and interactive. </w:t>
      </w:r>
      <w:r w:rsidRPr="00F34D51">
        <w:t>Most people do not enjoy sitting and listening to someone else talk for hours at a time. Make use of these tips and your own experience to keep your participants engaged. Mix up the activities to include individual work, small group work, large group discussions, and mini-lectures.</w:t>
      </w:r>
      <w:r w:rsidRPr="00F34D51">
        <w:rPr>
          <w:b/>
          <w:bCs/>
        </w:rPr>
        <w:t xml:space="preserve"> </w:t>
      </w:r>
    </w:p>
    <w:p w14:paraId="388CFC17" w14:textId="77777777" w:rsidR="00FA1C9C" w:rsidRPr="00B660E4" w:rsidRDefault="00FA1C9C" w:rsidP="00FA1C9C">
      <w:pPr>
        <w:pStyle w:val="BulletedPoints"/>
        <w:numPr>
          <w:ilvl w:val="0"/>
          <w:numId w:val="1"/>
        </w:numPr>
        <w:tabs>
          <w:tab w:val="left" w:pos="990"/>
        </w:tabs>
      </w:pPr>
      <w:r w:rsidRPr="00565185">
        <w:rPr>
          <w:b/>
        </w:rPr>
        <w:t>Make it relevant</w:t>
      </w:r>
      <w:r w:rsidRPr="00B660E4">
        <w:t xml:space="preserve">. Participants are much more receptive to learning if they understand why they are learning it and how they can apply it </w:t>
      </w:r>
      <w:r>
        <w:t>to their work</w:t>
      </w:r>
      <w:r w:rsidRPr="00B660E4">
        <w:t xml:space="preserve">. Most importantly, they want to know how it will benefit them and make their lives easier. Take every opportunity to tie what you are teaching back to </w:t>
      </w:r>
      <w:r>
        <w:t>the context of your participants’ jobs or daily lives.</w:t>
      </w:r>
    </w:p>
    <w:p w14:paraId="13AFDAF8" w14:textId="77777777" w:rsidR="00FA1C9C" w:rsidRPr="00B660E4" w:rsidRDefault="00FA1C9C" w:rsidP="00FA1C9C">
      <w:pPr>
        <w:pStyle w:val="BulletedPoints"/>
        <w:numPr>
          <w:ilvl w:val="0"/>
          <w:numId w:val="1"/>
        </w:numPr>
        <w:tabs>
          <w:tab w:val="left" w:pos="990"/>
        </w:tabs>
      </w:pPr>
      <w:r w:rsidRPr="00565185">
        <w:rPr>
          <w:b/>
        </w:rPr>
        <w:t>Keep an open mind</w:t>
      </w:r>
      <w:r w:rsidRPr="00B660E4">
        <w:t>. Many trainers find that they learn something each time they teach</w:t>
      </w:r>
      <w:r>
        <w:t xml:space="preserve">, so encourage two-way communication. </w:t>
      </w:r>
      <w:r w:rsidRPr="00B660E4">
        <w:t>Enjoy it, learn from it, and make the most of it in your workshops.</w:t>
      </w:r>
    </w:p>
    <w:p w14:paraId="5C70230D" w14:textId="77777777" w:rsidR="00FA1C9C" w:rsidRPr="003C1E19" w:rsidRDefault="00FA1C9C" w:rsidP="00FA1C9C">
      <w:pPr>
        <w:tabs>
          <w:tab w:val="left" w:pos="990"/>
        </w:tabs>
        <w:rPr>
          <w:rFonts w:cstheme="minorHAnsi"/>
        </w:rPr>
      </w:pPr>
      <w:r w:rsidRPr="00634C5B">
        <w:rPr>
          <w:b/>
          <w:bCs/>
          <w:sz w:val="24"/>
          <w:szCs w:val="24"/>
          <w:lang w:eastAsia="zh-TW"/>
        </w:rPr>
        <w:t>And now, time for the training!</w:t>
      </w:r>
      <w:bookmarkEnd w:id="2"/>
    </w:p>
    <w:p w14:paraId="532A723D" w14:textId="77777777" w:rsidR="00FE2E30" w:rsidRPr="006A57D3" w:rsidRDefault="00FE2E30">
      <w:r w:rsidRPr="006A57D3">
        <w:rPr>
          <w:lang w:eastAsia="zh-TW"/>
        </w:rPr>
        <w:br w:type="page"/>
      </w:r>
    </w:p>
    <w:p w14:paraId="1E6D6527" w14:textId="3B9639B7" w:rsidR="00FE2E30" w:rsidRPr="006A57D3" w:rsidRDefault="00D32AB8">
      <w:pPr>
        <w:pStyle w:val="Heading1"/>
      </w:pPr>
      <w:bookmarkStart w:id="13" w:name="_Toc116473883"/>
      <w:r w:rsidRPr="006A57D3">
        <w:rPr>
          <w:noProof/>
          <w:lang w:val="en-CA" w:eastAsia="en-CA" w:bidi="ar-SA"/>
        </w:rPr>
        <w:lastRenderedPageBreak/>
        <mc:AlternateContent>
          <mc:Choice Requires="wps">
            <w:drawing>
              <wp:anchor distT="91440" distB="91440" distL="114300" distR="114300" simplePos="0" relativeHeight="251642880" behindDoc="0" locked="0" layoutInCell="1" allowOverlap="1" wp14:anchorId="1382717A" wp14:editId="7C958EF8">
                <wp:simplePos x="0" y="0"/>
                <wp:positionH relativeFrom="page">
                  <wp:posOffset>-123825</wp:posOffset>
                </wp:positionH>
                <wp:positionV relativeFrom="page">
                  <wp:posOffset>0</wp:posOffset>
                </wp:positionV>
                <wp:extent cx="7950200" cy="1638935"/>
                <wp:effectExtent l="0" t="0" r="0" b="0"/>
                <wp:wrapSquare wrapText="bothSides"/>
                <wp:docPr id="30" name="Rectangle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0200" cy="1638935"/>
                        </a:xfrm>
                        <a:prstGeom prst="rect">
                          <a:avLst/>
                        </a:prstGeom>
                        <a:gradFill>
                          <a:gsLst>
                            <a:gs pos="0">
                              <a:srgbClr val="FFFFFF"/>
                            </a:gs>
                            <a:gs pos="100000">
                              <a:schemeClr val="bg1">
                                <a:lumMod val="50000"/>
                              </a:schemeClr>
                            </a:gs>
                          </a:gsLst>
                          <a:lin ang="5400000" scaled="1"/>
                        </a:gradFill>
                        <a:ln>
                          <a:noFill/>
                        </a:ln>
                        <a:effectLst/>
                      </wps:spPr>
                      <wps:txbx>
                        <w:txbxContent>
                          <w:p w14:paraId="25870EF4" w14:textId="77777777" w:rsidR="00DD26C5" w:rsidRDefault="00DD26C5">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There is such no such thing as a minor lapse of integrity.</w:t>
                            </w:r>
                          </w:p>
                          <w:p w14:paraId="49557970" w14:textId="77777777" w:rsidR="00DD26C5" w:rsidRPr="004E220C" w:rsidRDefault="00DD26C5">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4E220C">
                              <w:rPr>
                                <w:rFonts w:ascii="Cambria" w:hAnsi="Cambria"/>
                                <w:b/>
                                <w:i/>
                                <w:iCs/>
                                <w:sz w:val="28"/>
                                <w:szCs w:val="28"/>
                              </w:rPr>
                              <w:t>Tom Peters</w:t>
                            </w: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82717A" id="Rectangle 80" o:spid="_x0000_s1028" style="position:absolute;margin-left:-9.75pt;margin-top:0;width:626pt;height:129.05pt;z-index:251642880;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" stroked="f">
                <v:fill color2="#7f7f7f [1612]" focus="100%" type="gradient"/>
                <v:textbox inset="4in,54pt,1in,0">
                  <w:txbxContent>
                    <w:p w14:paraId="25870EF4" w14:textId="77777777" w:rsidR="00DD26C5" w:rsidRDefault="00DD26C5">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There is such no such thing as a minor lapse of integrity.</w:t>
                      </w:r>
                    </w:p>
                    <w:p w14:paraId="49557970" w14:textId="77777777" w:rsidR="00DD26C5" w:rsidRPr="004E220C" w:rsidRDefault="00DD26C5">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4E220C">
                        <w:rPr>
                          <w:rFonts w:ascii="Cambria" w:hAnsi="Cambria"/>
                          <w:b/>
                          <w:i/>
                          <w:iCs/>
                          <w:sz w:val="28"/>
                          <w:szCs w:val="28"/>
                        </w:rPr>
                        <w:t>Tom Peters</w:t>
                      </w:r>
                    </w:p>
                  </w:txbxContent>
                </v:textbox>
                <w10:wrap type="square" anchorx="page" anchory="page"/>
              </v:rect>
            </w:pict>
          </mc:Fallback>
        </mc:AlternateContent>
      </w:r>
      <w:r w:rsidR="00FE2E30" w:rsidRPr="006A57D3">
        <w:rPr>
          <w:lang w:eastAsia="zh-TW"/>
        </w:rPr>
        <w:t xml:space="preserve">Module One: </w:t>
      </w:r>
      <w:r w:rsidR="005F7E52" w:rsidRPr="006A57D3">
        <w:t>Getting Started</w:t>
      </w:r>
      <w:bookmarkEnd w:id="13"/>
    </w:p>
    <w:p w14:paraId="65CE5E96" w14:textId="77777777" w:rsidR="00CD75F2" w:rsidRPr="006A57D3" w:rsidRDefault="00F07DB0" w:rsidP="00CD75F2">
      <w:r w:rsidRPr="006A57D3">
        <w:rPr>
          <w:noProof/>
          <w:lang w:val="en-CA" w:eastAsia="en-CA" w:bidi="ar-SA"/>
        </w:rPr>
        <w:drawing>
          <wp:anchor distT="0" distB="0" distL="114300" distR="114300" simplePos="0" relativeHeight="251649024" behindDoc="0" locked="0" layoutInCell="1" allowOverlap="1" wp14:anchorId="7C2A4FEB" wp14:editId="66AEACAF">
            <wp:simplePos x="0" y="0"/>
            <wp:positionH relativeFrom="margin">
              <wp:posOffset>-5080</wp:posOffset>
            </wp:positionH>
            <wp:positionV relativeFrom="margin">
              <wp:posOffset>1478915</wp:posOffset>
            </wp:positionV>
            <wp:extent cx="1950720" cy="1518285"/>
            <wp:effectExtent l="19050" t="0" r="0" b="0"/>
            <wp:wrapSquare wrapText="bothSides"/>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3" cstate="print"/>
                    <a:srcRect/>
                    <a:stretch>
                      <a:fillRect/>
                    </a:stretch>
                  </pic:blipFill>
                  <pic:spPr bwMode="auto">
                    <a:xfrm>
                      <a:off x="0" y="0"/>
                      <a:ext cx="1950720" cy="1518285"/>
                    </a:xfrm>
                    <a:prstGeom prst="rect">
                      <a:avLst/>
                    </a:prstGeom>
                    <a:noFill/>
                    <a:ln w="9525">
                      <a:noFill/>
                      <a:miter lim="800000"/>
                      <a:headEnd/>
                      <a:tailEnd/>
                    </a:ln>
                  </pic:spPr>
                </pic:pic>
              </a:graphicData>
            </a:graphic>
          </wp:anchor>
        </w:drawing>
      </w:r>
      <w:r w:rsidR="00CD75F2" w:rsidRPr="006A57D3">
        <w:t xml:space="preserve">A company’s ethics will determine its reputation. Good business ethics are essential for the long-term success of an organization. Implementing an ethical program will foster a successful company culture and increase profitability. Developing a business ethics program takes time and effort, but doing so will do more than improve business, it will change lives. </w:t>
      </w:r>
    </w:p>
    <w:p w14:paraId="390F7D08" w14:textId="5E0E1994" w:rsidR="00FE6864" w:rsidRPr="006A57D3" w:rsidRDefault="00FE6864" w:rsidP="00FE6864">
      <w:r w:rsidRPr="006A57D3">
        <w:t>A company's ethics will have an influence on all levels of business. It will influence all who interact with the company</w:t>
      </w:r>
      <w:r w:rsidR="003C3384">
        <w:t>,</w:t>
      </w:r>
      <w:r w:rsidRPr="006A57D3">
        <w:t xml:space="preserve"> including customers, employees, suppliers, competitors, etc. All of these groups will have an effect on the way a company's ethics are developed. </w:t>
      </w:r>
      <w:r w:rsidR="003C3384">
        <w:t>U</w:t>
      </w:r>
      <w:r w:rsidRPr="006A57D3">
        <w:t xml:space="preserve">nderstanding </w:t>
      </w:r>
      <w:r w:rsidR="003C3384">
        <w:t xml:space="preserve">and maintaining </w:t>
      </w:r>
      <w:r w:rsidRPr="006A57D3">
        <w:t xml:space="preserve">ethics </w:t>
      </w:r>
      <w:r w:rsidR="003C3384">
        <w:t xml:space="preserve">is </w:t>
      </w:r>
      <w:r w:rsidRPr="006A57D3">
        <w:t>a very important part of doing business today.</w:t>
      </w:r>
    </w:p>
    <w:p w14:paraId="223C5BE6" w14:textId="77777777" w:rsidR="00F07DB0" w:rsidRPr="006A57D3" w:rsidRDefault="00F07DB0" w:rsidP="00CD75F2"/>
    <w:p w14:paraId="009E3EAE" w14:textId="77777777" w:rsidR="00F07DB0" w:rsidRPr="006A57D3" w:rsidRDefault="00F07DB0" w:rsidP="00F07DB0">
      <w:pPr>
        <w:pStyle w:val="Heading2"/>
      </w:pPr>
      <w:bookmarkStart w:id="14" w:name="_Toc283284982"/>
      <w:bookmarkStart w:id="15" w:name="_Toc116473884"/>
      <w:r w:rsidRPr="006A57D3">
        <w:t>Housekeeping Items</w:t>
      </w:r>
      <w:bookmarkEnd w:id="14"/>
      <w:bookmarkEnd w:id="15"/>
    </w:p>
    <w:p w14:paraId="51D74E8F" w14:textId="77777777" w:rsidR="003D6BB8" w:rsidRPr="006A57D3" w:rsidRDefault="003D6BB8" w:rsidP="003D6BB8">
      <w:r w:rsidRPr="006A57D3">
        <w:t>Take a few moments to cover basic housekeeping items.</w:t>
      </w:r>
    </w:p>
    <w:p w14:paraId="4BEDAA61" w14:textId="77777777" w:rsidR="003D6BB8" w:rsidRPr="006A57D3" w:rsidRDefault="003D6BB8" w:rsidP="003D6BB8">
      <w:pPr>
        <w:pStyle w:val="BulletedPoints"/>
        <w:numPr>
          <w:ilvl w:val="0"/>
          <w:numId w:val="1"/>
        </w:numPr>
      </w:pPr>
      <w:r w:rsidRPr="006A57D3">
        <w:t>If you need an opening or a way to introduce the participants to each other, utilize the Icebreakers folder to begin or between breaks during the day.</w:t>
      </w:r>
    </w:p>
    <w:p w14:paraId="77AE15CA" w14:textId="77777777" w:rsidR="003D6BB8" w:rsidRPr="006A57D3" w:rsidRDefault="003D6BB8" w:rsidP="003D6BB8">
      <w:pPr>
        <w:pStyle w:val="BulletedPoints"/>
        <w:numPr>
          <w:ilvl w:val="0"/>
          <w:numId w:val="1"/>
        </w:numPr>
      </w:pPr>
      <w:r w:rsidRPr="006A57D3">
        <w:t>Let participants know where they can find washrooms, break facilities, and fire exits.</w:t>
      </w:r>
    </w:p>
    <w:p w14:paraId="6C86DC51" w14:textId="77777777" w:rsidR="003D6BB8" w:rsidRPr="006A57D3" w:rsidRDefault="003D6BB8" w:rsidP="003D6BB8">
      <w:pPr>
        <w:pStyle w:val="BulletedPoints"/>
        <w:numPr>
          <w:ilvl w:val="0"/>
          <w:numId w:val="1"/>
        </w:numPr>
      </w:pPr>
      <w:r w:rsidRPr="006A57D3">
        <w:t>Ask participants to turn off their cell phones or at least turn them to vibrate. If they must take a call, request that they do it outside.</w:t>
      </w:r>
    </w:p>
    <w:p w14:paraId="0CBF0C09" w14:textId="77777777" w:rsidR="003D6BB8" w:rsidRPr="006A57D3" w:rsidRDefault="003D6BB8" w:rsidP="003D6BB8">
      <w:pPr>
        <w:pStyle w:val="BulletedPoints"/>
        <w:numPr>
          <w:ilvl w:val="0"/>
          <w:numId w:val="1"/>
        </w:numPr>
      </w:pPr>
      <w:r w:rsidRPr="006A57D3">
        <w:t>Take this time to encourage the group to ask questions and make this an interactive workshop.</w:t>
      </w:r>
    </w:p>
    <w:p w14:paraId="183D6B72" w14:textId="77777777" w:rsidR="003D6BB8" w:rsidRPr="006A57D3" w:rsidRDefault="003D6BB8" w:rsidP="003D6BB8">
      <w:pPr>
        <w:pStyle w:val="BulletedPoints"/>
        <w:numPr>
          <w:ilvl w:val="0"/>
          <w:numId w:val="1"/>
        </w:numPr>
      </w:pPr>
      <w:r w:rsidRPr="006A57D3">
        <w:t>Write the words Respect, Confidentiality, and Practice on a piece of flip chart paper and tape it to the wall. Explain to participants that in order to get the most out of this workshop, we must all work together, listen to each other, explore new ideas, and make mistakes. After all, that’s how we learn!</w:t>
      </w:r>
    </w:p>
    <w:p w14:paraId="074FB468" w14:textId="77777777" w:rsidR="0039641C" w:rsidRPr="006A57D3" w:rsidRDefault="0039641C">
      <w:pPr>
        <w:spacing w:after="0" w:line="240" w:lineRule="auto"/>
        <w:rPr>
          <w:rFonts w:ascii="Cambria" w:hAnsi="Cambria"/>
          <w:b/>
          <w:bCs/>
          <w:color w:val="4F81BD"/>
          <w:sz w:val="26"/>
          <w:szCs w:val="26"/>
        </w:rPr>
      </w:pPr>
      <w:r w:rsidRPr="006A57D3">
        <w:br w:type="page"/>
      </w:r>
    </w:p>
    <w:p w14:paraId="17C8B1E8" w14:textId="77777777" w:rsidR="00AD7A38" w:rsidRPr="006A57D3" w:rsidRDefault="00A469E1" w:rsidP="00AD7A38">
      <w:pPr>
        <w:pStyle w:val="Heading2"/>
        <w:rPr>
          <w:rFonts w:asciiTheme="minorHAnsi" w:hAnsiTheme="minorHAnsi"/>
        </w:rPr>
      </w:pPr>
      <w:bookmarkStart w:id="16" w:name="_Toc116473885"/>
      <w:r w:rsidRPr="006A57D3">
        <w:rPr>
          <w:noProof/>
          <w:lang w:val="en-CA" w:eastAsia="en-CA" w:bidi="ar-SA"/>
        </w:rPr>
        <w:lastRenderedPageBreak/>
        <w:drawing>
          <wp:anchor distT="0" distB="0" distL="114300" distR="114300" simplePos="0" relativeHeight="251660288" behindDoc="0" locked="0" layoutInCell="1" allowOverlap="1" wp14:anchorId="4B0EC12C" wp14:editId="4603E355">
            <wp:simplePos x="0" y="0"/>
            <wp:positionH relativeFrom="margin">
              <wp:posOffset>4479925</wp:posOffset>
            </wp:positionH>
            <wp:positionV relativeFrom="margin">
              <wp:posOffset>158750</wp:posOffset>
            </wp:positionV>
            <wp:extent cx="1379855" cy="1176655"/>
            <wp:effectExtent l="19050" t="0" r="0" b="0"/>
            <wp:wrapSquare wrapText="bothSides"/>
            <wp:docPr id="54" name="Picture 14" descr="C:\Users\Darren\AppData\Local\Microsoft\Windows\Temporary Internet Files\Content.IE5\MP321RS9\MC900057299[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Darren\AppData\Local\Microsoft\Windows\Temporary Internet Files\Content.IE5\MP321RS9\MC900057299[1].wmf"/>
                    <pic:cNvPicPr>
                      <a:picLocks noChangeAspect="1" noChangeArrowheads="1"/>
                    </pic:cNvPicPr>
                  </pic:nvPicPr>
                  <pic:blipFill>
                    <a:blip r:embed="rId14" cstate="print"/>
                    <a:srcRect/>
                    <a:stretch>
                      <a:fillRect/>
                    </a:stretch>
                  </pic:blipFill>
                  <pic:spPr bwMode="auto">
                    <a:xfrm>
                      <a:off x="0" y="0"/>
                      <a:ext cx="1379855" cy="1176655"/>
                    </a:xfrm>
                    <a:prstGeom prst="rect">
                      <a:avLst/>
                    </a:prstGeom>
                    <a:noFill/>
                    <a:ln w="9525">
                      <a:noFill/>
                      <a:miter lim="800000"/>
                      <a:headEnd/>
                      <a:tailEnd/>
                    </a:ln>
                  </pic:spPr>
                </pic:pic>
              </a:graphicData>
            </a:graphic>
          </wp:anchor>
        </w:drawing>
      </w:r>
      <w:r w:rsidR="00EA7574" w:rsidRPr="006A57D3">
        <w:t xml:space="preserve">The </w:t>
      </w:r>
      <w:r w:rsidR="00560FEB" w:rsidRPr="006A57D3">
        <w:t>Parking Lot</w:t>
      </w:r>
      <w:bookmarkEnd w:id="16"/>
    </w:p>
    <w:p w14:paraId="095DC6A2" w14:textId="77777777" w:rsidR="000B1330" w:rsidRPr="006A57D3" w:rsidRDefault="000B1330" w:rsidP="000B1330">
      <w:pPr>
        <w:rPr>
          <w:rFonts w:ascii="Verdana" w:hAnsi="Verdana"/>
          <w:color w:val="000000"/>
          <w:sz w:val="18"/>
          <w:szCs w:val="18"/>
        </w:rPr>
      </w:pPr>
      <w:r w:rsidRPr="006A57D3">
        <w:rPr>
          <w:rFonts w:ascii="Verdana" w:hAnsi="Verdana"/>
          <w:color w:val="000000"/>
          <w:sz w:val="18"/>
          <w:szCs w:val="18"/>
        </w:rPr>
        <w:t>Explain the concept of The Parking Lot to participants.</w:t>
      </w:r>
    </w:p>
    <w:p w14:paraId="6D99F4EA" w14:textId="77777777" w:rsidR="000B1330" w:rsidRPr="006A57D3" w:rsidRDefault="000B1330" w:rsidP="000B1330">
      <w:pPr>
        <w:numPr>
          <w:ilvl w:val="0"/>
          <w:numId w:val="2"/>
        </w:numPr>
      </w:pPr>
      <w:r w:rsidRPr="006A57D3">
        <w:t>The Parking Lot is a visible place where you will “park” ideas that arise which are not on the agenda, may be off topic, or are better addressed outside of the program.</w:t>
      </w:r>
    </w:p>
    <w:p w14:paraId="46559A76" w14:textId="77777777" w:rsidR="000B1330" w:rsidRPr="006A57D3" w:rsidRDefault="000B1330" w:rsidP="000B1330">
      <w:pPr>
        <w:numPr>
          <w:ilvl w:val="0"/>
          <w:numId w:val="2"/>
        </w:numPr>
      </w:pPr>
      <w:r w:rsidRPr="006A57D3">
        <w:t>At the end of the session, we will review parked ideas and follow up, or make suggestions for your own investigation when you are back at work.</w:t>
      </w:r>
    </w:p>
    <w:p w14:paraId="5D13789B" w14:textId="77777777" w:rsidR="000B1330" w:rsidRPr="006A57D3" w:rsidRDefault="000B1330" w:rsidP="000B1330">
      <w:r w:rsidRPr="006A57D3">
        <w:t>Suggestions for the trainer:</w:t>
      </w:r>
    </w:p>
    <w:p w14:paraId="4F06C70C" w14:textId="77777777" w:rsidR="000B1330" w:rsidRPr="006A57D3" w:rsidRDefault="000B1330" w:rsidP="000B1330">
      <w:pPr>
        <w:numPr>
          <w:ilvl w:val="0"/>
          <w:numId w:val="3"/>
        </w:numPr>
      </w:pPr>
      <w:r w:rsidRPr="006A57D3">
        <w:t>If you are working with a large group of participants, you may wish to nominate a recorder to park items as you are facilitating.</w:t>
      </w:r>
    </w:p>
    <w:p w14:paraId="520EF10C" w14:textId="77777777" w:rsidR="000B1330" w:rsidRPr="006A57D3" w:rsidRDefault="000B1330" w:rsidP="000B1330">
      <w:pPr>
        <w:numPr>
          <w:ilvl w:val="0"/>
          <w:numId w:val="3"/>
        </w:numPr>
      </w:pPr>
      <w:r w:rsidRPr="006A57D3">
        <w:t>It’s a good idea to note the name of the contributor along with the parked item.</w:t>
      </w:r>
    </w:p>
    <w:p w14:paraId="22424376" w14:textId="77777777" w:rsidR="000B1330" w:rsidRPr="006A57D3" w:rsidRDefault="000B1330" w:rsidP="000B1330">
      <w:pPr>
        <w:numPr>
          <w:ilvl w:val="0"/>
          <w:numId w:val="3"/>
        </w:numPr>
      </w:pPr>
      <w:r w:rsidRPr="006A57D3">
        <w:t>Items noted on the parking lot can be useful to you later as you plan future training sessions.</w:t>
      </w:r>
    </w:p>
    <w:p w14:paraId="6322C122" w14:textId="77777777" w:rsidR="00FC517B" w:rsidRPr="006A57D3" w:rsidRDefault="00FC517B" w:rsidP="00FC517B"/>
    <w:p w14:paraId="47582931" w14:textId="77777777" w:rsidR="00FE2E30" w:rsidRPr="006A57D3" w:rsidRDefault="00FE2E30">
      <w:pPr>
        <w:pStyle w:val="Heading2"/>
      </w:pPr>
      <w:bookmarkStart w:id="17" w:name="_Toc116473886"/>
      <w:r w:rsidRPr="006A57D3">
        <w:t>Workshop Objectives</w:t>
      </w:r>
      <w:bookmarkEnd w:id="17"/>
    </w:p>
    <w:p w14:paraId="1C310F99" w14:textId="77777777" w:rsidR="00F171A6" w:rsidRPr="006A57D3" w:rsidRDefault="00FC517B" w:rsidP="00FC517B">
      <w:r w:rsidRPr="006A57D3">
        <w:rPr>
          <w:noProof/>
          <w:lang w:val="en-CA" w:eastAsia="en-CA" w:bidi="ar-SA"/>
        </w:rPr>
        <w:drawing>
          <wp:anchor distT="0" distB="0" distL="114300" distR="114300" simplePos="0" relativeHeight="251671552" behindDoc="0" locked="0" layoutInCell="1" allowOverlap="1" wp14:anchorId="24AAD69F" wp14:editId="2E265250">
            <wp:simplePos x="0" y="0"/>
            <wp:positionH relativeFrom="margin">
              <wp:posOffset>217805</wp:posOffset>
            </wp:positionH>
            <wp:positionV relativeFrom="margin">
              <wp:posOffset>4055110</wp:posOffset>
            </wp:positionV>
            <wp:extent cx="1014095" cy="572135"/>
            <wp:effectExtent l="19050" t="0" r="0" b="0"/>
            <wp:wrapSquare wrapText="bothSides"/>
            <wp:docPr id="1" name="Picture 2" descr="C:\Users\Kimmi\AppData\Local\Microsoft\Windows\Temporary Internet Files\Content.IE5\JVU559D0\MCj02934740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immi\AppData\Local\Microsoft\Windows\Temporary Internet Files\Content.IE5\JVU559D0\MCj02934740000[1].wmf"/>
                    <pic:cNvPicPr>
                      <a:picLocks noChangeAspect="1" noChangeArrowheads="1"/>
                    </pic:cNvPicPr>
                  </pic:nvPicPr>
                  <pic:blipFill>
                    <a:blip r:embed="rId15" cstate="print"/>
                    <a:srcRect/>
                    <a:stretch>
                      <a:fillRect/>
                    </a:stretch>
                  </pic:blipFill>
                  <pic:spPr bwMode="auto">
                    <a:xfrm>
                      <a:off x="0" y="0"/>
                      <a:ext cx="1014095" cy="572135"/>
                    </a:xfrm>
                    <a:prstGeom prst="rect">
                      <a:avLst/>
                    </a:prstGeom>
                    <a:noFill/>
                    <a:ln w="9525">
                      <a:noFill/>
                      <a:miter lim="800000"/>
                      <a:headEnd/>
                      <a:tailEnd/>
                    </a:ln>
                  </pic:spPr>
                </pic:pic>
              </a:graphicData>
            </a:graphic>
          </wp:anchor>
        </w:drawing>
      </w:r>
      <w:r w:rsidR="00AD7A38" w:rsidRPr="006A57D3">
        <w:t xml:space="preserve">Research has consistently demonstrated that when clear goals are associated with </w:t>
      </w:r>
      <w:r w:rsidR="00DB3FC4" w:rsidRPr="006A57D3">
        <w:t>learning, it</w:t>
      </w:r>
      <w:r w:rsidR="00AD7A38" w:rsidRPr="006A57D3">
        <w:t xml:space="preserve"> occurs more easily and rapidly. </w:t>
      </w:r>
      <w:r w:rsidR="00A469E1" w:rsidRPr="006A57D3">
        <w:t>With that in mind, let’s review our goals for today.</w:t>
      </w:r>
    </w:p>
    <w:p w14:paraId="21302F69" w14:textId="77777777" w:rsidR="00FC517B" w:rsidRPr="006A57D3" w:rsidRDefault="00FC517B" w:rsidP="00FC517B">
      <w:r w:rsidRPr="006A57D3">
        <w:t>At the end of this workshop, participants should be able to:</w:t>
      </w:r>
    </w:p>
    <w:p w14:paraId="509785EB" w14:textId="77777777" w:rsidR="00F171A6" w:rsidRPr="006A57D3" w:rsidRDefault="00F171A6" w:rsidP="00F171A6">
      <w:pPr>
        <w:numPr>
          <w:ilvl w:val="0"/>
          <w:numId w:val="4"/>
        </w:numPr>
      </w:pPr>
      <w:r w:rsidRPr="006A57D3">
        <w:t xml:space="preserve">Define </w:t>
      </w:r>
      <w:r w:rsidR="00437CC4" w:rsidRPr="006A57D3">
        <w:t xml:space="preserve">and understand </w:t>
      </w:r>
      <w:r w:rsidR="002D4FE8" w:rsidRPr="006A57D3">
        <w:t>ethics.</w:t>
      </w:r>
    </w:p>
    <w:p w14:paraId="5FF959BE" w14:textId="77777777" w:rsidR="00680B75" w:rsidRPr="006A57D3" w:rsidRDefault="000732E5" w:rsidP="00F171A6">
      <w:pPr>
        <w:numPr>
          <w:ilvl w:val="0"/>
          <w:numId w:val="4"/>
        </w:numPr>
      </w:pPr>
      <w:r w:rsidRPr="006A57D3">
        <w:t>Understand</w:t>
      </w:r>
      <w:r w:rsidR="002D4FE8" w:rsidRPr="006A57D3">
        <w:t xml:space="preserve"> the benefits of ethics.</w:t>
      </w:r>
    </w:p>
    <w:p w14:paraId="7BF4B1E6" w14:textId="77777777" w:rsidR="00680B75" w:rsidRPr="006A57D3" w:rsidRDefault="00437CC4" w:rsidP="00F171A6">
      <w:pPr>
        <w:numPr>
          <w:ilvl w:val="0"/>
          <w:numId w:val="4"/>
        </w:numPr>
      </w:pPr>
      <w:r w:rsidRPr="006A57D3">
        <w:t xml:space="preserve">Create strategies </w:t>
      </w:r>
      <w:r w:rsidR="002D4FE8" w:rsidRPr="006A57D3">
        <w:t>to implement ethics at work</w:t>
      </w:r>
      <w:r w:rsidR="000732E5" w:rsidRPr="006A57D3">
        <w:t>.</w:t>
      </w:r>
    </w:p>
    <w:p w14:paraId="7559C9A0" w14:textId="77777777" w:rsidR="00680B75" w:rsidRPr="006A57D3" w:rsidRDefault="002D4FE8" w:rsidP="00F171A6">
      <w:pPr>
        <w:numPr>
          <w:ilvl w:val="0"/>
          <w:numId w:val="4"/>
        </w:numPr>
      </w:pPr>
      <w:r w:rsidRPr="006A57D3">
        <w:t>Recognize social and business responsibility.</w:t>
      </w:r>
    </w:p>
    <w:p w14:paraId="1098EFBF" w14:textId="77777777" w:rsidR="00680B75" w:rsidRPr="006A57D3" w:rsidRDefault="002D4FE8" w:rsidP="00F171A6">
      <w:pPr>
        <w:numPr>
          <w:ilvl w:val="0"/>
          <w:numId w:val="4"/>
        </w:numPr>
      </w:pPr>
      <w:r w:rsidRPr="006A57D3">
        <w:t>Identify ethical and unethical behavior</w:t>
      </w:r>
      <w:r w:rsidR="00680B75" w:rsidRPr="006A57D3">
        <w:t>.</w:t>
      </w:r>
    </w:p>
    <w:p w14:paraId="56322629" w14:textId="77777777" w:rsidR="001D0C2A" w:rsidRPr="006A57D3" w:rsidRDefault="00437CC4" w:rsidP="00F171A6">
      <w:pPr>
        <w:numPr>
          <w:ilvl w:val="0"/>
          <w:numId w:val="4"/>
        </w:numPr>
      </w:pPr>
      <w:r w:rsidRPr="006A57D3">
        <w:t>Learn how to</w:t>
      </w:r>
      <w:r w:rsidR="002D4FE8" w:rsidRPr="006A57D3">
        <w:t xml:space="preserve"> make ethical decisions and lead with integrity</w:t>
      </w:r>
      <w:r w:rsidR="00680B75" w:rsidRPr="006A57D3">
        <w:t>.</w:t>
      </w:r>
    </w:p>
    <w:p w14:paraId="5CEEE070" w14:textId="77777777" w:rsidR="00680B75" w:rsidRPr="006A57D3" w:rsidRDefault="00680B75" w:rsidP="001D0C2A">
      <w:pPr>
        <w:ind w:left="720"/>
      </w:pPr>
    </w:p>
    <w:p w14:paraId="532517F5" w14:textId="77777777" w:rsidR="00502561" w:rsidRPr="006A57D3" w:rsidRDefault="00502561">
      <w:pPr>
        <w:spacing w:after="0" w:line="240" w:lineRule="auto"/>
        <w:rPr>
          <w:rFonts w:ascii="Cambria" w:hAnsi="Cambria"/>
          <w:b/>
          <w:bCs/>
          <w:color w:val="4F81BD"/>
          <w:sz w:val="26"/>
          <w:szCs w:val="26"/>
        </w:rPr>
      </w:pPr>
      <w:bookmarkStart w:id="18" w:name="_Toc330805891"/>
      <w:r w:rsidRPr="006A57D3">
        <w:br w:type="page"/>
      </w:r>
    </w:p>
    <w:p w14:paraId="5114E1BA" w14:textId="7CB81672" w:rsidR="00502561" w:rsidRPr="006A57D3" w:rsidRDefault="00502561" w:rsidP="00502561">
      <w:pPr>
        <w:pStyle w:val="Heading2"/>
      </w:pPr>
      <w:bookmarkStart w:id="19" w:name="_Toc116473887"/>
      <w:r w:rsidRPr="006A57D3">
        <w:lastRenderedPageBreak/>
        <w:t>Pre-Assignment</w:t>
      </w:r>
      <w:bookmarkEnd w:id="19"/>
      <w:r w:rsidRPr="006A57D3">
        <w:t xml:space="preserve"> </w:t>
      </w:r>
      <w:bookmarkEnd w:id="18"/>
    </w:p>
    <w:p w14:paraId="2924809A" w14:textId="6DBCC47A" w:rsidR="00502561" w:rsidRPr="006A57D3" w:rsidRDefault="00502561" w:rsidP="00502561">
      <w:r w:rsidRPr="006A57D3">
        <w:rPr>
          <w:noProof/>
          <w:lang w:val="en-CA" w:eastAsia="en-CA" w:bidi="ar-SA"/>
        </w:rPr>
        <w:drawing>
          <wp:anchor distT="0" distB="0" distL="114300" distR="114300" simplePos="0" relativeHeight="251677696" behindDoc="0" locked="0" layoutInCell="1" allowOverlap="1" wp14:anchorId="7A87642B" wp14:editId="30206D5B">
            <wp:simplePos x="0" y="0"/>
            <wp:positionH relativeFrom="column">
              <wp:posOffset>4813300</wp:posOffset>
            </wp:positionH>
            <wp:positionV relativeFrom="paragraph">
              <wp:posOffset>22860</wp:posOffset>
            </wp:positionV>
            <wp:extent cx="914400" cy="975360"/>
            <wp:effectExtent l="0" t="0" r="0" b="0"/>
            <wp:wrapSquare wrapText="bothSides"/>
            <wp:docPr id="2" name="Picture 2" descr="Description: Description: C:\Program Files\Microsoft Office\MEDIA\CAGCAT10\j0234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Description: C:\Program Files\Microsoft Office\MEDIA\CAGCAT10\j0234131.wmf"/>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14400" cy="975360"/>
                    </a:xfrm>
                    <a:prstGeom prst="rect">
                      <a:avLst/>
                    </a:prstGeom>
                    <a:noFill/>
                  </pic:spPr>
                </pic:pic>
              </a:graphicData>
            </a:graphic>
            <wp14:sizeRelH relativeFrom="page">
              <wp14:pctWidth>0</wp14:pctWidth>
            </wp14:sizeRelH>
            <wp14:sizeRelV relativeFrom="page">
              <wp14:pctHeight>0</wp14:pctHeight>
            </wp14:sizeRelV>
          </wp:anchor>
        </w:drawing>
      </w:r>
      <w:r w:rsidRPr="006A57D3">
        <w:t xml:space="preserve">The purpose of the Pre-Assignment is to get participants thinking about Business Ethic and how it can </w:t>
      </w:r>
      <w:r w:rsidR="00C64C12" w:rsidRPr="006A57D3">
        <w:t>affect</w:t>
      </w:r>
      <w:r w:rsidRPr="006A57D3">
        <w:t xml:space="preserve"> their jobs and decision making. Pick a few events from the group and discuss the repercussions of not being ethical.</w:t>
      </w:r>
    </w:p>
    <w:p w14:paraId="78665A3A" w14:textId="77777777" w:rsidR="00502561" w:rsidRPr="006A57D3" w:rsidRDefault="00502561" w:rsidP="00502561">
      <w:r w:rsidRPr="006A57D3">
        <w:t>List a few current or past news events where a business was not ethical.</w:t>
      </w:r>
    </w:p>
    <w:p w14:paraId="09A04B73" w14:textId="77777777" w:rsidR="00502561" w:rsidRPr="006A57D3" w:rsidRDefault="00502561" w:rsidP="00A401CE">
      <w:pPr>
        <w:pStyle w:val="ListParagraph"/>
        <w:numPr>
          <w:ilvl w:val="0"/>
          <w:numId w:val="19"/>
        </w:numPr>
        <w:spacing w:line="480" w:lineRule="auto"/>
      </w:pPr>
      <w:r w:rsidRPr="006A57D3">
        <w:t>____________________________________________________________________________________________________________________________________________________________</w:t>
      </w:r>
    </w:p>
    <w:p w14:paraId="657B2F4D" w14:textId="77777777" w:rsidR="00502561" w:rsidRPr="006A57D3" w:rsidRDefault="00502561" w:rsidP="00A401CE">
      <w:pPr>
        <w:pStyle w:val="ListParagraph"/>
        <w:numPr>
          <w:ilvl w:val="0"/>
          <w:numId w:val="19"/>
        </w:numPr>
        <w:spacing w:line="480" w:lineRule="auto"/>
      </w:pPr>
      <w:r w:rsidRPr="006A57D3">
        <w:t>____________________________________________________________________________________________________________________________________________________________</w:t>
      </w:r>
    </w:p>
    <w:p w14:paraId="41D2837A" w14:textId="47F20B51" w:rsidR="00C64C12" w:rsidRDefault="00502561" w:rsidP="00A401CE">
      <w:pPr>
        <w:pStyle w:val="ListParagraph"/>
        <w:numPr>
          <w:ilvl w:val="0"/>
          <w:numId w:val="19"/>
        </w:numPr>
        <w:spacing w:line="480" w:lineRule="auto"/>
      </w:pPr>
      <w:r w:rsidRPr="006A57D3">
        <w:t>____________________________________________________________________________________________________________________________________________________________</w:t>
      </w:r>
    </w:p>
    <w:p w14:paraId="2BA90D46" w14:textId="77777777" w:rsidR="00C64C12" w:rsidRDefault="00C64C12">
      <w:pPr>
        <w:spacing w:after="0" w:line="240" w:lineRule="auto"/>
      </w:pPr>
      <w:r>
        <w:br w:type="page"/>
      </w:r>
    </w:p>
    <w:p w14:paraId="21A85CEB" w14:textId="3D420A1A" w:rsidR="00C64C12" w:rsidRPr="00C64C12" w:rsidRDefault="00C64C12" w:rsidP="00C64C12">
      <w:pPr>
        <w:pStyle w:val="Heading2"/>
        <w:rPr>
          <w:rStyle w:val="BookTitle"/>
          <w:b/>
          <w:bCs/>
          <w:sz w:val="22"/>
          <w:szCs w:val="22"/>
        </w:rPr>
      </w:pPr>
      <w:bookmarkStart w:id="20" w:name="_Toc116473888"/>
      <w:r w:rsidRPr="00C64C12">
        <w:rPr>
          <w:rStyle w:val="BookTitle"/>
          <w:b/>
          <w:bCs/>
        </w:rPr>
        <w:lastRenderedPageBreak/>
        <w:t>Pre-Test</w:t>
      </w:r>
      <w:bookmarkEnd w:id="20"/>
    </w:p>
    <w:p w14:paraId="5301575F" w14:textId="77777777" w:rsidR="00C64C12" w:rsidRDefault="00C64C12" w:rsidP="00A401CE">
      <w:pPr>
        <w:numPr>
          <w:ilvl w:val="0"/>
          <w:numId w:val="20"/>
        </w:numPr>
        <w:spacing w:before="240"/>
        <w:ind w:left="714" w:hanging="357"/>
        <w:rPr>
          <w:color w:val="000000" w:themeColor="text1"/>
        </w:rPr>
      </w:pPr>
      <w:r>
        <w:rPr>
          <w:color w:val="000000" w:themeColor="text1"/>
        </w:rPr>
        <w:t>Companies need to treat all of their employees ethically?</w:t>
      </w:r>
    </w:p>
    <w:p w14:paraId="7581B398" w14:textId="77777777" w:rsidR="00C64C12" w:rsidRDefault="00C64C12" w:rsidP="00A401CE">
      <w:pPr>
        <w:numPr>
          <w:ilvl w:val="0"/>
          <w:numId w:val="21"/>
        </w:numPr>
        <w:spacing w:after="0" w:line="240" w:lineRule="auto"/>
        <w:rPr>
          <w:color w:val="000000" w:themeColor="text1"/>
        </w:rPr>
      </w:pPr>
      <w:r>
        <w:rPr>
          <w:color w:val="000000" w:themeColor="text1"/>
        </w:rPr>
        <w:t>True</w:t>
      </w:r>
    </w:p>
    <w:p w14:paraId="58FEA742" w14:textId="77F96E6D" w:rsidR="00C64C12" w:rsidRPr="00DD26C5" w:rsidRDefault="00C64C12" w:rsidP="00A401CE">
      <w:pPr>
        <w:numPr>
          <w:ilvl w:val="0"/>
          <w:numId w:val="21"/>
        </w:numPr>
        <w:spacing w:after="0" w:line="240" w:lineRule="auto"/>
        <w:rPr>
          <w:color w:val="000000" w:themeColor="text1"/>
        </w:rPr>
      </w:pPr>
      <w:r>
        <w:rPr>
          <w:color w:val="000000" w:themeColor="text1"/>
        </w:rPr>
        <w:t>False</w:t>
      </w:r>
    </w:p>
    <w:p w14:paraId="3C636871" w14:textId="77777777" w:rsidR="00C64C12" w:rsidRDefault="00C64C12" w:rsidP="00A401CE">
      <w:pPr>
        <w:numPr>
          <w:ilvl w:val="0"/>
          <w:numId w:val="20"/>
        </w:numPr>
        <w:spacing w:before="240"/>
        <w:ind w:left="714" w:hanging="357"/>
        <w:rPr>
          <w:color w:val="000000" w:themeColor="text1"/>
        </w:rPr>
      </w:pPr>
      <w:r>
        <w:rPr>
          <w:color w:val="000000" w:themeColor="text1"/>
        </w:rPr>
        <w:t>Which is a benefit of running an ethical business?</w:t>
      </w:r>
    </w:p>
    <w:p w14:paraId="4CAA8C3E" w14:textId="77777777" w:rsidR="00C64C12" w:rsidRDefault="00C64C12" w:rsidP="00A401CE">
      <w:pPr>
        <w:numPr>
          <w:ilvl w:val="0"/>
          <w:numId w:val="22"/>
        </w:numPr>
        <w:spacing w:after="0" w:line="240" w:lineRule="auto"/>
        <w:rPr>
          <w:color w:val="000000" w:themeColor="text1"/>
        </w:rPr>
      </w:pPr>
      <w:r>
        <w:rPr>
          <w:color w:val="000000" w:themeColor="text1"/>
        </w:rPr>
        <w:t>Less likely to be fined or sued</w:t>
      </w:r>
    </w:p>
    <w:p w14:paraId="45D31485" w14:textId="77777777" w:rsidR="00C64C12" w:rsidRDefault="00C64C12" w:rsidP="00A401CE">
      <w:pPr>
        <w:numPr>
          <w:ilvl w:val="0"/>
          <w:numId w:val="22"/>
        </w:numPr>
        <w:spacing w:after="0" w:line="240" w:lineRule="auto"/>
        <w:rPr>
          <w:color w:val="000000" w:themeColor="text1"/>
        </w:rPr>
      </w:pPr>
      <w:r>
        <w:rPr>
          <w:color w:val="000000" w:themeColor="text1"/>
        </w:rPr>
        <w:t>Improve their community</w:t>
      </w:r>
    </w:p>
    <w:p w14:paraId="4DC6FEAB" w14:textId="77777777" w:rsidR="00C64C12" w:rsidRDefault="00C64C12" w:rsidP="00A401CE">
      <w:pPr>
        <w:numPr>
          <w:ilvl w:val="0"/>
          <w:numId w:val="22"/>
        </w:numPr>
        <w:spacing w:after="0" w:line="240" w:lineRule="auto"/>
        <w:rPr>
          <w:color w:val="000000" w:themeColor="text1"/>
        </w:rPr>
      </w:pPr>
      <w:r>
        <w:rPr>
          <w:color w:val="000000" w:themeColor="text1"/>
        </w:rPr>
        <w:t>More productivity</w:t>
      </w:r>
    </w:p>
    <w:p w14:paraId="2B6C2BF6" w14:textId="1B2E4214" w:rsidR="00C64C12" w:rsidRPr="00DD26C5" w:rsidRDefault="00C64C12" w:rsidP="00A401CE">
      <w:pPr>
        <w:numPr>
          <w:ilvl w:val="0"/>
          <w:numId w:val="22"/>
        </w:numPr>
        <w:spacing w:after="0" w:line="240" w:lineRule="auto"/>
        <w:rPr>
          <w:color w:val="000000" w:themeColor="text1"/>
        </w:rPr>
      </w:pPr>
      <w:r>
        <w:rPr>
          <w:color w:val="000000" w:themeColor="text1"/>
        </w:rPr>
        <w:t>All of the above</w:t>
      </w:r>
    </w:p>
    <w:p w14:paraId="6FDF53E1" w14:textId="77777777" w:rsidR="00C64C12" w:rsidRDefault="00C64C12" w:rsidP="00A401CE">
      <w:pPr>
        <w:numPr>
          <w:ilvl w:val="0"/>
          <w:numId w:val="20"/>
        </w:numPr>
        <w:spacing w:before="240"/>
        <w:ind w:left="714" w:hanging="357"/>
        <w:rPr>
          <w:color w:val="000000" w:themeColor="text1"/>
        </w:rPr>
      </w:pPr>
      <w:r>
        <w:rPr>
          <w:color w:val="000000" w:themeColor="text1"/>
        </w:rPr>
        <w:t>Which is not a tool for managing ethics in the workplace?</w:t>
      </w:r>
    </w:p>
    <w:p w14:paraId="65A1E4EF" w14:textId="77777777" w:rsidR="00C64C12" w:rsidRDefault="00C64C12" w:rsidP="00A401CE">
      <w:pPr>
        <w:numPr>
          <w:ilvl w:val="0"/>
          <w:numId w:val="23"/>
        </w:numPr>
        <w:spacing w:after="0" w:line="240" w:lineRule="auto"/>
        <w:rPr>
          <w:color w:val="000000" w:themeColor="text1"/>
        </w:rPr>
      </w:pPr>
      <w:r>
        <w:rPr>
          <w:color w:val="000000" w:themeColor="text1"/>
        </w:rPr>
        <w:t>Give it time</w:t>
      </w:r>
    </w:p>
    <w:p w14:paraId="0ED88AF4" w14:textId="77777777" w:rsidR="00C64C12" w:rsidRDefault="00C64C12" w:rsidP="00A401CE">
      <w:pPr>
        <w:numPr>
          <w:ilvl w:val="0"/>
          <w:numId w:val="23"/>
        </w:numPr>
        <w:spacing w:after="0" w:line="240" w:lineRule="auto"/>
        <w:rPr>
          <w:color w:val="000000" w:themeColor="text1"/>
        </w:rPr>
      </w:pPr>
      <w:r>
        <w:rPr>
          <w:color w:val="000000" w:themeColor="text1"/>
        </w:rPr>
        <w:t>Immediately fire those who make ethical mistakes</w:t>
      </w:r>
    </w:p>
    <w:p w14:paraId="24577C39" w14:textId="77777777" w:rsidR="00C64C12" w:rsidRDefault="00C64C12" w:rsidP="00A401CE">
      <w:pPr>
        <w:numPr>
          <w:ilvl w:val="0"/>
          <w:numId w:val="23"/>
        </w:numPr>
        <w:spacing w:after="0" w:line="240" w:lineRule="auto"/>
        <w:rPr>
          <w:color w:val="000000" w:themeColor="text1"/>
        </w:rPr>
      </w:pPr>
      <w:r>
        <w:rPr>
          <w:color w:val="000000" w:themeColor="text1"/>
        </w:rPr>
        <w:t>Be open</w:t>
      </w:r>
    </w:p>
    <w:p w14:paraId="3E5DE62D" w14:textId="0712A52F" w:rsidR="00C64C12" w:rsidRPr="00DD26C5" w:rsidRDefault="00C64C12" w:rsidP="00A401CE">
      <w:pPr>
        <w:numPr>
          <w:ilvl w:val="0"/>
          <w:numId w:val="23"/>
        </w:numPr>
        <w:spacing w:after="0" w:line="240" w:lineRule="auto"/>
        <w:rPr>
          <w:color w:val="000000" w:themeColor="text1"/>
        </w:rPr>
      </w:pPr>
      <w:r>
        <w:rPr>
          <w:color w:val="000000" w:themeColor="text1"/>
        </w:rPr>
        <w:t>Integrate ethics</w:t>
      </w:r>
    </w:p>
    <w:p w14:paraId="33541601" w14:textId="77777777" w:rsidR="00C64C12" w:rsidRDefault="00C64C12" w:rsidP="00A401CE">
      <w:pPr>
        <w:numPr>
          <w:ilvl w:val="0"/>
          <w:numId w:val="20"/>
        </w:numPr>
        <w:spacing w:before="240"/>
        <w:ind w:left="714" w:hanging="357"/>
        <w:rPr>
          <w:color w:val="000000" w:themeColor="text1"/>
        </w:rPr>
      </w:pPr>
      <w:r>
        <w:rPr>
          <w:color w:val="000000" w:themeColor="text1"/>
        </w:rPr>
        <w:t>Do all companies need to fill the roles of CEO, ethics committee, ethics management team, ethics executive, and ombudsman?</w:t>
      </w:r>
    </w:p>
    <w:p w14:paraId="3BDCED0B" w14:textId="77777777" w:rsidR="00C64C12" w:rsidRDefault="00C64C12" w:rsidP="00A401CE">
      <w:pPr>
        <w:numPr>
          <w:ilvl w:val="0"/>
          <w:numId w:val="24"/>
        </w:numPr>
        <w:spacing w:after="0" w:line="240" w:lineRule="auto"/>
        <w:rPr>
          <w:color w:val="000000" w:themeColor="text1"/>
        </w:rPr>
      </w:pPr>
      <w:r>
        <w:rPr>
          <w:color w:val="000000" w:themeColor="text1"/>
        </w:rPr>
        <w:t>Yes</w:t>
      </w:r>
    </w:p>
    <w:p w14:paraId="05D3CEBE" w14:textId="32A34441" w:rsidR="00C64C12" w:rsidRPr="00DD26C5" w:rsidRDefault="00C64C12" w:rsidP="00A401CE">
      <w:pPr>
        <w:numPr>
          <w:ilvl w:val="0"/>
          <w:numId w:val="24"/>
        </w:numPr>
        <w:spacing w:after="0" w:line="240" w:lineRule="auto"/>
        <w:rPr>
          <w:color w:val="000000" w:themeColor="text1"/>
        </w:rPr>
      </w:pPr>
      <w:r>
        <w:rPr>
          <w:color w:val="000000" w:themeColor="text1"/>
        </w:rPr>
        <w:t>No</w:t>
      </w:r>
    </w:p>
    <w:p w14:paraId="29AF142F" w14:textId="77777777" w:rsidR="00C64C12" w:rsidRDefault="00C64C12" w:rsidP="00A401CE">
      <w:pPr>
        <w:numPr>
          <w:ilvl w:val="0"/>
          <w:numId w:val="20"/>
        </w:numPr>
        <w:spacing w:before="240"/>
        <w:ind w:left="714" w:hanging="357"/>
        <w:rPr>
          <w:color w:val="000000" w:themeColor="text1"/>
        </w:rPr>
      </w:pPr>
      <w:r>
        <w:rPr>
          <w:color w:val="000000" w:themeColor="text1"/>
        </w:rPr>
        <w:t>Does personal information need to be protected and kept confidential for a company to be ethical?</w:t>
      </w:r>
    </w:p>
    <w:p w14:paraId="3CA61BA7" w14:textId="77777777" w:rsidR="00C64C12" w:rsidRDefault="00C64C12" w:rsidP="00A401CE">
      <w:pPr>
        <w:numPr>
          <w:ilvl w:val="0"/>
          <w:numId w:val="25"/>
        </w:numPr>
        <w:spacing w:after="0" w:line="240" w:lineRule="auto"/>
        <w:rPr>
          <w:color w:val="000000" w:themeColor="text1"/>
        </w:rPr>
      </w:pPr>
      <w:r>
        <w:rPr>
          <w:color w:val="000000" w:themeColor="text1"/>
        </w:rPr>
        <w:t>Yes</w:t>
      </w:r>
    </w:p>
    <w:p w14:paraId="7A6637F3" w14:textId="1EA3572D" w:rsidR="00C64C12" w:rsidRPr="00DD26C5" w:rsidRDefault="00C64C12" w:rsidP="00A401CE">
      <w:pPr>
        <w:numPr>
          <w:ilvl w:val="0"/>
          <w:numId w:val="25"/>
        </w:numPr>
        <w:spacing w:after="0" w:line="240" w:lineRule="auto"/>
        <w:rPr>
          <w:color w:val="000000" w:themeColor="text1"/>
        </w:rPr>
      </w:pPr>
      <w:r>
        <w:rPr>
          <w:color w:val="000000" w:themeColor="text1"/>
        </w:rPr>
        <w:t>No</w:t>
      </w:r>
    </w:p>
    <w:p w14:paraId="3E7D6448" w14:textId="77777777" w:rsidR="00C64C12" w:rsidRDefault="00C64C12" w:rsidP="00A401CE">
      <w:pPr>
        <w:numPr>
          <w:ilvl w:val="0"/>
          <w:numId w:val="20"/>
        </w:numPr>
        <w:spacing w:before="240"/>
        <w:ind w:left="714" w:hanging="357"/>
        <w:rPr>
          <w:color w:val="000000" w:themeColor="text1"/>
        </w:rPr>
      </w:pPr>
      <w:r>
        <w:rPr>
          <w:color w:val="000000" w:themeColor="text1"/>
        </w:rPr>
        <w:t>Ethical companies protect the rights of individuals from discrimination and harassment, regardless of what?</w:t>
      </w:r>
    </w:p>
    <w:p w14:paraId="6B7CF37F" w14:textId="77777777" w:rsidR="00C64C12" w:rsidRDefault="00C64C12" w:rsidP="00A401CE">
      <w:pPr>
        <w:numPr>
          <w:ilvl w:val="0"/>
          <w:numId w:val="26"/>
        </w:numPr>
        <w:spacing w:after="0" w:line="240" w:lineRule="auto"/>
        <w:rPr>
          <w:color w:val="000000" w:themeColor="text1"/>
        </w:rPr>
      </w:pPr>
      <w:r>
        <w:rPr>
          <w:color w:val="000000" w:themeColor="text1"/>
        </w:rPr>
        <w:t>Ethnicity</w:t>
      </w:r>
    </w:p>
    <w:p w14:paraId="33964B12" w14:textId="77777777" w:rsidR="00C64C12" w:rsidRDefault="00C64C12" w:rsidP="00A401CE">
      <w:pPr>
        <w:numPr>
          <w:ilvl w:val="0"/>
          <w:numId w:val="26"/>
        </w:numPr>
        <w:spacing w:after="0" w:line="240" w:lineRule="auto"/>
        <w:rPr>
          <w:color w:val="000000" w:themeColor="text1"/>
        </w:rPr>
      </w:pPr>
      <w:r>
        <w:rPr>
          <w:color w:val="000000" w:themeColor="text1"/>
        </w:rPr>
        <w:t>Age</w:t>
      </w:r>
    </w:p>
    <w:p w14:paraId="27CAB5CD" w14:textId="77777777" w:rsidR="00C64C12" w:rsidRDefault="00C64C12" w:rsidP="00A401CE">
      <w:pPr>
        <w:numPr>
          <w:ilvl w:val="0"/>
          <w:numId w:val="26"/>
        </w:numPr>
        <w:spacing w:after="0" w:line="240" w:lineRule="auto"/>
        <w:rPr>
          <w:color w:val="000000" w:themeColor="text1"/>
        </w:rPr>
      </w:pPr>
      <w:r>
        <w:rPr>
          <w:color w:val="000000" w:themeColor="text1"/>
        </w:rPr>
        <w:t>Religion</w:t>
      </w:r>
    </w:p>
    <w:p w14:paraId="5F5CB885" w14:textId="7AD43CD5" w:rsidR="00C64C12" w:rsidRPr="00DD26C5" w:rsidRDefault="00C64C12" w:rsidP="00A401CE">
      <w:pPr>
        <w:numPr>
          <w:ilvl w:val="0"/>
          <w:numId w:val="26"/>
        </w:numPr>
        <w:spacing w:after="0" w:line="240" w:lineRule="auto"/>
        <w:rPr>
          <w:color w:val="000000" w:themeColor="text1"/>
        </w:rPr>
      </w:pPr>
      <w:r>
        <w:rPr>
          <w:color w:val="000000" w:themeColor="text1"/>
        </w:rPr>
        <w:t>All of the above</w:t>
      </w:r>
    </w:p>
    <w:p w14:paraId="031FC21A" w14:textId="77777777" w:rsidR="00C64C12" w:rsidRDefault="00C64C12" w:rsidP="00A401CE">
      <w:pPr>
        <w:numPr>
          <w:ilvl w:val="0"/>
          <w:numId w:val="20"/>
        </w:numPr>
        <w:spacing w:before="240"/>
        <w:ind w:left="714" w:hanging="357"/>
        <w:rPr>
          <w:color w:val="000000" w:themeColor="text1"/>
        </w:rPr>
      </w:pPr>
      <w:r>
        <w:rPr>
          <w:color w:val="000000" w:themeColor="text1"/>
        </w:rPr>
        <w:t>What typically conflicts with social responsibility?</w:t>
      </w:r>
    </w:p>
    <w:p w14:paraId="7466159E" w14:textId="77777777" w:rsidR="00C64C12" w:rsidRDefault="00C64C12" w:rsidP="00A401CE">
      <w:pPr>
        <w:numPr>
          <w:ilvl w:val="0"/>
          <w:numId w:val="27"/>
        </w:numPr>
        <w:spacing w:after="0" w:line="240" w:lineRule="auto"/>
        <w:rPr>
          <w:color w:val="000000" w:themeColor="text1"/>
        </w:rPr>
      </w:pPr>
      <w:r>
        <w:rPr>
          <w:color w:val="000000" w:themeColor="text1"/>
        </w:rPr>
        <w:t>Social earnings</w:t>
      </w:r>
    </w:p>
    <w:p w14:paraId="0B5834C2" w14:textId="77777777" w:rsidR="00C64C12" w:rsidRDefault="00C64C12" w:rsidP="00A401CE">
      <w:pPr>
        <w:numPr>
          <w:ilvl w:val="0"/>
          <w:numId w:val="27"/>
        </w:numPr>
        <w:spacing w:after="0" w:line="240" w:lineRule="auto"/>
        <w:rPr>
          <w:color w:val="000000" w:themeColor="text1"/>
        </w:rPr>
      </w:pPr>
      <w:r>
        <w:rPr>
          <w:color w:val="000000" w:themeColor="text1"/>
        </w:rPr>
        <w:t>Public needs</w:t>
      </w:r>
    </w:p>
    <w:p w14:paraId="51EC9F50" w14:textId="77777777" w:rsidR="00C64C12" w:rsidRDefault="00C64C12" w:rsidP="00A401CE">
      <w:pPr>
        <w:numPr>
          <w:ilvl w:val="0"/>
          <w:numId w:val="27"/>
        </w:numPr>
        <w:spacing w:after="0" w:line="240" w:lineRule="auto"/>
        <w:rPr>
          <w:color w:val="000000" w:themeColor="text1"/>
        </w:rPr>
      </w:pPr>
      <w:r>
        <w:rPr>
          <w:color w:val="000000" w:themeColor="text1"/>
        </w:rPr>
        <w:t>Business earnings</w:t>
      </w:r>
    </w:p>
    <w:p w14:paraId="2637A460" w14:textId="48330808" w:rsidR="00DD26C5" w:rsidRDefault="00C64C12" w:rsidP="00A401CE">
      <w:pPr>
        <w:numPr>
          <w:ilvl w:val="0"/>
          <w:numId w:val="27"/>
        </w:numPr>
        <w:spacing w:after="0" w:line="240" w:lineRule="auto"/>
        <w:rPr>
          <w:color w:val="000000" w:themeColor="text1"/>
        </w:rPr>
      </w:pPr>
      <w:r>
        <w:rPr>
          <w:color w:val="000000" w:themeColor="text1"/>
        </w:rPr>
        <w:t>Summary decisions</w:t>
      </w:r>
    </w:p>
    <w:p w14:paraId="2E889118" w14:textId="5898057B" w:rsidR="00C64C12" w:rsidRPr="00DD26C5" w:rsidRDefault="00DD26C5" w:rsidP="00DD26C5">
      <w:pPr>
        <w:spacing w:after="0" w:line="240" w:lineRule="auto"/>
        <w:rPr>
          <w:color w:val="000000" w:themeColor="text1"/>
        </w:rPr>
      </w:pPr>
      <w:r>
        <w:rPr>
          <w:color w:val="000000" w:themeColor="text1"/>
        </w:rPr>
        <w:br w:type="page"/>
      </w:r>
    </w:p>
    <w:p w14:paraId="3FA9C912" w14:textId="575AE900" w:rsidR="00C64C12" w:rsidRDefault="00C64C12" w:rsidP="00A401CE">
      <w:pPr>
        <w:numPr>
          <w:ilvl w:val="0"/>
          <w:numId w:val="20"/>
        </w:numPr>
        <w:spacing w:before="240"/>
        <w:ind w:left="714" w:hanging="357"/>
        <w:rPr>
          <w:color w:val="000000" w:themeColor="text1"/>
        </w:rPr>
      </w:pPr>
      <w:r>
        <w:rPr>
          <w:color w:val="000000" w:themeColor="text1"/>
        </w:rPr>
        <w:lastRenderedPageBreak/>
        <w:t>Which is not an area of responsibility that must be considered in regard to social ramifications of their actions?</w:t>
      </w:r>
    </w:p>
    <w:p w14:paraId="6F939B57" w14:textId="77777777" w:rsidR="00C64C12" w:rsidRDefault="00C64C12" w:rsidP="00A401CE">
      <w:pPr>
        <w:numPr>
          <w:ilvl w:val="0"/>
          <w:numId w:val="28"/>
        </w:numPr>
        <w:spacing w:after="0" w:line="240" w:lineRule="auto"/>
        <w:rPr>
          <w:color w:val="000000" w:themeColor="text1"/>
        </w:rPr>
      </w:pPr>
      <w:r>
        <w:rPr>
          <w:color w:val="000000" w:themeColor="text1"/>
        </w:rPr>
        <w:t>Legal</w:t>
      </w:r>
    </w:p>
    <w:p w14:paraId="0CBB56B7" w14:textId="77777777" w:rsidR="00C64C12" w:rsidRDefault="00C64C12" w:rsidP="00A401CE">
      <w:pPr>
        <w:numPr>
          <w:ilvl w:val="0"/>
          <w:numId w:val="28"/>
        </w:numPr>
        <w:spacing w:after="0" w:line="240" w:lineRule="auto"/>
        <w:rPr>
          <w:color w:val="000000" w:themeColor="text1"/>
        </w:rPr>
      </w:pPr>
      <w:r>
        <w:rPr>
          <w:color w:val="000000" w:themeColor="text1"/>
        </w:rPr>
        <w:t>Financial</w:t>
      </w:r>
    </w:p>
    <w:p w14:paraId="09FA5292" w14:textId="77777777" w:rsidR="00C64C12" w:rsidRDefault="00C64C12" w:rsidP="00A401CE">
      <w:pPr>
        <w:numPr>
          <w:ilvl w:val="0"/>
          <w:numId w:val="28"/>
        </w:numPr>
        <w:spacing w:after="0" w:line="240" w:lineRule="auto"/>
        <w:rPr>
          <w:color w:val="000000" w:themeColor="text1"/>
        </w:rPr>
      </w:pPr>
      <w:r>
        <w:rPr>
          <w:color w:val="000000" w:themeColor="text1"/>
        </w:rPr>
        <w:t>Philanthropic</w:t>
      </w:r>
    </w:p>
    <w:p w14:paraId="6BC253DB" w14:textId="0539C7C0" w:rsidR="00C64C12" w:rsidRPr="00DD26C5" w:rsidRDefault="00C64C12" w:rsidP="00A401CE">
      <w:pPr>
        <w:numPr>
          <w:ilvl w:val="0"/>
          <w:numId w:val="28"/>
        </w:numPr>
        <w:spacing w:after="0" w:line="240" w:lineRule="auto"/>
        <w:rPr>
          <w:color w:val="000000" w:themeColor="text1"/>
        </w:rPr>
      </w:pPr>
      <w:r>
        <w:rPr>
          <w:color w:val="000000" w:themeColor="text1"/>
        </w:rPr>
        <w:t>Internal politics</w:t>
      </w:r>
    </w:p>
    <w:p w14:paraId="1917DA91" w14:textId="77777777" w:rsidR="00C64C12" w:rsidRDefault="00C64C12" w:rsidP="00A401CE">
      <w:pPr>
        <w:numPr>
          <w:ilvl w:val="0"/>
          <w:numId w:val="20"/>
        </w:numPr>
        <w:spacing w:before="240"/>
        <w:ind w:left="714" w:hanging="357"/>
        <w:rPr>
          <w:color w:val="000000" w:themeColor="text1"/>
        </w:rPr>
      </w:pPr>
      <w:r>
        <w:rPr>
          <w:color w:val="000000" w:themeColor="text1"/>
        </w:rPr>
        <w:t>Organizational ethics flow from where?</w:t>
      </w:r>
    </w:p>
    <w:p w14:paraId="4328B6A1" w14:textId="77777777" w:rsidR="00C64C12" w:rsidRDefault="00C64C12" w:rsidP="00A401CE">
      <w:pPr>
        <w:numPr>
          <w:ilvl w:val="0"/>
          <w:numId w:val="29"/>
        </w:numPr>
        <w:spacing w:after="0" w:line="240" w:lineRule="auto"/>
        <w:rPr>
          <w:color w:val="000000" w:themeColor="text1"/>
        </w:rPr>
      </w:pPr>
      <w:r>
        <w:rPr>
          <w:color w:val="000000" w:themeColor="text1"/>
        </w:rPr>
        <w:t>Bottom up</w:t>
      </w:r>
    </w:p>
    <w:p w14:paraId="0BF3230C" w14:textId="77777777" w:rsidR="00C64C12" w:rsidRDefault="00C64C12" w:rsidP="00A401CE">
      <w:pPr>
        <w:numPr>
          <w:ilvl w:val="0"/>
          <w:numId w:val="29"/>
        </w:numPr>
        <w:spacing w:after="0" w:line="240" w:lineRule="auto"/>
        <w:rPr>
          <w:color w:val="000000" w:themeColor="text1"/>
        </w:rPr>
      </w:pPr>
      <w:r>
        <w:rPr>
          <w:color w:val="000000" w:themeColor="text1"/>
        </w:rPr>
        <w:t>Top down</w:t>
      </w:r>
    </w:p>
    <w:p w14:paraId="09942DB3" w14:textId="77777777" w:rsidR="00C64C12" w:rsidRDefault="00C64C12" w:rsidP="00A401CE">
      <w:pPr>
        <w:numPr>
          <w:ilvl w:val="0"/>
          <w:numId w:val="29"/>
        </w:numPr>
        <w:spacing w:after="0" w:line="240" w:lineRule="auto"/>
        <w:rPr>
          <w:color w:val="000000" w:themeColor="text1"/>
        </w:rPr>
      </w:pPr>
      <w:r>
        <w:rPr>
          <w:color w:val="000000" w:themeColor="text1"/>
        </w:rPr>
        <w:t>Public domain</w:t>
      </w:r>
    </w:p>
    <w:p w14:paraId="51CB223C" w14:textId="4B4B07F7" w:rsidR="00C64C12" w:rsidRPr="00DD26C5" w:rsidRDefault="00C64C12" w:rsidP="00A401CE">
      <w:pPr>
        <w:numPr>
          <w:ilvl w:val="0"/>
          <w:numId w:val="29"/>
        </w:numPr>
        <w:spacing w:after="0" w:line="240" w:lineRule="auto"/>
        <w:rPr>
          <w:color w:val="000000" w:themeColor="text1"/>
        </w:rPr>
      </w:pPr>
      <w:r>
        <w:rPr>
          <w:color w:val="000000" w:themeColor="text1"/>
        </w:rPr>
        <w:t>Employee actions</w:t>
      </w:r>
    </w:p>
    <w:p w14:paraId="78ED450A" w14:textId="47652CD4" w:rsidR="00C64C12" w:rsidRDefault="00C64C12" w:rsidP="00A401CE">
      <w:pPr>
        <w:numPr>
          <w:ilvl w:val="0"/>
          <w:numId w:val="20"/>
        </w:numPr>
        <w:spacing w:before="240"/>
        <w:ind w:left="714" w:hanging="357"/>
        <w:rPr>
          <w:color w:val="000000" w:themeColor="text1"/>
        </w:rPr>
      </w:pPr>
      <w:r>
        <w:rPr>
          <w:color w:val="000000" w:themeColor="text1"/>
        </w:rPr>
        <w:t xml:space="preserve">Which </w:t>
      </w:r>
      <w:r w:rsidR="00FB4669">
        <w:rPr>
          <w:color w:val="000000" w:themeColor="text1"/>
        </w:rPr>
        <w:t>tactic was not recommended for standing your ground when others are trying to influence you to behave unethically</w:t>
      </w:r>
      <w:r>
        <w:rPr>
          <w:color w:val="000000" w:themeColor="text1"/>
        </w:rPr>
        <w:t>?</w:t>
      </w:r>
    </w:p>
    <w:p w14:paraId="417E8A64" w14:textId="77777777" w:rsidR="00C64C12" w:rsidRDefault="00C64C12" w:rsidP="00A401CE">
      <w:pPr>
        <w:numPr>
          <w:ilvl w:val="0"/>
          <w:numId w:val="30"/>
        </w:numPr>
        <w:spacing w:after="0" w:line="240" w:lineRule="auto"/>
        <w:rPr>
          <w:color w:val="000000" w:themeColor="text1"/>
        </w:rPr>
      </w:pPr>
      <w:r>
        <w:rPr>
          <w:color w:val="000000" w:themeColor="text1"/>
        </w:rPr>
        <w:t>Bribery</w:t>
      </w:r>
    </w:p>
    <w:p w14:paraId="2E8FFE9D" w14:textId="77777777" w:rsidR="00C64C12" w:rsidRDefault="00C64C12" w:rsidP="00A401CE">
      <w:pPr>
        <w:numPr>
          <w:ilvl w:val="0"/>
          <w:numId w:val="30"/>
        </w:numPr>
        <w:spacing w:after="0" w:line="240" w:lineRule="auto"/>
        <w:rPr>
          <w:color w:val="000000" w:themeColor="text1"/>
        </w:rPr>
      </w:pPr>
      <w:r>
        <w:rPr>
          <w:color w:val="000000" w:themeColor="text1"/>
        </w:rPr>
        <w:t>Sympathy</w:t>
      </w:r>
    </w:p>
    <w:p w14:paraId="6527902B" w14:textId="77777777" w:rsidR="00C64C12" w:rsidRDefault="00C64C12" w:rsidP="00A401CE">
      <w:pPr>
        <w:numPr>
          <w:ilvl w:val="0"/>
          <w:numId w:val="30"/>
        </w:numPr>
        <w:spacing w:after="0" w:line="240" w:lineRule="auto"/>
        <w:rPr>
          <w:color w:val="000000" w:themeColor="text1"/>
        </w:rPr>
      </w:pPr>
      <w:r>
        <w:rPr>
          <w:color w:val="000000" w:themeColor="text1"/>
        </w:rPr>
        <w:t>Reason</w:t>
      </w:r>
    </w:p>
    <w:p w14:paraId="63F29DE0" w14:textId="39F8BC94" w:rsidR="00C64C12" w:rsidRPr="00DD26C5" w:rsidRDefault="00C64C12" w:rsidP="00A401CE">
      <w:pPr>
        <w:numPr>
          <w:ilvl w:val="0"/>
          <w:numId w:val="30"/>
        </w:numPr>
        <w:spacing w:after="0" w:line="240" w:lineRule="auto"/>
        <w:rPr>
          <w:color w:val="000000" w:themeColor="text1"/>
        </w:rPr>
      </w:pPr>
      <w:r>
        <w:rPr>
          <w:color w:val="000000" w:themeColor="text1"/>
        </w:rPr>
        <w:t>Staying firm</w:t>
      </w:r>
    </w:p>
    <w:p w14:paraId="6D9F9089" w14:textId="77777777" w:rsidR="00C64C12" w:rsidRDefault="00C64C12" w:rsidP="00A401CE">
      <w:pPr>
        <w:numPr>
          <w:ilvl w:val="0"/>
          <w:numId w:val="20"/>
        </w:numPr>
        <w:spacing w:before="240"/>
        <w:ind w:left="714" w:hanging="357"/>
        <w:rPr>
          <w:color w:val="000000" w:themeColor="text1"/>
        </w:rPr>
      </w:pPr>
      <w:r>
        <w:rPr>
          <w:color w:val="000000" w:themeColor="text1"/>
        </w:rPr>
        <w:t>Whistleblowers are protected under the law?</w:t>
      </w:r>
    </w:p>
    <w:p w14:paraId="1D78C2C5" w14:textId="77777777" w:rsidR="00C64C12" w:rsidRDefault="00C64C12" w:rsidP="00A401CE">
      <w:pPr>
        <w:numPr>
          <w:ilvl w:val="0"/>
          <w:numId w:val="31"/>
        </w:numPr>
        <w:spacing w:after="0" w:line="240" w:lineRule="auto"/>
        <w:rPr>
          <w:color w:val="000000" w:themeColor="text1"/>
        </w:rPr>
      </w:pPr>
      <w:r>
        <w:rPr>
          <w:color w:val="000000" w:themeColor="text1"/>
        </w:rPr>
        <w:t>True</w:t>
      </w:r>
    </w:p>
    <w:p w14:paraId="4918E552" w14:textId="060F3BAC" w:rsidR="00C64C12" w:rsidRPr="00DD26C5" w:rsidRDefault="00C64C12" w:rsidP="00A401CE">
      <w:pPr>
        <w:numPr>
          <w:ilvl w:val="0"/>
          <w:numId w:val="31"/>
        </w:numPr>
        <w:spacing w:after="0" w:line="240" w:lineRule="auto"/>
        <w:rPr>
          <w:color w:val="000000" w:themeColor="text1"/>
        </w:rPr>
      </w:pPr>
      <w:r>
        <w:rPr>
          <w:color w:val="000000" w:themeColor="text1"/>
        </w:rPr>
        <w:t>False</w:t>
      </w:r>
    </w:p>
    <w:p w14:paraId="5B225214" w14:textId="77777777" w:rsidR="00C64C12" w:rsidRDefault="00C64C12" w:rsidP="00A401CE">
      <w:pPr>
        <w:numPr>
          <w:ilvl w:val="0"/>
          <w:numId w:val="20"/>
        </w:numPr>
        <w:spacing w:before="240"/>
        <w:ind w:left="714" w:hanging="357"/>
        <w:rPr>
          <w:color w:val="000000" w:themeColor="text1"/>
        </w:rPr>
      </w:pPr>
      <w:r>
        <w:rPr>
          <w:color w:val="000000" w:themeColor="text1"/>
        </w:rPr>
        <w:t>What are the two types of whistleblowers?</w:t>
      </w:r>
    </w:p>
    <w:p w14:paraId="4EB3BA8E" w14:textId="77777777" w:rsidR="00C64C12" w:rsidRDefault="00C64C12" w:rsidP="00A401CE">
      <w:pPr>
        <w:numPr>
          <w:ilvl w:val="0"/>
          <w:numId w:val="32"/>
        </w:numPr>
        <w:spacing w:after="0" w:line="240" w:lineRule="auto"/>
        <w:rPr>
          <w:color w:val="000000" w:themeColor="text1"/>
        </w:rPr>
      </w:pPr>
      <w:r>
        <w:rPr>
          <w:color w:val="000000" w:themeColor="text1"/>
        </w:rPr>
        <w:t>Legal and Illegal</w:t>
      </w:r>
    </w:p>
    <w:p w14:paraId="6008CC00" w14:textId="77777777" w:rsidR="00C64C12" w:rsidRDefault="00C64C12" w:rsidP="00A401CE">
      <w:pPr>
        <w:numPr>
          <w:ilvl w:val="0"/>
          <w:numId w:val="32"/>
        </w:numPr>
        <w:spacing w:after="0" w:line="240" w:lineRule="auto"/>
        <w:rPr>
          <w:color w:val="000000" w:themeColor="text1"/>
        </w:rPr>
      </w:pPr>
      <w:r>
        <w:rPr>
          <w:color w:val="000000" w:themeColor="text1"/>
        </w:rPr>
        <w:t>Social and Political</w:t>
      </w:r>
    </w:p>
    <w:p w14:paraId="4C8703DA" w14:textId="77777777" w:rsidR="00C64C12" w:rsidRDefault="00C64C12" w:rsidP="00A401CE">
      <w:pPr>
        <w:numPr>
          <w:ilvl w:val="0"/>
          <w:numId w:val="32"/>
        </w:numPr>
        <w:spacing w:after="0" w:line="240" w:lineRule="auto"/>
        <w:rPr>
          <w:color w:val="000000" w:themeColor="text1"/>
        </w:rPr>
      </w:pPr>
      <w:r>
        <w:rPr>
          <w:color w:val="000000" w:themeColor="text1"/>
        </w:rPr>
        <w:t>Red and Green</w:t>
      </w:r>
    </w:p>
    <w:p w14:paraId="3B23A73D" w14:textId="6C61D756" w:rsidR="00C64C12" w:rsidRPr="00DD26C5" w:rsidRDefault="00C64C12" w:rsidP="00A401CE">
      <w:pPr>
        <w:numPr>
          <w:ilvl w:val="0"/>
          <w:numId w:val="32"/>
        </w:numPr>
        <w:spacing w:after="0" w:line="240" w:lineRule="auto"/>
        <w:rPr>
          <w:color w:val="000000" w:themeColor="text1"/>
        </w:rPr>
      </w:pPr>
      <w:r>
        <w:rPr>
          <w:color w:val="000000" w:themeColor="text1"/>
        </w:rPr>
        <w:t>Internal and External</w:t>
      </w:r>
    </w:p>
    <w:p w14:paraId="61D396B7" w14:textId="77777777" w:rsidR="00C64C12" w:rsidRDefault="00C64C12" w:rsidP="00A401CE">
      <w:pPr>
        <w:numPr>
          <w:ilvl w:val="0"/>
          <w:numId w:val="20"/>
        </w:numPr>
        <w:spacing w:before="240"/>
        <w:ind w:left="714" w:hanging="357"/>
        <w:rPr>
          <w:color w:val="000000" w:themeColor="text1"/>
        </w:rPr>
      </w:pPr>
      <w:r>
        <w:rPr>
          <w:color w:val="000000" w:themeColor="text1"/>
        </w:rPr>
        <w:t>Which is not a trait that is associated with ethical management?</w:t>
      </w:r>
    </w:p>
    <w:p w14:paraId="0D49D63B" w14:textId="77777777" w:rsidR="00C64C12" w:rsidRDefault="00C64C12" w:rsidP="00A401CE">
      <w:pPr>
        <w:numPr>
          <w:ilvl w:val="0"/>
          <w:numId w:val="33"/>
        </w:numPr>
        <w:spacing w:after="0" w:line="240" w:lineRule="auto"/>
        <w:rPr>
          <w:color w:val="000000" w:themeColor="text1"/>
        </w:rPr>
      </w:pPr>
      <w:r>
        <w:rPr>
          <w:color w:val="000000" w:themeColor="text1"/>
        </w:rPr>
        <w:t>Integrity</w:t>
      </w:r>
    </w:p>
    <w:p w14:paraId="64AC508D" w14:textId="77777777" w:rsidR="00C64C12" w:rsidRDefault="00C64C12" w:rsidP="00A401CE">
      <w:pPr>
        <w:numPr>
          <w:ilvl w:val="0"/>
          <w:numId w:val="33"/>
        </w:numPr>
        <w:spacing w:after="0" w:line="240" w:lineRule="auto"/>
        <w:rPr>
          <w:color w:val="000000" w:themeColor="text1"/>
        </w:rPr>
      </w:pPr>
      <w:r>
        <w:rPr>
          <w:color w:val="000000" w:themeColor="text1"/>
        </w:rPr>
        <w:t>Transparency</w:t>
      </w:r>
    </w:p>
    <w:p w14:paraId="419B1720" w14:textId="77777777" w:rsidR="00C64C12" w:rsidRDefault="00C64C12" w:rsidP="00A401CE">
      <w:pPr>
        <w:numPr>
          <w:ilvl w:val="0"/>
          <w:numId w:val="33"/>
        </w:numPr>
        <w:spacing w:after="0" w:line="240" w:lineRule="auto"/>
        <w:rPr>
          <w:color w:val="000000" w:themeColor="text1"/>
        </w:rPr>
      </w:pPr>
      <w:r>
        <w:rPr>
          <w:color w:val="000000" w:themeColor="text1"/>
        </w:rPr>
        <w:t>Greed</w:t>
      </w:r>
    </w:p>
    <w:p w14:paraId="3AF3A4D5" w14:textId="4B16A8AA" w:rsidR="00C64C12" w:rsidRPr="00DD26C5" w:rsidRDefault="00C64C12" w:rsidP="00A401CE">
      <w:pPr>
        <w:numPr>
          <w:ilvl w:val="0"/>
          <w:numId w:val="33"/>
        </w:numPr>
        <w:spacing w:after="0" w:line="240" w:lineRule="auto"/>
        <w:rPr>
          <w:color w:val="000000" w:themeColor="text1"/>
        </w:rPr>
      </w:pPr>
      <w:r>
        <w:rPr>
          <w:color w:val="000000" w:themeColor="text1"/>
        </w:rPr>
        <w:t>Utilitarianism</w:t>
      </w:r>
    </w:p>
    <w:p w14:paraId="300763B6" w14:textId="02808A8C" w:rsidR="00C64C12" w:rsidRDefault="00C64C12" w:rsidP="00A401CE">
      <w:pPr>
        <w:numPr>
          <w:ilvl w:val="0"/>
          <w:numId w:val="20"/>
        </w:numPr>
        <w:spacing w:before="240"/>
        <w:ind w:left="714" w:hanging="357"/>
        <w:rPr>
          <w:color w:val="000000" w:themeColor="text1"/>
        </w:rPr>
      </w:pPr>
      <w:r>
        <w:rPr>
          <w:color w:val="000000" w:themeColor="text1"/>
        </w:rPr>
        <w:t>Wh</w:t>
      </w:r>
      <w:r w:rsidR="00FB4669">
        <w:rPr>
          <w:color w:val="000000" w:themeColor="text1"/>
        </w:rPr>
        <w:t>ich</w:t>
      </w:r>
      <w:r>
        <w:rPr>
          <w:color w:val="000000" w:themeColor="text1"/>
        </w:rPr>
        <w:t xml:space="preserve"> are ways to help promote ethical behavior?</w:t>
      </w:r>
    </w:p>
    <w:p w14:paraId="2688F8E9" w14:textId="77777777" w:rsidR="00C64C12" w:rsidRDefault="00C64C12" w:rsidP="00A401CE">
      <w:pPr>
        <w:numPr>
          <w:ilvl w:val="0"/>
          <w:numId w:val="34"/>
        </w:numPr>
        <w:spacing w:after="0" w:line="240" w:lineRule="auto"/>
        <w:rPr>
          <w:color w:val="000000" w:themeColor="text1"/>
        </w:rPr>
      </w:pPr>
      <w:r>
        <w:rPr>
          <w:color w:val="000000" w:themeColor="text1"/>
        </w:rPr>
        <w:t>Develop an ethics management program</w:t>
      </w:r>
    </w:p>
    <w:p w14:paraId="6FC1DA88" w14:textId="77777777" w:rsidR="00C64C12" w:rsidRDefault="00C64C12" w:rsidP="00A401CE">
      <w:pPr>
        <w:numPr>
          <w:ilvl w:val="0"/>
          <w:numId w:val="34"/>
        </w:numPr>
        <w:spacing w:after="0" w:line="240" w:lineRule="auto"/>
        <w:rPr>
          <w:color w:val="000000" w:themeColor="text1"/>
        </w:rPr>
      </w:pPr>
      <w:r>
        <w:rPr>
          <w:color w:val="000000" w:themeColor="text1"/>
        </w:rPr>
        <w:t>Develop a code of ethics</w:t>
      </w:r>
    </w:p>
    <w:p w14:paraId="7AE99614" w14:textId="77777777" w:rsidR="00C64C12" w:rsidRDefault="00C64C12" w:rsidP="00A401CE">
      <w:pPr>
        <w:numPr>
          <w:ilvl w:val="0"/>
          <w:numId w:val="34"/>
        </w:numPr>
        <w:spacing w:after="0" w:line="240" w:lineRule="auto"/>
        <w:rPr>
          <w:color w:val="000000" w:themeColor="text1"/>
        </w:rPr>
      </w:pPr>
      <w:r>
        <w:rPr>
          <w:color w:val="000000" w:themeColor="text1"/>
        </w:rPr>
        <w:t>Create policies and procedures that reflect the company ethics</w:t>
      </w:r>
    </w:p>
    <w:p w14:paraId="2DAB44D4" w14:textId="34A11FC5" w:rsidR="00DD26C5" w:rsidRDefault="00C64C12" w:rsidP="00A401CE">
      <w:pPr>
        <w:numPr>
          <w:ilvl w:val="0"/>
          <w:numId w:val="34"/>
        </w:numPr>
        <w:spacing w:after="0" w:line="240" w:lineRule="auto"/>
        <w:rPr>
          <w:color w:val="000000" w:themeColor="text1"/>
        </w:rPr>
      </w:pPr>
      <w:r>
        <w:rPr>
          <w:color w:val="000000" w:themeColor="text1"/>
        </w:rPr>
        <w:t>All of the above</w:t>
      </w:r>
    </w:p>
    <w:p w14:paraId="23DB7195" w14:textId="2A24CB49" w:rsidR="00C64C12" w:rsidRPr="00DD26C5" w:rsidRDefault="00DD26C5" w:rsidP="00DD26C5">
      <w:pPr>
        <w:spacing w:after="0" w:line="240" w:lineRule="auto"/>
        <w:rPr>
          <w:color w:val="000000" w:themeColor="text1"/>
        </w:rPr>
      </w:pPr>
      <w:r>
        <w:rPr>
          <w:color w:val="000000" w:themeColor="text1"/>
        </w:rPr>
        <w:br w:type="page"/>
      </w:r>
    </w:p>
    <w:p w14:paraId="1E7C3449" w14:textId="46ADDF4C" w:rsidR="00C64C12" w:rsidRDefault="00C64C12" w:rsidP="00A401CE">
      <w:pPr>
        <w:numPr>
          <w:ilvl w:val="0"/>
          <w:numId w:val="20"/>
        </w:numPr>
        <w:spacing w:before="240"/>
        <w:ind w:left="714" w:hanging="357"/>
        <w:rPr>
          <w:color w:val="000000" w:themeColor="text1"/>
        </w:rPr>
      </w:pPr>
      <w:r>
        <w:rPr>
          <w:color w:val="000000" w:themeColor="text1"/>
        </w:rPr>
        <w:lastRenderedPageBreak/>
        <w:t>It is important to address minor unethical behavior</w:t>
      </w:r>
      <w:r w:rsidR="00FB4669">
        <w:rPr>
          <w:color w:val="000000" w:themeColor="text1"/>
        </w:rPr>
        <w:t>,</w:t>
      </w:r>
      <w:r>
        <w:rPr>
          <w:color w:val="000000" w:themeColor="text1"/>
        </w:rPr>
        <w:t xml:space="preserve"> like cutting corners and abusing sick leave</w:t>
      </w:r>
      <w:r w:rsidR="00FB4669">
        <w:rPr>
          <w:color w:val="000000" w:themeColor="text1"/>
        </w:rPr>
        <w:t>,</w:t>
      </w:r>
      <w:r>
        <w:rPr>
          <w:color w:val="000000" w:themeColor="text1"/>
        </w:rPr>
        <w:t xml:space="preserve"> because it may lead to more unethical behavior in the long term?</w:t>
      </w:r>
    </w:p>
    <w:p w14:paraId="1DEEA1FF" w14:textId="77777777" w:rsidR="00C64C12" w:rsidRDefault="00C64C12" w:rsidP="00A401CE">
      <w:pPr>
        <w:numPr>
          <w:ilvl w:val="0"/>
          <w:numId w:val="35"/>
        </w:numPr>
        <w:spacing w:after="0" w:line="240" w:lineRule="auto"/>
        <w:rPr>
          <w:color w:val="000000" w:themeColor="text1"/>
        </w:rPr>
      </w:pPr>
      <w:r>
        <w:rPr>
          <w:color w:val="000000" w:themeColor="text1"/>
        </w:rPr>
        <w:t>True</w:t>
      </w:r>
    </w:p>
    <w:p w14:paraId="5C371F26" w14:textId="15FB3513" w:rsidR="00C64C12" w:rsidRPr="00DD26C5" w:rsidRDefault="00C64C12" w:rsidP="00A401CE">
      <w:pPr>
        <w:numPr>
          <w:ilvl w:val="0"/>
          <w:numId w:val="35"/>
        </w:numPr>
        <w:spacing w:after="0" w:line="240" w:lineRule="auto"/>
        <w:rPr>
          <w:color w:val="000000" w:themeColor="text1"/>
        </w:rPr>
      </w:pPr>
      <w:r>
        <w:rPr>
          <w:color w:val="000000" w:themeColor="text1"/>
        </w:rPr>
        <w:t>False</w:t>
      </w:r>
    </w:p>
    <w:p w14:paraId="49B2D1F1" w14:textId="77777777" w:rsidR="00C64C12" w:rsidRDefault="00C64C12" w:rsidP="00A401CE">
      <w:pPr>
        <w:numPr>
          <w:ilvl w:val="0"/>
          <w:numId w:val="20"/>
        </w:numPr>
        <w:spacing w:before="240"/>
        <w:ind w:left="714" w:hanging="357"/>
        <w:rPr>
          <w:color w:val="000000" w:themeColor="text1"/>
        </w:rPr>
      </w:pPr>
      <w:r>
        <w:rPr>
          <w:color w:val="000000" w:themeColor="text1"/>
        </w:rPr>
        <w:t>It is easier to deal with the aftermath of unethical behavior than it is in preventing it?</w:t>
      </w:r>
    </w:p>
    <w:p w14:paraId="6C2CDBEC" w14:textId="77777777" w:rsidR="00C64C12" w:rsidRDefault="00C64C12" w:rsidP="00A401CE">
      <w:pPr>
        <w:numPr>
          <w:ilvl w:val="0"/>
          <w:numId w:val="36"/>
        </w:numPr>
        <w:spacing w:after="0" w:line="240" w:lineRule="auto"/>
        <w:rPr>
          <w:color w:val="000000" w:themeColor="text1"/>
        </w:rPr>
      </w:pPr>
      <w:r>
        <w:rPr>
          <w:color w:val="000000" w:themeColor="text1"/>
        </w:rPr>
        <w:t>True</w:t>
      </w:r>
    </w:p>
    <w:p w14:paraId="1738F5D2" w14:textId="4A35AC13" w:rsidR="00C64C12" w:rsidRPr="00DD26C5" w:rsidRDefault="00C64C12" w:rsidP="00A401CE">
      <w:pPr>
        <w:numPr>
          <w:ilvl w:val="0"/>
          <w:numId w:val="36"/>
        </w:numPr>
        <w:spacing w:after="0" w:line="240" w:lineRule="auto"/>
        <w:rPr>
          <w:color w:val="000000" w:themeColor="text1"/>
        </w:rPr>
      </w:pPr>
      <w:r>
        <w:rPr>
          <w:color w:val="000000" w:themeColor="text1"/>
        </w:rPr>
        <w:t>False</w:t>
      </w:r>
    </w:p>
    <w:p w14:paraId="7F3B4A82" w14:textId="77777777" w:rsidR="00C64C12" w:rsidRDefault="00C64C12" w:rsidP="00A401CE">
      <w:pPr>
        <w:numPr>
          <w:ilvl w:val="0"/>
          <w:numId w:val="20"/>
        </w:numPr>
        <w:spacing w:before="240"/>
        <w:ind w:left="714" w:hanging="357"/>
        <w:rPr>
          <w:color w:val="000000" w:themeColor="text1"/>
        </w:rPr>
      </w:pPr>
      <w:r>
        <w:rPr>
          <w:color w:val="000000" w:themeColor="text1"/>
        </w:rPr>
        <w:t>Who should be surveyed to determine the needs of an organization?</w:t>
      </w:r>
    </w:p>
    <w:p w14:paraId="20A65989" w14:textId="77777777" w:rsidR="00C64C12" w:rsidRDefault="00C64C12" w:rsidP="00A401CE">
      <w:pPr>
        <w:numPr>
          <w:ilvl w:val="0"/>
          <w:numId w:val="37"/>
        </w:numPr>
        <w:spacing w:after="0" w:line="240" w:lineRule="auto"/>
        <w:rPr>
          <w:color w:val="000000" w:themeColor="text1"/>
        </w:rPr>
      </w:pPr>
      <w:r>
        <w:rPr>
          <w:color w:val="000000" w:themeColor="text1"/>
        </w:rPr>
        <w:t>Employees</w:t>
      </w:r>
    </w:p>
    <w:p w14:paraId="28C59D6F" w14:textId="77777777" w:rsidR="00C64C12" w:rsidRDefault="00C64C12" w:rsidP="00A401CE">
      <w:pPr>
        <w:numPr>
          <w:ilvl w:val="0"/>
          <w:numId w:val="37"/>
        </w:numPr>
        <w:spacing w:after="0" w:line="240" w:lineRule="auto"/>
        <w:rPr>
          <w:color w:val="000000" w:themeColor="text1"/>
        </w:rPr>
      </w:pPr>
      <w:r>
        <w:rPr>
          <w:color w:val="000000" w:themeColor="text1"/>
        </w:rPr>
        <w:t>Employees and customers</w:t>
      </w:r>
    </w:p>
    <w:p w14:paraId="40357BCC" w14:textId="77777777" w:rsidR="00C64C12" w:rsidRDefault="00C64C12" w:rsidP="00A401CE">
      <w:pPr>
        <w:numPr>
          <w:ilvl w:val="0"/>
          <w:numId w:val="37"/>
        </w:numPr>
        <w:spacing w:after="0" w:line="240" w:lineRule="auto"/>
        <w:rPr>
          <w:color w:val="000000" w:themeColor="text1"/>
        </w:rPr>
      </w:pPr>
      <w:r>
        <w:rPr>
          <w:color w:val="000000" w:themeColor="text1"/>
        </w:rPr>
        <w:t>Customers</w:t>
      </w:r>
    </w:p>
    <w:p w14:paraId="171E6885" w14:textId="7DD5AD24" w:rsidR="00C64C12" w:rsidRPr="00DD26C5" w:rsidRDefault="00C64C12" w:rsidP="00A401CE">
      <w:pPr>
        <w:numPr>
          <w:ilvl w:val="0"/>
          <w:numId w:val="37"/>
        </w:numPr>
        <w:spacing w:after="0" w:line="240" w:lineRule="auto"/>
        <w:rPr>
          <w:color w:val="000000" w:themeColor="text1"/>
        </w:rPr>
      </w:pPr>
      <w:r>
        <w:rPr>
          <w:color w:val="000000" w:themeColor="text1"/>
        </w:rPr>
        <w:t>Politicians</w:t>
      </w:r>
    </w:p>
    <w:p w14:paraId="049C7C14" w14:textId="77777777" w:rsidR="00C64C12" w:rsidRDefault="00C64C12" w:rsidP="00A401CE">
      <w:pPr>
        <w:numPr>
          <w:ilvl w:val="0"/>
          <w:numId w:val="20"/>
        </w:numPr>
        <w:spacing w:before="240"/>
        <w:ind w:left="714" w:hanging="357"/>
        <w:rPr>
          <w:color w:val="000000" w:themeColor="text1"/>
        </w:rPr>
      </w:pPr>
      <w:r>
        <w:rPr>
          <w:color w:val="000000" w:themeColor="text1"/>
        </w:rPr>
        <w:t>What should an organization's ethical principles reflect?</w:t>
      </w:r>
    </w:p>
    <w:p w14:paraId="0250C2DE" w14:textId="77777777" w:rsidR="00C64C12" w:rsidRDefault="00C64C12" w:rsidP="00A401CE">
      <w:pPr>
        <w:numPr>
          <w:ilvl w:val="0"/>
          <w:numId w:val="38"/>
        </w:numPr>
        <w:spacing w:after="0" w:line="240" w:lineRule="auto"/>
        <w:rPr>
          <w:color w:val="000000" w:themeColor="text1"/>
        </w:rPr>
      </w:pPr>
      <w:r>
        <w:rPr>
          <w:color w:val="000000" w:themeColor="text1"/>
        </w:rPr>
        <w:t>It's needs</w:t>
      </w:r>
    </w:p>
    <w:p w14:paraId="6F506994" w14:textId="77777777" w:rsidR="00C64C12" w:rsidRDefault="00C64C12" w:rsidP="00A401CE">
      <w:pPr>
        <w:numPr>
          <w:ilvl w:val="0"/>
          <w:numId w:val="38"/>
        </w:numPr>
        <w:spacing w:after="0" w:line="240" w:lineRule="auto"/>
        <w:rPr>
          <w:color w:val="000000" w:themeColor="text1"/>
        </w:rPr>
      </w:pPr>
      <w:r>
        <w:rPr>
          <w:color w:val="000000" w:themeColor="text1"/>
        </w:rPr>
        <w:t>Profit margin</w:t>
      </w:r>
    </w:p>
    <w:p w14:paraId="7AEF560A" w14:textId="77777777" w:rsidR="00C64C12" w:rsidRDefault="00C64C12" w:rsidP="00A401CE">
      <w:pPr>
        <w:numPr>
          <w:ilvl w:val="0"/>
          <w:numId w:val="38"/>
        </w:numPr>
        <w:spacing w:after="0" w:line="240" w:lineRule="auto"/>
        <w:rPr>
          <w:color w:val="000000" w:themeColor="text1"/>
        </w:rPr>
      </w:pPr>
      <w:r>
        <w:rPr>
          <w:color w:val="000000" w:themeColor="text1"/>
        </w:rPr>
        <w:t>Wages increases</w:t>
      </w:r>
    </w:p>
    <w:p w14:paraId="77C21759" w14:textId="5A9AC6BB" w:rsidR="00C64C12" w:rsidRPr="00DD26C5" w:rsidRDefault="00C64C12" w:rsidP="00A401CE">
      <w:pPr>
        <w:numPr>
          <w:ilvl w:val="0"/>
          <w:numId w:val="38"/>
        </w:numPr>
        <w:spacing w:after="0" w:line="240" w:lineRule="auto"/>
        <w:rPr>
          <w:color w:val="000000" w:themeColor="text1"/>
        </w:rPr>
      </w:pPr>
      <w:r>
        <w:rPr>
          <w:color w:val="000000" w:themeColor="text1"/>
        </w:rPr>
        <w:t>Production ability</w:t>
      </w:r>
    </w:p>
    <w:p w14:paraId="6C06B8F3" w14:textId="77777777" w:rsidR="00C64C12" w:rsidRDefault="00C64C12" w:rsidP="00A401CE">
      <w:pPr>
        <w:numPr>
          <w:ilvl w:val="0"/>
          <w:numId w:val="20"/>
        </w:numPr>
        <w:spacing w:before="240"/>
        <w:ind w:left="714" w:hanging="357"/>
        <w:rPr>
          <w:color w:val="000000" w:themeColor="text1"/>
        </w:rPr>
      </w:pPr>
      <w:r>
        <w:rPr>
          <w:color w:val="000000" w:themeColor="text1"/>
        </w:rPr>
        <w:t>Many government agencies demand that _______ ________ are in place before they do business with private companies?</w:t>
      </w:r>
    </w:p>
    <w:p w14:paraId="58F239C9" w14:textId="77777777" w:rsidR="00C64C12" w:rsidRDefault="00C64C12" w:rsidP="00A401CE">
      <w:pPr>
        <w:numPr>
          <w:ilvl w:val="0"/>
          <w:numId w:val="39"/>
        </w:numPr>
        <w:spacing w:after="0" w:line="240" w:lineRule="auto"/>
        <w:rPr>
          <w:color w:val="000000" w:themeColor="text1"/>
        </w:rPr>
      </w:pPr>
      <w:r>
        <w:rPr>
          <w:color w:val="000000" w:themeColor="text1"/>
        </w:rPr>
        <w:t>Ethical safeguards</w:t>
      </w:r>
    </w:p>
    <w:p w14:paraId="5F9FC96E" w14:textId="77777777" w:rsidR="00C64C12" w:rsidRDefault="00C64C12" w:rsidP="00A401CE">
      <w:pPr>
        <w:numPr>
          <w:ilvl w:val="0"/>
          <w:numId w:val="39"/>
        </w:numPr>
        <w:spacing w:after="0" w:line="240" w:lineRule="auto"/>
        <w:rPr>
          <w:color w:val="000000" w:themeColor="text1"/>
        </w:rPr>
      </w:pPr>
      <w:r>
        <w:rPr>
          <w:color w:val="000000" w:themeColor="text1"/>
        </w:rPr>
        <w:t>Profit safeguards</w:t>
      </w:r>
    </w:p>
    <w:p w14:paraId="0FFF7301" w14:textId="77777777" w:rsidR="00C64C12" w:rsidRDefault="00C64C12" w:rsidP="00A401CE">
      <w:pPr>
        <w:numPr>
          <w:ilvl w:val="0"/>
          <w:numId w:val="39"/>
        </w:numPr>
        <w:spacing w:after="0" w:line="240" w:lineRule="auto"/>
        <w:rPr>
          <w:color w:val="000000" w:themeColor="text1"/>
        </w:rPr>
      </w:pPr>
      <w:r>
        <w:rPr>
          <w:color w:val="000000" w:themeColor="text1"/>
        </w:rPr>
        <w:t>Labiality safeguards</w:t>
      </w:r>
    </w:p>
    <w:p w14:paraId="4E26CB84" w14:textId="30D4C209" w:rsidR="00C64C12" w:rsidRPr="00DD26C5" w:rsidRDefault="00C64C12" w:rsidP="00A401CE">
      <w:pPr>
        <w:numPr>
          <w:ilvl w:val="0"/>
          <w:numId w:val="39"/>
        </w:numPr>
        <w:spacing w:after="0" w:line="240" w:lineRule="auto"/>
        <w:rPr>
          <w:color w:val="000000" w:themeColor="text1"/>
        </w:rPr>
      </w:pPr>
      <w:r>
        <w:rPr>
          <w:color w:val="000000" w:themeColor="text1"/>
        </w:rPr>
        <w:t>Employee retentions</w:t>
      </w:r>
    </w:p>
    <w:p w14:paraId="415A5B19" w14:textId="77777777" w:rsidR="00C64C12" w:rsidRDefault="00C64C12" w:rsidP="00A401CE">
      <w:pPr>
        <w:numPr>
          <w:ilvl w:val="0"/>
          <w:numId w:val="20"/>
        </w:numPr>
        <w:spacing w:before="240"/>
        <w:ind w:left="714" w:hanging="357"/>
        <w:rPr>
          <w:color w:val="000000" w:themeColor="text1"/>
        </w:rPr>
      </w:pPr>
      <w:r>
        <w:rPr>
          <w:color w:val="000000" w:themeColor="text1"/>
        </w:rPr>
        <w:t>Who is exempt from the Code of Ethics?</w:t>
      </w:r>
    </w:p>
    <w:p w14:paraId="4265A73F" w14:textId="77777777" w:rsidR="00C64C12" w:rsidRDefault="00C64C12" w:rsidP="00A401CE">
      <w:pPr>
        <w:numPr>
          <w:ilvl w:val="0"/>
          <w:numId w:val="40"/>
        </w:numPr>
        <w:spacing w:after="0" w:line="240" w:lineRule="auto"/>
        <w:rPr>
          <w:color w:val="000000" w:themeColor="text1"/>
        </w:rPr>
      </w:pPr>
      <w:r>
        <w:rPr>
          <w:color w:val="000000" w:themeColor="text1"/>
        </w:rPr>
        <w:t>CEO</w:t>
      </w:r>
    </w:p>
    <w:p w14:paraId="50CDFB92" w14:textId="77777777" w:rsidR="00C64C12" w:rsidRDefault="00C64C12" w:rsidP="00A401CE">
      <w:pPr>
        <w:numPr>
          <w:ilvl w:val="0"/>
          <w:numId w:val="40"/>
        </w:numPr>
        <w:spacing w:after="0" w:line="240" w:lineRule="auto"/>
        <w:rPr>
          <w:color w:val="000000" w:themeColor="text1"/>
        </w:rPr>
      </w:pPr>
      <w:r>
        <w:rPr>
          <w:color w:val="000000" w:themeColor="text1"/>
        </w:rPr>
        <w:t>Shareholders</w:t>
      </w:r>
    </w:p>
    <w:p w14:paraId="0938E829" w14:textId="77777777" w:rsidR="00C64C12" w:rsidRDefault="00C64C12" w:rsidP="00A401CE">
      <w:pPr>
        <w:numPr>
          <w:ilvl w:val="0"/>
          <w:numId w:val="40"/>
        </w:numPr>
        <w:spacing w:after="0" w:line="240" w:lineRule="auto"/>
        <w:rPr>
          <w:color w:val="000000" w:themeColor="text1"/>
        </w:rPr>
      </w:pPr>
      <w:r>
        <w:rPr>
          <w:color w:val="000000" w:themeColor="text1"/>
        </w:rPr>
        <w:t>No one</w:t>
      </w:r>
    </w:p>
    <w:p w14:paraId="672F1162" w14:textId="77777777" w:rsidR="00C64C12" w:rsidRDefault="00C64C12" w:rsidP="00A401CE">
      <w:pPr>
        <w:numPr>
          <w:ilvl w:val="0"/>
          <w:numId w:val="40"/>
        </w:numPr>
        <w:spacing w:after="0" w:line="240" w:lineRule="auto"/>
        <w:rPr>
          <w:color w:val="000000" w:themeColor="text1"/>
        </w:rPr>
      </w:pPr>
      <w:r>
        <w:rPr>
          <w:color w:val="000000" w:themeColor="text1"/>
        </w:rPr>
        <w:t>Board of directors</w:t>
      </w:r>
    </w:p>
    <w:p w14:paraId="13BAC80D" w14:textId="77777777" w:rsidR="00C64C12" w:rsidRDefault="00C64C12" w:rsidP="00A401CE">
      <w:pPr>
        <w:numPr>
          <w:ilvl w:val="0"/>
          <w:numId w:val="20"/>
        </w:numPr>
        <w:spacing w:after="240"/>
      </w:pPr>
      <w:r>
        <w:rPr>
          <w:lang w:eastAsia="zh-TW"/>
        </w:rPr>
        <w:br w:type="page"/>
      </w:r>
    </w:p>
    <w:p w14:paraId="7F996054" w14:textId="3C8DD97C" w:rsidR="00C64C12" w:rsidRPr="00C64C12" w:rsidRDefault="00C64C12" w:rsidP="00C64C12">
      <w:pPr>
        <w:pStyle w:val="Heading2"/>
        <w:rPr>
          <w:rStyle w:val="BookTitle"/>
          <w:b/>
          <w:bCs/>
        </w:rPr>
      </w:pPr>
      <w:bookmarkStart w:id="21" w:name="_Toc116473889"/>
      <w:r w:rsidRPr="00C64C12">
        <w:rPr>
          <w:rStyle w:val="BookTitle"/>
          <w:b/>
          <w:bCs/>
        </w:rPr>
        <w:lastRenderedPageBreak/>
        <w:t>Pre-Test Answers</w:t>
      </w:r>
      <w:bookmarkEnd w:id="21"/>
    </w:p>
    <w:p w14:paraId="3A116CE7" w14:textId="77777777" w:rsidR="00C64C12" w:rsidRPr="00DD26C5" w:rsidRDefault="00C64C12">
      <w:pPr>
        <w:numPr>
          <w:ilvl w:val="0"/>
          <w:numId w:val="131"/>
        </w:numPr>
        <w:spacing w:before="240"/>
        <w:rPr>
          <w:color w:val="000000" w:themeColor="text1"/>
        </w:rPr>
      </w:pPr>
      <w:r w:rsidRPr="00DD26C5">
        <w:rPr>
          <w:color w:val="000000" w:themeColor="text1"/>
        </w:rPr>
        <w:t>Companies need to treat all of their employees ethically?</w:t>
      </w:r>
    </w:p>
    <w:p w14:paraId="498BB375" w14:textId="77777777" w:rsidR="00C64C12" w:rsidRDefault="00C64C12" w:rsidP="00A401CE">
      <w:pPr>
        <w:numPr>
          <w:ilvl w:val="0"/>
          <w:numId w:val="41"/>
        </w:numPr>
        <w:spacing w:after="0" w:line="240" w:lineRule="auto"/>
        <w:rPr>
          <w:color w:val="FF0000"/>
        </w:rPr>
      </w:pPr>
      <w:r>
        <w:rPr>
          <w:color w:val="FF0000"/>
        </w:rPr>
        <w:t>True</w:t>
      </w:r>
    </w:p>
    <w:p w14:paraId="63A0D9B1" w14:textId="0DB041C9" w:rsidR="006C2A7C" w:rsidRDefault="00C64C12" w:rsidP="00A401CE">
      <w:pPr>
        <w:numPr>
          <w:ilvl w:val="0"/>
          <w:numId w:val="41"/>
        </w:numPr>
        <w:spacing w:after="0" w:line="240" w:lineRule="auto"/>
      </w:pPr>
      <w:r>
        <w:t>False</w:t>
      </w:r>
    </w:p>
    <w:p w14:paraId="66DF42A1" w14:textId="6BB2FE33" w:rsidR="00C64C12" w:rsidRPr="006C2A7C" w:rsidRDefault="006C2A7C" w:rsidP="00DD26C5">
      <w:pPr>
        <w:spacing w:before="240"/>
        <w:ind w:firstLine="720"/>
        <w:rPr>
          <w:color w:val="FF0000"/>
          <w:lang w:eastAsia="zh-TW"/>
        </w:rPr>
      </w:pPr>
      <w:r w:rsidRPr="002E19A1">
        <w:rPr>
          <w:color w:val="FF0000"/>
          <w:shd w:val="clear" w:color="auto" w:fill="FFFFFF"/>
        </w:rPr>
        <w:t>It is an ethical obligation that companies need to treat all of their employees ethically. </w:t>
      </w:r>
    </w:p>
    <w:p w14:paraId="1E0C0D95" w14:textId="77777777" w:rsidR="00C64C12" w:rsidRDefault="00C64C12">
      <w:pPr>
        <w:numPr>
          <w:ilvl w:val="0"/>
          <w:numId w:val="131"/>
        </w:numPr>
        <w:spacing w:before="240"/>
      </w:pPr>
      <w:r w:rsidRPr="00DD26C5">
        <w:rPr>
          <w:color w:val="000000" w:themeColor="text1"/>
        </w:rPr>
        <w:t>Which is a benefit of running an ethical business?</w:t>
      </w:r>
    </w:p>
    <w:p w14:paraId="4F71C09B" w14:textId="77777777" w:rsidR="00C64C12" w:rsidRDefault="00C64C12" w:rsidP="00A401CE">
      <w:pPr>
        <w:numPr>
          <w:ilvl w:val="0"/>
          <w:numId w:val="42"/>
        </w:numPr>
        <w:spacing w:after="0" w:line="240" w:lineRule="auto"/>
      </w:pPr>
      <w:r>
        <w:t>Less likely to be fined or sued</w:t>
      </w:r>
    </w:p>
    <w:p w14:paraId="59F6CBFB" w14:textId="77777777" w:rsidR="00C64C12" w:rsidRDefault="00C64C12" w:rsidP="00A401CE">
      <w:pPr>
        <w:numPr>
          <w:ilvl w:val="0"/>
          <w:numId w:val="42"/>
        </w:numPr>
        <w:spacing w:after="0" w:line="240" w:lineRule="auto"/>
      </w:pPr>
      <w:r>
        <w:t>Improve their community</w:t>
      </w:r>
    </w:p>
    <w:p w14:paraId="6BFC3592" w14:textId="77777777" w:rsidR="00C64C12" w:rsidRDefault="00C64C12" w:rsidP="00A401CE">
      <w:pPr>
        <w:numPr>
          <w:ilvl w:val="0"/>
          <w:numId w:val="42"/>
        </w:numPr>
        <w:spacing w:after="0" w:line="240" w:lineRule="auto"/>
      </w:pPr>
      <w:r>
        <w:t>More productivity</w:t>
      </w:r>
    </w:p>
    <w:p w14:paraId="15E96397" w14:textId="76556606" w:rsidR="006C2A7C" w:rsidRPr="00DD26C5" w:rsidRDefault="00C64C12" w:rsidP="00A401CE">
      <w:pPr>
        <w:numPr>
          <w:ilvl w:val="0"/>
          <w:numId w:val="42"/>
        </w:numPr>
        <w:spacing w:after="0" w:line="240" w:lineRule="auto"/>
        <w:rPr>
          <w:color w:val="FF0000"/>
        </w:rPr>
      </w:pPr>
      <w:r>
        <w:rPr>
          <w:color w:val="FF0000"/>
        </w:rPr>
        <w:t>All of the above</w:t>
      </w:r>
    </w:p>
    <w:p w14:paraId="2990EA3E" w14:textId="7B7C5417" w:rsidR="00C64C12" w:rsidRPr="00DD26C5" w:rsidRDefault="006C2A7C" w:rsidP="00DD26C5">
      <w:pPr>
        <w:spacing w:before="240"/>
        <w:ind w:firstLine="720"/>
        <w:rPr>
          <w:color w:val="FF0000"/>
          <w:shd w:val="clear" w:color="auto" w:fill="FFFFFF"/>
        </w:rPr>
      </w:pPr>
      <w:r w:rsidRPr="00551A95">
        <w:rPr>
          <w:color w:val="FF0000"/>
          <w:shd w:val="clear" w:color="auto" w:fill="FFFFFF"/>
        </w:rPr>
        <w:t>These are all benefits that companies have when they manage their business ethics.</w:t>
      </w:r>
    </w:p>
    <w:p w14:paraId="37771880" w14:textId="77777777" w:rsidR="00C64C12" w:rsidRDefault="00C64C12">
      <w:pPr>
        <w:numPr>
          <w:ilvl w:val="0"/>
          <w:numId w:val="131"/>
        </w:numPr>
        <w:spacing w:before="240"/>
      </w:pPr>
      <w:r w:rsidRPr="00DD26C5">
        <w:rPr>
          <w:color w:val="000000" w:themeColor="text1"/>
        </w:rPr>
        <w:t>Which is not a tool for managing ethics in the workplace?</w:t>
      </w:r>
    </w:p>
    <w:p w14:paraId="6EF3C761" w14:textId="77777777" w:rsidR="00C64C12" w:rsidRPr="00FB4669" w:rsidRDefault="00C64C12" w:rsidP="00A401CE">
      <w:pPr>
        <w:numPr>
          <w:ilvl w:val="0"/>
          <w:numId w:val="43"/>
        </w:numPr>
        <w:spacing w:after="0" w:line="240" w:lineRule="auto"/>
      </w:pPr>
      <w:r w:rsidRPr="00FB4669">
        <w:t>Give it time</w:t>
      </w:r>
    </w:p>
    <w:p w14:paraId="1934CF20" w14:textId="77777777" w:rsidR="00C64C12" w:rsidRPr="00FB4669" w:rsidRDefault="00C64C12" w:rsidP="00A401CE">
      <w:pPr>
        <w:numPr>
          <w:ilvl w:val="0"/>
          <w:numId w:val="43"/>
        </w:numPr>
        <w:spacing w:after="0" w:line="240" w:lineRule="auto"/>
        <w:rPr>
          <w:color w:val="FF0000"/>
        </w:rPr>
      </w:pPr>
      <w:r w:rsidRPr="00FB4669">
        <w:rPr>
          <w:color w:val="FF0000"/>
        </w:rPr>
        <w:t>Immediately fire those who make ethical mistakes</w:t>
      </w:r>
    </w:p>
    <w:p w14:paraId="19FAADE8" w14:textId="77777777" w:rsidR="00C64C12" w:rsidRDefault="00C64C12" w:rsidP="00A401CE">
      <w:pPr>
        <w:numPr>
          <w:ilvl w:val="0"/>
          <w:numId w:val="43"/>
        </w:numPr>
        <w:spacing w:after="0" w:line="240" w:lineRule="auto"/>
      </w:pPr>
      <w:r>
        <w:t>Be open</w:t>
      </w:r>
    </w:p>
    <w:p w14:paraId="25ABAC2D" w14:textId="20FDE898" w:rsidR="006C2A7C" w:rsidRDefault="00C64C12" w:rsidP="00A401CE">
      <w:pPr>
        <w:numPr>
          <w:ilvl w:val="0"/>
          <w:numId w:val="43"/>
        </w:numPr>
        <w:spacing w:after="0" w:line="240" w:lineRule="auto"/>
      </w:pPr>
      <w:r>
        <w:t>Integrate ethics</w:t>
      </w:r>
    </w:p>
    <w:p w14:paraId="15266B6A" w14:textId="30CBC918" w:rsidR="00C64C12" w:rsidRPr="00DD26C5" w:rsidRDefault="006C2A7C" w:rsidP="00DD26C5">
      <w:pPr>
        <w:spacing w:before="240"/>
        <w:ind w:left="720"/>
        <w:rPr>
          <w:color w:val="FF0000"/>
          <w:shd w:val="clear" w:color="auto" w:fill="FFFFFF"/>
        </w:rPr>
      </w:pPr>
      <w:r w:rsidRPr="007320CC">
        <w:rPr>
          <w:color w:val="FF0000"/>
          <w:shd w:val="clear" w:color="auto" w:fill="FFFFFF"/>
        </w:rPr>
        <w:t>Immediately firing those who make ethical mistakes is not a tool for managing ethics in the workplace. </w:t>
      </w:r>
    </w:p>
    <w:p w14:paraId="7DF37AC0" w14:textId="77777777" w:rsidR="00C64C12" w:rsidRPr="00DD26C5" w:rsidRDefault="00C64C12">
      <w:pPr>
        <w:numPr>
          <w:ilvl w:val="0"/>
          <w:numId w:val="131"/>
        </w:numPr>
        <w:spacing w:before="240"/>
        <w:rPr>
          <w:color w:val="000000" w:themeColor="text1"/>
        </w:rPr>
      </w:pPr>
      <w:r w:rsidRPr="00DD26C5">
        <w:rPr>
          <w:color w:val="000000" w:themeColor="text1"/>
        </w:rPr>
        <w:t>Do all companies need to fill the roles of CEO, ethics committee, ethics management team, ethics executive, and ombudsman?</w:t>
      </w:r>
    </w:p>
    <w:p w14:paraId="00B90F44" w14:textId="77777777" w:rsidR="00C64C12" w:rsidRDefault="00C64C12" w:rsidP="00A401CE">
      <w:pPr>
        <w:numPr>
          <w:ilvl w:val="0"/>
          <w:numId w:val="44"/>
        </w:numPr>
        <w:spacing w:after="0" w:line="240" w:lineRule="auto"/>
      </w:pPr>
      <w:r>
        <w:t>Yes</w:t>
      </w:r>
    </w:p>
    <w:p w14:paraId="1856FE30" w14:textId="2FDEAE1E" w:rsidR="006C2A7C" w:rsidRPr="00DD26C5" w:rsidRDefault="00C64C12" w:rsidP="00A401CE">
      <w:pPr>
        <w:numPr>
          <w:ilvl w:val="0"/>
          <w:numId w:val="44"/>
        </w:numPr>
        <w:spacing w:after="0" w:line="240" w:lineRule="auto"/>
        <w:rPr>
          <w:color w:val="FF0000"/>
        </w:rPr>
      </w:pPr>
      <w:r>
        <w:rPr>
          <w:color w:val="FF0000"/>
        </w:rPr>
        <w:t>No</w:t>
      </w:r>
    </w:p>
    <w:p w14:paraId="38FE6402" w14:textId="2FCABFA7" w:rsidR="00C64C12" w:rsidRPr="00DD26C5" w:rsidRDefault="006C2A7C" w:rsidP="00DD26C5">
      <w:pPr>
        <w:spacing w:before="240"/>
        <w:ind w:left="720"/>
        <w:rPr>
          <w:color w:val="FF0000"/>
          <w:shd w:val="clear" w:color="auto" w:fill="FFFFFF"/>
        </w:rPr>
      </w:pPr>
      <w:r w:rsidRPr="007320CC">
        <w:rPr>
          <w:color w:val="FF0000"/>
          <w:shd w:val="clear" w:color="auto" w:fill="FFFFFF"/>
        </w:rPr>
        <w:t xml:space="preserve">Smaller companies may not need to fill these roles. It is best to determine what your company needs before executing an ethics program. </w:t>
      </w:r>
    </w:p>
    <w:p w14:paraId="124F7134" w14:textId="77777777" w:rsidR="00C64C12" w:rsidRPr="00DD26C5" w:rsidRDefault="00C64C12">
      <w:pPr>
        <w:numPr>
          <w:ilvl w:val="0"/>
          <w:numId w:val="131"/>
        </w:numPr>
        <w:spacing w:before="240"/>
        <w:rPr>
          <w:color w:val="000000" w:themeColor="text1"/>
        </w:rPr>
      </w:pPr>
      <w:r w:rsidRPr="00DD26C5">
        <w:rPr>
          <w:color w:val="000000" w:themeColor="text1"/>
        </w:rPr>
        <w:t>Does personal information need to be protected and kept confidential for a company to be ethical?</w:t>
      </w:r>
    </w:p>
    <w:p w14:paraId="0CB68E84" w14:textId="77777777" w:rsidR="00C64C12" w:rsidRDefault="00C64C12" w:rsidP="00A401CE">
      <w:pPr>
        <w:numPr>
          <w:ilvl w:val="0"/>
          <w:numId w:val="45"/>
        </w:numPr>
        <w:spacing w:after="0" w:line="240" w:lineRule="auto"/>
        <w:rPr>
          <w:color w:val="FF0000"/>
        </w:rPr>
      </w:pPr>
      <w:r>
        <w:rPr>
          <w:color w:val="FF0000"/>
        </w:rPr>
        <w:t>Yes</w:t>
      </w:r>
    </w:p>
    <w:p w14:paraId="7DE6EE02" w14:textId="49F99732" w:rsidR="006C2A7C" w:rsidRDefault="00C64C12" w:rsidP="00A401CE">
      <w:pPr>
        <w:numPr>
          <w:ilvl w:val="0"/>
          <w:numId w:val="45"/>
        </w:numPr>
        <w:spacing w:after="0" w:line="240" w:lineRule="auto"/>
      </w:pPr>
      <w:r>
        <w:t>No</w:t>
      </w:r>
    </w:p>
    <w:p w14:paraId="7EBBBF15" w14:textId="4B416062" w:rsidR="00DD26C5" w:rsidRDefault="006C2A7C" w:rsidP="00DD26C5">
      <w:pPr>
        <w:spacing w:before="240"/>
        <w:ind w:left="720"/>
        <w:rPr>
          <w:color w:val="FF0000"/>
          <w:shd w:val="clear" w:color="auto" w:fill="FFFFFF"/>
        </w:rPr>
      </w:pPr>
      <w:r w:rsidRPr="00DA623E">
        <w:rPr>
          <w:color w:val="FF0000"/>
          <w:shd w:val="clear" w:color="auto" w:fill="FFFFFF"/>
        </w:rPr>
        <w:t>Personal information must be protected and kept confidential, and the employees need to agree to the background checks.</w:t>
      </w:r>
    </w:p>
    <w:p w14:paraId="676C929C" w14:textId="06B6EE0F" w:rsidR="00C64C12" w:rsidRPr="00DD26C5" w:rsidRDefault="00DD26C5" w:rsidP="00DD26C5">
      <w:pPr>
        <w:spacing w:after="0" w:line="240" w:lineRule="auto"/>
        <w:rPr>
          <w:color w:val="FF0000"/>
          <w:shd w:val="clear" w:color="auto" w:fill="FFFFFF"/>
        </w:rPr>
      </w:pPr>
      <w:r>
        <w:rPr>
          <w:color w:val="FF0000"/>
          <w:shd w:val="clear" w:color="auto" w:fill="FFFFFF"/>
        </w:rPr>
        <w:br w:type="page"/>
      </w:r>
    </w:p>
    <w:p w14:paraId="039E8CF5" w14:textId="77777777" w:rsidR="00C64C12" w:rsidRPr="00DD26C5" w:rsidRDefault="00C64C12">
      <w:pPr>
        <w:numPr>
          <w:ilvl w:val="0"/>
          <w:numId w:val="131"/>
        </w:numPr>
        <w:spacing w:before="240"/>
        <w:rPr>
          <w:color w:val="000000" w:themeColor="text1"/>
        </w:rPr>
      </w:pPr>
      <w:r w:rsidRPr="00DD26C5">
        <w:rPr>
          <w:color w:val="000000" w:themeColor="text1"/>
        </w:rPr>
        <w:lastRenderedPageBreak/>
        <w:t>Ethical companies protect the rights of individuals from discrimination and harassment, regardless of what?</w:t>
      </w:r>
    </w:p>
    <w:p w14:paraId="74923E16" w14:textId="77777777" w:rsidR="00C64C12" w:rsidRDefault="00C64C12" w:rsidP="00A401CE">
      <w:pPr>
        <w:numPr>
          <w:ilvl w:val="0"/>
          <w:numId w:val="46"/>
        </w:numPr>
        <w:spacing w:after="0" w:line="240" w:lineRule="auto"/>
      </w:pPr>
      <w:r>
        <w:t>Ethnicity</w:t>
      </w:r>
    </w:p>
    <w:p w14:paraId="2964BCD7" w14:textId="77777777" w:rsidR="00C64C12" w:rsidRDefault="00C64C12" w:rsidP="00A401CE">
      <w:pPr>
        <w:numPr>
          <w:ilvl w:val="0"/>
          <w:numId w:val="46"/>
        </w:numPr>
        <w:spacing w:after="0" w:line="240" w:lineRule="auto"/>
      </w:pPr>
      <w:r>
        <w:t>Age</w:t>
      </w:r>
    </w:p>
    <w:p w14:paraId="18AD5ED9" w14:textId="77777777" w:rsidR="00C64C12" w:rsidRDefault="00C64C12" w:rsidP="00A401CE">
      <w:pPr>
        <w:numPr>
          <w:ilvl w:val="0"/>
          <w:numId w:val="46"/>
        </w:numPr>
        <w:spacing w:after="0" w:line="240" w:lineRule="auto"/>
      </w:pPr>
      <w:r>
        <w:t>Religion</w:t>
      </w:r>
    </w:p>
    <w:p w14:paraId="0047464C" w14:textId="642C3C42" w:rsidR="006C2A7C" w:rsidRPr="00DD26C5" w:rsidRDefault="00C64C12" w:rsidP="00A401CE">
      <w:pPr>
        <w:numPr>
          <w:ilvl w:val="0"/>
          <w:numId w:val="46"/>
        </w:numPr>
        <w:spacing w:after="0" w:line="240" w:lineRule="auto"/>
        <w:rPr>
          <w:color w:val="FF0000"/>
        </w:rPr>
      </w:pPr>
      <w:r>
        <w:rPr>
          <w:color w:val="FF0000"/>
        </w:rPr>
        <w:t>All of the above</w:t>
      </w:r>
    </w:p>
    <w:p w14:paraId="3129F092" w14:textId="6E201C08" w:rsidR="00C64C12" w:rsidRPr="00DD26C5" w:rsidRDefault="006C2A7C" w:rsidP="00DD26C5">
      <w:pPr>
        <w:spacing w:before="240"/>
        <w:ind w:left="720"/>
        <w:rPr>
          <w:color w:val="FF0000"/>
          <w:shd w:val="clear" w:color="auto" w:fill="FFFFFF"/>
        </w:rPr>
      </w:pPr>
      <w:r w:rsidRPr="00DA623E">
        <w:rPr>
          <w:color w:val="FF0000"/>
          <w:shd w:val="clear" w:color="auto" w:fill="FFFFFF"/>
        </w:rPr>
        <w:t>The EEOC protects the rights of individuals from discrimination and harassment, regardless of ethnicity, sex, religion, sexual orientation, disability, age, etc.</w:t>
      </w:r>
    </w:p>
    <w:p w14:paraId="30FEE3C3" w14:textId="77777777" w:rsidR="00C64C12" w:rsidRPr="00DD26C5" w:rsidRDefault="00C64C12">
      <w:pPr>
        <w:numPr>
          <w:ilvl w:val="0"/>
          <w:numId w:val="131"/>
        </w:numPr>
        <w:spacing w:before="240"/>
        <w:rPr>
          <w:color w:val="000000" w:themeColor="text1"/>
        </w:rPr>
      </w:pPr>
      <w:r w:rsidRPr="00DD26C5">
        <w:rPr>
          <w:color w:val="000000" w:themeColor="text1"/>
        </w:rPr>
        <w:t>What typically conflicts with social responsibility?</w:t>
      </w:r>
    </w:p>
    <w:p w14:paraId="3D7477B2" w14:textId="77777777" w:rsidR="00C64C12" w:rsidRDefault="00C64C12" w:rsidP="00A401CE">
      <w:pPr>
        <w:numPr>
          <w:ilvl w:val="0"/>
          <w:numId w:val="47"/>
        </w:numPr>
        <w:spacing w:after="0" w:line="240" w:lineRule="auto"/>
      </w:pPr>
      <w:r>
        <w:t>Social earnings</w:t>
      </w:r>
    </w:p>
    <w:p w14:paraId="3820C8EC" w14:textId="77777777" w:rsidR="00C64C12" w:rsidRDefault="00C64C12" w:rsidP="00A401CE">
      <w:pPr>
        <w:numPr>
          <w:ilvl w:val="0"/>
          <w:numId w:val="47"/>
        </w:numPr>
        <w:spacing w:after="0" w:line="240" w:lineRule="auto"/>
      </w:pPr>
      <w:r>
        <w:t>Public needs</w:t>
      </w:r>
    </w:p>
    <w:p w14:paraId="5CC8D6BB" w14:textId="77777777" w:rsidR="00C64C12" w:rsidRDefault="00C64C12" w:rsidP="00A401CE">
      <w:pPr>
        <w:numPr>
          <w:ilvl w:val="0"/>
          <w:numId w:val="47"/>
        </w:numPr>
        <w:spacing w:after="0" w:line="240" w:lineRule="auto"/>
        <w:rPr>
          <w:color w:val="FF0000"/>
        </w:rPr>
      </w:pPr>
      <w:r>
        <w:rPr>
          <w:color w:val="FF0000"/>
        </w:rPr>
        <w:t>Business earnings</w:t>
      </w:r>
    </w:p>
    <w:p w14:paraId="185A819E" w14:textId="69712F79" w:rsidR="006C2A7C" w:rsidRDefault="00C64C12" w:rsidP="00A401CE">
      <w:pPr>
        <w:numPr>
          <w:ilvl w:val="0"/>
          <w:numId w:val="47"/>
        </w:numPr>
        <w:spacing w:after="0" w:line="240" w:lineRule="auto"/>
      </w:pPr>
      <w:r>
        <w:t>Summary decisions</w:t>
      </w:r>
    </w:p>
    <w:p w14:paraId="55D3CF31" w14:textId="0944784C" w:rsidR="00C64C12" w:rsidRDefault="006C2A7C" w:rsidP="00DD26C5">
      <w:pPr>
        <w:spacing w:before="240"/>
        <w:ind w:left="720"/>
      </w:pPr>
      <w:r w:rsidRPr="008C4F5B">
        <w:rPr>
          <w:color w:val="FF0000"/>
          <w:shd w:val="clear" w:color="auto" w:fill="FFFFFF"/>
        </w:rPr>
        <w:t>Business earnings typically conflict with social responsibility.</w:t>
      </w:r>
    </w:p>
    <w:p w14:paraId="39C0798C" w14:textId="65596E69" w:rsidR="00C64C12" w:rsidRPr="00DD26C5" w:rsidRDefault="00C64C12">
      <w:pPr>
        <w:numPr>
          <w:ilvl w:val="0"/>
          <w:numId w:val="131"/>
        </w:numPr>
        <w:spacing w:before="240"/>
        <w:rPr>
          <w:color w:val="000000" w:themeColor="text1"/>
        </w:rPr>
      </w:pPr>
      <w:r w:rsidRPr="00DD26C5">
        <w:rPr>
          <w:color w:val="000000" w:themeColor="text1"/>
        </w:rPr>
        <w:t>Which is not an area of responsibility that must be considered in regard to social ramifications of their actions?</w:t>
      </w:r>
    </w:p>
    <w:p w14:paraId="2803B52B" w14:textId="77777777" w:rsidR="00C64C12" w:rsidRDefault="00C64C12" w:rsidP="00A401CE">
      <w:pPr>
        <w:numPr>
          <w:ilvl w:val="0"/>
          <w:numId w:val="48"/>
        </w:numPr>
        <w:spacing w:after="0" w:line="240" w:lineRule="auto"/>
      </w:pPr>
      <w:r>
        <w:t>Legal</w:t>
      </w:r>
    </w:p>
    <w:p w14:paraId="314A0D23" w14:textId="77777777" w:rsidR="00C64C12" w:rsidRDefault="00C64C12" w:rsidP="00A401CE">
      <w:pPr>
        <w:numPr>
          <w:ilvl w:val="0"/>
          <w:numId w:val="48"/>
        </w:numPr>
        <w:spacing w:after="0" w:line="240" w:lineRule="auto"/>
      </w:pPr>
      <w:r>
        <w:t>Financial</w:t>
      </w:r>
    </w:p>
    <w:p w14:paraId="00E6BB61" w14:textId="77777777" w:rsidR="00C64C12" w:rsidRDefault="00C64C12" w:rsidP="00A401CE">
      <w:pPr>
        <w:numPr>
          <w:ilvl w:val="0"/>
          <w:numId w:val="48"/>
        </w:numPr>
        <w:spacing w:after="0" w:line="240" w:lineRule="auto"/>
      </w:pPr>
      <w:r>
        <w:t>Philanthropic</w:t>
      </w:r>
    </w:p>
    <w:p w14:paraId="6204CB9E" w14:textId="493FA9E8" w:rsidR="006C2A7C" w:rsidRPr="00DD26C5" w:rsidRDefault="00C64C12" w:rsidP="00A401CE">
      <w:pPr>
        <w:numPr>
          <w:ilvl w:val="0"/>
          <w:numId w:val="48"/>
        </w:numPr>
        <w:spacing w:after="0" w:line="240" w:lineRule="auto"/>
        <w:rPr>
          <w:color w:val="FF0000"/>
        </w:rPr>
      </w:pPr>
      <w:r>
        <w:rPr>
          <w:color w:val="FF0000"/>
        </w:rPr>
        <w:t>Internal politics</w:t>
      </w:r>
    </w:p>
    <w:p w14:paraId="114C7BBC" w14:textId="53584598" w:rsidR="00C64C12" w:rsidRPr="00DD26C5" w:rsidRDefault="006C2A7C" w:rsidP="00DD26C5">
      <w:pPr>
        <w:spacing w:before="240"/>
        <w:ind w:left="720"/>
        <w:rPr>
          <w:color w:val="FF0000"/>
          <w:shd w:val="clear" w:color="auto" w:fill="FFFFFF"/>
        </w:rPr>
      </w:pPr>
      <w:r w:rsidRPr="008C4F5B">
        <w:rPr>
          <w:color w:val="FF0000"/>
          <w:shd w:val="clear" w:color="auto" w:fill="FFFFFF"/>
        </w:rPr>
        <w:t>Internal politics is not an area of responsibility that must be considered in regard to social ramifications of a business’ actions.</w:t>
      </w:r>
    </w:p>
    <w:p w14:paraId="3E3392DB" w14:textId="77777777" w:rsidR="00C64C12" w:rsidRPr="00DD26C5" w:rsidRDefault="00C64C12">
      <w:pPr>
        <w:numPr>
          <w:ilvl w:val="0"/>
          <w:numId w:val="131"/>
        </w:numPr>
        <w:spacing w:before="240"/>
        <w:rPr>
          <w:color w:val="000000" w:themeColor="text1"/>
        </w:rPr>
      </w:pPr>
      <w:r w:rsidRPr="00DD26C5">
        <w:rPr>
          <w:color w:val="000000" w:themeColor="text1"/>
        </w:rPr>
        <w:t>Organizational ethics flow from where?</w:t>
      </w:r>
    </w:p>
    <w:p w14:paraId="5B95BC8D" w14:textId="77777777" w:rsidR="00C64C12" w:rsidRDefault="00C64C12" w:rsidP="00A401CE">
      <w:pPr>
        <w:numPr>
          <w:ilvl w:val="0"/>
          <w:numId w:val="49"/>
        </w:numPr>
        <w:spacing w:after="0" w:line="240" w:lineRule="auto"/>
      </w:pPr>
      <w:r>
        <w:t>Bottom up</w:t>
      </w:r>
    </w:p>
    <w:p w14:paraId="1A6F5F6A" w14:textId="77777777" w:rsidR="00C64C12" w:rsidRDefault="00C64C12" w:rsidP="00A401CE">
      <w:pPr>
        <w:numPr>
          <w:ilvl w:val="0"/>
          <w:numId w:val="49"/>
        </w:numPr>
        <w:spacing w:after="0" w:line="240" w:lineRule="auto"/>
        <w:rPr>
          <w:color w:val="FF0000"/>
        </w:rPr>
      </w:pPr>
      <w:r>
        <w:rPr>
          <w:color w:val="FF0000"/>
        </w:rPr>
        <w:t>Top down</w:t>
      </w:r>
    </w:p>
    <w:p w14:paraId="3DAC3874" w14:textId="77777777" w:rsidR="00C64C12" w:rsidRDefault="00C64C12" w:rsidP="00A401CE">
      <w:pPr>
        <w:numPr>
          <w:ilvl w:val="0"/>
          <w:numId w:val="49"/>
        </w:numPr>
        <w:spacing w:after="0" w:line="240" w:lineRule="auto"/>
      </w:pPr>
      <w:r>
        <w:t>Public domain</w:t>
      </w:r>
    </w:p>
    <w:p w14:paraId="5708FC6A" w14:textId="61484ADB" w:rsidR="006C2A7C" w:rsidRDefault="00C64C12" w:rsidP="00A401CE">
      <w:pPr>
        <w:numPr>
          <w:ilvl w:val="0"/>
          <w:numId w:val="49"/>
        </w:numPr>
        <w:spacing w:after="0" w:line="240" w:lineRule="auto"/>
      </w:pPr>
      <w:r>
        <w:t>Employee actions</w:t>
      </w:r>
    </w:p>
    <w:p w14:paraId="432244B9" w14:textId="0706692E" w:rsidR="00DD26C5" w:rsidRDefault="006C2A7C" w:rsidP="00DD26C5">
      <w:pPr>
        <w:spacing w:before="240"/>
        <w:ind w:left="720"/>
        <w:rPr>
          <w:color w:val="FF0000"/>
          <w:shd w:val="clear" w:color="auto" w:fill="FFFFFF"/>
        </w:rPr>
      </w:pPr>
      <w:r w:rsidRPr="00D73DA0">
        <w:rPr>
          <w:color w:val="FF0000"/>
          <w:shd w:val="clear" w:color="auto" w:fill="FFFFFF"/>
        </w:rPr>
        <w:t>Organizational ethics flow from top down.</w:t>
      </w:r>
    </w:p>
    <w:p w14:paraId="3E02A87C" w14:textId="6DB4CA1C" w:rsidR="00A531C1" w:rsidRPr="00DD26C5" w:rsidRDefault="00DD26C5" w:rsidP="00DD26C5">
      <w:pPr>
        <w:spacing w:after="0" w:line="240" w:lineRule="auto"/>
        <w:rPr>
          <w:color w:val="FF0000"/>
          <w:shd w:val="clear" w:color="auto" w:fill="FFFFFF"/>
        </w:rPr>
      </w:pPr>
      <w:r>
        <w:rPr>
          <w:color w:val="FF0000"/>
          <w:shd w:val="clear" w:color="auto" w:fill="FFFFFF"/>
        </w:rPr>
        <w:br w:type="page"/>
      </w:r>
    </w:p>
    <w:p w14:paraId="4BEFF0D0" w14:textId="1CF9BBE3" w:rsidR="00C64C12" w:rsidRPr="00DD26C5" w:rsidRDefault="00C64C12">
      <w:pPr>
        <w:numPr>
          <w:ilvl w:val="0"/>
          <w:numId w:val="131"/>
        </w:numPr>
        <w:spacing w:before="240"/>
        <w:rPr>
          <w:color w:val="000000" w:themeColor="text1"/>
        </w:rPr>
      </w:pPr>
      <w:r w:rsidRPr="00DD26C5">
        <w:rPr>
          <w:color w:val="000000" w:themeColor="text1"/>
        </w:rPr>
        <w:lastRenderedPageBreak/>
        <w:t xml:space="preserve">Which </w:t>
      </w:r>
      <w:r w:rsidR="00FB4669" w:rsidRPr="00DD26C5">
        <w:rPr>
          <w:color w:val="000000" w:themeColor="text1"/>
        </w:rPr>
        <w:t>tactic was not recommended for standing your ground when others are trying to influence you to behave unethically</w:t>
      </w:r>
      <w:r w:rsidRPr="00DD26C5">
        <w:rPr>
          <w:color w:val="000000" w:themeColor="text1"/>
        </w:rPr>
        <w:t>?</w:t>
      </w:r>
    </w:p>
    <w:p w14:paraId="4EF62DAF" w14:textId="77777777" w:rsidR="00C64C12" w:rsidRDefault="00C64C12" w:rsidP="00A401CE">
      <w:pPr>
        <w:numPr>
          <w:ilvl w:val="0"/>
          <w:numId w:val="50"/>
        </w:numPr>
        <w:spacing w:after="0" w:line="240" w:lineRule="auto"/>
        <w:rPr>
          <w:color w:val="FF0000"/>
        </w:rPr>
      </w:pPr>
      <w:r>
        <w:rPr>
          <w:color w:val="FF0000"/>
        </w:rPr>
        <w:t>Bribery</w:t>
      </w:r>
    </w:p>
    <w:p w14:paraId="55436F69" w14:textId="77777777" w:rsidR="00C64C12" w:rsidRDefault="00C64C12" w:rsidP="00A401CE">
      <w:pPr>
        <w:numPr>
          <w:ilvl w:val="0"/>
          <w:numId w:val="50"/>
        </w:numPr>
        <w:spacing w:after="0" w:line="240" w:lineRule="auto"/>
      </w:pPr>
      <w:r>
        <w:t>Sympathy</w:t>
      </w:r>
    </w:p>
    <w:p w14:paraId="1715EB02" w14:textId="77777777" w:rsidR="00C64C12" w:rsidRDefault="00C64C12" w:rsidP="00A401CE">
      <w:pPr>
        <w:numPr>
          <w:ilvl w:val="0"/>
          <w:numId w:val="50"/>
        </w:numPr>
        <w:spacing w:after="0" w:line="240" w:lineRule="auto"/>
      </w:pPr>
      <w:r>
        <w:t>Reason</w:t>
      </w:r>
    </w:p>
    <w:p w14:paraId="742EA867" w14:textId="07E8A6CA" w:rsidR="006C2A7C" w:rsidRDefault="00C64C12" w:rsidP="00A401CE">
      <w:pPr>
        <w:numPr>
          <w:ilvl w:val="0"/>
          <w:numId w:val="50"/>
        </w:numPr>
        <w:spacing w:after="0" w:line="240" w:lineRule="auto"/>
      </w:pPr>
      <w:r>
        <w:t>Staying firm</w:t>
      </w:r>
    </w:p>
    <w:p w14:paraId="2F561AA0" w14:textId="4BBA90ED" w:rsidR="00C64C12" w:rsidRPr="00DD26C5" w:rsidRDefault="006C2A7C" w:rsidP="00DD26C5">
      <w:pPr>
        <w:spacing w:before="240"/>
        <w:ind w:left="720"/>
        <w:rPr>
          <w:color w:val="FF0000"/>
          <w:shd w:val="clear" w:color="auto" w:fill="FFFFFF"/>
        </w:rPr>
      </w:pPr>
      <w:r w:rsidRPr="00D73DA0">
        <w:rPr>
          <w:color w:val="FF0000"/>
          <w:shd w:val="clear" w:color="auto" w:fill="FFFFFF"/>
        </w:rPr>
        <w:t xml:space="preserve">Sympathizing, reasoning and staying firm are </w:t>
      </w:r>
      <w:r w:rsidR="00DD26C5">
        <w:rPr>
          <w:color w:val="FF0000"/>
          <w:shd w:val="clear" w:color="auto" w:fill="FFFFFF"/>
        </w:rPr>
        <w:t>all ways to overcome obstacles.</w:t>
      </w:r>
    </w:p>
    <w:p w14:paraId="18601E00" w14:textId="77777777" w:rsidR="00C64C12" w:rsidRPr="00DD26C5" w:rsidRDefault="00C64C12">
      <w:pPr>
        <w:numPr>
          <w:ilvl w:val="0"/>
          <w:numId w:val="131"/>
        </w:numPr>
        <w:spacing w:before="240"/>
        <w:rPr>
          <w:color w:val="000000" w:themeColor="text1"/>
        </w:rPr>
      </w:pPr>
      <w:r w:rsidRPr="00DD26C5">
        <w:rPr>
          <w:color w:val="000000" w:themeColor="text1"/>
        </w:rPr>
        <w:t>Whistleblowers are protected under the law?</w:t>
      </w:r>
    </w:p>
    <w:p w14:paraId="3A6B9F65" w14:textId="77777777" w:rsidR="00C64C12" w:rsidRDefault="00C64C12" w:rsidP="00A401CE">
      <w:pPr>
        <w:numPr>
          <w:ilvl w:val="0"/>
          <w:numId w:val="51"/>
        </w:numPr>
        <w:spacing w:after="0" w:line="240" w:lineRule="auto"/>
        <w:rPr>
          <w:color w:val="FF0000"/>
        </w:rPr>
      </w:pPr>
      <w:r>
        <w:rPr>
          <w:color w:val="FF0000"/>
        </w:rPr>
        <w:t>True</w:t>
      </w:r>
    </w:p>
    <w:p w14:paraId="5970CD4B" w14:textId="339B43DA" w:rsidR="006C2A7C" w:rsidRDefault="00C64C12" w:rsidP="00A401CE">
      <w:pPr>
        <w:numPr>
          <w:ilvl w:val="0"/>
          <w:numId w:val="51"/>
        </w:numPr>
        <w:spacing w:after="0" w:line="240" w:lineRule="auto"/>
      </w:pPr>
      <w:r>
        <w:t>False</w:t>
      </w:r>
    </w:p>
    <w:p w14:paraId="105FCD07" w14:textId="79915E34" w:rsidR="00C64C12" w:rsidRPr="00DD26C5" w:rsidRDefault="006C2A7C" w:rsidP="00DD26C5">
      <w:pPr>
        <w:spacing w:before="240"/>
        <w:ind w:left="720"/>
        <w:rPr>
          <w:color w:val="FF0000"/>
          <w:shd w:val="clear" w:color="auto" w:fill="FFFFFF"/>
        </w:rPr>
      </w:pPr>
      <w:r w:rsidRPr="00510DFF">
        <w:rPr>
          <w:color w:val="FF0000"/>
          <w:shd w:val="clear" w:color="auto" w:fill="FFFFFF"/>
        </w:rPr>
        <w:t>Although, legally protected, whistleblowers take on serious personal risks by informing the proper authority about their employer’s unethical actions.</w:t>
      </w:r>
    </w:p>
    <w:p w14:paraId="46494B00" w14:textId="77777777" w:rsidR="00C64C12" w:rsidRPr="00DD26C5" w:rsidRDefault="00C64C12">
      <w:pPr>
        <w:numPr>
          <w:ilvl w:val="0"/>
          <w:numId w:val="131"/>
        </w:numPr>
        <w:spacing w:before="240"/>
        <w:rPr>
          <w:color w:val="000000" w:themeColor="text1"/>
        </w:rPr>
      </w:pPr>
      <w:r w:rsidRPr="00DD26C5">
        <w:rPr>
          <w:color w:val="000000" w:themeColor="text1"/>
        </w:rPr>
        <w:t>What are the two types of whistleblowers?</w:t>
      </w:r>
    </w:p>
    <w:p w14:paraId="04CF2774" w14:textId="77777777" w:rsidR="00C64C12" w:rsidRDefault="00C64C12" w:rsidP="00A401CE">
      <w:pPr>
        <w:numPr>
          <w:ilvl w:val="0"/>
          <w:numId w:val="52"/>
        </w:numPr>
        <w:spacing w:after="0" w:line="240" w:lineRule="auto"/>
      </w:pPr>
      <w:r>
        <w:t>Legal and Illegal</w:t>
      </w:r>
    </w:p>
    <w:p w14:paraId="1A294890" w14:textId="77777777" w:rsidR="00C64C12" w:rsidRDefault="00C64C12" w:rsidP="00A401CE">
      <w:pPr>
        <w:numPr>
          <w:ilvl w:val="0"/>
          <w:numId w:val="52"/>
        </w:numPr>
        <w:spacing w:after="0" w:line="240" w:lineRule="auto"/>
      </w:pPr>
      <w:r>
        <w:t>Social and Political</w:t>
      </w:r>
    </w:p>
    <w:p w14:paraId="3CD1715D" w14:textId="77777777" w:rsidR="00C64C12" w:rsidRDefault="00C64C12" w:rsidP="00A401CE">
      <w:pPr>
        <w:numPr>
          <w:ilvl w:val="0"/>
          <w:numId w:val="52"/>
        </w:numPr>
        <w:spacing w:after="0" w:line="240" w:lineRule="auto"/>
      </w:pPr>
      <w:r>
        <w:t>Red and Green</w:t>
      </w:r>
    </w:p>
    <w:p w14:paraId="6EA51EC2" w14:textId="1575F782" w:rsidR="006C2A7C" w:rsidRPr="00DD26C5" w:rsidRDefault="00C64C12" w:rsidP="00A401CE">
      <w:pPr>
        <w:numPr>
          <w:ilvl w:val="0"/>
          <w:numId w:val="52"/>
        </w:numPr>
        <w:spacing w:after="0" w:line="240" w:lineRule="auto"/>
        <w:rPr>
          <w:color w:val="FF0000"/>
        </w:rPr>
      </w:pPr>
      <w:r>
        <w:rPr>
          <w:color w:val="FF0000"/>
        </w:rPr>
        <w:t>Internal and External</w:t>
      </w:r>
    </w:p>
    <w:p w14:paraId="1B4A242F" w14:textId="09DEE28F" w:rsidR="00C64C12" w:rsidRPr="00DD26C5" w:rsidRDefault="006C2A7C" w:rsidP="00DD26C5">
      <w:pPr>
        <w:spacing w:before="240"/>
        <w:ind w:left="720"/>
        <w:rPr>
          <w:color w:val="FF0000"/>
          <w:shd w:val="clear" w:color="auto" w:fill="FFFFFF"/>
        </w:rPr>
      </w:pPr>
      <w:r w:rsidRPr="00510DFF">
        <w:rPr>
          <w:color w:val="FF0000"/>
          <w:shd w:val="clear" w:color="auto" w:fill="FFFFFF"/>
        </w:rPr>
        <w:t>There are two types of whistleblowers: internal whistleblowers and external whistleblowers.</w:t>
      </w:r>
    </w:p>
    <w:p w14:paraId="065ACECF" w14:textId="77777777" w:rsidR="00C64C12" w:rsidRPr="00DD26C5" w:rsidRDefault="00C64C12">
      <w:pPr>
        <w:numPr>
          <w:ilvl w:val="0"/>
          <w:numId w:val="131"/>
        </w:numPr>
        <w:spacing w:before="240"/>
        <w:rPr>
          <w:color w:val="000000" w:themeColor="text1"/>
        </w:rPr>
      </w:pPr>
      <w:r w:rsidRPr="00DD26C5">
        <w:rPr>
          <w:color w:val="000000" w:themeColor="text1"/>
        </w:rPr>
        <w:t>Which is not a trait that is associated with ethical management?</w:t>
      </w:r>
    </w:p>
    <w:p w14:paraId="64BC835C" w14:textId="77777777" w:rsidR="00C64C12" w:rsidRDefault="00C64C12" w:rsidP="00A401CE">
      <w:pPr>
        <w:numPr>
          <w:ilvl w:val="0"/>
          <w:numId w:val="53"/>
        </w:numPr>
        <w:spacing w:after="0" w:line="240" w:lineRule="auto"/>
      </w:pPr>
      <w:r>
        <w:t>Integrity</w:t>
      </w:r>
    </w:p>
    <w:p w14:paraId="2F08480D" w14:textId="77777777" w:rsidR="00C64C12" w:rsidRDefault="00C64C12" w:rsidP="00A401CE">
      <w:pPr>
        <w:numPr>
          <w:ilvl w:val="0"/>
          <w:numId w:val="53"/>
        </w:numPr>
        <w:spacing w:after="0" w:line="240" w:lineRule="auto"/>
      </w:pPr>
      <w:r>
        <w:t>Transparency</w:t>
      </w:r>
    </w:p>
    <w:p w14:paraId="6BC0D637" w14:textId="77777777" w:rsidR="00C64C12" w:rsidRDefault="00C64C12" w:rsidP="00A401CE">
      <w:pPr>
        <w:numPr>
          <w:ilvl w:val="0"/>
          <w:numId w:val="53"/>
        </w:numPr>
        <w:spacing w:after="0" w:line="240" w:lineRule="auto"/>
        <w:rPr>
          <w:color w:val="FF0000"/>
        </w:rPr>
      </w:pPr>
      <w:r>
        <w:rPr>
          <w:color w:val="FF0000"/>
        </w:rPr>
        <w:t>Greed</w:t>
      </w:r>
    </w:p>
    <w:p w14:paraId="7492BBA0" w14:textId="25E88F59" w:rsidR="006C2A7C" w:rsidRDefault="00C64C12" w:rsidP="00A401CE">
      <w:pPr>
        <w:numPr>
          <w:ilvl w:val="0"/>
          <w:numId w:val="53"/>
        </w:numPr>
        <w:spacing w:after="0" w:line="240" w:lineRule="auto"/>
      </w:pPr>
      <w:r>
        <w:t>Utilitarianism</w:t>
      </w:r>
    </w:p>
    <w:p w14:paraId="36ED5C4B" w14:textId="1A8B4589" w:rsidR="00C64C12" w:rsidRPr="00DD26C5" w:rsidRDefault="006C2A7C" w:rsidP="00DD26C5">
      <w:pPr>
        <w:spacing w:before="240"/>
        <w:ind w:left="720"/>
        <w:rPr>
          <w:color w:val="FF0000"/>
          <w:shd w:val="clear" w:color="auto" w:fill="FFFFFF"/>
        </w:rPr>
      </w:pPr>
      <w:r w:rsidRPr="00510DFF">
        <w:rPr>
          <w:color w:val="FF0000"/>
          <w:shd w:val="clear" w:color="auto" w:fill="FFFFFF"/>
        </w:rPr>
        <w:t>Greed is not a trait that is associated with ethical management.</w:t>
      </w:r>
    </w:p>
    <w:p w14:paraId="4AFA802A" w14:textId="6DB4E042" w:rsidR="00C64C12" w:rsidRPr="00DD26C5" w:rsidRDefault="00C64C12">
      <w:pPr>
        <w:numPr>
          <w:ilvl w:val="0"/>
          <w:numId w:val="131"/>
        </w:numPr>
        <w:spacing w:before="240"/>
        <w:rPr>
          <w:color w:val="000000" w:themeColor="text1"/>
        </w:rPr>
      </w:pPr>
      <w:r w:rsidRPr="00DD26C5">
        <w:rPr>
          <w:color w:val="000000" w:themeColor="text1"/>
        </w:rPr>
        <w:t>Wh</w:t>
      </w:r>
      <w:r w:rsidR="00FB4669" w:rsidRPr="00DD26C5">
        <w:rPr>
          <w:color w:val="000000" w:themeColor="text1"/>
        </w:rPr>
        <w:t>ich</w:t>
      </w:r>
      <w:r w:rsidRPr="00DD26C5">
        <w:rPr>
          <w:color w:val="000000" w:themeColor="text1"/>
        </w:rPr>
        <w:t xml:space="preserve"> are ways to help promote ethical behavior?</w:t>
      </w:r>
    </w:p>
    <w:p w14:paraId="071399B6" w14:textId="77777777" w:rsidR="00C64C12" w:rsidRDefault="00C64C12" w:rsidP="00A401CE">
      <w:pPr>
        <w:numPr>
          <w:ilvl w:val="0"/>
          <w:numId w:val="54"/>
        </w:numPr>
        <w:spacing w:after="0" w:line="240" w:lineRule="auto"/>
      </w:pPr>
      <w:r>
        <w:t>Develop an ethics management program</w:t>
      </w:r>
    </w:p>
    <w:p w14:paraId="15FC956A" w14:textId="77777777" w:rsidR="00C64C12" w:rsidRDefault="00C64C12" w:rsidP="00A401CE">
      <w:pPr>
        <w:numPr>
          <w:ilvl w:val="0"/>
          <w:numId w:val="54"/>
        </w:numPr>
        <w:spacing w:after="0" w:line="240" w:lineRule="auto"/>
      </w:pPr>
      <w:r>
        <w:t>Develop a code of ethics</w:t>
      </w:r>
    </w:p>
    <w:p w14:paraId="15FCC320" w14:textId="77777777" w:rsidR="00C64C12" w:rsidRDefault="00C64C12" w:rsidP="00A401CE">
      <w:pPr>
        <w:numPr>
          <w:ilvl w:val="0"/>
          <w:numId w:val="54"/>
        </w:numPr>
        <w:spacing w:after="0" w:line="240" w:lineRule="auto"/>
      </w:pPr>
      <w:r>
        <w:t>Create policies and procedures that reflect the company ethics</w:t>
      </w:r>
    </w:p>
    <w:p w14:paraId="5DC6494F" w14:textId="2B44082F" w:rsidR="006C2A7C" w:rsidRPr="00DD26C5" w:rsidRDefault="00C64C12" w:rsidP="00A401CE">
      <w:pPr>
        <w:numPr>
          <w:ilvl w:val="0"/>
          <w:numId w:val="54"/>
        </w:numPr>
        <w:spacing w:after="0" w:line="240" w:lineRule="auto"/>
        <w:rPr>
          <w:color w:val="FF0000"/>
        </w:rPr>
      </w:pPr>
      <w:r>
        <w:rPr>
          <w:color w:val="FF0000"/>
        </w:rPr>
        <w:t>All of the above</w:t>
      </w:r>
    </w:p>
    <w:p w14:paraId="66EB4705" w14:textId="366D220A" w:rsidR="00DD26C5" w:rsidRDefault="006C2A7C" w:rsidP="00DD26C5">
      <w:pPr>
        <w:spacing w:before="240"/>
        <w:ind w:left="720"/>
        <w:rPr>
          <w:color w:val="FF0000"/>
          <w:shd w:val="clear" w:color="auto" w:fill="FFFFFF"/>
        </w:rPr>
      </w:pPr>
      <w:r w:rsidRPr="00510DFF">
        <w:rPr>
          <w:color w:val="FF0000"/>
          <w:shd w:val="clear" w:color="auto" w:fill="FFFFFF"/>
        </w:rPr>
        <w:t>It is not enough to simply create codes, programs, policies, and procedures. All rules must be enforced in order to be effective an</w:t>
      </w:r>
      <w:r w:rsidR="00DD26C5">
        <w:rPr>
          <w:color w:val="FF0000"/>
          <w:shd w:val="clear" w:color="auto" w:fill="FFFFFF"/>
        </w:rPr>
        <w:t xml:space="preserve">d to curb unethical behavior. </w:t>
      </w:r>
    </w:p>
    <w:p w14:paraId="4DD9C526" w14:textId="3B8EA38E" w:rsidR="00C64C12" w:rsidRPr="00DD26C5" w:rsidRDefault="00DD26C5" w:rsidP="00DD26C5">
      <w:pPr>
        <w:spacing w:after="0" w:line="240" w:lineRule="auto"/>
        <w:rPr>
          <w:color w:val="FF0000"/>
          <w:shd w:val="clear" w:color="auto" w:fill="FFFFFF"/>
        </w:rPr>
      </w:pPr>
      <w:r>
        <w:rPr>
          <w:color w:val="FF0000"/>
          <w:shd w:val="clear" w:color="auto" w:fill="FFFFFF"/>
        </w:rPr>
        <w:br w:type="page"/>
      </w:r>
    </w:p>
    <w:p w14:paraId="6B106F5E" w14:textId="23F3F238" w:rsidR="00C64C12" w:rsidRPr="00DD26C5" w:rsidRDefault="00C64C12">
      <w:pPr>
        <w:numPr>
          <w:ilvl w:val="0"/>
          <w:numId w:val="131"/>
        </w:numPr>
        <w:spacing w:before="240"/>
        <w:rPr>
          <w:color w:val="000000" w:themeColor="text1"/>
        </w:rPr>
      </w:pPr>
      <w:r w:rsidRPr="00DD26C5">
        <w:rPr>
          <w:color w:val="000000" w:themeColor="text1"/>
        </w:rPr>
        <w:lastRenderedPageBreak/>
        <w:t>It is important to address minor unethical behavior</w:t>
      </w:r>
      <w:r w:rsidR="00FB4669" w:rsidRPr="00DD26C5">
        <w:rPr>
          <w:color w:val="000000" w:themeColor="text1"/>
        </w:rPr>
        <w:t>,</w:t>
      </w:r>
      <w:r w:rsidRPr="00DD26C5">
        <w:rPr>
          <w:color w:val="000000" w:themeColor="text1"/>
        </w:rPr>
        <w:t xml:space="preserve"> like cutting corners and abusing sick leave</w:t>
      </w:r>
      <w:r w:rsidR="00FB4669" w:rsidRPr="00DD26C5">
        <w:rPr>
          <w:color w:val="000000" w:themeColor="text1"/>
        </w:rPr>
        <w:t>,</w:t>
      </w:r>
      <w:r w:rsidRPr="00DD26C5">
        <w:rPr>
          <w:color w:val="000000" w:themeColor="text1"/>
        </w:rPr>
        <w:t xml:space="preserve"> because it may lead to more unethical behavior in the long term?</w:t>
      </w:r>
    </w:p>
    <w:p w14:paraId="708D6035" w14:textId="77777777" w:rsidR="00C64C12" w:rsidRDefault="00C64C12" w:rsidP="00A401CE">
      <w:pPr>
        <w:numPr>
          <w:ilvl w:val="0"/>
          <w:numId w:val="55"/>
        </w:numPr>
        <w:spacing w:after="0" w:line="240" w:lineRule="auto"/>
        <w:rPr>
          <w:color w:val="FF0000"/>
        </w:rPr>
      </w:pPr>
      <w:r>
        <w:rPr>
          <w:color w:val="FF0000"/>
        </w:rPr>
        <w:t>True</w:t>
      </w:r>
    </w:p>
    <w:p w14:paraId="0D889591" w14:textId="6F69A549" w:rsidR="006C2A7C" w:rsidRDefault="00C64C12" w:rsidP="00A401CE">
      <w:pPr>
        <w:numPr>
          <w:ilvl w:val="0"/>
          <w:numId w:val="55"/>
        </w:numPr>
        <w:spacing w:after="0" w:line="240" w:lineRule="auto"/>
      </w:pPr>
      <w:r>
        <w:t>False</w:t>
      </w:r>
    </w:p>
    <w:p w14:paraId="6A3E1FD2" w14:textId="324BA6F9" w:rsidR="00C64C12" w:rsidRPr="006C2A7C" w:rsidRDefault="006C2A7C" w:rsidP="00DD26C5">
      <w:pPr>
        <w:spacing w:before="240"/>
        <w:ind w:left="720"/>
        <w:rPr>
          <w:color w:val="FF0000"/>
          <w:shd w:val="clear" w:color="auto" w:fill="FFFFFF"/>
        </w:rPr>
      </w:pPr>
      <w:r w:rsidRPr="00104590">
        <w:rPr>
          <w:color w:val="FF0000"/>
          <w:shd w:val="clear" w:color="auto" w:fill="FFFFFF"/>
        </w:rPr>
        <w:t>These minor lapses in ethical judgment can be the gateway to even more unethical behavior</w:t>
      </w:r>
      <w:r>
        <w:rPr>
          <w:color w:val="FF0000"/>
          <w:shd w:val="clear" w:color="auto" w:fill="FFFFFF"/>
        </w:rPr>
        <w:t>.</w:t>
      </w:r>
    </w:p>
    <w:p w14:paraId="6C57AB74" w14:textId="77777777" w:rsidR="00C64C12" w:rsidRPr="00DD26C5" w:rsidRDefault="00C64C12">
      <w:pPr>
        <w:numPr>
          <w:ilvl w:val="0"/>
          <w:numId w:val="131"/>
        </w:numPr>
        <w:spacing w:before="240"/>
        <w:rPr>
          <w:color w:val="000000" w:themeColor="text1"/>
        </w:rPr>
      </w:pPr>
      <w:r w:rsidRPr="00DD26C5">
        <w:rPr>
          <w:color w:val="000000" w:themeColor="text1"/>
        </w:rPr>
        <w:t>It is easier to deal with the aftermath of unethical behavior than it is in preventing it?</w:t>
      </w:r>
    </w:p>
    <w:p w14:paraId="7A597E1E" w14:textId="77777777" w:rsidR="00C64C12" w:rsidRDefault="00C64C12" w:rsidP="00A401CE">
      <w:pPr>
        <w:numPr>
          <w:ilvl w:val="0"/>
          <w:numId w:val="56"/>
        </w:numPr>
        <w:spacing w:after="0" w:line="240" w:lineRule="auto"/>
      </w:pPr>
      <w:r>
        <w:t>True</w:t>
      </w:r>
    </w:p>
    <w:p w14:paraId="49BECEFF" w14:textId="52CEE35F" w:rsidR="006C2A7C" w:rsidRPr="00DD26C5" w:rsidRDefault="00C64C12" w:rsidP="00A401CE">
      <w:pPr>
        <w:numPr>
          <w:ilvl w:val="0"/>
          <w:numId w:val="56"/>
        </w:numPr>
        <w:spacing w:after="0" w:line="240" w:lineRule="auto"/>
        <w:rPr>
          <w:color w:val="FF0000"/>
        </w:rPr>
      </w:pPr>
      <w:r>
        <w:rPr>
          <w:color w:val="FF0000"/>
        </w:rPr>
        <w:t>False</w:t>
      </w:r>
    </w:p>
    <w:p w14:paraId="2D6D49BF" w14:textId="0FC5100F" w:rsidR="00C64C12" w:rsidRPr="00DD26C5" w:rsidRDefault="006C2A7C" w:rsidP="00DD26C5">
      <w:pPr>
        <w:spacing w:before="240"/>
        <w:ind w:left="720"/>
        <w:rPr>
          <w:color w:val="FF0000"/>
          <w:shd w:val="clear" w:color="auto" w:fill="FFFFFF"/>
        </w:rPr>
      </w:pPr>
      <w:r w:rsidRPr="00104590">
        <w:rPr>
          <w:color w:val="FF0000"/>
          <w:shd w:val="clear" w:color="auto" w:fill="FFFFFF"/>
        </w:rPr>
        <w:t>Preventing unethical behavior is much easier than dealing with the aftermath.</w:t>
      </w:r>
    </w:p>
    <w:p w14:paraId="54B2E978" w14:textId="77777777" w:rsidR="00C64C12" w:rsidRPr="00DD26C5" w:rsidRDefault="00C64C12">
      <w:pPr>
        <w:numPr>
          <w:ilvl w:val="0"/>
          <w:numId w:val="131"/>
        </w:numPr>
        <w:spacing w:before="240"/>
        <w:rPr>
          <w:color w:val="000000" w:themeColor="text1"/>
        </w:rPr>
      </w:pPr>
      <w:r w:rsidRPr="00DD26C5">
        <w:rPr>
          <w:color w:val="000000" w:themeColor="text1"/>
        </w:rPr>
        <w:t>Who should be surveyed to determine the needs of an organization?</w:t>
      </w:r>
    </w:p>
    <w:p w14:paraId="6EB38C90" w14:textId="77777777" w:rsidR="00C64C12" w:rsidRDefault="00C64C12" w:rsidP="00A401CE">
      <w:pPr>
        <w:numPr>
          <w:ilvl w:val="0"/>
          <w:numId w:val="57"/>
        </w:numPr>
        <w:spacing w:after="0" w:line="240" w:lineRule="auto"/>
      </w:pPr>
      <w:r>
        <w:t>Employees</w:t>
      </w:r>
    </w:p>
    <w:p w14:paraId="792466B2" w14:textId="77777777" w:rsidR="00C64C12" w:rsidRDefault="00C64C12" w:rsidP="00A401CE">
      <w:pPr>
        <w:numPr>
          <w:ilvl w:val="0"/>
          <w:numId w:val="57"/>
        </w:numPr>
        <w:spacing w:after="0" w:line="240" w:lineRule="auto"/>
        <w:rPr>
          <w:color w:val="FF0000"/>
        </w:rPr>
      </w:pPr>
      <w:r>
        <w:rPr>
          <w:color w:val="FF0000"/>
        </w:rPr>
        <w:t>Employees and customers</w:t>
      </w:r>
    </w:p>
    <w:p w14:paraId="0484BA92" w14:textId="77777777" w:rsidR="00C64C12" w:rsidRDefault="00C64C12" w:rsidP="00A401CE">
      <w:pPr>
        <w:numPr>
          <w:ilvl w:val="0"/>
          <w:numId w:val="57"/>
        </w:numPr>
        <w:spacing w:after="0" w:line="240" w:lineRule="auto"/>
      </w:pPr>
      <w:r>
        <w:t>Customers</w:t>
      </w:r>
    </w:p>
    <w:p w14:paraId="7935E2B0" w14:textId="794536EC" w:rsidR="006C2A7C" w:rsidRDefault="00C64C12" w:rsidP="00A401CE">
      <w:pPr>
        <w:numPr>
          <w:ilvl w:val="0"/>
          <w:numId w:val="57"/>
        </w:numPr>
        <w:spacing w:after="0" w:line="240" w:lineRule="auto"/>
      </w:pPr>
      <w:r>
        <w:t>Politicians</w:t>
      </w:r>
    </w:p>
    <w:p w14:paraId="688C637C" w14:textId="6E89117B" w:rsidR="00C64C12" w:rsidRPr="00DD26C5" w:rsidRDefault="006C2A7C" w:rsidP="00DD26C5">
      <w:pPr>
        <w:spacing w:before="240"/>
        <w:ind w:left="720"/>
        <w:rPr>
          <w:color w:val="FF0000"/>
          <w:shd w:val="clear" w:color="auto" w:fill="FFFFFF"/>
        </w:rPr>
      </w:pPr>
      <w:r w:rsidRPr="00FA0641">
        <w:rPr>
          <w:color w:val="FF0000"/>
          <w:shd w:val="clear" w:color="auto" w:fill="FFFFFF"/>
        </w:rPr>
        <w:t>Employees and customers should be surveyed to determine the needs of an organization.</w:t>
      </w:r>
    </w:p>
    <w:p w14:paraId="6CD17B2A" w14:textId="77777777" w:rsidR="00C64C12" w:rsidRPr="00DD26C5" w:rsidRDefault="00C64C12">
      <w:pPr>
        <w:numPr>
          <w:ilvl w:val="0"/>
          <w:numId w:val="131"/>
        </w:numPr>
        <w:spacing w:before="240"/>
        <w:rPr>
          <w:color w:val="000000" w:themeColor="text1"/>
        </w:rPr>
      </w:pPr>
      <w:r w:rsidRPr="00DD26C5">
        <w:rPr>
          <w:color w:val="000000" w:themeColor="text1"/>
        </w:rPr>
        <w:t>What should an organization's ethical principles reflect?</w:t>
      </w:r>
    </w:p>
    <w:p w14:paraId="3B6EE269" w14:textId="77777777" w:rsidR="00C64C12" w:rsidRDefault="00C64C12" w:rsidP="00A401CE">
      <w:pPr>
        <w:numPr>
          <w:ilvl w:val="0"/>
          <w:numId w:val="58"/>
        </w:numPr>
        <w:spacing w:after="0" w:line="240" w:lineRule="auto"/>
        <w:rPr>
          <w:color w:val="FF0000"/>
        </w:rPr>
      </w:pPr>
      <w:r>
        <w:rPr>
          <w:color w:val="FF0000"/>
        </w:rPr>
        <w:t>It's needs</w:t>
      </w:r>
    </w:p>
    <w:p w14:paraId="27F09C34" w14:textId="77777777" w:rsidR="00C64C12" w:rsidRDefault="00C64C12" w:rsidP="00A401CE">
      <w:pPr>
        <w:numPr>
          <w:ilvl w:val="0"/>
          <w:numId w:val="58"/>
        </w:numPr>
        <w:spacing w:after="0" w:line="240" w:lineRule="auto"/>
      </w:pPr>
      <w:r>
        <w:t>Profit margin</w:t>
      </w:r>
    </w:p>
    <w:p w14:paraId="54A54A5C" w14:textId="77777777" w:rsidR="00C64C12" w:rsidRDefault="00C64C12" w:rsidP="00A401CE">
      <w:pPr>
        <w:numPr>
          <w:ilvl w:val="0"/>
          <w:numId w:val="58"/>
        </w:numPr>
        <w:spacing w:after="0" w:line="240" w:lineRule="auto"/>
      </w:pPr>
      <w:r>
        <w:t>Wages increases</w:t>
      </w:r>
    </w:p>
    <w:p w14:paraId="49A90A2E" w14:textId="457C45D3" w:rsidR="006C2A7C" w:rsidRDefault="00C64C12" w:rsidP="00A401CE">
      <w:pPr>
        <w:numPr>
          <w:ilvl w:val="0"/>
          <w:numId w:val="58"/>
        </w:numPr>
        <w:spacing w:after="0" w:line="240" w:lineRule="auto"/>
      </w:pPr>
      <w:r>
        <w:t>Production ability</w:t>
      </w:r>
    </w:p>
    <w:p w14:paraId="1D5ED5FE" w14:textId="06CFA8C1" w:rsidR="00C64C12" w:rsidRPr="00DD26C5" w:rsidRDefault="006C2A7C" w:rsidP="00DD26C5">
      <w:pPr>
        <w:spacing w:before="240"/>
        <w:ind w:left="720"/>
        <w:rPr>
          <w:color w:val="FF0000"/>
          <w:shd w:val="clear" w:color="auto" w:fill="FFFFFF"/>
        </w:rPr>
      </w:pPr>
      <w:r w:rsidRPr="00FA0641">
        <w:rPr>
          <w:color w:val="FF0000"/>
          <w:shd w:val="clear" w:color="auto" w:fill="FFFFFF"/>
        </w:rPr>
        <w:t>The needs of the organization should be determined by surveying both customers and the employees.</w:t>
      </w:r>
    </w:p>
    <w:p w14:paraId="5A444604" w14:textId="77777777" w:rsidR="00C64C12" w:rsidRPr="00DD26C5" w:rsidRDefault="00C64C12">
      <w:pPr>
        <w:numPr>
          <w:ilvl w:val="0"/>
          <w:numId w:val="131"/>
        </w:numPr>
        <w:spacing w:before="240"/>
        <w:rPr>
          <w:color w:val="000000" w:themeColor="text1"/>
        </w:rPr>
      </w:pPr>
      <w:r w:rsidRPr="00DD26C5">
        <w:rPr>
          <w:color w:val="000000" w:themeColor="text1"/>
        </w:rPr>
        <w:t>Many government agencies demand that _______ ________ are in place before they do business with private companies?</w:t>
      </w:r>
    </w:p>
    <w:p w14:paraId="083EF201" w14:textId="77777777" w:rsidR="00C64C12" w:rsidRDefault="00C64C12" w:rsidP="00A401CE">
      <w:pPr>
        <w:numPr>
          <w:ilvl w:val="0"/>
          <w:numId w:val="59"/>
        </w:numPr>
        <w:spacing w:after="0" w:line="240" w:lineRule="auto"/>
        <w:rPr>
          <w:color w:val="FF0000"/>
        </w:rPr>
      </w:pPr>
      <w:r>
        <w:rPr>
          <w:color w:val="FF0000"/>
        </w:rPr>
        <w:t>Ethical safeguards</w:t>
      </w:r>
    </w:p>
    <w:p w14:paraId="71D6CF13" w14:textId="77777777" w:rsidR="00C64C12" w:rsidRDefault="00C64C12" w:rsidP="00A401CE">
      <w:pPr>
        <w:numPr>
          <w:ilvl w:val="0"/>
          <w:numId w:val="59"/>
        </w:numPr>
        <w:spacing w:after="0" w:line="240" w:lineRule="auto"/>
      </w:pPr>
      <w:r>
        <w:t>Profit safeguards</w:t>
      </w:r>
    </w:p>
    <w:p w14:paraId="58D30D61" w14:textId="77777777" w:rsidR="00C64C12" w:rsidRDefault="00C64C12" w:rsidP="00A401CE">
      <w:pPr>
        <w:numPr>
          <w:ilvl w:val="0"/>
          <w:numId w:val="59"/>
        </w:numPr>
        <w:spacing w:after="0" w:line="240" w:lineRule="auto"/>
      </w:pPr>
      <w:r>
        <w:t>Labiality safeguards</w:t>
      </w:r>
    </w:p>
    <w:p w14:paraId="28F7661F" w14:textId="1C860604" w:rsidR="006C2A7C" w:rsidRDefault="00C64C12" w:rsidP="00A401CE">
      <w:pPr>
        <w:numPr>
          <w:ilvl w:val="0"/>
          <w:numId w:val="59"/>
        </w:numPr>
        <w:spacing w:after="0" w:line="240" w:lineRule="auto"/>
      </w:pPr>
      <w:r>
        <w:t>Employee retentions</w:t>
      </w:r>
    </w:p>
    <w:p w14:paraId="39D6AA45" w14:textId="58A31467" w:rsidR="00DD26C5" w:rsidRDefault="006C2A7C" w:rsidP="00DD26C5">
      <w:pPr>
        <w:spacing w:before="240"/>
        <w:ind w:left="720"/>
        <w:rPr>
          <w:color w:val="FF0000"/>
          <w:shd w:val="clear" w:color="auto" w:fill="FFFFFF"/>
        </w:rPr>
      </w:pPr>
      <w:r w:rsidRPr="001F29A4">
        <w:rPr>
          <w:color w:val="FF0000"/>
          <w:shd w:val="clear" w:color="auto" w:fill="FFFFFF"/>
        </w:rPr>
        <w:t>Many government agencies demand that ethical safeguards are in place before they do business with private companies.</w:t>
      </w:r>
    </w:p>
    <w:p w14:paraId="1F4FEF7B" w14:textId="4DF361CF" w:rsidR="00A531C1" w:rsidRPr="00DD26C5" w:rsidRDefault="00DD26C5" w:rsidP="00DD26C5">
      <w:pPr>
        <w:spacing w:after="0" w:line="240" w:lineRule="auto"/>
        <w:rPr>
          <w:color w:val="FF0000"/>
          <w:shd w:val="clear" w:color="auto" w:fill="FFFFFF"/>
        </w:rPr>
      </w:pPr>
      <w:r>
        <w:rPr>
          <w:color w:val="FF0000"/>
          <w:shd w:val="clear" w:color="auto" w:fill="FFFFFF"/>
        </w:rPr>
        <w:br w:type="page"/>
      </w:r>
    </w:p>
    <w:p w14:paraId="454B0537" w14:textId="77777777" w:rsidR="00C64C12" w:rsidRPr="00DD26C5" w:rsidRDefault="00C64C12">
      <w:pPr>
        <w:numPr>
          <w:ilvl w:val="0"/>
          <w:numId w:val="131"/>
        </w:numPr>
        <w:spacing w:before="240"/>
        <w:rPr>
          <w:color w:val="000000" w:themeColor="text1"/>
        </w:rPr>
      </w:pPr>
      <w:r w:rsidRPr="00DD26C5">
        <w:rPr>
          <w:color w:val="000000" w:themeColor="text1"/>
        </w:rPr>
        <w:lastRenderedPageBreak/>
        <w:t>Who is exempt from the Code of Ethics?</w:t>
      </w:r>
    </w:p>
    <w:p w14:paraId="6A13E393" w14:textId="77777777" w:rsidR="00C64C12" w:rsidRDefault="00C64C12" w:rsidP="00A401CE">
      <w:pPr>
        <w:numPr>
          <w:ilvl w:val="0"/>
          <w:numId w:val="60"/>
        </w:numPr>
        <w:spacing w:after="0" w:line="240" w:lineRule="auto"/>
      </w:pPr>
      <w:r>
        <w:t>CEO</w:t>
      </w:r>
    </w:p>
    <w:p w14:paraId="180E5B04" w14:textId="77777777" w:rsidR="00C64C12" w:rsidRDefault="00C64C12" w:rsidP="00A401CE">
      <w:pPr>
        <w:numPr>
          <w:ilvl w:val="0"/>
          <w:numId w:val="60"/>
        </w:numPr>
        <w:spacing w:after="0" w:line="240" w:lineRule="auto"/>
      </w:pPr>
      <w:r>
        <w:t>Shareholders</w:t>
      </w:r>
    </w:p>
    <w:p w14:paraId="79C66F68" w14:textId="77777777" w:rsidR="00C64C12" w:rsidRDefault="00C64C12" w:rsidP="00A401CE">
      <w:pPr>
        <w:numPr>
          <w:ilvl w:val="0"/>
          <w:numId w:val="60"/>
        </w:numPr>
        <w:spacing w:after="0" w:line="240" w:lineRule="auto"/>
        <w:rPr>
          <w:color w:val="FF0000"/>
        </w:rPr>
      </w:pPr>
      <w:r>
        <w:rPr>
          <w:color w:val="FF0000"/>
        </w:rPr>
        <w:t>No one</w:t>
      </w:r>
    </w:p>
    <w:p w14:paraId="2F168754" w14:textId="30E58B58" w:rsidR="006C2A7C" w:rsidRDefault="00C64C12" w:rsidP="00A401CE">
      <w:pPr>
        <w:numPr>
          <w:ilvl w:val="0"/>
          <w:numId w:val="60"/>
        </w:numPr>
        <w:spacing w:after="0" w:line="240" w:lineRule="auto"/>
      </w:pPr>
      <w:r>
        <w:t>Board of directors</w:t>
      </w:r>
    </w:p>
    <w:p w14:paraId="2086FC77" w14:textId="711F697C" w:rsidR="00C64C12" w:rsidRPr="00DD26C5" w:rsidRDefault="006C2A7C" w:rsidP="00DD26C5">
      <w:pPr>
        <w:spacing w:before="240"/>
        <w:ind w:left="720"/>
        <w:rPr>
          <w:color w:val="FF0000"/>
          <w:shd w:val="clear" w:color="auto" w:fill="FFFFFF"/>
        </w:rPr>
      </w:pPr>
      <w:r w:rsidRPr="001F29A4">
        <w:rPr>
          <w:color w:val="FF0000"/>
          <w:shd w:val="clear" w:color="auto" w:fill="FFFFFF"/>
        </w:rPr>
        <w:t>No one is exempt from the Code of Ethics.</w:t>
      </w:r>
    </w:p>
    <w:p w14:paraId="4B6E7195" w14:textId="670839B1" w:rsidR="00502561" w:rsidRPr="006A57D3" w:rsidRDefault="006C2A7C" w:rsidP="006C2A7C">
      <w:pPr>
        <w:spacing w:after="0" w:line="240" w:lineRule="auto"/>
      </w:pPr>
      <w:r>
        <w:br w:type="page"/>
      </w:r>
    </w:p>
    <w:p w14:paraId="67774DB5" w14:textId="77777777" w:rsidR="00FE2E30" w:rsidRPr="006A57D3" w:rsidRDefault="00FE2E30">
      <w:pPr>
        <w:pStyle w:val="Heading2"/>
      </w:pPr>
      <w:bookmarkStart w:id="22" w:name="_Toc116473890"/>
      <w:r w:rsidRPr="006A57D3">
        <w:lastRenderedPageBreak/>
        <w:t>Action Plans and Evaluation</w:t>
      </w:r>
      <w:r w:rsidR="00AD7A38" w:rsidRPr="006A57D3">
        <w:t xml:space="preserve"> Forms</w:t>
      </w:r>
      <w:bookmarkEnd w:id="22"/>
    </w:p>
    <w:p w14:paraId="66ECFFEE" w14:textId="43BBCCA6" w:rsidR="0080589A" w:rsidRPr="006A57D3" w:rsidRDefault="00C64C12" w:rsidP="0080589A">
      <w:r>
        <w:t>P</w:t>
      </w:r>
      <w:r w:rsidR="0080589A" w:rsidRPr="006A57D3">
        <w:t xml:space="preserve">articipant </w:t>
      </w:r>
      <w:r>
        <w:t>A</w:t>
      </w:r>
      <w:r w:rsidR="0080589A" w:rsidRPr="006A57D3">
        <w:t xml:space="preserve">ction </w:t>
      </w:r>
      <w:r>
        <w:t>Pl</w:t>
      </w:r>
      <w:r w:rsidR="0080589A" w:rsidRPr="006A57D3">
        <w:t xml:space="preserve">ans and course </w:t>
      </w:r>
      <w:r>
        <w:t>E</w:t>
      </w:r>
      <w:r w:rsidR="0080589A" w:rsidRPr="006A57D3">
        <w:t xml:space="preserve">valuation </w:t>
      </w:r>
      <w:r>
        <w:t>F</w:t>
      </w:r>
      <w:r w:rsidR="0080589A" w:rsidRPr="006A57D3">
        <w:t>orms</w:t>
      </w:r>
      <w:r>
        <w:t xml:space="preserve"> are located on the following pages and in the Training Manual. </w:t>
      </w:r>
      <w:r w:rsidR="0080589A" w:rsidRPr="006A57D3">
        <w:t>Ask participants to fill these out throughout the day as they learn new things and have ideas on how to incorporate the things we discuss into their lives.</w:t>
      </w:r>
    </w:p>
    <w:p w14:paraId="2D232BDF" w14:textId="77777777" w:rsidR="0080589A" w:rsidRPr="006A57D3" w:rsidRDefault="0080589A" w:rsidP="0080589A">
      <w:r w:rsidRPr="006A57D3">
        <w:t xml:space="preserve">The action plan uses the SMART system. This means that your goals must be </w:t>
      </w:r>
      <w:r w:rsidRPr="006A57D3">
        <w:rPr>
          <w:b/>
          <w:u w:val="single"/>
        </w:rPr>
        <w:t>S</w:t>
      </w:r>
      <w:r w:rsidRPr="006A57D3">
        <w:t xml:space="preserve">pecific, </w:t>
      </w:r>
      <w:r w:rsidRPr="006A57D3">
        <w:rPr>
          <w:b/>
          <w:u w:val="single"/>
        </w:rPr>
        <w:t>M</w:t>
      </w:r>
      <w:r w:rsidRPr="006A57D3">
        <w:t xml:space="preserve">easurable, </w:t>
      </w:r>
      <w:r w:rsidRPr="006A57D3">
        <w:rPr>
          <w:b/>
          <w:u w:val="single"/>
        </w:rPr>
        <w:t>A</w:t>
      </w:r>
      <w:r w:rsidRPr="006A57D3">
        <w:t xml:space="preserve">ttainable, </w:t>
      </w:r>
      <w:r w:rsidRPr="006A57D3">
        <w:rPr>
          <w:b/>
          <w:u w:val="single"/>
        </w:rPr>
        <w:t>R</w:t>
      </w:r>
      <w:r w:rsidRPr="006A57D3">
        <w:t xml:space="preserve">ealistic, and </w:t>
      </w:r>
      <w:r w:rsidRPr="006A57D3">
        <w:rPr>
          <w:b/>
          <w:u w:val="single"/>
        </w:rPr>
        <w:t>T</w:t>
      </w:r>
      <w:r w:rsidRPr="006A57D3">
        <w:t>imely.</w:t>
      </w:r>
    </w:p>
    <w:p w14:paraId="3956DEC2" w14:textId="77777777" w:rsidR="00FE2E30" w:rsidRPr="006A57D3" w:rsidRDefault="00FE2E30"/>
    <w:p w14:paraId="3642AC17" w14:textId="77777777" w:rsidR="00C64C12" w:rsidRDefault="00FE2E30" w:rsidP="00C64C12">
      <w:pPr>
        <w:pStyle w:val="Heading2"/>
        <w:rPr>
          <w:rFonts w:asciiTheme="minorHAnsi" w:hAnsiTheme="minorHAnsi"/>
        </w:rPr>
      </w:pPr>
      <w:r w:rsidRPr="006A57D3">
        <w:br w:type="page"/>
      </w:r>
      <w:bookmarkStart w:id="23" w:name="_Toc283728575"/>
      <w:bookmarkStart w:id="24" w:name="_Toc116473891"/>
      <w:r w:rsidR="00C64C12">
        <w:lastRenderedPageBreak/>
        <w:t>Action Plan</w:t>
      </w:r>
      <w:bookmarkEnd w:id="23"/>
      <w:bookmarkEnd w:id="24"/>
    </w:p>
    <w:tbl>
      <w:tblPr>
        <w:tblW w:w="468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25"/>
        <w:gridCol w:w="1162"/>
        <w:gridCol w:w="976"/>
        <w:gridCol w:w="1385"/>
        <w:gridCol w:w="1277"/>
        <w:gridCol w:w="1118"/>
        <w:gridCol w:w="834"/>
        <w:gridCol w:w="1292"/>
      </w:tblGrid>
      <w:tr w:rsidR="00C64C12" w14:paraId="247FED62" w14:textId="77777777" w:rsidTr="00C64C12">
        <w:trPr>
          <w:trHeight w:val="461"/>
          <w:tblHeader/>
        </w:trPr>
        <w:tc>
          <w:tcPr>
            <w:tcW w:w="516" w:type="pct"/>
            <w:tcBorders>
              <w:top w:val="single" w:sz="4" w:space="0" w:color="000000"/>
              <w:left w:val="single" w:sz="4" w:space="0" w:color="000000"/>
              <w:bottom w:val="single" w:sz="4" w:space="0" w:color="000000"/>
              <w:right w:val="single" w:sz="4" w:space="0" w:color="000000"/>
            </w:tcBorders>
            <w:shd w:val="clear" w:color="auto" w:fill="DBE5F1"/>
            <w:vAlign w:val="bottom"/>
            <w:hideMark/>
          </w:tcPr>
          <w:p w14:paraId="36D0BE4E" w14:textId="77777777" w:rsidR="00C64C12" w:rsidRDefault="00C64C12">
            <w:pPr>
              <w:rPr>
                <w:rStyle w:val="H3Character"/>
              </w:rPr>
            </w:pPr>
            <w:r>
              <w:rPr>
                <w:rStyle w:val="H3Character"/>
              </w:rPr>
              <w:t>Module</w:t>
            </w:r>
          </w:p>
        </w:tc>
        <w:tc>
          <w:tcPr>
            <w:tcW w:w="648" w:type="pct"/>
            <w:tcBorders>
              <w:top w:val="single" w:sz="4" w:space="0" w:color="000000"/>
              <w:left w:val="single" w:sz="4" w:space="0" w:color="000000"/>
              <w:bottom w:val="single" w:sz="4" w:space="0" w:color="000000"/>
              <w:right w:val="single" w:sz="4" w:space="0" w:color="000000"/>
            </w:tcBorders>
            <w:shd w:val="clear" w:color="auto" w:fill="DBE5F1"/>
            <w:vAlign w:val="bottom"/>
            <w:hideMark/>
          </w:tcPr>
          <w:p w14:paraId="012188E9" w14:textId="77777777" w:rsidR="00C64C12" w:rsidRDefault="00C64C12">
            <w:pPr>
              <w:rPr>
                <w:rStyle w:val="H3Character"/>
              </w:rPr>
            </w:pPr>
            <w:r>
              <w:rPr>
                <w:rStyle w:val="H3Character"/>
              </w:rPr>
              <w:t>Goal</w:t>
            </w:r>
          </w:p>
        </w:tc>
        <w:tc>
          <w:tcPr>
            <w:tcW w:w="544" w:type="pct"/>
            <w:tcBorders>
              <w:top w:val="single" w:sz="4" w:space="0" w:color="000000"/>
              <w:left w:val="single" w:sz="4" w:space="0" w:color="000000"/>
              <w:bottom w:val="single" w:sz="4" w:space="0" w:color="000000"/>
              <w:right w:val="single" w:sz="4" w:space="0" w:color="000000"/>
            </w:tcBorders>
            <w:shd w:val="clear" w:color="auto" w:fill="DBE5F1"/>
            <w:vAlign w:val="bottom"/>
            <w:hideMark/>
          </w:tcPr>
          <w:p w14:paraId="7E8E0C90" w14:textId="77777777" w:rsidR="00C64C12" w:rsidRDefault="00C64C12">
            <w:pPr>
              <w:rPr>
                <w:rStyle w:val="H3Character"/>
              </w:rPr>
            </w:pPr>
            <w:r>
              <w:rPr>
                <w:rStyle w:val="H3Character"/>
              </w:rPr>
              <w:t>Specific?</w:t>
            </w:r>
          </w:p>
        </w:tc>
        <w:tc>
          <w:tcPr>
            <w:tcW w:w="772" w:type="pct"/>
            <w:tcBorders>
              <w:top w:val="single" w:sz="4" w:space="0" w:color="000000"/>
              <w:left w:val="single" w:sz="4" w:space="0" w:color="000000"/>
              <w:bottom w:val="single" w:sz="4" w:space="0" w:color="000000"/>
              <w:right w:val="single" w:sz="4" w:space="0" w:color="000000"/>
            </w:tcBorders>
            <w:shd w:val="clear" w:color="auto" w:fill="DBE5F1"/>
            <w:vAlign w:val="bottom"/>
            <w:hideMark/>
          </w:tcPr>
          <w:p w14:paraId="2A84D9D0" w14:textId="77777777" w:rsidR="00C64C12" w:rsidRDefault="00C64C12">
            <w:pPr>
              <w:rPr>
                <w:rStyle w:val="H3Character"/>
              </w:rPr>
            </w:pPr>
            <w:r>
              <w:rPr>
                <w:rStyle w:val="H3Character"/>
              </w:rPr>
              <w:t>Measurable?</w:t>
            </w:r>
          </w:p>
        </w:tc>
        <w:tc>
          <w:tcPr>
            <w:tcW w:w="712" w:type="pct"/>
            <w:tcBorders>
              <w:top w:val="single" w:sz="4" w:space="0" w:color="000000"/>
              <w:left w:val="single" w:sz="4" w:space="0" w:color="000000"/>
              <w:bottom w:val="single" w:sz="4" w:space="0" w:color="000000"/>
              <w:right w:val="single" w:sz="4" w:space="0" w:color="000000"/>
            </w:tcBorders>
            <w:shd w:val="clear" w:color="auto" w:fill="DBE5F1"/>
            <w:vAlign w:val="bottom"/>
            <w:hideMark/>
          </w:tcPr>
          <w:p w14:paraId="45A4DC5A" w14:textId="77777777" w:rsidR="00C64C12" w:rsidRDefault="00C64C12">
            <w:pPr>
              <w:rPr>
                <w:rStyle w:val="H3Character"/>
              </w:rPr>
            </w:pPr>
            <w:r>
              <w:rPr>
                <w:rStyle w:val="H3Character"/>
              </w:rPr>
              <w:t>Achievable?</w:t>
            </w:r>
          </w:p>
        </w:tc>
        <w:tc>
          <w:tcPr>
            <w:tcW w:w="623" w:type="pct"/>
            <w:tcBorders>
              <w:top w:val="single" w:sz="4" w:space="0" w:color="000000"/>
              <w:left w:val="single" w:sz="4" w:space="0" w:color="000000"/>
              <w:bottom w:val="single" w:sz="4" w:space="0" w:color="000000"/>
              <w:right w:val="single" w:sz="4" w:space="0" w:color="000000"/>
            </w:tcBorders>
            <w:shd w:val="clear" w:color="auto" w:fill="DBE5F1"/>
            <w:vAlign w:val="bottom"/>
            <w:hideMark/>
          </w:tcPr>
          <w:p w14:paraId="60A62FBA" w14:textId="77777777" w:rsidR="00C64C12" w:rsidRDefault="00C64C12">
            <w:pPr>
              <w:rPr>
                <w:rStyle w:val="H3Character"/>
              </w:rPr>
            </w:pPr>
            <w:r>
              <w:rPr>
                <w:rStyle w:val="H3Character"/>
              </w:rPr>
              <w:t>Relevant?</w:t>
            </w:r>
          </w:p>
        </w:tc>
        <w:tc>
          <w:tcPr>
            <w:tcW w:w="465" w:type="pct"/>
            <w:tcBorders>
              <w:top w:val="single" w:sz="4" w:space="0" w:color="000000"/>
              <w:left w:val="single" w:sz="4" w:space="0" w:color="000000"/>
              <w:bottom w:val="single" w:sz="4" w:space="0" w:color="000000"/>
              <w:right w:val="single" w:sz="4" w:space="0" w:color="000000"/>
            </w:tcBorders>
            <w:shd w:val="clear" w:color="auto" w:fill="DBE5F1"/>
            <w:vAlign w:val="bottom"/>
            <w:hideMark/>
          </w:tcPr>
          <w:p w14:paraId="6281D3E6" w14:textId="77777777" w:rsidR="00C64C12" w:rsidRDefault="00C64C12">
            <w:pPr>
              <w:rPr>
                <w:rStyle w:val="H3Character"/>
              </w:rPr>
            </w:pPr>
            <w:r>
              <w:rPr>
                <w:rStyle w:val="H3Character"/>
              </w:rPr>
              <w:t>Timed?</w:t>
            </w:r>
          </w:p>
        </w:tc>
        <w:tc>
          <w:tcPr>
            <w:tcW w:w="721" w:type="pct"/>
            <w:tcBorders>
              <w:top w:val="single" w:sz="4" w:space="0" w:color="000000"/>
              <w:left w:val="single" w:sz="4" w:space="0" w:color="000000"/>
              <w:bottom w:val="single" w:sz="4" w:space="0" w:color="000000"/>
              <w:right w:val="single" w:sz="4" w:space="0" w:color="000000"/>
            </w:tcBorders>
            <w:shd w:val="clear" w:color="auto" w:fill="DBE5F1"/>
            <w:vAlign w:val="bottom"/>
            <w:hideMark/>
          </w:tcPr>
          <w:p w14:paraId="29AB1CE3" w14:textId="77777777" w:rsidR="00C64C12" w:rsidRDefault="00C64C12">
            <w:pPr>
              <w:rPr>
                <w:rStyle w:val="H3Character"/>
              </w:rPr>
            </w:pPr>
            <w:r>
              <w:rPr>
                <w:rStyle w:val="H3Character"/>
              </w:rPr>
              <w:t>Next Steps</w:t>
            </w:r>
          </w:p>
        </w:tc>
      </w:tr>
      <w:tr w:rsidR="00C64C12" w14:paraId="0FFDE312" w14:textId="77777777" w:rsidTr="00C64C12">
        <w:trPr>
          <w:trHeight w:val="978"/>
        </w:trPr>
        <w:tc>
          <w:tcPr>
            <w:tcW w:w="516" w:type="pct"/>
            <w:tcBorders>
              <w:top w:val="single" w:sz="4" w:space="0" w:color="000000"/>
              <w:left w:val="single" w:sz="4" w:space="0" w:color="000000"/>
              <w:bottom w:val="single" w:sz="4" w:space="0" w:color="000000"/>
              <w:right w:val="single" w:sz="4" w:space="0" w:color="000000"/>
            </w:tcBorders>
            <w:shd w:val="clear" w:color="auto" w:fill="DBE5F1"/>
            <w:vAlign w:val="bottom"/>
            <w:hideMark/>
          </w:tcPr>
          <w:p w14:paraId="5AC295ED" w14:textId="77777777" w:rsidR="00C64C12" w:rsidRDefault="00C64C12">
            <w:pPr>
              <w:rPr>
                <w:rStyle w:val="H3Character"/>
              </w:rPr>
            </w:pPr>
            <w:r>
              <w:rPr>
                <w:rStyle w:val="H3Character"/>
              </w:rPr>
              <w:t>One</w:t>
            </w:r>
          </w:p>
        </w:tc>
        <w:tc>
          <w:tcPr>
            <w:tcW w:w="648" w:type="pct"/>
            <w:tcBorders>
              <w:top w:val="single" w:sz="4" w:space="0" w:color="000000"/>
              <w:left w:val="single" w:sz="4" w:space="0" w:color="000000"/>
              <w:bottom w:val="single" w:sz="4" w:space="0" w:color="000000"/>
              <w:right w:val="single" w:sz="4" w:space="0" w:color="000000"/>
            </w:tcBorders>
            <w:vAlign w:val="bottom"/>
          </w:tcPr>
          <w:p w14:paraId="75FE9051" w14:textId="77777777" w:rsidR="00C64C12" w:rsidRDefault="00C64C12">
            <w:pPr>
              <w:rPr>
                <w:rStyle w:val="H3Character"/>
              </w:rPr>
            </w:pPr>
          </w:p>
        </w:tc>
        <w:tc>
          <w:tcPr>
            <w:tcW w:w="544" w:type="pct"/>
            <w:tcBorders>
              <w:top w:val="single" w:sz="4" w:space="0" w:color="000000"/>
              <w:left w:val="single" w:sz="4" w:space="0" w:color="000000"/>
              <w:bottom w:val="single" w:sz="4" w:space="0" w:color="000000"/>
              <w:right w:val="single" w:sz="4" w:space="0" w:color="000000"/>
            </w:tcBorders>
            <w:vAlign w:val="bottom"/>
          </w:tcPr>
          <w:p w14:paraId="41F370DB" w14:textId="77777777" w:rsidR="00C64C12" w:rsidRDefault="00C64C12">
            <w:pPr>
              <w:rPr>
                <w:rStyle w:val="H3Character"/>
              </w:rPr>
            </w:pPr>
          </w:p>
        </w:tc>
        <w:tc>
          <w:tcPr>
            <w:tcW w:w="772" w:type="pct"/>
            <w:tcBorders>
              <w:top w:val="single" w:sz="4" w:space="0" w:color="000000"/>
              <w:left w:val="single" w:sz="4" w:space="0" w:color="000000"/>
              <w:bottom w:val="single" w:sz="4" w:space="0" w:color="000000"/>
              <w:right w:val="single" w:sz="4" w:space="0" w:color="000000"/>
            </w:tcBorders>
            <w:vAlign w:val="bottom"/>
          </w:tcPr>
          <w:p w14:paraId="333D5E19" w14:textId="77777777" w:rsidR="00C64C12" w:rsidRDefault="00C64C12">
            <w:pPr>
              <w:rPr>
                <w:rStyle w:val="H3Character"/>
              </w:rPr>
            </w:pPr>
          </w:p>
        </w:tc>
        <w:tc>
          <w:tcPr>
            <w:tcW w:w="712" w:type="pct"/>
            <w:tcBorders>
              <w:top w:val="single" w:sz="4" w:space="0" w:color="000000"/>
              <w:left w:val="single" w:sz="4" w:space="0" w:color="000000"/>
              <w:bottom w:val="single" w:sz="4" w:space="0" w:color="000000"/>
              <w:right w:val="single" w:sz="4" w:space="0" w:color="000000"/>
            </w:tcBorders>
            <w:vAlign w:val="bottom"/>
          </w:tcPr>
          <w:p w14:paraId="544FA512" w14:textId="77777777" w:rsidR="00C64C12" w:rsidRDefault="00C64C12">
            <w:pPr>
              <w:rPr>
                <w:rStyle w:val="H3Character"/>
              </w:rPr>
            </w:pPr>
          </w:p>
        </w:tc>
        <w:tc>
          <w:tcPr>
            <w:tcW w:w="623" w:type="pct"/>
            <w:tcBorders>
              <w:top w:val="single" w:sz="4" w:space="0" w:color="000000"/>
              <w:left w:val="single" w:sz="4" w:space="0" w:color="000000"/>
              <w:bottom w:val="single" w:sz="4" w:space="0" w:color="000000"/>
              <w:right w:val="single" w:sz="4" w:space="0" w:color="000000"/>
            </w:tcBorders>
            <w:vAlign w:val="bottom"/>
          </w:tcPr>
          <w:p w14:paraId="0E7C8207" w14:textId="77777777" w:rsidR="00C64C12" w:rsidRDefault="00C64C12">
            <w:pPr>
              <w:rPr>
                <w:rStyle w:val="H3Character"/>
              </w:rPr>
            </w:pPr>
          </w:p>
        </w:tc>
        <w:tc>
          <w:tcPr>
            <w:tcW w:w="465" w:type="pct"/>
            <w:tcBorders>
              <w:top w:val="single" w:sz="4" w:space="0" w:color="000000"/>
              <w:left w:val="single" w:sz="4" w:space="0" w:color="000000"/>
              <w:bottom w:val="single" w:sz="4" w:space="0" w:color="000000"/>
              <w:right w:val="single" w:sz="4" w:space="0" w:color="000000"/>
            </w:tcBorders>
            <w:vAlign w:val="bottom"/>
          </w:tcPr>
          <w:p w14:paraId="5994FBE4" w14:textId="77777777" w:rsidR="00C64C12" w:rsidRDefault="00C64C12">
            <w:pPr>
              <w:rPr>
                <w:rStyle w:val="H3Character"/>
              </w:rPr>
            </w:pPr>
          </w:p>
        </w:tc>
        <w:tc>
          <w:tcPr>
            <w:tcW w:w="721" w:type="pct"/>
            <w:tcBorders>
              <w:top w:val="single" w:sz="4" w:space="0" w:color="000000"/>
              <w:left w:val="single" w:sz="4" w:space="0" w:color="000000"/>
              <w:bottom w:val="single" w:sz="4" w:space="0" w:color="000000"/>
              <w:right w:val="single" w:sz="4" w:space="0" w:color="000000"/>
            </w:tcBorders>
            <w:vAlign w:val="bottom"/>
          </w:tcPr>
          <w:p w14:paraId="43904041" w14:textId="77777777" w:rsidR="00C64C12" w:rsidRDefault="00C64C12">
            <w:pPr>
              <w:rPr>
                <w:rStyle w:val="H3Character"/>
              </w:rPr>
            </w:pPr>
          </w:p>
        </w:tc>
      </w:tr>
      <w:tr w:rsidR="00C64C12" w14:paraId="254FE4BF" w14:textId="77777777" w:rsidTr="00C64C12">
        <w:trPr>
          <w:trHeight w:val="978"/>
        </w:trPr>
        <w:tc>
          <w:tcPr>
            <w:tcW w:w="516" w:type="pct"/>
            <w:tcBorders>
              <w:top w:val="single" w:sz="4" w:space="0" w:color="000000"/>
              <w:left w:val="single" w:sz="4" w:space="0" w:color="000000"/>
              <w:bottom w:val="single" w:sz="4" w:space="0" w:color="000000"/>
              <w:right w:val="single" w:sz="4" w:space="0" w:color="000000"/>
            </w:tcBorders>
            <w:shd w:val="clear" w:color="auto" w:fill="DBE5F1"/>
            <w:vAlign w:val="bottom"/>
            <w:hideMark/>
          </w:tcPr>
          <w:p w14:paraId="19FCDAC5" w14:textId="77777777" w:rsidR="00C64C12" w:rsidRDefault="00C64C12">
            <w:pPr>
              <w:rPr>
                <w:rStyle w:val="H3Character"/>
              </w:rPr>
            </w:pPr>
            <w:r>
              <w:rPr>
                <w:rStyle w:val="H3Character"/>
              </w:rPr>
              <w:t>Two</w:t>
            </w:r>
          </w:p>
        </w:tc>
        <w:tc>
          <w:tcPr>
            <w:tcW w:w="648" w:type="pct"/>
            <w:tcBorders>
              <w:top w:val="single" w:sz="4" w:space="0" w:color="000000"/>
              <w:left w:val="single" w:sz="4" w:space="0" w:color="000000"/>
              <w:bottom w:val="single" w:sz="4" w:space="0" w:color="000000"/>
              <w:right w:val="single" w:sz="4" w:space="0" w:color="000000"/>
            </w:tcBorders>
            <w:vAlign w:val="bottom"/>
          </w:tcPr>
          <w:p w14:paraId="14617802" w14:textId="77777777" w:rsidR="00C64C12" w:rsidRDefault="00C64C12">
            <w:pPr>
              <w:rPr>
                <w:rStyle w:val="H3Character"/>
              </w:rPr>
            </w:pPr>
          </w:p>
        </w:tc>
        <w:tc>
          <w:tcPr>
            <w:tcW w:w="544" w:type="pct"/>
            <w:tcBorders>
              <w:top w:val="single" w:sz="4" w:space="0" w:color="000000"/>
              <w:left w:val="single" w:sz="4" w:space="0" w:color="000000"/>
              <w:bottom w:val="single" w:sz="4" w:space="0" w:color="000000"/>
              <w:right w:val="single" w:sz="4" w:space="0" w:color="000000"/>
            </w:tcBorders>
            <w:vAlign w:val="bottom"/>
          </w:tcPr>
          <w:p w14:paraId="7A45A04B" w14:textId="77777777" w:rsidR="00C64C12" w:rsidRDefault="00C64C12">
            <w:pPr>
              <w:rPr>
                <w:rStyle w:val="H3Character"/>
              </w:rPr>
            </w:pPr>
          </w:p>
        </w:tc>
        <w:tc>
          <w:tcPr>
            <w:tcW w:w="772" w:type="pct"/>
            <w:tcBorders>
              <w:top w:val="single" w:sz="4" w:space="0" w:color="000000"/>
              <w:left w:val="single" w:sz="4" w:space="0" w:color="000000"/>
              <w:bottom w:val="single" w:sz="4" w:space="0" w:color="000000"/>
              <w:right w:val="single" w:sz="4" w:space="0" w:color="000000"/>
            </w:tcBorders>
            <w:vAlign w:val="bottom"/>
          </w:tcPr>
          <w:p w14:paraId="5C234698" w14:textId="77777777" w:rsidR="00C64C12" w:rsidRDefault="00C64C12">
            <w:pPr>
              <w:rPr>
                <w:rStyle w:val="H3Character"/>
              </w:rPr>
            </w:pPr>
          </w:p>
        </w:tc>
        <w:tc>
          <w:tcPr>
            <w:tcW w:w="712" w:type="pct"/>
            <w:tcBorders>
              <w:top w:val="single" w:sz="4" w:space="0" w:color="000000"/>
              <w:left w:val="single" w:sz="4" w:space="0" w:color="000000"/>
              <w:bottom w:val="single" w:sz="4" w:space="0" w:color="000000"/>
              <w:right w:val="single" w:sz="4" w:space="0" w:color="000000"/>
            </w:tcBorders>
            <w:vAlign w:val="bottom"/>
          </w:tcPr>
          <w:p w14:paraId="50581E0B" w14:textId="77777777" w:rsidR="00C64C12" w:rsidRDefault="00C64C12">
            <w:pPr>
              <w:rPr>
                <w:rStyle w:val="H3Character"/>
              </w:rPr>
            </w:pPr>
          </w:p>
        </w:tc>
        <w:tc>
          <w:tcPr>
            <w:tcW w:w="623" w:type="pct"/>
            <w:tcBorders>
              <w:top w:val="single" w:sz="4" w:space="0" w:color="000000"/>
              <w:left w:val="single" w:sz="4" w:space="0" w:color="000000"/>
              <w:bottom w:val="single" w:sz="4" w:space="0" w:color="000000"/>
              <w:right w:val="single" w:sz="4" w:space="0" w:color="000000"/>
            </w:tcBorders>
            <w:vAlign w:val="bottom"/>
          </w:tcPr>
          <w:p w14:paraId="5F856A41" w14:textId="77777777" w:rsidR="00C64C12" w:rsidRDefault="00C64C12">
            <w:pPr>
              <w:rPr>
                <w:rStyle w:val="H3Character"/>
              </w:rPr>
            </w:pPr>
          </w:p>
        </w:tc>
        <w:tc>
          <w:tcPr>
            <w:tcW w:w="465" w:type="pct"/>
            <w:tcBorders>
              <w:top w:val="single" w:sz="4" w:space="0" w:color="000000"/>
              <w:left w:val="single" w:sz="4" w:space="0" w:color="000000"/>
              <w:bottom w:val="single" w:sz="4" w:space="0" w:color="000000"/>
              <w:right w:val="single" w:sz="4" w:space="0" w:color="000000"/>
            </w:tcBorders>
            <w:vAlign w:val="bottom"/>
          </w:tcPr>
          <w:p w14:paraId="1C4A2CC9" w14:textId="77777777" w:rsidR="00C64C12" w:rsidRDefault="00C64C12">
            <w:pPr>
              <w:rPr>
                <w:rStyle w:val="H3Character"/>
              </w:rPr>
            </w:pPr>
          </w:p>
        </w:tc>
        <w:tc>
          <w:tcPr>
            <w:tcW w:w="721" w:type="pct"/>
            <w:tcBorders>
              <w:top w:val="single" w:sz="4" w:space="0" w:color="000000"/>
              <w:left w:val="single" w:sz="4" w:space="0" w:color="000000"/>
              <w:bottom w:val="single" w:sz="4" w:space="0" w:color="000000"/>
              <w:right w:val="single" w:sz="4" w:space="0" w:color="000000"/>
            </w:tcBorders>
            <w:vAlign w:val="bottom"/>
          </w:tcPr>
          <w:p w14:paraId="64A4E772" w14:textId="77777777" w:rsidR="00C64C12" w:rsidRDefault="00C64C12">
            <w:pPr>
              <w:rPr>
                <w:rStyle w:val="H3Character"/>
              </w:rPr>
            </w:pPr>
          </w:p>
        </w:tc>
      </w:tr>
      <w:tr w:rsidR="00C64C12" w14:paraId="64B7BADC" w14:textId="77777777" w:rsidTr="00C64C12">
        <w:trPr>
          <w:trHeight w:val="978"/>
        </w:trPr>
        <w:tc>
          <w:tcPr>
            <w:tcW w:w="516" w:type="pct"/>
            <w:tcBorders>
              <w:top w:val="single" w:sz="4" w:space="0" w:color="000000"/>
              <w:left w:val="single" w:sz="4" w:space="0" w:color="000000"/>
              <w:bottom w:val="single" w:sz="4" w:space="0" w:color="000000"/>
              <w:right w:val="single" w:sz="4" w:space="0" w:color="000000"/>
            </w:tcBorders>
            <w:shd w:val="clear" w:color="auto" w:fill="DBE5F1"/>
            <w:vAlign w:val="bottom"/>
            <w:hideMark/>
          </w:tcPr>
          <w:p w14:paraId="05072F2F" w14:textId="77777777" w:rsidR="00C64C12" w:rsidRDefault="00C64C12">
            <w:pPr>
              <w:rPr>
                <w:rStyle w:val="H3Character"/>
              </w:rPr>
            </w:pPr>
            <w:r>
              <w:rPr>
                <w:rStyle w:val="H3Character"/>
              </w:rPr>
              <w:t>Three</w:t>
            </w:r>
          </w:p>
        </w:tc>
        <w:tc>
          <w:tcPr>
            <w:tcW w:w="648" w:type="pct"/>
            <w:tcBorders>
              <w:top w:val="single" w:sz="4" w:space="0" w:color="000000"/>
              <w:left w:val="single" w:sz="4" w:space="0" w:color="000000"/>
              <w:bottom w:val="single" w:sz="4" w:space="0" w:color="000000"/>
              <w:right w:val="single" w:sz="4" w:space="0" w:color="000000"/>
            </w:tcBorders>
            <w:vAlign w:val="bottom"/>
          </w:tcPr>
          <w:p w14:paraId="7FA9CF99" w14:textId="77777777" w:rsidR="00C64C12" w:rsidRDefault="00C64C12">
            <w:pPr>
              <w:rPr>
                <w:rStyle w:val="H3Character"/>
              </w:rPr>
            </w:pPr>
          </w:p>
        </w:tc>
        <w:tc>
          <w:tcPr>
            <w:tcW w:w="544" w:type="pct"/>
            <w:tcBorders>
              <w:top w:val="single" w:sz="4" w:space="0" w:color="000000"/>
              <w:left w:val="single" w:sz="4" w:space="0" w:color="000000"/>
              <w:bottom w:val="single" w:sz="4" w:space="0" w:color="000000"/>
              <w:right w:val="single" w:sz="4" w:space="0" w:color="000000"/>
            </w:tcBorders>
            <w:vAlign w:val="bottom"/>
          </w:tcPr>
          <w:p w14:paraId="308E2342" w14:textId="77777777" w:rsidR="00C64C12" w:rsidRDefault="00C64C12">
            <w:pPr>
              <w:rPr>
                <w:rStyle w:val="H3Character"/>
              </w:rPr>
            </w:pPr>
          </w:p>
        </w:tc>
        <w:tc>
          <w:tcPr>
            <w:tcW w:w="772" w:type="pct"/>
            <w:tcBorders>
              <w:top w:val="single" w:sz="4" w:space="0" w:color="000000"/>
              <w:left w:val="single" w:sz="4" w:space="0" w:color="000000"/>
              <w:bottom w:val="single" w:sz="4" w:space="0" w:color="000000"/>
              <w:right w:val="single" w:sz="4" w:space="0" w:color="000000"/>
            </w:tcBorders>
            <w:vAlign w:val="bottom"/>
          </w:tcPr>
          <w:p w14:paraId="57EB6C6C" w14:textId="77777777" w:rsidR="00C64C12" w:rsidRDefault="00C64C12">
            <w:pPr>
              <w:rPr>
                <w:rStyle w:val="H3Character"/>
              </w:rPr>
            </w:pPr>
          </w:p>
        </w:tc>
        <w:tc>
          <w:tcPr>
            <w:tcW w:w="712" w:type="pct"/>
            <w:tcBorders>
              <w:top w:val="single" w:sz="4" w:space="0" w:color="000000"/>
              <w:left w:val="single" w:sz="4" w:space="0" w:color="000000"/>
              <w:bottom w:val="single" w:sz="4" w:space="0" w:color="000000"/>
              <w:right w:val="single" w:sz="4" w:space="0" w:color="000000"/>
            </w:tcBorders>
            <w:vAlign w:val="bottom"/>
          </w:tcPr>
          <w:p w14:paraId="7DAB5614" w14:textId="77777777" w:rsidR="00C64C12" w:rsidRDefault="00C64C12">
            <w:pPr>
              <w:rPr>
                <w:rStyle w:val="H3Character"/>
              </w:rPr>
            </w:pPr>
          </w:p>
        </w:tc>
        <w:tc>
          <w:tcPr>
            <w:tcW w:w="623" w:type="pct"/>
            <w:tcBorders>
              <w:top w:val="single" w:sz="4" w:space="0" w:color="000000"/>
              <w:left w:val="single" w:sz="4" w:space="0" w:color="000000"/>
              <w:bottom w:val="single" w:sz="4" w:space="0" w:color="000000"/>
              <w:right w:val="single" w:sz="4" w:space="0" w:color="000000"/>
            </w:tcBorders>
            <w:vAlign w:val="bottom"/>
          </w:tcPr>
          <w:p w14:paraId="31123E38" w14:textId="77777777" w:rsidR="00C64C12" w:rsidRDefault="00C64C12">
            <w:pPr>
              <w:rPr>
                <w:rStyle w:val="H3Character"/>
              </w:rPr>
            </w:pPr>
          </w:p>
        </w:tc>
        <w:tc>
          <w:tcPr>
            <w:tcW w:w="465" w:type="pct"/>
            <w:tcBorders>
              <w:top w:val="single" w:sz="4" w:space="0" w:color="000000"/>
              <w:left w:val="single" w:sz="4" w:space="0" w:color="000000"/>
              <w:bottom w:val="single" w:sz="4" w:space="0" w:color="000000"/>
              <w:right w:val="single" w:sz="4" w:space="0" w:color="000000"/>
            </w:tcBorders>
            <w:vAlign w:val="bottom"/>
          </w:tcPr>
          <w:p w14:paraId="23E9B50D" w14:textId="77777777" w:rsidR="00C64C12" w:rsidRDefault="00C64C12">
            <w:pPr>
              <w:rPr>
                <w:rStyle w:val="H3Character"/>
              </w:rPr>
            </w:pPr>
          </w:p>
        </w:tc>
        <w:tc>
          <w:tcPr>
            <w:tcW w:w="721" w:type="pct"/>
            <w:tcBorders>
              <w:top w:val="single" w:sz="4" w:space="0" w:color="000000"/>
              <w:left w:val="single" w:sz="4" w:space="0" w:color="000000"/>
              <w:bottom w:val="single" w:sz="4" w:space="0" w:color="000000"/>
              <w:right w:val="single" w:sz="4" w:space="0" w:color="000000"/>
            </w:tcBorders>
            <w:vAlign w:val="bottom"/>
          </w:tcPr>
          <w:p w14:paraId="57D36ADE" w14:textId="77777777" w:rsidR="00C64C12" w:rsidRDefault="00C64C12">
            <w:pPr>
              <w:rPr>
                <w:rStyle w:val="H3Character"/>
              </w:rPr>
            </w:pPr>
          </w:p>
        </w:tc>
      </w:tr>
      <w:tr w:rsidR="00C64C12" w14:paraId="4481B115" w14:textId="77777777" w:rsidTr="00C64C12">
        <w:trPr>
          <w:trHeight w:val="978"/>
        </w:trPr>
        <w:tc>
          <w:tcPr>
            <w:tcW w:w="516" w:type="pct"/>
            <w:tcBorders>
              <w:top w:val="single" w:sz="4" w:space="0" w:color="000000"/>
              <w:left w:val="single" w:sz="4" w:space="0" w:color="000000"/>
              <w:bottom w:val="single" w:sz="4" w:space="0" w:color="000000"/>
              <w:right w:val="single" w:sz="4" w:space="0" w:color="000000"/>
            </w:tcBorders>
            <w:shd w:val="clear" w:color="auto" w:fill="DBE5F1"/>
            <w:vAlign w:val="bottom"/>
            <w:hideMark/>
          </w:tcPr>
          <w:p w14:paraId="77887F8E" w14:textId="77777777" w:rsidR="00C64C12" w:rsidRDefault="00C64C12">
            <w:pPr>
              <w:rPr>
                <w:rStyle w:val="H3Character"/>
              </w:rPr>
            </w:pPr>
            <w:r>
              <w:rPr>
                <w:rStyle w:val="H3Character"/>
              </w:rPr>
              <w:t>Four</w:t>
            </w:r>
          </w:p>
        </w:tc>
        <w:tc>
          <w:tcPr>
            <w:tcW w:w="648" w:type="pct"/>
            <w:tcBorders>
              <w:top w:val="single" w:sz="4" w:space="0" w:color="000000"/>
              <w:left w:val="single" w:sz="4" w:space="0" w:color="000000"/>
              <w:bottom w:val="single" w:sz="4" w:space="0" w:color="000000"/>
              <w:right w:val="single" w:sz="4" w:space="0" w:color="000000"/>
            </w:tcBorders>
            <w:vAlign w:val="bottom"/>
          </w:tcPr>
          <w:p w14:paraId="4A927188" w14:textId="77777777" w:rsidR="00C64C12" w:rsidRDefault="00C64C12">
            <w:pPr>
              <w:rPr>
                <w:rStyle w:val="H3Character"/>
              </w:rPr>
            </w:pPr>
          </w:p>
        </w:tc>
        <w:tc>
          <w:tcPr>
            <w:tcW w:w="544" w:type="pct"/>
            <w:tcBorders>
              <w:top w:val="single" w:sz="4" w:space="0" w:color="000000"/>
              <w:left w:val="single" w:sz="4" w:space="0" w:color="000000"/>
              <w:bottom w:val="single" w:sz="4" w:space="0" w:color="000000"/>
              <w:right w:val="single" w:sz="4" w:space="0" w:color="000000"/>
            </w:tcBorders>
            <w:vAlign w:val="bottom"/>
          </w:tcPr>
          <w:p w14:paraId="6F1A4D7D" w14:textId="77777777" w:rsidR="00C64C12" w:rsidRDefault="00C64C12">
            <w:pPr>
              <w:rPr>
                <w:rStyle w:val="H3Character"/>
              </w:rPr>
            </w:pPr>
          </w:p>
        </w:tc>
        <w:tc>
          <w:tcPr>
            <w:tcW w:w="772" w:type="pct"/>
            <w:tcBorders>
              <w:top w:val="single" w:sz="4" w:space="0" w:color="000000"/>
              <w:left w:val="single" w:sz="4" w:space="0" w:color="000000"/>
              <w:bottom w:val="single" w:sz="4" w:space="0" w:color="000000"/>
              <w:right w:val="single" w:sz="4" w:space="0" w:color="000000"/>
            </w:tcBorders>
            <w:vAlign w:val="bottom"/>
          </w:tcPr>
          <w:p w14:paraId="5F1BA181" w14:textId="77777777" w:rsidR="00C64C12" w:rsidRDefault="00C64C12">
            <w:pPr>
              <w:rPr>
                <w:rStyle w:val="H3Character"/>
              </w:rPr>
            </w:pPr>
          </w:p>
        </w:tc>
        <w:tc>
          <w:tcPr>
            <w:tcW w:w="712" w:type="pct"/>
            <w:tcBorders>
              <w:top w:val="single" w:sz="4" w:space="0" w:color="000000"/>
              <w:left w:val="single" w:sz="4" w:space="0" w:color="000000"/>
              <w:bottom w:val="single" w:sz="4" w:space="0" w:color="000000"/>
              <w:right w:val="single" w:sz="4" w:space="0" w:color="000000"/>
            </w:tcBorders>
            <w:vAlign w:val="bottom"/>
          </w:tcPr>
          <w:p w14:paraId="420FBDAF" w14:textId="77777777" w:rsidR="00C64C12" w:rsidRDefault="00C64C12">
            <w:pPr>
              <w:rPr>
                <w:rStyle w:val="H3Character"/>
              </w:rPr>
            </w:pPr>
          </w:p>
        </w:tc>
        <w:tc>
          <w:tcPr>
            <w:tcW w:w="623" w:type="pct"/>
            <w:tcBorders>
              <w:top w:val="single" w:sz="4" w:space="0" w:color="000000"/>
              <w:left w:val="single" w:sz="4" w:space="0" w:color="000000"/>
              <w:bottom w:val="single" w:sz="4" w:space="0" w:color="000000"/>
              <w:right w:val="single" w:sz="4" w:space="0" w:color="000000"/>
            </w:tcBorders>
            <w:vAlign w:val="bottom"/>
          </w:tcPr>
          <w:p w14:paraId="70ECCB06" w14:textId="77777777" w:rsidR="00C64C12" w:rsidRDefault="00C64C12">
            <w:pPr>
              <w:rPr>
                <w:rStyle w:val="H3Character"/>
              </w:rPr>
            </w:pPr>
          </w:p>
        </w:tc>
        <w:tc>
          <w:tcPr>
            <w:tcW w:w="465" w:type="pct"/>
            <w:tcBorders>
              <w:top w:val="single" w:sz="4" w:space="0" w:color="000000"/>
              <w:left w:val="single" w:sz="4" w:space="0" w:color="000000"/>
              <w:bottom w:val="single" w:sz="4" w:space="0" w:color="000000"/>
              <w:right w:val="single" w:sz="4" w:space="0" w:color="000000"/>
            </w:tcBorders>
            <w:vAlign w:val="bottom"/>
          </w:tcPr>
          <w:p w14:paraId="473586F6" w14:textId="77777777" w:rsidR="00C64C12" w:rsidRDefault="00C64C12">
            <w:pPr>
              <w:rPr>
                <w:rStyle w:val="H3Character"/>
              </w:rPr>
            </w:pPr>
          </w:p>
        </w:tc>
        <w:tc>
          <w:tcPr>
            <w:tcW w:w="721" w:type="pct"/>
            <w:tcBorders>
              <w:top w:val="single" w:sz="4" w:space="0" w:color="000000"/>
              <w:left w:val="single" w:sz="4" w:space="0" w:color="000000"/>
              <w:bottom w:val="single" w:sz="4" w:space="0" w:color="000000"/>
              <w:right w:val="single" w:sz="4" w:space="0" w:color="000000"/>
            </w:tcBorders>
            <w:vAlign w:val="bottom"/>
          </w:tcPr>
          <w:p w14:paraId="6B8766DA" w14:textId="77777777" w:rsidR="00C64C12" w:rsidRDefault="00C64C12">
            <w:pPr>
              <w:rPr>
                <w:rStyle w:val="H3Character"/>
              </w:rPr>
            </w:pPr>
          </w:p>
        </w:tc>
      </w:tr>
      <w:tr w:rsidR="00C64C12" w14:paraId="5521A2A8" w14:textId="77777777" w:rsidTr="00C64C12">
        <w:trPr>
          <w:trHeight w:val="978"/>
        </w:trPr>
        <w:tc>
          <w:tcPr>
            <w:tcW w:w="516" w:type="pct"/>
            <w:tcBorders>
              <w:top w:val="single" w:sz="4" w:space="0" w:color="000000"/>
              <w:left w:val="single" w:sz="4" w:space="0" w:color="000000"/>
              <w:bottom w:val="single" w:sz="4" w:space="0" w:color="000000"/>
              <w:right w:val="single" w:sz="4" w:space="0" w:color="000000"/>
            </w:tcBorders>
            <w:shd w:val="clear" w:color="auto" w:fill="DBE5F1"/>
            <w:vAlign w:val="bottom"/>
            <w:hideMark/>
          </w:tcPr>
          <w:p w14:paraId="3E733E15" w14:textId="77777777" w:rsidR="00C64C12" w:rsidRDefault="00C64C12">
            <w:pPr>
              <w:rPr>
                <w:rStyle w:val="H3Character"/>
              </w:rPr>
            </w:pPr>
            <w:r>
              <w:rPr>
                <w:rStyle w:val="H3Character"/>
              </w:rPr>
              <w:t>Five</w:t>
            </w:r>
          </w:p>
        </w:tc>
        <w:tc>
          <w:tcPr>
            <w:tcW w:w="648" w:type="pct"/>
            <w:tcBorders>
              <w:top w:val="single" w:sz="4" w:space="0" w:color="000000"/>
              <w:left w:val="single" w:sz="4" w:space="0" w:color="000000"/>
              <w:bottom w:val="single" w:sz="4" w:space="0" w:color="000000"/>
              <w:right w:val="single" w:sz="4" w:space="0" w:color="000000"/>
            </w:tcBorders>
            <w:vAlign w:val="bottom"/>
          </w:tcPr>
          <w:p w14:paraId="66218218" w14:textId="77777777" w:rsidR="00C64C12" w:rsidRDefault="00C64C12">
            <w:pPr>
              <w:rPr>
                <w:rStyle w:val="H3Character"/>
              </w:rPr>
            </w:pPr>
          </w:p>
        </w:tc>
        <w:tc>
          <w:tcPr>
            <w:tcW w:w="544" w:type="pct"/>
            <w:tcBorders>
              <w:top w:val="single" w:sz="4" w:space="0" w:color="000000"/>
              <w:left w:val="single" w:sz="4" w:space="0" w:color="000000"/>
              <w:bottom w:val="single" w:sz="4" w:space="0" w:color="000000"/>
              <w:right w:val="single" w:sz="4" w:space="0" w:color="000000"/>
            </w:tcBorders>
            <w:vAlign w:val="bottom"/>
          </w:tcPr>
          <w:p w14:paraId="2E88C416" w14:textId="77777777" w:rsidR="00C64C12" w:rsidRDefault="00C64C12">
            <w:pPr>
              <w:rPr>
                <w:rStyle w:val="H3Character"/>
              </w:rPr>
            </w:pPr>
          </w:p>
        </w:tc>
        <w:tc>
          <w:tcPr>
            <w:tcW w:w="772" w:type="pct"/>
            <w:tcBorders>
              <w:top w:val="single" w:sz="4" w:space="0" w:color="000000"/>
              <w:left w:val="single" w:sz="4" w:space="0" w:color="000000"/>
              <w:bottom w:val="single" w:sz="4" w:space="0" w:color="000000"/>
              <w:right w:val="single" w:sz="4" w:space="0" w:color="000000"/>
            </w:tcBorders>
            <w:vAlign w:val="bottom"/>
          </w:tcPr>
          <w:p w14:paraId="4FD75303" w14:textId="77777777" w:rsidR="00C64C12" w:rsidRDefault="00C64C12">
            <w:pPr>
              <w:rPr>
                <w:rStyle w:val="H3Character"/>
              </w:rPr>
            </w:pPr>
          </w:p>
        </w:tc>
        <w:tc>
          <w:tcPr>
            <w:tcW w:w="712" w:type="pct"/>
            <w:tcBorders>
              <w:top w:val="single" w:sz="4" w:space="0" w:color="000000"/>
              <w:left w:val="single" w:sz="4" w:space="0" w:color="000000"/>
              <w:bottom w:val="single" w:sz="4" w:space="0" w:color="000000"/>
              <w:right w:val="single" w:sz="4" w:space="0" w:color="000000"/>
            </w:tcBorders>
            <w:vAlign w:val="bottom"/>
          </w:tcPr>
          <w:p w14:paraId="12987DD3" w14:textId="77777777" w:rsidR="00C64C12" w:rsidRDefault="00C64C12">
            <w:pPr>
              <w:rPr>
                <w:rStyle w:val="H3Character"/>
              </w:rPr>
            </w:pPr>
          </w:p>
        </w:tc>
        <w:tc>
          <w:tcPr>
            <w:tcW w:w="623" w:type="pct"/>
            <w:tcBorders>
              <w:top w:val="single" w:sz="4" w:space="0" w:color="000000"/>
              <w:left w:val="single" w:sz="4" w:space="0" w:color="000000"/>
              <w:bottom w:val="single" w:sz="4" w:space="0" w:color="000000"/>
              <w:right w:val="single" w:sz="4" w:space="0" w:color="000000"/>
            </w:tcBorders>
            <w:vAlign w:val="bottom"/>
          </w:tcPr>
          <w:p w14:paraId="7F1FB20F" w14:textId="77777777" w:rsidR="00C64C12" w:rsidRDefault="00C64C12">
            <w:pPr>
              <w:rPr>
                <w:rStyle w:val="H3Character"/>
              </w:rPr>
            </w:pPr>
          </w:p>
        </w:tc>
        <w:tc>
          <w:tcPr>
            <w:tcW w:w="465" w:type="pct"/>
            <w:tcBorders>
              <w:top w:val="single" w:sz="4" w:space="0" w:color="000000"/>
              <w:left w:val="single" w:sz="4" w:space="0" w:color="000000"/>
              <w:bottom w:val="single" w:sz="4" w:space="0" w:color="000000"/>
              <w:right w:val="single" w:sz="4" w:space="0" w:color="000000"/>
            </w:tcBorders>
            <w:vAlign w:val="bottom"/>
          </w:tcPr>
          <w:p w14:paraId="7DFEE24E" w14:textId="77777777" w:rsidR="00C64C12" w:rsidRDefault="00C64C12">
            <w:pPr>
              <w:rPr>
                <w:rStyle w:val="H3Character"/>
              </w:rPr>
            </w:pPr>
          </w:p>
        </w:tc>
        <w:tc>
          <w:tcPr>
            <w:tcW w:w="721" w:type="pct"/>
            <w:tcBorders>
              <w:top w:val="single" w:sz="4" w:space="0" w:color="000000"/>
              <w:left w:val="single" w:sz="4" w:space="0" w:color="000000"/>
              <w:bottom w:val="single" w:sz="4" w:space="0" w:color="000000"/>
              <w:right w:val="single" w:sz="4" w:space="0" w:color="000000"/>
            </w:tcBorders>
            <w:vAlign w:val="bottom"/>
          </w:tcPr>
          <w:p w14:paraId="363CCA17" w14:textId="77777777" w:rsidR="00C64C12" w:rsidRDefault="00C64C12">
            <w:pPr>
              <w:rPr>
                <w:rStyle w:val="H3Character"/>
              </w:rPr>
            </w:pPr>
          </w:p>
        </w:tc>
      </w:tr>
      <w:tr w:rsidR="00C64C12" w14:paraId="5EB17BC4" w14:textId="77777777" w:rsidTr="00C64C12">
        <w:trPr>
          <w:trHeight w:val="978"/>
        </w:trPr>
        <w:tc>
          <w:tcPr>
            <w:tcW w:w="516" w:type="pct"/>
            <w:tcBorders>
              <w:top w:val="single" w:sz="4" w:space="0" w:color="000000"/>
              <w:left w:val="single" w:sz="4" w:space="0" w:color="000000"/>
              <w:bottom w:val="single" w:sz="4" w:space="0" w:color="000000"/>
              <w:right w:val="single" w:sz="4" w:space="0" w:color="000000"/>
            </w:tcBorders>
            <w:shd w:val="clear" w:color="auto" w:fill="DBE5F1"/>
            <w:vAlign w:val="bottom"/>
            <w:hideMark/>
          </w:tcPr>
          <w:p w14:paraId="0669D9C2" w14:textId="77777777" w:rsidR="00C64C12" w:rsidRDefault="00C64C12">
            <w:pPr>
              <w:rPr>
                <w:rStyle w:val="H3Character"/>
              </w:rPr>
            </w:pPr>
            <w:r>
              <w:rPr>
                <w:rStyle w:val="H3Character"/>
              </w:rPr>
              <w:t>Six</w:t>
            </w:r>
          </w:p>
        </w:tc>
        <w:tc>
          <w:tcPr>
            <w:tcW w:w="648" w:type="pct"/>
            <w:tcBorders>
              <w:top w:val="single" w:sz="4" w:space="0" w:color="000000"/>
              <w:left w:val="single" w:sz="4" w:space="0" w:color="000000"/>
              <w:bottom w:val="single" w:sz="4" w:space="0" w:color="000000"/>
              <w:right w:val="single" w:sz="4" w:space="0" w:color="000000"/>
            </w:tcBorders>
            <w:vAlign w:val="bottom"/>
          </w:tcPr>
          <w:p w14:paraId="25D388F9" w14:textId="77777777" w:rsidR="00C64C12" w:rsidRDefault="00C64C12">
            <w:pPr>
              <w:rPr>
                <w:rStyle w:val="H3Character"/>
              </w:rPr>
            </w:pPr>
          </w:p>
        </w:tc>
        <w:tc>
          <w:tcPr>
            <w:tcW w:w="544" w:type="pct"/>
            <w:tcBorders>
              <w:top w:val="single" w:sz="4" w:space="0" w:color="000000"/>
              <w:left w:val="single" w:sz="4" w:space="0" w:color="000000"/>
              <w:bottom w:val="single" w:sz="4" w:space="0" w:color="000000"/>
              <w:right w:val="single" w:sz="4" w:space="0" w:color="000000"/>
            </w:tcBorders>
            <w:vAlign w:val="bottom"/>
          </w:tcPr>
          <w:p w14:paraId="3F3A735A" w14:textId="77777777" w:rsidR="00C64C12" w:rsidRDefault="00C64C12">
            <w:pPr>
              <w:rPr>
                <w:rStyle w:val="H3Character"/>
              </w:rPr>
            </w:pPr>
          </w:p>
        </w:tc>
        <w:tc>
          <w:tcPr>
            <w:tcW w:w="772" w:type="pct"/>
            <w:tcBorders>
              <w:top w:val="single" w:sz="4" w:space="0" w:color="000000"/>
              <w:left w:val="single" w:sz="4" w:space="0" w:color="000000"/>
              <w:bottom w:val="single" w:sz="4" w:space="0" w:color="000000"/>
              <w:right w:val="single" w:sz="4" w:space="0" w:color="000000"/>
            </w:tcBorders>
            <w:vAlign w:val="bottom"/>
          </w:tcPr>
          <w:p w14:paraId="406814B1" w14:textId="77777777" w:rsidR="00C64C12" w:rsidRDefault="00C64C12">
            <w:pPr>
              <w:rPr>
                <w:rStyle w:val="H3Character"/>
              </w:rPr>
            </w:pPr>
          </w:p>
        </w:tc>
        <w:tc>
          <w:tcPr>
            <w:tcW w:w="712" w:type="pct"/>
            <w:tcBorders>
              <w:top w:val="single" w:sz="4" w:space="0" w:color="000000"/>
              <w:left w:val="single" w:sz="4" w:space="0" w:color="000000"/>
              <w:bottom w:val="single" w:sz="4" w:space="0" w:color="000000"/>
              <w:right w:val="single" w:sz="4" w:space="0" w:color="000000"/>
            </w:tcBorders>
            <w:vAlign w:val="bottom"/>
          </w:tcPr>
          <w:p w14:paraId="73EEB1B3" w14:textId="77777777" w:rsidR="00C64C12" w:rsidRDefault="00C64C12">
            <w:pPr>
              <w:rPr>
                <w:rStyle w:val="H3Character"/>
              </w:rPr>
            </w:pPr>
          </w:p>
        </w:tc>
        <w:tc>
          <w:tcPr>
            <w:tcW w:w="623" w:type="pct"/>
            <w:tcBorders>
              <w:top w:val="single" w:sz="4" w:space="0" w:color="000000"/>
              <w:left w:val="single" w:sz="4" w:space="0" w:color="000000"/>
              <w:bottom w:val="single" w:sz="4" w:space="0" w:color="000000"/>
              <w:right w:val="single" w:sz="4" w:space="0" w:color="000000"/>
            </w:tcBorders>
            <w:vAlign w:val="bottom"/>
          </w:tcPr>
          <w:p w14:paraId="27241358" w14:textId="77777777" w:rsidR="00C64C12" w:rsidRDefault="00C64C12">
            <w:pPr>
              <w:rPr>
                <w:rStyle w:val="H3Character"/>
              </w:rPr>
            </w:pPr>
          </w:p>
        </w:tc>
        <w:tc>
          <w:tcPr>
            <w:tcW w:w="465" w:type="pct"/>
            <w:tcBorders>
              <w:top w:val="single" w:sz="4" w:space="0" w:color="000000"/>
              <w:left w:val="single" w:sz="4" w:space="0" w:color="000000"/>
              <w:bottom w:val="single" w:sz="4" w:space="0" w:color="000000"/>
              <w:right w:val="single" w:sz="4" w:space="0" w:color="000000"/>
            </w:tcBorders>
            <w:vAlign w:val="bottom"/>
          </w:tcPr>
          <w:p w14:paraId="2E06DF6D" w14:textId="77777777" w:rsidR="00C64C12" w:rsidRDefault="00C64C12">
            <w:pPr>
              <w:rPr>
                <w:rStyle w:val="H3Character"/>
              </w:rPr>
            </w:pPr>
          </w:p>
        </w:tc>
        <w:tc>
          <w:tcPr>
            <w:tcW w:w="721" w:type="pct"/>
            <w:tcBorders>
              <w:top w:val="single" w:sz="4" w:space="0" w:color="000000"/>
              <w:left w:val="single" w:sz="4" w:space="0" w:color="000000"/>
              <w:bottom w:val="single" w:sz="4" w:space="0" w:color="000000"/>
              <w:right w:val="single" w:sz="4" w:space="0" w:color="000000"/>
            </w:tcBorders>
            <w:vAlign w:val="bottom"/>
          </w:tcPr>
          <w:p w14:paraId="58B624E0" w14:textId="77777777" w:rsidR="00C64C12" w:rsidRDefault="00C64C12">
            <w:pPr>
              <w:rPr>
                <w:rStyle w:val="H3Character"/>
              </w:rPr>
            </w:pPr>
          </w:p>
        </w:tc>
      </w:tr>
      <w:tr w:rsidR="00C64C12" w14:paraId="7C761C66" w14:textId="77777777" w:rsidTr="00C64C12">
        <w:trPr>
          <w:trHeight w:val="978"/>
        </w:trPr>
        <w:tc>
          <w:tcPr>
            <w:tcW w:w="516" w:type="pct"/>
            <w:tcBorders>
              <w:top w:val="single" w:sz="4" w:space="0" w:color="000000"/>
              <w:left w:val="single" w:sz="4" w:space="0" w:color="000000"/>
              <w:bottom w:val="single" w:sz="4" w:space="0" w:color="000000"/>
              <w:right w:val="single" w:sz="4" w:space="0" w:color="000000"/>
            </w:tcBorders>
            <w:shd w:val="clear" w:color="auto" w:fill="DBE5F1"/>
            <w:vAlign w:val="bottom"/>
            <w:hideMark/>
          </w:tcPr>
          <w:p w14:paraId="59E5F89A" w14:textId="77777777" w:rsidR="00C64C12" w:rsidRDefault="00C64C12">
            <w:pPr>
              <w:rPr>
                <w:rStyle w:val="H3Character"/>
              </w:rPr>
            </w:pPr>
            <w:r>
              <w:rPr>
                <w:rStyle w:val="H3Character"/>
              </w:rPr>
              <w:t>Seven</w:t>
            </w:r>
          </w:p>
        </w:tc>
        <w:tc>
          <w:tcPr>
            <w:tcW w:w="648" w:type="pct"/>
            <w:tcBorders>
              <w:top w:val="single" w:sz="4" w:space="0" w:color="000000"/>
              <w:left w:val="single" w:sz="4" w:space="0" w:color="000000"/>
              <w:bottom w:val="single" w:sz="4" w:space="0" w:color="000000"/>
              <w:right w:val="single" w:sz="4" w:space="0" w:color="000000"/>
            </w:tcBorders>
            <w:vAlign w:val="bottom"/>
          </w:tcPr>
          <w:p w14:paraId="667F0316" w14:textId="77777777" w:rsidR="00C64C12" w:rsidRDefault="00C64C12">
            <w:pPr>
              <w:rPr>
                <w:rStyle w:val="H3Character"/>
              </w:rPr>
            </w:pPr>
          </w:p>
        </w:tc>
        <w:tc>
          <w:tcPr>
            <w:tcW w:w="544" w:type="pct"/>
            <w:tcBorders>
              <w:top w:val="single" w:sz="4" w:space="0" w:color="000000"/>
              <w:left w:val="single" w:sz="4" w:space="0" w:color="000000"/>
              <w:bottom w:val="single" w:sz="4" w:space="0" w:color="000000"/>
              <w:right w:val="single" w:sz="4" w:space="0" w:color="000000"/>
            </w:tcBorders>
            <w:vAlign w:val="bottom"/>
          </w:tcPr>
          <w:p w14:paraId="31A64659" w14:textId="77777777" w:rsidR="00C64C12" w:rsidRDefault="00C64C12">
            <w:pPr>
              <w:rPr>
                <w:rStyle w:val="H3Character"/>
              </w:rPr>
            </w:pPr>
          </w:p>
        </w:tc>
        <w:tc>
          <w:tcPr>
            <w:tcW w:w="772" w:type="pct"/>
            <w:tcBorders>
              <w:top w:val="single" w:sz="4" w:space="0" w:color="000000"/>
              <w:left w:val="single" w:sz="4" w:space="0" w:color="000000"/>
              <w:bottom w:val="single" w:sz="4" w:space="0" w:color="000000"/>
              <w:right w:val="single" w:sz="4" w:space="0" w:color="000000"/>
            </w:tcBorders>
            <w:vAlign w:val="bottom"/>
          </w:tcPr>
          <w:p w14:paraId="52E598A0" w14:textId="77777777" w:rsidR="00C64C12" w:rsidRDefault="00C64C12">
            <w:pPr>
              <w:rPr>
                <w:rStyle w:val="H3Character"/>
              </w:rPr>
            </w:pPr>
          </w:p>
        </w:tc>
        <w:tc>
          <w:tcPr>
            <w:tcW w:w="712" w:type="pct"/>
            <w:tcBorders>
              <w:top w:val="single" w:sz="4" w:space="0" w:color="000000"/>
              <w:left w:val="single" w:sz="4" w:space="0" w:color="000000"/>
              <w:bottom w:val="single" w:sz="4" w:space="0" w:color="000000"/>
              <w:right w:val="single" w:sz="4" w:space="0" w:color="000000"/>
            </w:tcBorders>
            <w:vAlign w:val="bottom"/>
          </w:tcPr>
          <w:p w14:paraId="4D1D193A" w14:textId="77777777" w:rsidR="00C64C12" w:rsidRDefault="00C64C12">
            <w:pPr>
              <w:rPr>
                <w:rStyle w:val="H3Character"/>
              </w:rPr>
            </w:pPr>
          </w:p>
        </w:tc>
        <w:tc>
          <w:tcPr>
            <w:tcW w:w="623" w:type="pct"/>
            <w:tcBorders>
              <w:top w:val="single" w:sz="4" w:space="0" w:color="000000"/>
              <w:left w:val="single" w:sz="4" w:space="0" w:color="000000"/>
              <w:bottom w:val="single" w:sz="4" w:space="0" w:color="000000"/>
              <w:right w:val="single" w:sz="4" w:space="0" w:color="000000"/>
            </w:tcBorders>
            <w:vAlign w:val="bottom"/>
          </w:tcPr>
          <w:p w14:paraId="705D9D82" w14:textId="77777777" w:rsidR="00C64C12" w:rsidRDefault="00C64C12">
            <w:pPr>
              <w:rPr>
                <w:rStyle w:val="H3Character"/>
              </w:rPr>
            </w:pPr>
          </w:p>
        </w:tc>
        <w:tc>
          <w:tcPr>
            <w:tcW w:w="465" w:type="pct"/>
            <w:tcBorders>
              <w:top w:val="single" w:sz="4" w:space="0" w:color="000000"/>
              <w:left w:val="single" w:sz="4" w:space="0" w:color="000000"/>
              <w:bottom w:val="single" w:sz="4" w:space="0" w:color="000000"/>
              <w:right w:val="single" w:sz="4" w:space="0" w:color="000000"/>
            </w:tcBorders>
            <w:vAlign w:val="bottom"/>
          </w:tcPr>
          <w:p w14:paraId="52708374" w14:textId="77777777" w:rsidR="00C64C12" w:rsidRDefault="00C64C12">
            <w:pPr>
              <w:rPr>
                <w:rStyle w:val="H3Character"/>
              </w:rPr>
            </w:pPr>
          </w:p>
        </w:tc>
        <w:tc>
          <w:tcPr>
            <w:tcW w:w="721" w:type="pct"/>
            <w:tcBorders>
              <w:top w:val="single" w:sz="4" w:space="0" w:color="000000"/>
              <w:left w:val="single" w:sz="4" w:space="0" w:color="000000"/>
              <w:bottom w:val="single" w:sz="4" w:space="0" w:color="000000"/>
              <w:right w:val="single" w:sz="4" w:space="0" w:color="000000"/>
            </w:tcBorders>
            <w:vAlign w:val="bottom"/>
          </w:tcPr>
          <w:p w14:paraId="416FE377" w14:textId="77777777" w:rsidR="00C64C12" w:rsidRDefault="00C64C12">
            <w:pPr>
              <w:rPr>
                <w:rStyle w:val="H3Character"/>
              </w:rPr>
            </w:pPr>
          </w:p>
        </w:tc>
      </w:tr>
      <w:tr w:rsidR="00C64C12" w14:paraId="05FD3F10" w14:textId="77777777" w:rsidTr="00C64C12">
        <w:trPr>
          <w:trHeight w:val="978"/>
        </w:trPr>
        <w:tc>
          <w:tcPr>
            <w:tcW w:w="516" w:type="pct"/>
            <w:tcBorders>
              <w:top w:val="single" w:sz="4" w:space="0" w:color="000000"/>
              <w:left w:val="single" w:sz="4" w:space="0" w:color="000000"/>
              <w:bottom w:val="single" w:sz="4" w:space="0" w:color="000000"/>
              <w:right w:val="single" w:sz="4" w:space="0" w:color="000000"/>
            </w:tcBorders>
            <w:shd w:val="clear" w:color="auto" w:fill="DBE5F1"/>
            <w:vAlign w:val="bottom"/>
            <w:hideMark/>
          </w:tcPr>
          <w:p w14:paraId="5A2C82E5" w14:textId="77777777" w:rsidR="00C64C12" w:rsidRDefault="00C64C12">
            <w:pPr>
              <w:rPr>
                <w:rStyle w:val="H3Character"/>
              </w:rPr>
            </w:pPr>
            <w:r>
              <w:rPr>
                <w:rStyle w:val="H3Character"/>
              </w:rPr>
              <w:t>Eight</w:t>
            </w:r>
          </w:p>
        </w:tc>
        <w:tc>
          <w:tcPr>
            <w:tcW w:w="648" w:type="pct"/>
            <w:tcBorders>
              <w:top w:val="single" w:sz="4" w:space="0" w:color="000000"/>
              <w:left w:val="single" w:sz="4" w:space="0" w:color="000000"/>
              <w:bottom w:val="single" w:sz="4" w:space="0" w:color="000000"/>
              <w:right w:val="single" w:sz="4" w:space="0" w:color="000000"/>
            </w:tcBorders>
            <w:vAlign w:val="bottom"/>
          </w:tcPr>
          <w:p w14:paraId="78A65F2F" w14:textId="77777777" w:rsidR="00C64C12" w:rsidRDefault="00C64C12">
            <w:pPr>
              <w:rPr>
                <w:rStyle w:val="H3Character"/>
              </w:rPr>
            </w:pPr>
          </w:p>
        </w:tc>
        <w:tc>
          <w:tcPr>
            <w:tcW w:w="544" w:type="pct"/>
            <w:tcBorders>
              <w:top w:val="single" w:sz="4" w:space="0" w:color="000000"/>
              <w:left w:val="single" w:sz="4" w:space="0" w:color="000000"/>
              <w:bottom w:val="single" w:sz="4" w:space="0" w:color="000000"/>
              <w:right w:val="single" w:sz="4" w:space="0" w:color="000000"/>
            </w:tcBorders>
            <w:vAlign w:val="bottom"/>
          </w:tcPr>
          <w:p w14:paraId="219E7FAB" w14:textId="77777777" w:rsidR="00C64C12" w:rsidRDefault="00C64C12">
            <w:pPr>
              <w:rPr>
                <w:rStyle w:val="H3Character"/>
              </w:rPr>
            </w:pPr>
          </w:p>
        </w:tc>
        <w:tc>
          <w:tcPr>
            <w:tcW w:w="772" w:type="pct"/>
            <w:tcBorders>
              <w:top w:val="single" w:sz="4" w:space="0" w:color="000000"/>
              <w:left w:val="single" w:sz="4" w:space="0" w:color="000000"/>
              <w:bottom w:val="single" w:sz="4" w:space="0" w:color="000000"/>
              <w:right w:val="single" w:sz="4" w:space="0" w:color="000000"/>
            </w:tcBorders>
            <w:vAlign w:val="bottom"/>
          </w:tcPr>
          <w:p w14:paraId="589484AF" w14:textId="77777777" w:rsidR="00C64C12" w:rsidRDefault="00C64C12">
            <w:pPr>
              <w:rPr>
                <w:rStyle w:val="H3Character"/>
              </w:rPr>
            </w:pPr>
          </w:p>
        </w:tc>
        <w:tc>
          <w:tcPr>
            <w:tcW w:w="712" w:type="pct"/>
            <w:tcBorders>
              <w:top w:val="single" w:sz="4" w:space="0" w:color="000000"/>
              <w:left w:val="single" w:sz="4" w:space="0" w:color="000000"/>
              <w:bottom w:val="single" w:sz="4" w:space="0" w:color="000000"/>
              <w:right w:val="single" w:sz="4" w:space="0" w:color="000000"/>
            </w:tcBorders>
            <w:vAlign w:val="bottom"/>
          </w:tcPr>
          <w:p w14:paraId="54B304F1" w14:textId="77777777" w:rsidR="00C64C12" w:rsidRDefault="00C64C12">
            <w:pPr>
              <w:rPr>
                <w:rStyle w:val="H3Character"/>
              </w:rPr>
            </w:pPr>
          </w:p>
        </w:tc>
        <w:tc>
          <w:tcPr>
            <w:tcW w:w="623" w:type="pct"/>
            <w:tcBorders>
              <w:top w:val="single" w:sz="4" w:space="0" w:color="000000"/>
              <w:left w:val="single" w:sz="4" w:space="0" w:color="000000"/>
              <w:bottom w:val="single" w:sz="4" w:space="0" w:color="000000"/>
              <w:right w:val="single" w:sz="4" w:space="0" w:color="000000"/>
            </w:tcBorders>
            <w:vAlign w:val="bottom"/>
          </w:tcPr>
          <w:p w14:paraId="72D16372" w14:textId="77777777" w:rsidR="00C64C12" w:rsidRDefault="00C64C12">
            <w:pPr>
              <w:rPr>
                <w:rStyle w:val="H3Character"/>
              </w:rPr>
            </w:pPr>
          </w:p>
        </w:tc>
        <w:tc>
          <w:tcPr>
            <w:tcW w:w="465" w:type="pct"/>
            <w:tcBorders>
              <w:top w:val="single" w:sz="4" w:space="0" w:color="000000"/>
              <w:left w:val="single" w:sz="4" w:space="0" w:color="000000"/>
              <w:bottom w:val="single" w:sz="4" w:space="0" w:color="000000"/>
              <w:right w:val="single" w:sz="4" w:space="0" w:color="000000"/>
            </w:tcBorders>
            <w:vAlign w:val="bottom"/>
          </w:tcPr>
          <w:p w14:paraId="65E0FAB5" w14:textId="77777777" w:rsidR="00C64C12" w:rsidRDefault="00C64C12">
            <w:pPr>
              <w:rPr>
                <w:rStyle w:val="H3Character"/>
              </w:rPr>
            </w:pPr>
          </w:p>
        </w:tc>
        <w:tc>
          <w:tcPr>
            <w:tcW w:w="721" w:type="pct"/>
            <w:tcBorders>
              <w:top w:val="single" w:sz="4" w:space="0" w:color="000000"/>
              <w:left w:val="single" w:sz="4" w:space="0" w:color="000000"/>
              <w:bottom w:val="single" w:sz="4" w:space="0" w:color="000000"/>
              <w:right w:val="single" w:sz="4" w:space="0" w:color="000000"/>
            </w:tcBorders>
            <w:vAlign w:val="bottom"/>
          </w:tcPr>
          <w:p w14:paraId="02FED9FC" w14:textId="77777777" w:rsidR="00C64C12" w:rsidRDefault="00C64C12">
            <w:pPr>
              <w:rPr>
                <w:rStyle w:val="H3Character"/>
              </w:rPr>
            </w:pPr>
          </w:p>
        </w:tc>
      </w:tr>
      <w:tr w:rsidR="00C64C12" w14:paraId="7F6B7713" w14:textId="77777777" w:rsidTr="00C64C12">
        <w:trPr>
          <w:trHeight w:val="978"/>
        </w:trPr>
        <w:tc>
          <w:tcPr>
            <w:tcW w:w="516" w:type="pct"/>
            <w:tcBorders>
              <w:top w:val="single" w:sz="4" w:space="0" w:color="000000"/>
              <w:left w:val="single" w:sz="4" w:space="0" w:color="000000"/>
              <w:bottom w:val="single" w:sz="4" w:space="0" w:color="000000"/>
              <w:right w:val="single" w:sz="4" w:space="0" w:color="000000"/>
            </w:tcBorders>
            <w:shd w:val="clear" w:color="auto" w:fill="DBE5F1"/>
            <w:vAlign w:val="bottom"/>
            <w:hideMark/>
          </w:tcPr>
          <w:p w14:paraId="5F690A3A" w14:textId="77777777" w:rsidR="00C64C12" w:rsidRDefault="00C64C12">
            <w:pPr>
              <w:rPr>
                <w:rStyle w:val="H3Character"/>
              </w:rPr>
            </w:pPr>
            <w:r>
              <w:rPr>
                <w:rStyle w:val="H3Character"/>
              </w:rPr>
              <w:t>Nine</w:t>
            </w:r>
          </w:p>
        </w:tc>
        <w:tc>
          <w:tcPr>
            <w:tcW w:w="648" w:type="pct"/>
            <w:tcBorders>
              <w:top w:val="single" w:sz="4" w:space="0" w:color="000000"/>
              <w:left w:val="single" w:sz="4" w:space="0" w:color="000000"/>
              <w:bottom w:val="single" w:sz="4" w:space="0" w:color="000000"/>
              <w:right w:val="single" w:sz="4" w:space="0" w:color="000000"/>
            </w:tcBorders>
            <w:vAlign w:val="bottom"/>
          </w:tcPr>
          <w:p w14:paraId="5BBA337E" w14:textId="77777777" w:rsidR="00C64C12" w:rsidRDefault="00C64C12">
            <w:pPr>
              <w:rPr>
                <w:rStyle w:val="H3Character"/>
              </w:rPr>
            </w:pPr>
          </w:p>
        </w:tc>
        <w:tc>
          <w:tcPr>
            <w:tcW w:w="544" w:type="pct"/>
            <w:tcBorders>
              <w:top w:val="single" w:sz="4" w:space="0" w:color="000000"/>
              <w:left w:val="single" w:sz="4" w:space="0" w:color="000000"/>
              <w:bottom w:val="single" w:sz="4" w:space="0" w:color="000000"/>
              <w:right w:val="single" w:sz="4" w:space="0" w:color="000000"/>
            </w:tcBorders>
            <w:vAlign w:val="bottom"/>
          </w:tcPr>
          <w:p w14:paraId="115650ED" w14:textId="77777777" w:rsidR="00C64C12" w:rsidRDefault="00C64C12">
            <w:pPr>
              <w:rPr>
                <w:rStyle w:val="H3Character"/>
              </w:rPr>
            </w:pPr>
          </w:p>
        </w:tc>
        <w:tc>
          <w:tcPr>
            <w:tcW w:w="772" w:type="pct"/>
            <w:tcBorders>
              <w:top w:val="single" w:sz="4" w:space="0" w:color="000000"/>
              <w:left w:val="single" w:sz="4" w:space="0" w:color="000000"/>
              <w:bottom w:val="single" w:sz="4" w:space="0" w:color="000000"/>
              <w:right w:val="single" w:sz="4" w:space="0" w:color="000000"/>
            </w:tcBorders>
            <w:vAlign w:val="bottom"/>
          </w:tcPr>
          <w:p w14:paraId="376B5A02" w14:textId="77777777" w:rsidR="00C64C12" w:rsidRDefault="00C64C12">
            <w:pPr>
              <w:rPr>
                <w:rStyle w:val="H3Character"/>
              </w:rPr>
            </w:pPr>
          </w:p>
        </w:tc>
        <w:tc>
          <w:tcPr>
            <w:tcW w:w="712" w:type="pct"/>
            <w:tcBorders>
              <w:top w:val="single" w:sz="4" w:space="0" w:color="000000"/>
              <w:left w:val="single" w:sz="4" w:space="0" w:color="000000"/>
              <w:bottom w:val="single" w:sz="4" w:space="0" w:color="000000"/>
              <w:right w:val="single" w:sz="4" w:space="0" w:color="000000"/>
            </w:tcBorders>
            <w:vAlign w:val="bottom"/>
          </w:tcPr>
          <w:p w14:paraId="2C68C443" w14:textId="77777777" w:rsidR="00C64C12" w:rsidRDefault="00C64C12">
            <w:pPr>
              <w:rPr>
                <w:rStyle w:val="H3Character"/>
              </w:rPr>
            </w:pPr>
          </w:p>
        </w:tc>
        <w:tc>
          <w:tcPr>
            <w:tcW w:w="623" w:type="pct"/>
            <w:tcBorders>
              <w:top w:val="single" w:sz="4" w:space="0" w:color="000000"/>
              <w:left w:val="single" w:sz="4" w:space="0" w:color="000000"/>
              <w:bottom w:val="single" w:sz="4" w:space="0" w:color="000000"/>
              <w:right w:val="single" w:sz="4" w:space="0" w:color="000000"/>
            </w:tcBorders>
            <w:vAlign w:val="bottom"/>
          </w:tcPr>
          <w:p w14:paraId="4A3E0765" w14:textId="77777777" w:rsidR="00C64C12" w:rsidRDefault="00C64C12">
            <w:pPr>
              <w:rPr>
                <w:rStyle w:val="H3Character"/>
              </w:rPr>
            </w:pPr>
          </w:p>
        </w:tc>
        <w:tc>
          <w:tcPr>
            <w:tcW w:w="465" w:type="pct"/>
            <w:tcBorders>
              <w:top w:val="single" w:sz="4" w:space="0" w:color="000000"/>
              <w:left w:val="single" w:sz="4" w:space="0" w:color="000000"/>
              <w:bottom w:val="single" w:sz="4" w:space="0" w:color="000000"/>
              <w:right w:val="single" w:sz="4" w:space="0" w:color="000000"/>
            </w:tcBorders>
            <w:vAlign w:val="bottom"/>
          </w:tcPr>
          <w:p w14:paraId="48AE8B5A" w14:textId="77777777" w:rsidR="00C64C12" w:rsidRDefault="00C64C12">
            <w:pPr>
              <w:rPr>
                <w:rStyle w:val="H3Character"/>
              </w:rPr>
            </w:pPr>
          </w:p>
        </w:tc>
        <w:tc>
          <w:tcPr>
            <w:tcW w:w="721" w:type="pct"/>
            <w:tcBorders>
              <w:top w:val="single" w:sz="4" w:space="0" w:color="000000"/>
              <w:left w:val="single" w:sz="4" w:space="0" w:color="000000"/>
              <w:bottom w:val="single" w:sz="4" w:space="0" w:color="000000"/>
              <w:right w:val="single" w:sz="4" w:space="0" w:color="000000"/>
            </w:tcBorders>
            <w:vAlign w:val="bottom"/>
          </w:tcPr>
          <w:p w14:paraId="6B24D77B" w14:textId="77777777" w:rsidR="00C64C12" w:rsidRDefault="00C64C12">
            <w:pPr>
              <w:rPr>
                <w:rStyle w:val="H3Character"/>
              </w:rPr>
            </w:pPr>
          </w:p>
        </w:tc>
      </w:tr>
      <w:tr w:rsidR="00C64C12" w14:paraId="54DB27ED" w14:textId="77777777" w:rsidTr="00C64C12">
        <w:trPr>
          <w:trHeight w:val="978"/>
        </w:trPr>
        <w:tc>
          <w:tcPr>
            <w:tcW w:w="516" w:type="pct"/>
            <w:tcBorders>
              <w:top w:val="single" w:sz="4" w:space="0" w:color="000000"/>
              <w:left w:val="single" w:sz="4" w:space="0" w:color="000000"/>
              <w:bottom w:val="single" w:sz="4" w:space="0" w:color="000000"/>
              <w:right w:val="single" w:sz="4" w:space="0" w:color="000000"/>
            </w:tcBorders>
            <w:shd w:val="clear" w:color="auto" w:fill="DBE5F1"/>
            <w:vAlign w:val="bottom"/>
            <w:hideMark/>
          </w:tcPr>
          <w:p w14:paraId="58C41B99" w14:textId="77777777" w:rsidR="00C64C12" w:rsidRDefault="00C64C12">
            <w:pPr>
              <w:rPr>
                <w:rStyle w:val="H3Character"/>
              </w:rPr>
            </w:pPr>
            <w:r>
              <w:rPr>
                <w:rStyle w:val="H3Character"/>
              </w:rPr>
              <w:t>Ten</w:t>
            </w:r>
          </w:p>
        </w:tc>
        <w:tc>
          <w:tcPr>
            <w:tcW w:w="648" w:type="pct"/>
            <w:tcBorders>
              <w:top w:val="single" w:sz="4" w:space="0" w:color="000000"/>
              <w:left w:val="single" w:sz="4" w:space="0" w:color="000000"/>
              <w:bottom w:val="single" w:sz="4" w:space="0" w:color="000000"/>
              <w:right w:val="single" w:sz="4" w:space="0" w:color="000000"/>
            </w:tcBorders>
            <w:vAlign w:val="bottom"/>
          </w:tcPr>
          <w:p w14:paraId="7663949F" w14:textId="77777777" w:rsidR="00C64C12" w:rsidRDefault="00C64C12">
            <w:pPr>
              <w:rPr>
                <w:rStyle w:val="H3Character"/>
              </w:rPr>
            </w:pPr>
          </w:p>
        </w:tc>
        <w:tc>
          <w:tcPr>
            <w:tcW w:w="544" w:type="pct"/>
            <w:tcBorders>
              <w:top w:val="single" w:sz="4" w:space="0" w:color="000000"/>
              <w:left w:val="single" w:sz="4" w:space="0" w:color="000000"/>
              <w:bottom w:val="single" w:sz="4" w:space="0" w:color="000000"/>
              <w:right w:val="single" w:sz="4" w:space="0" w:color="000000"/>
            </w:tcBorders>
            <w:vAlign w:val="bottom"/>
          </w:tcPr>
          <w:p w14:paraId="65498202" w14:textId="77777777" w:rsidR="00C64C12" w:rsidRDefault="00C64C12">
            <w:pPr>
              <w:rPr>
                <w:rStyle w:val="H3Character"/>
              </w:rPr>
            </w:pPr>
          </w:p>
        </w:tc>
        <w:tc>
          <w:tcPr>
            <w:tcW w:w="772" w:type="pct"/>
            <w:tcBorders>
              <w:top w:val="single" w:sz="4" w:space="0" w:color="000000"/>
              <w:left w:val="single" w:sz="4" w:space="0" w:color="000000"/>
              <w:bottom w:val="single" w:sz="4" w:space="0" w:color="000000"/>
              <w:right w:val="single" w:sz="4" w:space="0" w:color="000000"/>
            </w:tcBorders>
            <w:vAlign w:val="bottom"/>
          </w:tcPr>
          <w:p w14:paraId="500D7672" w14:textId="77777777" w:rsidR="00C64C12" w:rsidRDefault="00C64C12">
            <w:pPr>
              <w:rPr>
                <w:rStyle w:val="H3Character"/>
              </w:rPr>
            </w:pPr>
          </w:p>
        </w:tc>
        <w:tc>
          <w:tcPr>
            <w:tcW w:w="712" w:type="pct"/>
            <w:tcBorders>
              <w:top w:val="single" w:sz="4" w:space="0" w:color="000000"/>
              <w:left w:val="single" w:sz="4" w:space="0" w:color="000000"/>
              <w:bottom w:val="single" w:sz="4" w:space="0" w:color="000000"/>
              <w:right w:val="single" w:sz="4" w:space="0" w:color="000000"/>
            </w:tcBorders>
            <w:vAlign w:val="bottom"/>
          </w:tcPr>
          <w:p w14:paraId="2F85C696" w14:textId="77777777" w:rsidR="00C64C12" w:rsidRDefault="00C64C12">
            <w:pPr>
              <w:rPr>
                <w:rStyle w:val="H3Character"/>
              </w:rPr>
            </w:pPr>
          </w:p>
        </w:tc>
        <w:tc>
          <w:tcPr>
            <w:tcW w:w="623" w:type="pct"/>
            <w:tcBorders>
              <w:top w:val="single" w:sz="4" w:space="0" w:color="000000"/>
              <w:left w:val="single" w:sz="4" w:space="0" w:color="000000"/>
              <w:bottom w:val="single" w:sz="4" w:space="0" w:color="000000"/>
              <w:right w:val="single" w:sz="4" w:space="0" w:color="000000"/>
            </w:tcBorders>
            <w:vAlign w:val="bottom"/>
          </w:tcPr>
          <w:p w14:paraId="3A2033CC" w14:textId="77777777" w:rsidR="00C64C12" w:rsidRDefault="00C64C12">
            <w:pPr>
              <w:rPr>
                <w:rStyle w:val="H3Character"/>
              </w:rPr>
            </w:pPr>
          </w:p>
        </w:tc>
        <w:tc>
          <w:tcPr>
            <w:tcW w:w="465" w:type="pct"/>
            <w:tcBorders>
              <w:top w:val="single" w:sz="4" w:space="0" w:color="000000"/>
              <w:left w:val="single" w:sz="4" w:space="0" w:color="000000"/>
              <w:bottom w:val="single" w:sz="4" w:space="0" w:color="000000"/>
              <w:right w:val="single" w:sz="4" w:space="0" w:color="000000"/>
            </w:tcBorders>
            <w:vAlign w:val="bottom"/>
          </w:tcPr>
          <w:p w14:paraId="006FE1A5" w14:textId="77777777" w:rsidR="00C64C12" w:rsidRDefault="00C64C12">
            <w:pPr>
              <w:rPr>
                <w:rStyle w:val="H3Character"/>
              </w:rPr>
            </w:pPr>
          </w:p>
        </w:tc>
        <w:tc>
          <w:tcPr>
            <w:tcW w:w="721" w:type="pct"/>
            <w:tcBorders>
              <w:top w:val="single" w:sz="4" w:space="0" w:color="000000"/>
              <w:left w:val="single" w:sz="4" w:space="0" w:color="000000"/>
              <w:bottom w:val="single" w:sz="4" w:space="0" w:color="000000"/>
              <w:right w:val="single" w:sz="4" w:space="0" w:color="000000"/>
            </w:tcBorders>
            <w:vAlign w:val="bottom"/>
          </w:tcPr>
          <w:p w14:paraId="5F3023D2" w14:textId="77777777" w:rsidR="00C64C12" w:rsidRDefault="00C64C12">
            <w:pPr>
              <w:rPr>
                <w:rStyle w:val="H3Character"/>
              </w:rPr>
            </w:pPr>
          </w:p>
        </w:tc>
      </w:tr>
      <w:tr w:rsidR="00C64C12" w14:paraId="4EB67A7F" w14:textId="77777777" w:rsidTr="00C64C12">
        <w:trPr>
          <w:trHeight w:val="978"/>
        </w:trPr>
        <w:tc>
          <w:tcPr>
            <w:tcW w:w="516" w:type="pct"/>
            <w:tcBorders>
              <w:top w:val="single" w:sz="4" w:space="0" w:color="000000"/>
              <w:left w:val="single" w:sz="4" w:space="0" w:color="000000"/>
              <w:bottom w:val="single" w:sz="4" w:space="0" w:color="000000"/>
              <w:right w:val="single" w:sz="4" w:space="0" w:color="000000"/>
            </w:tcBorders>
            <w:shd w:val="clear" w:color="auto" w:fill="DBE5F1"/>
            <w:vAlign w:val="bottom"/>
            <w:hideMark/>
          </w:tcPr>
          <w:p w14:paraId="76977EF8" w14:textId="77777777" w:rsidR="00C64C12" w:rsidRDefault="00C64C12">
            <w:pPr>
              <w:rPr>
                <w:rStyle w:val="H3Character"/>
              </w:rPr>
            </w:pPr>
            <w:r>
              <w:rPr>
                <w:rStyle w:val="H3Character"/>
              </w:rPr>
              <w:t>Eleven</w:t>
            </w:r>
          </w:p>
        </w:tc>
        <w:tc>
          <w:tcPr>
            <w:tcW w:w="648" w:type="pct"/>
            <w:tcBorders>
              <w:top w:val="single" w:sz="4" w:space="0" w:color="000000"/>
              <w:left w:val="single" w:sz="4" w:space="0" w:color="000000"/>
              <w:bottom w:val="single" w:sz="4" w:space="0" w:color="000000"/>
              <w:right w:val="single" w:sz="4" w:space="0" w:color="000000"/>
            </w:tcBorders>
            <w:vAlign w:val="bottom"/>
          </w:tcPr>
          <w:p w14:paraId="2CEEE210" w14:textId="77777777" w:rsidR="00C64C12" w:rsidRDefault="00C64C12">
            <w:pPr>
              <w:rPr>
                <w:rStyle w:val="H3Character"/>
              </w:rPr>
            </w:pPr>
          </w:p>
        </w:tc>
        <w:tc>
          <w:tcPr>
            <w:tcW w:w="544" w:type="pct"/>
            <w:tcBorders>
              <w:top w:val="single" w:sz="4" w:space="0" w:color="000000"/>
              <w:left w:val="single" w:sz="4" w:space="0" w:color="000000"/>
              <w:bottom w:val="single" w:sz="4" w:space="0" w:color="000000"/>
              <w:right w:val="single" w:sz="4" w:space="0" w:color="000000"/>
            </w:tcBorders>
            <w:vAlign w:val="bottom"/>
          </w:tcPr>
          <w:p w14:paraId="63633DED" w14:textId="77777777" w:rsidR="00C64C12" w:rsidRDefault="00C64C12">
            <w:pPr>
              <w:rPr>
                <w:rStyle w:val="H3Character"/>
              </w:rPr>
            </w:pPr>
          </w:p>
        </w:tc>
        <w:tc>
          <w:tcPr>
            <w:tcW w:w="772" w:type="pct"/>
            <w:tcBorders>
              <w:top w:val="single" w:sz="4" w:space="0" w:color="000000"/>
              <w:left w:val="single" w:sz="4" w:space="0" w:color="000000"/>
              <w:bottom w:val="single" w:sz="4" w:space="0" w:color="000000"/>
              <w:right w:val="single" w:sz="4" w:space="0" w:color="000000"/>
            </w:tcBorders>
            <w:vAlign w:val="bottom"/>
          </w:tcPr>
          <w:p w14:paraId="714B9D30" w14:textId="77777777" w:rsidR="00C64C12" w:rsidRDefault="00C64C12">
            <w:pPr>
              <w:rPr>
                <w:rStyle w:val="H3Character"/>
              </w:rPr>
            </w:pPr>
          </w:p>
        </w:tc>
        <w:tc>
          <w:tcPr>
            <w:tcW w:w="712" w:type="pct"/>
            <w:tcBorders>
              <w:top w:val="single" w:sz="4" w:space="0" w:color="000000"/>
              <w:left w:val="single" w:sz="4" w:space="0" w:color="000000"/>
              <w:bottom w:val="single" w:sz="4" w:space="0" w:color="000000"/>
              <w:right w:val="single" w:sz="4" w:space="0" w:color="000000"/>
            </w:tcBorders>
            <w:vAlign w:val="bottom"/>
          </w:tcPr>
          <w:p w14:paraId="7CDA3072" w14:textId="77777777" w:rsidR="00C64C12" w:rsidRDefault="00C64C12">
            <w:pPr>
              <w:rPr>
                <w:rStyle w:val="H3Character"/>
              </w:rPr>
            </w:pPr>
          </w:p>
        </w:tc>
        <w:tc>
          <w:tcPr>
            <w:tcW w:w="623" w:type="pct"/>
            <w:tcBorders>
              <w:top w:val="single" w:sz="4" w:space="0" w:color="000000"/>
              <w:left w:val="single" w:sz="4" w:space="0" w:color="000000"/>
              <w:bottom w:val="single" w:sz="4" w:space="0" w:color="000000"/>
              <w:right w:val="single" w:sz="4" w:space="0" w:color="000000"/>
            </w:tcBorders>
            <w:vAlign w:val="bottom"/>
          </w:tcPr>
          <w:p w14:paraId="598188E9" w14:textId="77777777" w:rsidR="00C64C12" w:rsidRDefault="00C64C12">
            <w:pPr>
              <w:rPr>
                <w:rStyle w:val="H3Character"/>
              </w:rPr>
            </w:pPr>
          </w:p>
        </w:tc>
        <w:tc>
          <w:tcPr>
            <w:tcW w:w="465" w:type="pct"/>
            <w:tcBorders>
              <w:top w:val="single" w:sz="4" w:space="0" w:color="000000"/>
              <w:left w:val="single" w:sz="4" w:space="0" w:color="000000"/>
              <w:bottom w:val="single" w:sz="4" w:space="0" w:color="000000"/>
              <w:right w:val="single" w:sz="4" w:space="0" w:color="000000"/>
            </w:tcBorders>
            <w:vAlign w:val="bottom"/>
          </w:tcPr>
          <w:p w14:paraId="596E4A74" w14:textId="77777777" w:rsidR="00C64C12" w:rsidRDefault="00C64C12">
            <w:pPr>
              <w:rPr>
                <w:rStyle w:val="H3Character"/>
              </w:rPr>
            </w:pPr>
          </w:p>
        </w:tc>
        <w:tc>
          <w:tcPr>
            <w:tcW w:w="721" w:type="pct"/>
            <w:tcBorders>
              <w:top w:val="single" w:sz="4" w:space="0" w:color="000000"/>
              <w:left w:val="single" w:sz="4" w:space="0" w:color="000000"/>
              <w:bottom w:val="single" w:sz="4" w:space="0" w:color="000000"/>
              <w:right w:val="single" w:sz="4" w:space="0" w:color="000000"/>
            </w:tcBorders>
            <w:vAlign w:val="bottom"/>
          </w:tcPr>
          <w:p w14:paraId="772B2EFC" w14:textId="77777777" w:rsidR="00C64C12" w:rsidRDefault="00C64C12">
            <w:pPr>
              <w:rPr>
                <w:rStyle w:val="H3Character"/>
              </w:rPr>
            </w:pPr>
          </w:p>
        </w:tc>
      </w:tr>
      <w:tr w:rsidR="00C64C12" w14:paraId="3FB789D9" w14:textId="77777777" w:rsidTr="00C64C12">
        <w:trPr>
          <w:trHeight w:val="978"/>
        </w:trPr>
        <w:tc>
          <w:tcPr>
            <w:tcW w:w="516" w:type="pct"/>
            <w:tcBorders>
              <w:top w:val="single" w:sz="4" w:space="0" w:color="000000"/>
              <w:left w:val="single" w:sz="4" w:space="0" w:color="000000"/>
              <w:bottom w:val="single" w:sz="4" w:space="0" w:color="000000"/>
              <w:right w:val="single" w:sz="4" w:space="0" w:color="000000"/>
            </w:tcBorders>
            <w:shd w:val="clear" w:color="auto" w:fill="DBE5F1"/>
            <w:vAlign w:val="bottom"/>
            <w:hideMark/>
          </w:tcPr>
          <w:p w14:paraId="49864B34" w14:textId="77777777" w:rsidR="00C64C12" w:rsidRDefault="00C64C12">
            <w:pPr>
              <w:rPr>
                <w:rStyle w:val="H3Character"/>
              </w:rPr>
            </w:pPr>
            <w:r>
              <w:rPr>
                <w:rStyle w:val="H3Character"/>
              </w:rPr>
              <w:t>Twelve</w:t>
            </w:r>
          </w:p>
        </w:tc>
        <w:tc>
          <w:tcPr>
            <w:tcW w:w="648" w:type="pct"/>
            <w:tcBorders>
              <w:top w:val="single" w:sz="4" w:space="0" w:color="000000"/>
              <w:left w:val="single" w:sz="4" w:space="0" w:color="000000"/>
              <w:bottom w:val="single" w:sz="4" w:space="0" w:color="000000"/>
              <w:right w:val="single" w:sz="4" w:space="0" w:color="000000"/>
            </w:tcBorders>
            <w:vAlign w:val="bottom"/>
          </w:tcPr>
          <w:p w14:paraId="3FFFE767" w14:textId="77777777" w:rsidR="00C64C12" w:rsidRDefault="00C64C12">
            <w:pPr>
              <w:rPr>
                <w:rStyle w:val="H3Character"/>
              </w:rPr>
            </w:pPr>
          </w:p>
        </w:tc>
        <w:tc>
          <w:tcPr>
            <w:tcW w:w="544" w:type="pct"/>
            <w:tcBorders>
              <w:top w:val="single" w:sz="4" w:space="0" w:color="000000"/>
              <w:left w:val="single" w:sz="4" w:space="0" w:color="000000"/>
              <w:bottom w:val="single" w:sz="4" w:space="0" w:color="000000"/>
              <w:right w:val="single" w:sz="4" w:space="0" w:color="000000"/>
            </w:tcBorders>
            <w:vAlign w:val="bottom"/>
          </w:tcPr>
          <w:p w14:paraId="575D2844" w14:textId="77777777" w:rsidR="00C64C12" w:rsidRDefault="00C64C12">
            <w:pPr>
              <w:rPr>
                <w:rStyle w:val="H3Character"/>
              </w:rPr>
            </w:pPr>
          </w:p>
        </w:tc>
        <w:tc>
          <w:tcPr>
            <w:tcW w:w="772" w:type="pct"/>
            <w:tcBorders>
              <w:top w:val="single" w:sz="4" w:space="0" w:color="000000"/>
              <w:left w:val="single" w:sz="4" w:space="0" w:color="000000"/>
              <w:bottom w:val="single" w:sz="4" w:space="0" w:color="000000"/>
              <w:right w:val="single" w:sz="4" w:space="0" w:color="000000"/>
            </w:tcBorders>
            <w:vAlign w:val="bottom"/>
          </w:tcPr>
          <w:p w14:paraId="2BDEAE58" w14:textId="77777777" w:rsidR="00C64C12" w:rsidRDefault="00C64C12">
            <w:pPr>
              <w:rPr>
                <w:rStyle w:val="H3Character"/>
              </w:rPr>
            </w:pPr>
          </w:p>
        </w:tc>
        <w:tc>
          <w:tcPr>
            <w:tcW w:w="712" w:type="pct"/>
            <w:tcBorders>
              <w:top w:val="single" w:sz="4" w:space="0" w:color="000000"/>
              <w:left w:val="single" w:sz="4" w:space="0" w:color="000000"/>
              <w:bottom w:val="single" w:sz="4" w:space="0" w:color="000000"/>
              <w:right w:val="single" w:sz="4" w:space="0" w:color="000000"/>
            </w:tcBorders>
            <w:vAlign w:val="bottom"/>
          </w:tcPr>
          <w:p w14:paraId="18D32031" w14:textId="77777777" w:rsidR="00C64C12" w:rsidRDefault="00C64C12">
            <w:pPr>
              <w:rPr>
                <w:rStyle w:val="H3Character"/>
              </w:rPr>
            </w:pPr>
          </w:p>
        </w:tc>
        <w:tc>
          <w:tcPr>
            <w:tcW w:w="623" w:type="pct"/>
            <w:tcBorders>
              <w:top w:val="single" w:sz="4" w:space="0" w:color="000000"/>
              <w:left w:val="single" w:sz="4" w:space="0" w:color="000000"/>
              <w:bottom w:val="single" w:sz="4" w:space="0" w:color="000000"/>
              <w:right w:val="single" w:sz="4" w:space="0" w:color="000000"/>
            </w:tcBorders>
            <w:vAlign w:val="bottom"/>
          </w:tcPr>
          <w:p w14:paraId="7686B072" w14:textId="77777777" w:rsidR="00C64C12" w:rsidRDefault="00C64C12">
            <w:pPr>
              <w:rPr>
                <w:rStyle w:val="H3Character"/>
              </w:rPr>
            </w:pPr>
          </w:p>
        </w:tc>
        <w:tc>
          <w:tcPr>
            <w:tcW w:w="465" w:type="pct"/>
            <w:tcBorders>
              <w:top w:val="single" w:sz="4" w:space="0" w:color="000000"/>
              <w:left w:val="single" w:sz="4" w:space="0" w:color="000000"/>
              <w:bottom w:val="single" w:sz="4" w:space="0" w:color="000000"/>
              <w:right w:val="single" w:sz="4" w:space="0" w:color="000000"/>
            </w:tcBorders>
            <w:vAlign w:val="bottom"/>
          </w:tcPr>
          <w:p w14:paraId="282BEB8B" w14:textId="77777777" w:rsidR="00C64C12" w:rsidRDefault="00C64C12">
            <w:pPr>
              <w:rPr>
                <w:rStyle w:val="H3Character"/>
              </w:rPr>
            </w:pPr>
          </w:p>
        </w:tc>
        <w:tc>
          <w:tcPr>
            <w:tcW w:w="721" w:type="pct"/>
            <w:tcBorders>
              <w:top w:val="single" w:sz="4" w:space="0" w:color="000000"/>
              <w:left w:val="single" w:sz="4" w:space="0" w:color="000000"/>
              <w:bottom w:val="single" w:sz="4" w:space="0" w:color="000000"/>
              <w:right w:val="single" w:sz="4" w:space="0" w:color="000000"/>
            </w:tcBorders>
            <w:vAlign w:val="bottom"/>
          </w:tcPr>
          <w:p w14:paraId="37F7FD27" w14:textId="77777777" w:rsidR="00C64C12" w:rsidRDefault="00C64C12">
            <w:pPr>
              <w:rPr>
                <w:rStyle w:val="H3Character"/>
              </w:rPr>
            </w:pPr>
          </w:p>
        </w:tc>
      </w:tr>
    </w:tbl>
    <w:p w14:paraId="5378DFDA" w14:textId="77777777" w:rsidR="00C64C12" w:rsidRDefault="00C64C12" w:rsidP="00C64C12">
      <w:pPr>
        <w:pStyle w:val="Heading2"/>
      </w:pPr>
      <w:bookmarkStart w:id="25" w:name="_Toc283728576"/>
      <w:bookmarkStart w:id="26" w:name="_Toc116473892"/>
      <w:r>
        <w:lastRenderedPageBreak/>
        <w:t>Evaluation Form</w:t>
      </w:r>
      <w:bookmarkEnd w:id="25"/>
      <w:bookmarkEnd w:id="26"/>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82"/>
        <w:gridCol w:w="598"/>
        <w:gridCol w:w="76"/>
        <w:gridCol w:w="541"/>
        <w:gridCol w:w="830"/>
        <w:gridCol w:w="766"/>
        <w:gridCol w:w="732"/>
        <w:gridCol w:w="294"/>
        <w:gridCol w:w="254"/>
        <w:gridCol w:w="764"/>
        <w:gridCol w:w="732"/>
        <w:gridCol w:w="707"/>
        <w:gridCol w:w="800"/>
      </w:tblGrid>
      <w:tr w:rsidR="00C64C12" w14:paraId="6198AE48" w14:textId="77777777" w:rsidTr="00C64C12">
        <w:trPr>
          <w:trHeight w:val="648"/>
        </w:trPr>
        <w:tc>
          <w:tcPr>
            <w:tcW w:w="4303" w:type="dxa"/>
            <w:gridSpan w:val="3"/>
            <w:tcBorders>
              <w:top w:val="nil"/>
              <w:left w:val="nil"/>
              <w:bottom w:val="nil"/>
              <w:right w:val="nil"/>
            </w:tcBorders>
            <w:vAlign w:val="bottom"/>
            <w:hideMark/>
          </w:tcPr>
          <w:p w14:paraId="5F30A09C" w14:textId="77777777" w:rsidR="00C64C12" w:rsidRDefault="00C64C12">
            <w:r>
              <w:t>Workshop Title: _____________________</w:t>
            </w:r>
          </w:p>
        </w:tc>
        <w:tc>
          <w:tcPr>
            <w:tcW w:w="4302" w:type="dxa"/>
            <w:gridSpan w:val="5"/>
            <w:tcBorders>
              <w:top w:val="nil"/>
              <w:left w:val="nil"/>
              <w:bottom w:val="nil"/>
              <w:right w:val="nil"/>
            </w:tcBorders>
            <w:vAlign w:val="bottom"/>
            <w:hideMark/>
          </w:tcPr>
          <w:p w14:paraId="678E6885" w14:textId="77777777" w:rsidR="00C64C12" w:rsidRDefault="00C64C12">
            <w:r>
              <w:t>Date: _____________________</w:t>
            </w:r>
          </w:p>
        </w:tc>
        <w:tc>
          <w:tcPr>
            <w:tcW w:w="4571" w:type="dxa"/>
            <w:gridSpan w:val="5"/>
            <w:tcBorders>
              <w:top w:val="nil"/>
              <w:left w:val="nil"/>
              <w:bottom w:val="nil"/>
              <w:right w:val="nil"/>
            </w:tcBorders>
            <w:vAlign w:val="bottom"/>
            <w:hideMark/>
          </w:tcPr>
          <w:p w14:paraId="5D4CAD14" w14:textId="77777777" w:rsidR="00C64C12" w:rsidRDefault="00C64C12">
            <w:r>
              <w:t>Workshop Instructor: _____________________</w:t>
            </w:r>
          </w:p>
        </w:tc>
      </w:tr>
      <w:tr w:rsidR="00C64C12" w14:paraId="447BABEC" w14:textId="77777777" w:rsidTr="00C64C12">
        <w:trPr>
          <w:trHeight w:val="144"/>
        </w:trPr>
        <w:tc>
          <w:tcPr>
            <w:tcW w:w="4303" w:type="dxa"/>
            <w:gridSpan w:val="3"/>
            <w:tcBorders>
              <w:top w:val="nil"/>
              <w:left w:val="nil"/>
              <w:bottom w:val="nil"/>
              <w:right w:val="nil"/>
            </w:tcBorders>
            <w:vAlign w:val="bottom"/>
          </w:tcPr>
          <w:p w14:paraId="3962EE14" w14:textId="77777777" w:rsidR="00C64C12" w:rsidRDefault="00C64C12"/>
        </w:tc>
        <w:tc>
          <w:tcPr>
            <w:tcW w:w="4302" w:type="dxa"/>
            <w:gridSpan w:val="5"/>
            <w:tcBorders>
              <w:top w:val="nil"/>
              <w:left w:val="nil"/>
              <w:bottom w:val="nil"/>
              <w:right w:val="nil"/>
            </w:tcBorders>
            <w:vAlign w:val="bottom"/>
          </w:tcPr>
          <w:p w14:paraId="23543AA7" w14:textId="77777777" w:rsidR="00C64C12" w:rsidRDefault="00C64C12"/>
        </w:tc>
        <w:tc>
          <w:tcPr>
            <w:tcW w:w="4571" w:type="dxa"/>
            <w:gridSpan w:val="5"/>
            <w:tcBorders>
              <w:top w:val="nil"/>
              <w:left w:val="nil"/>
              <w:bottom w:val="nil"/>
              <w:right w:val="nil"/>
            </w:tcBorders>
            <w:vAlign w:val="bottom"/>
          </w:tcPr>
          <w:p w14:paraId="715AD3C9" w14:textId="77777777" w:rsidR="00C64C12" w:rsidRDefault="00C64C12"/>
        </w:tc>
      </w:tr>
      <w:tr w:rsidR="00C64C12" w14:paraId="4B571501" w14:textId="77777777" w:rsidTr="00C64C12">
        <w:tc>
          <w:tcPr>
            <w:tcW w:w="13176" w:type="dxa"/>
            <w:gridSpan w:val="13"/>
            <w:tcBorders>
              <w:top w:val="single" w:sz="4" w:space="0" w:color="000000"/>
              <w:left w:val="single" w:sz="4" w:space="0" w:color="000000"/>
              <w:bottom w:val="single" w:sz="4" w:space="0" w:color="auto"/>
              <w:right w:val="single" w:sz="4" w:space="0" w:color="000000"/>
            </w:tcBorders>
            <w:hideMark/>
          </w:tcPr>
          <w:p w14:paraId="577F57C5" w14:textId="77777777" w:rsidR="00C64C12" w:rsidRDefault="00C64C12">
            <w:pPr>
              <w:rPr>
                <w:rStyle w:val="Tips"/>
              </w:rPr>
            </w:pPr>
            <w:r>
              <w:rPr>
                <w:rStyle w:val="Tips"/>
              </w:rPr>
              <w:t>Please rate the following items on a scale of one to ten, with one being abysmal, five being acceptable, and ten being perfect.</w:t>
            </w:r>
          </w:p>
        </w:tc>
      </w:tr>
      <w:tr w:rsidR="00C64C12" w14:paraId="02723A5C" w14:textId="77777777" w:rsidTr="00C64C12">
        <w:tc>
          <w:tcPr>
            <w:tcW w:w="3270" w:type="dxa"/>
            <w:tcBorders>
              <w:top w:val="single" w:sz="4" w:space="0" w:color="auto"/>
              <w:left w:val="single" w:sz="4" w:space="0" w:color="auto"/>
              <w:bottom w:val="single" w:sz="4" w:space="0" w:color="auto"/>
              <w:right w:val="single" w:sz="4" w:space="0" w:color="auto"/>
            </w:tcBorders>
            <w:vAlign w:val="center"/>
            <w:hideMark/>
          </w:tcPr>
          <w:p w14:paraId="66CDAB8A" w14:textId="77777777" w:rsidR="00C64C12" w:rsidRDefault="00C64C12">
            <w:pPr>
              <w:rPr>
                <w:rStyle w:val="H3Character"/>
              </w:rPr>
            </w:pPr>
            <w:r>
              <w:rPr>
                <w:rStyle w:val="H3Character"/>
              </w:rPr>
              <w:t>Workshop Room</w:t>
            </w:r>
          </w:p>
        </w:tc>
        <w:tc>
          <w:tcPr>
            <w:tcW w:w="923" w:type="dxa"/>
            <w:tcBorders>
              <w:top w:val="single" w:sz="4" w:space="0" w:color="auto"/>
              <w:left w:val="single" w:sz="4" w:space="0" w:color="auto"/>
              <w:bottom w:val="single" w:sz="4" w:space="0" w:color="auto"/>
              <w:right w:val="single" w:sz="4" w:space="0" w:color="auto"/>
            </w:tcBorders>
            <w:vAlign w:val="center"/>
            <w:hideMark/>
          </w:tcPr>
          <w:p w14:paraId="7B3AC7B6" w14:textId="77777777" w:rsidR="00C64C12" w:rsidRDefault="00C64C12">
            <w:pPr>
              <w:pStyle w:val="EvaluationNumbers"/>
            </w:pPr>
            <w:r>
              <w:t>1</w:t>
            </w:r>
          </w:p>
        </w:tc>
        <w:tc>
          <w:tcPr>
            <w:tcW w:w="984" w:type="dxa"/>
            <w:gridSpan w:val="2"/>
            <w:tcBorders>
              <w:top w:val="single" w:sz="4" w:space="0" w:color="auto"/>
              <w:left w:val="single" w:sz="4" w:space="0" w:color="auto"/>
              <w:bottom w:val="single" w:sz="4" w:space="0" w:color="auto"/>
              <w:right w:val="single" w:sz="4" w:space="0" w:color="auto"/>
            </w:tcBorders>
            <w:vAlign w:val="center"/>
            <w:hideMark/>
          </w:tcPr>
          <w:p w14:paraId="190C979E" w14:textId="77777777" w:rsidR="00C64C12" w:rsidRDefault="00C64C12">
            <w:pPr>
              <w:pStyle w:val="EvaluationNumbers"/>
            </w:pPr>
            <w:r>
              <w:t>2</w:t>
            </w:r>
          </w:p>
        </w:tc>
        <w:tc>
          <w:tcPr>
            <w:tcW w:w="988" w:type="dxa"/>
            <w:tcBorders>
              <w:top w:val="single" w:sz="4" w:space="0" w:color="auto"/>
              <w:left w:val="single" w:sz="4" w:space="0" w:color="auto"/>
              <w:bottom w:val="single" w:sz="4" w:space="0" w:color="auto"/>
              <w:right w:val="single" w:sz="4" w:space="0" w:color="auto"/>
            </w:tcBorders>
            <w:vAlign w:val="center"/>
            <w:hideMark/>
          </w:tcPr>
          <w:p w14:paraId="13213DAD" w14:textId="77777777" w:rsidR="00C64C12" w:rsidRDefault="00C64C12">
            <w:pPr>
              <w:pStyle w:val="EvaluationNumbers"/>
            </w:pPr>
            <w:r>
              <w:t>3</w:t>
            </w:r>
          </w:p>
        </w:tc>
        <w:tc>
          <w:tcPr>
            <w:tcW w:w="959" w:type="dxa"/>
            <w:tcBorders>
              <w:top w:val="single" w:sz="4" w:space="0" w:color="auto"/>
              <w:left w:val="single" w:sz="4" w:space="0" w:color="auto"/>
              <w:bottom w:val="single" w:sz="4" w:space="0" w:color="auto"/>
              <w:right w:val="single" w:sz="4" w:space="0" w:color="auto"/>
            </w:tcBorders>
            <w:vAlign w:val="center"/>
            <w:hideMark/>
          </w:tcPr>
          <w:p w14:paraId="7D47CEF1" w14:textId="77777777" w:rsidR="00C64C12" w:rsidRDefault="00C64C12">
            <w:pPr>
              <w:pStyle w:val="EvaluationNumbers"/>
            </w:pPr>
            <w:r>
              <w:t>4</w:t>
            </w:r>
          </w:p>
        </w:tc>
        <w:tc>
          <w:tcPr>
            <w:tcW w:w="964" w:type="dxa"/>
            <w:tcBorders>
              <w:top w:val="single" w:sz="4" w:space="0" w:color="auto"/>
              <w:left w:val="single" w:sz="4" w:space="0" w:color="auto"/>
              <w:bottom w:val="single" w:sz="4" w:space="0" w:color="auto"/>
              <w:right w:val="single" w:sz="4" w:space="0" w:color="auto"/>
            </w:tcBorders>
            <w:vAlign w:val="center"/>
            <w:hideMark/>
          </w:tcPr>
          <w:p w14:paraId="46DADD20" w14:textId="77777777" w:rsidR="00C64C12" w:rsidRDefault="00C64C12">
            <w:pPr>
              <w:pStyle w:val="EvaluationNumbers"/>
            </w:pPr>
            <w:r>
              <w:t>5</w:t>
            </w:r>
          </w:p>
        </w:tc>
        <w:tc>
          <w:tcPr>
            <w:tcW w:w="941" w:type="dxa"/>
            <w:gridSpan w:val="2"/>
            <w:tcBorders>
              <w:top w:val="single" w:sz="4" w:space="0" w:color="auto"/>
              <w:left w:val="single" w:sz="4" w:space="0" w:color="auto"/>
              <w:bottom w:val="single" w:sz="4" w:space="0" w:color="auto"/>
              <w:right w:val="single" w:sz="4" w:space="0" w:color="auto"/>
            </w:tcBorders>
            <w:vAlign w:val="center"/>
            <w:hideMark/>
          </w:tcPr>
          <w:p w14:paraId="5561EBEA" w14:textId="77777777" w:rsidR="00C64C12" w:rsidRDefault="00C64C12">
            <w:pPr>
              <w:pStyle w:val="EvaluationNumbers"/>
            </w:pPr>
            <w:r>
              <w:t>6</w:t>
            </w:r>
          </w:p>
        </w:tc>
        <w:tc>
          <w:tcPr>
            <w:tcW w:w="1015" w:type="dxa"/>
            <w:tcBorders>
              <w:top w:val="single" w:sz="4" w:space="0" w:color="auto"/>
              <w:left w:val="single" w:sz="4" w:space="0" w:color="auto"/>
              <w:bottom w:val="single" w:sz="4" w:space="0" w:color="auto"/>
              <w:right w:val="single" w:sz="4" w:space="0" w:color="auto"/>
            </w:tcBorders>
            <w:vAlign w:val="center"/>
            <w:hideMark/>
          </w:tcPr>
          <w:p w14:paraId="28A4614D" w14:textId="77777777" w:rsidR="00C64C12" w:rsidRDefault="00C64C12">
            <w:pPr>
              <w:pStyle w:val="EvaluationNumbers"/>
            </w:pPr>
            <w:r>
              <w:t>7</w:t>
            </w:r>
          </w:p>
        </w:tc>
        <w:tc>
          <w:tcPr>
            <w:tcW w:w="1015" w:type="dxa"/>
            <w:tcBorders>
              <w:top w:val="single" w:sz="4" w:space="0" w:color="auto"/>
              <w:left w:val="single" w:sz="4" w:space="0" w:color="auto"/>
              <w:bottom w:val="single" w:sz="4" w:space="0" w:color="auto"/>
              <w:right w:val="single" w:sz="4" w:space="0" w:color="auto"/>
            </w:tcBorders>
            <w:vAlign w:val="center"/>
            <w:hideMark/>
          </w:tcPr>
          <w:p w14:paraId="45359306" w14:textId="77777777" w:rsidR="00C64C12" w:rsidRDefault="00C64C12">
            <w:pPr>
              <w:pStyle w:val="EvaluationNumbers"/>
            </w:pPr>
            <w:r>
              <w:t>8</w:t>
            </w:r>
          </w:p>
        </w:tc>
        <w:tc>
          <w:tcPr>
            <w:tcW w:w="1015" w:type="dxa"/>
            <w:tcBorders>
              <w:top w:val="single" w:sz="4" w:space="0" w:color="auto"/>
              <w:left w:val="single" w:sz="4" w:space="0" w:color="auto"/>
              <w:bottom w:val="single" w:sz="4" w:space="0" w:color="auto"/>
              <w:right w:val="single" w:sz="4" w:space="0" w:color="auto"/>
            </w:tcBorders>
            <w:vAlign w:val="center"/>
            <w:hideMark/>
          </w:tcPr>
          <w:p w14:paraId="33563508" w14:textId="77777777" w:rsidR="00C64C12" w:rsidRDefault="00C64C12">
            <w:pPr>
              <w:pStyle w:val="EvaluationNumbers"/>
            </w:pPr>
            <w:r>
              <w:t>9</w:t>
            </w:r>
          </w:p>
        </w:tc>
        <w:tc>
          <w:tcPr>
            <w:tcW w:w="1102" w:type="dxa"/>
            <w:tcBorders>
              <w:top w:val="single" w:sz="4" w:space="0" w:color="auto"/>
              <w:left w:val="single" w:sz="4" w:space="0" w:color="auto"/>
              <w:bottom w:val="single" w:sz="4" w:space="0" w:color="auto"/>
              <w:right w:val="single" w:sz="4" w:space="0" w:color="auto"/>
            </w:tcBorders>
            <w:vAlign w:val="center"/>
            <w:hideMark/>
          </w:tcPr>
          <w:p w14:paraId="0D3D444F" w14:textId="77777777" w:rsidR="00C64C12" w:rsidRDefault="00C64C12">
            <w:pPr>
              <w:pStyle w:val="EvaluationNumbers"/>
            </w:pPr>
            <w:r>
              <w:t>10</w:t>
            </w:r>
          </w:p>
        </w:tc>
      </w:tr>
      <w:tr w:rsidR="00C64C12" w14:paraId="65FA7EC8" w14:textId="77777777" w:rsidTr="00C64C12">
        <w:trPr>
          <w:trHeight w:val="720"/>
        </w:trPr>
        <w:tc>
          <w:tcPr>
            <w:tcW w:w="13176" w:type="dxa"/>
            <w:gridSpan w:val="13"/>
            <w:tcBorders>
              <w:top w:val="single" w:sz="4" w:space="0" w:color="auto"/>
              <w:left w:val="single" w:sz="4" w:space="0" w:color="000000"/>
              <w:bottom w:val="single" w:sz="4" w:space="0" w:color="000000"/>
              <w:right w:val="single" w:sz="4" w:space="0" w:color="000000"/>
            </w:tcBorders>
            <w:hideMark/>
          </w:tcPr>
          <w:p w14:paraId="73357C9D" w14:textId="77777777" w:rsidR="00C64C12" w:rsidRDefault="00C64C12">
            <w:pPr>
              <w:rPr>
                <w:rStyle w:val="Tips"/>
              </w:rPr>
            </w:pPr>
            <w:r>
              <w:rPr>
                <w:rStyle w:val="Tips"/>
              </w:rPr>
              <w:t>Comments:</w:t>
            </w:r>
          </w:p>
        </w:tc>
      </w:tr>
      <w:tr w:rsidR="00C64C12" w14:paraId="77B870B4" w14:textId="77777777" w:rsidTr="00C64C12">
        <w:tc>
          <w:tcPr>
            <w:tcW w:w="3270" w:type="dxa"/>
            <w:tcBorders>
              <w:top w:val="single" w:sz="4" w:space="0" w:color="000000"/>
              <w:left w:val="single" w:sz="4" w:space="0" w:color="000000"/>
              <w:bottom w:val="single" w:sz="4" w:space="0" w:color="000000"/>
              <w:right w:val="single" w:sz="4" w:space="0" w:color="000000"/>
            </w:tcBorders>
            <w:hideMark/>
          </w:tcPr>
          <w:p w14:paraId="55DEB737" w14:textId="77777777" w:rsidR="00C64C12" w:rsidRDefault="00C64C12">
            <w:pPr>
              <w:rPr>
                <w:rStyle w:val="H3Character"/>
              </w:rPr>
            </w:pPr>
            <w:r>
              <w:rPr>
                <w:rStyle w:val="H3Character"/>
              </w:rPr>
              <w:t>Workshop Facilities</w:t>
            </w:r>
          </w:p>
        </w:tc>
        <w:tc>
          <w:tcPr>
            <w:tcW w:w="923" w:type="dxa"/>
            <w:tcBorders>
              <w:top w:val="single" w:sz="4" w:space="0" w:color="000000"/>
              <w:left w:val="single" w:sz="4" w:space="0" w:color="000000"/>
              <w:bottom w:val="single" w:sz="4" w:space="0" w:color="000000"/>
              <w:right w:val="single" w:sz="4" w:space="0" w:color="000000"/>
            </w:tcBorders>
            <w:vAlign w:val="center"/>
            <w:hideMark/>
          </w:tcPr>
          <w:p w14:paraId="5C279CC9" w14:textId="77777777" w:rsidR="00C64C12" w:rsidRDefault="00C64C12">
            <w:pPr>
              <w:pStyle w:val="EvaluationNumbers"/>
            </w:pPr>
            <w:r>
              <w:t>1</w:t>
            </w:r>
          </w:p>
        </w:tc>
        <w:tc>
          <w:tcPr>
            <w:tcW w:w="984" w:type="dxa"/>
            <w:gridSpan w:val="2"/>
            <w:tcBorders>
              <w:top w:val="single" w:sz="4" w:space="0" w:color="000000"/>
              <w:left w:val="single" w:sz="4" w:space="0" w:color="000000"/>
              <w:bottom w:val="single" w:sz="4" w:space="0" w:color="000000"/>
              <w:right w:val="single" w:sz="4" w:space="0" w:color="000000"/>
            </w:tcBorders>
            <w:vAlign w:val="center"/>
            <w:hideMark/>
          </w:tcPr>
          <w:p w14:paraId="76B6A2C2" w14:textId="77777777" w:rsidR="00C64C12" w:rsidRDefault="00C64C12">
            <w:pPr>
              <w:pStyle w:val="EvaluationNumbers"/>
            </w:pPr>
            <w:r>
              <w:t>2</w:t>
            </w:r>
          </w:p>
        </w:tc>
        <w:tc>
          <w:tcPr>
            <w:tcW w:w="988" w:type="dxa"/>
            <w:tcBorders>
              <w:top w:val="single" w:sz="4" w:space="0" w:color="000000"/>
              <w:left w:val="single" w:sz="4" w:space="0" w:color="000000"/>
              <w:bottom w:val="single" w:sz="4" w:space="0" w:color="000000"/>
              <w:right w:val="single" w:sz="4" w:space="0" w:color="000000"/>
            </w:tcBorders>
            <w:vAlign w:val="center"/>
            <w:hideMark/>
          </w:tcPr>
          <w:p w14:paraId="578EE137" w14:textId="77777777" w:rsidR="00C64C12" w:rsidRDefault="00C64C12">
            <w:pPr>
              <w:pStyle w:val="EvaluationNumbers"/>
            </w:pPr>
            <w:r>
              <w:t>3</w:t>
            </w:r>
          </w:p>
        </w:tc>
        <w:tc>
          <w:tcPr>
            <w:tcW w:w="959" w:type="dxa"/>
            <w:tcBorders>
              <w:top w:val="single" w:sz="4" w:space="0" w:color="000000"/>
              <w:left w:val="single" w:sz="4" w:space="0" w:color="000000"/>
              <w:bottom w:val="single" w:sz="4" w:space="0" w:color="000000"/>
              <w:right w:val="single" w:sz="4" w:space="0" w:color="000000"/>
            </w:tcBorders>
            <w:vAlign w:val="center"/>
            <w:hideMark/>
          </w:tcPr>
          <w:p w14:paraId="1F62D4D2" w14:textId="77777777" w:rsidR="00C64C12" w:rsidRDefault="00C64C12">
            <w:pPr>
              <w:pStyle w:val="EvaluationNumbers"/>
            </w:pPr>
            <w:r>
              <w:t>4</w:t>
            </w:r>
          </w:p>
        </w:tc>
        <w:tc>
          <w:tcPr>
            <w:tcW w:w="964" w:type="dxa"/>
            <w:tcBorders>
              <w:top w:val="single" w:sz="4" w:space="0" w:color="000000"/>
              <w:left w:val="single" w:sz="4" w:space="0" w:color="000000"/>
              <w:bottom w:val="single" w:sz="4" w:space="0" w:color="000000"/>
              <w:right w:val="single" w:sz="4" w:space="0" w:color="000000"/>
            </w:tcBorders>
            <w:vAlign w:val="center"/>
            <w:hideMark/>
          </w:tcPr>
          <w:p w14:paraId="2D8B4DF6" w14:textId="77777777" w:rsidR="00C64C12" w:rsidRDefault="00C64C12">
            <w:pPr>
              <w:pStyle w:val="EvaluationNumbers"/>
            </w:pPr>
            <w:r>
              <w:t>5</w:t>
            </w:r>
          </w:p>
        </w:tc>
        <w:tc>
          <w:tcPr>
            <w:tcW w:w="941" w:type="dxa"/>
            <w:gridSpan w:val="2"/>
            <w:tcBorders>
              <w:top w:val="single" w:sz="4" w:space="0" w:color="000000"/>
              <w:left w:val="single" w:sz="4" w:space="0" w:color="000000"/>
              <w:bottom w:val="single" w:sz="4" w:space="0" w:color="000000"/>
              <w:right w:val="single" w:sz="4" w:space="0" w:color="000000"/>
            </w:tcBorders>
            <w:vAlign w:val="center"/>
            <w:hideMark/>
          </w:tcPr>
          <w:p w14:paraId="543AAFC1" w14:textId="77777777" w:rsidR="00C64C12" w:rsidRDefault="00C64C12">
            <w:pPr>
              <w:pStyle w:val="EvaluationNumbers"/>
            </w:pPr>
            <w:r>
              <w:t>6</w:t>
            </w:r>
          </w:p>
        </w:tc>
        <w:tc>
          <w:tcPr>
            <w:tcW w:w="1015" w:type="dxa"/>
            <w:tcBorders>
              <w:top w:val="single" w:sz="4" w:space="0" w:color="000000"/>
              <w:left w:val="single" w:sz="4" w:space="0" w:color="000000"/>
              <w:bottom w:val="single" w:sz="4" w:space="0" w:color="000000"/>
              <w:right w:val="single" w:sz="4" w:space="0" w:color="000000"/>
            </w:tcBorders>
            <w:vAlign w:val="center"/>
            <w:hideMark/>
          </w:tcPr>
          <w:p w14:paraId="6A7573B3" w14:textId="77777777" w:rsidR="00C64C12" w:rsidRDefault="00C64C12">
            <w:pPr>
              <w:pStyle w:val="EvaluationNumbers"/>
            </w:pPr>
            <w:r>
              <w:t>7</w:t>
            </w:r>
          </w:p>
        </w:tc>
        <w:tc>
          <w:tcPr>
            <w:tcW w:w="1015" w:type="dxa"/>
            <w:tcBorders>
              <w:top w:val="single" w:sz="4" w:space="0" w:color="000000"/>
              <w:left w:val="single" w:sz="4" w:space="0" w:color="000000"/>
              <w:bottom w:val="single" w:sz="4" w:space="0" w:color="000000"/>
              <w:right w:val="single" w:sz="4" w:space="0" w:color="000000"/>
            </w:tcBorders>
            <w:vAlign w:val="center"/>
            <w:hideMark/>
          </w:tcPr>
          <w:p w14:paraId="36E48C25" w14:textId="77777777" w:rsidR="00C64C12" w:rsidRDefault="00C64C12">
            <w:pPr>
              <w:pStyle w:val="EvaluationNumbers"/>
            </w:pPr>
            <w:r>
              <w:t>8</w:t>
            </w:r>
          </w:p>
        </w:tc>
        <w:tc>
          <w:tcPr>
            <w:tcW w:w="1015" w:type="dxa"/>
            <w:tcBorders>
              <w:top w:val="single" w:sz="4" w:space="0" w:color="000000"/>
              <w:left w:val="single" w:sz="4" w:space="0" w:color="000000"/>
              <w:bottom w:val="single" w:sz="4" w:space="0" w:color="000000"/>
              <w:right w:val="single" w:sz="4" w:space="0" w:color="000000"/>
            </w:tcBorders>
            <w:vAlign w:val="center"/>
            <w:hideMark/>
          </w:tcPr>
          <w:p w14:paraId="78E1336A" w14:textId="77777777" w:rsidR="00C64C12" w:rsidRDefault="00C64C12">
            <w:pPr>
              <w:pStyle w:val="EvaluationNumbers"/>
            </w:pPr>
            <w:r>
              <w:t>9</w:t>
            </w:r>
          </w:p>
        </w:tc>
        <w:tc>
          <w:tcPr>
            <w:tcW w:w="1102" w:type="dxa"/>
            <w:tcBorders>
              <w:top w:val="single" w:sz="4" w:space="0" w:color="000000"/>
              <w:left w:val="single" w:sz="4" w:space="0" w:color="000000"/>
              <w:bottom w:val="single" w:sz="4" w:space="0" w:color="000000"/>
              <w:right w:val="single" w:sz="4" w:space="0" w:color="000000"/>
            </w:tcBorders>
            <w:vAlign w:val="center"/>
            <w:hideMark/>
          </w:tcPr>
          <w:p w14:paraId="727E70C0" w14:textId="77777777" w:rsidR="00C64C12" w:rsidRDefault="00C64C12">
            <w:pPr>
              <w:pStyle w:val="EvaluationNumbers"/>
            </w:pPr>
            <w:r>
              <w:t>10</w:t>
            </w:r>
          </w:p>
        </w:tc>
      </w:tr>
      <w:tr w:rsidR="00C64C12" w14:paraId="228C390E" w14:textId="77777777" w:rsidTr="00C64C12">
        <w:trPr>
          <w:trHeight w:val="720"/>
        </w:trPr>
        <w:tc>
          <w:tcPr>
            <w:tcW w:w="13176" w:type="dxa"/>
            <w:gridSpan w:val="13"/>
            <w:tcBorders>
              <w:top w:val="single" w:sz="4" w:space="0" w:color="000000"/>
              <w:left w:val="single" w:sz="4" w:space="0" w:color="000000"/>
              <w:bottom w:val="single" w:sz="4" w:space="0" w:color="000000"/>
              <w:right w:val="single" w:sz="4" w:space="0" w:color="000000"/>
            </w:tcBorders>
            <w:hideMark/>
          </w:tcPr>
          <w:p w14:paraId="79C8AC70" w14:textId="77777777" w:rsidR="00C64C12" w:rsidRDefault="00C64C12">
            <w:pPr>
              <w:rPr>
                <w:rStyle w:val="Tips"/>
              </w:rPr>
            </w:pPr>
            <w:r>
              <w:rPr>
                <w:rStyle w:val="Tips"/>
              </w:rPr>
              <w:t>Comments:</w:t>
            </w:r>
          </w:p>
        </w:tc>
      </w:tr>
      <w:tr w:rsidR="00C64C12" w14:paraId="050AB39C" w14:textId="77777777" w:rsidTr="00C64C12">
        <w:tc>
          <w:tcPr>
            <w:tcW w:w="3270" w:type="dxa"/>
            <w:tcBorders>
              <w:top w:val="single" w:sz="4" w:space="0" w:color="000000"/>
              <w:left w:val="single" w:sz="4" w:space="0" w:color="000000"/>
              <w:bottom w:val="single" w:sz="4" w:space="0" w:color="000000"/>
              <w:right w:val="single" w:sz="4" w:space="0" w:color="000000"/>
            </w:tcBorders>
            <w:hideMark/>
          </w:tcPr>
          <w:p w14:paraId="78758501" w14:textId="77777777" w:rsidR="00C64C12" w:rsidRDefault="00C64C12">
            <w:pPr>
              <w:rPr>
                <w:rStyle w:val="H3Character"/>
              </w:rPr>
            </w:pPr>
            <w:r>
              <w:rPr>
                <w:rStyle w:val="H3Character"/>
              </w:rPr>
              <w:t>Instructor Knowledge</w:t>
            </w:r>
          </w:p>
        </w:tc>
        <w:tc>
          <w:tcPr>
            <w:tcW w:w="923" w:type="dxa"/>
            <w:tcBorders>
              <w:top w:val="single" w:sz="4" w:space="0" w:color="000000"/>
              <w:left w:val="single" w:sz="4" w:space="0" w:color="000000"/>
              <w:bottom w:val="single" w:sz="4" w:space="0" w:color="000000"/>
              <w:right w:val="single" w:sz="4" w:space="0" w:color="000000"/>
            </w:tcBorders>
            <w:hideMark/>
          </w:tcPr>
          <w:p w14:paraId="4F7C7D09" w14:textId="77777777" w:rsidR="00C64C12" w:rsidRDefault="00C64C12">
            <w:pPr>
              <w:pStyle w:val="EvaluationNumbers"/>
            </w:pPr>
            <w:r>
              <w:t>1</w:t>
            </w:r>
          </w:p>
        </w:tc>
        <w:tc>
          <w:tcPr>
            <w:tcW w:w="984" w:type="dxa"/>
            <w:gridSpan w:val="2"/>
            <w:tcBorders>
              <w:top w:val="single" w:sz="4" w:space="0" w:color="000000"/>
              <w:left w:val="single" w:sz="4" w:space="0" w:color="000000"/>
              <w:bottom w:val="single" w:sz="4" w:space="0" w:color="000000"/>
              <w:right w:val="single" w:sz="4" w:space="0" w:color="000000"/>
            </w:tcBorders>
            <w:hideMark/>
          </w:tcPr>
          <w:p w14:paraId="75D59DE7" w14:textId="77777777" w:rsidR="00C64C12" w:rsidRDefault="00C64C12">
            <w:pPr>
              <w:pStyle w:val="EvaluationNumbers"/>
            </w:pPr>
            <w:r>
              <w:t>2</w:t>
            </w:r>
          </w:p>
        </w:tc>
        <w:tc>
          <w:tcPr>
            <w:tcW w:w="988" w:type="dxa"/>
            <w:tcBorders>
              <w:top w:val="single" w:sz="4" w:space="0" w:color="000000"/>
              <w:left w:val="single" w:sz="4" w:space="0" w:color="000000"/>
              <w:bottom w:val="single" w:sz="4" w:space="0" w:color="000000"/>
              <w:right w:val="single" w:sz="4" w:space="0" w:color="000000"/>
            </w:tcBorders>
            <w:hideMark/>
          </w:tcPr>
          <w:p w14:paraId="1F17ACBE" w14:textId="77777777" w:rsidR="00C64C12" w:rsidRDefault="00C64C12">
            <w:pPr>
              <w:pStyle w:val="EvaluationNumbers"/>
            </w:pPr>
            <w:r>
              <w:t>3</w:t>
            </w:r>
          </w:p>
        </w:tc>
        <w:tc>
          <w:tcPr>
            <w:tcW w:w="959" w:type="dxa"/>
            <w:tcBorders>
              <w:top w:val="single" w:sz="4" w:space="0" w:color="000000"/>
              <w:left w:val="single" w:sz="4" w:space="0" w:color="000000"/>
              <w:bottom w:val="single" w:sz="4" w:space="0" w:color="000000"/>
              <w:right w:val="single" w:sz="4" w:space="0" w:color="000000"/>
            </w:tcBorders>
            <w:hideMark/>
          </w:tcPr>
          <w:p w14:paraId="6A4AB862" w14:textId="77777777" w:rsidR="00C64C12" w:rsidRDefault="00C64C12">
            <w:pPr>
              <w:pStyle w:val="EvaluationNumbers"/>
            </w:pPr>
            <w:r>
              <w:t>4</w:t>
            </w:r>
          </w:p>
        </w:tc>
        <w:tc>
          <w:tcPr>
            <w:tcW w:w="964" w:type="dxa"/>
            <w:tcBorders>
              <w:top w:val="single" w:sz="4" w:space="0" w:color="000000"/>
              <w:left w:val="single" w:sz="4" w:space="0" w:color="000000"/>
              <w:bottom w:val="single" w:sz="4" w:space="0" w:color="000000"/>
              <w:right w:val="single" w:sz="4" w:space="0" w:color="000000"/>
            </w:tcBorders>
            <w:hideMark/>
          </w:tcPr>
          <w:p w14:paraId="4F906CC1" w14:textId="77777777" w:rsidR="00C64C12" w:rsidRDefault="00C64C12">
            <w:pPr>
              <w:pStyle w:val="EvaluationNumbers"/>
            </w:pPr>
            <w:r>
              <w:t>5</w:t>
            </w:r>
          </w:p>
        </w:tc>
        <w:tc>
          <w:tcPr>
            <w:tcW w:w="941" w:type="dxa"/>
            <w:gridSpan w:val="2"/>
            <w:tcBorders>
              <w:top w:val="single" w:sz="4" w:space="0" w:color="000000"/>
              <w:left w:val="single" w:sz="4" w:space="0" w:color="000000"/>
              <w:bottom w:val="single" w:sz="4" w:space="0" w:color="000000"/>
              <w:right w:val="single" w:sz="4" w:space="0" w:color="000000"/>
            </w:tcBorders>
            <w:hideMark/>
          </w:tcPr>
          <w:p w14:paraId="72A90A31" w14:textId="77777777" w:rsidR="00C64C12" w:rsidRDefault="00C64C12">
            <w:pPr>
              <w:pStyle w:val="EvaluationNumbers"/>
            </w:pPr>
            <w:r>
              <w:t>6</w:t>
            </w:r>
          </w:p>
        </w:tc>
        <w:tc>
          <w:tcPr>
            <w:tcW w:w="1015" w:type="dxa"/>
            <w:tcBorders>
              <w:top w:val="single" w:sz="4" w:space="0" w:color="000000"/>
              <w:left w:val="single" w:sz="4" w:space="0" w:color="000000"/>
              <w:bottom w:val="single" w:sz="4" w:space="0" w:color="000000"/>
              <w:right w:val="single" w:sz="4" w:space="0" w:color="000000"/>
            </w:tcBorders>
            <w:hideMark/>
          </w:tcPr>
          <w:p w14:paraId="59F8F116" w14:textId="77777777" w:rsidR="00C64C12" w:rsidRDefault="00C64C12">
            <w:pPr>
              <w:pStyle w:val="EvaluationNumbers"/>
            </w:pPr>
            <w:r>
              <w:t>7</w:t>
            </w:r>
          </w:p>
        </w:tc>
        <w:tc>
          <w:tcPr>
            <w:tcW w:w="1015" w:type="dxa"/>
            <w:tcBorders>
              <w:top w:val="single" w:sz="4" w:space="0" w:color="000000"/>
              <w:left w:val="single" w:sz="4" w:space="0" w:color="000000"/>
              <w:bottom w:val="single" w:sz="4" w:space="0" w:color="000000"/>
              <w:right w:val="single" w:sz="4" w:space="0" w:color="000000"/>
            </w:tcBorders>
            <w:hideMark/>
          </w:tcPr>
          <w:p w14:paraId="3E45B96D" w14:textId="77777777" w:rsidR="00C64C12" w:rsidRDefault="00C64C12">
            <w:pPr>
              <w:pStyle w:val="EvaluationNumbers"/>
            </w:pPr>
            <w:r>
              <w:t>8</w:t>
            </w:r>
          </w:p>
        </w:tc>
        <w:tc>
          <w:tcPr>
            <w:tcW w:w="1015" w:type="dxa"/>
            <w:tcBorders>
              <w:top w:val="single" w:sz="4" w:space="0" w:color="000000"/>
              <w:left w:val="single" w:sz="4" w:space="0" w:color="000000"/>
              <w:bottom w:val="single" w:sz="4" w:space="0" w:color="000000"/>
              <w:right w:val="single" w:sz="4" w:space="0" w:color="000000"/>
            </w:tcBorders>
            <w:hideMark/>
          </w:tcPr>
          <w:p w14:paraId="13E75BAC" w14:textId="77777777" w:rsidR="00C64C12" w:rsidRDefault="00C64C12">
            <w:pPr>
              <w:pStyle w:val="EvaluationNumbers"/>
            </w:pPr>
            <w:r>
              <w:t>9</w:t>
            </w:r>
          </w:p>
        </w:tc>
        <w:tc>
          <w:tcPr>
            <w:tcW w:w="1102" w:type="dxa"/>
            <w:tcBorders>
              <w:top w:val="single" w:sz="4" w:space="0" w:color="000000"/>
              <w:left w:val="single" w:sz="4" w:space="0" w:color="000000"/>
              <w:bottom w:val="single" w:sz="4" w:space="0" w:color="000000"/>
              <w:right w:val="single" w:sz="4" w:space="0" w:color="000000"/>
            </w:tcBorders>
            <w:hideMark/>
          </w:tcPr>
          <w:p w14:paraId="2DB49D7E" w14:textId="77777777" w:rsidR="00C64C12" w:rsidRDefault="00C64C12">
            <w:pPr>
              <w:pStyle w:val="EvaluationNumbers"/>
            </w:pPr>
            <w:r>
              <w:t>10</w:t>
            </w:r>
          </w:p>
        </w:tc>
      </w:tr>
      <w:tr w:rsidR="00C64C12" w14:paraId="3823EFF7" w14:textId="77777777" w:rsidTr="00C64C12">
        <w:trPr>
          <w:trHeight w:val="720"/>
        </w:trPr>
        <w:tc>
          <w:tcPr>
            <w:tcW w:w="13176" w:type="dxa"/>
            <w:gridSpan w:val="13"/>
            <w:tcBorders>
              <w:top w:val="single" w:sz="4" w:space="0" w:color="000000"/>
              <w:left w:val="single" w:sz="4" w:space="0" w:color="000000"/>
              <w:bottom w:val="single" w:sz="4" w:space="0" w:color="000000"/>
              <w:right w:val="single" w:sz="4" w:space="0" w:color="000000"/>
            </w:tcBorders>
            <w:hideMark/>
          </w:tcPr>
          <w:p w14:paraId="06990A11" w14:textId="77777777" w:rsidR="00C64C12" w:rsidRDefault="00C64C12">
            <w:pPr>
              <w:rPr>
                <w:rStyle w:val="Tips"/>
              </w:rPr>
            </w:pPr>
            <w:r>
              <w:rPr>
                <w:rStyle w:val="Tips"/>
              </w:rPr>
              <w:t xml:space="preserve">Comments: </w:t>
            </w:r>
          </w:p>
        </w:tc>
      </w:tr>
      <w:tr w:rsidR="00C64C12" w14:paraId="0A4EE76E" w14:textId="77777777" w:rsidTr="00C64C12">
        <w:tc>
          <w:tcPr>
            <w:tcW w:w="3270" w:type="dxa"/>
            <w:tcBorders>
              <w:top w:val="single" w:sz="4" w:space="0" w:color="000000"/>
              <w:left w:val="single" w:sz="4" w:space="0" w:color="000000"/>
              <w:bottom w:val="single" w:sz="4" w:space="0" w:color="000000"/>
              <w:right w:val="single" w:sz="4" w:space="0" w:color="000000"/>
            </w:tcBorders>
            <w:hideMark/>
          </w:tcPr>
          <w:p w14:paraId="55B99CA3" w14:textId="77777777" w:rsidR="00C64C12" w:rsidRDefault="00C64C12">
            <w:pPr>
              <w:rPr>
                <w:rStyle w:val="H3Character"/>
              </w:rPr>
            </w:pPr>
            <w:r>
              <w:rPr>
                <w:rStyle w:val="H3Character"/>
              </w:rPr>
              <w:t>Interactivity of Workshop</w:t>
            </w:r>
          </w:p>
        </w:tc>
        <w:tc>
          <w:tcPr>
            <w:tcW w:w="923" w:type="dxa"/>
            <w:tcBorders>
              <w:top w:val="single" w:sz="4" w:space="0" w:color="000000"/>
              <w:left w:val="single" w:sz="4" w:space="0" w:color="000000"/>
              <w:bottom w:val="single" w:sz="4" w:space="0" w:color="000000"/>
              <w:right w:val="single" w:sz="4" w:space="0" w:color="000000"/>
            </w:tcBorders>
            <w:hideMark/>
          </w:tcPr>
          <w:p w14:paraId="4CBB051C" w14:textId="77777777" w:rsidR="00C64C12" w:rsidRDefault="00C64C12">
            <w:pPr>
              <w:pStyle w:val="EvaluationNumbers"/>
            </w:pPr>
            <w:r>
              <w:t>1</w:t>
            </w:r>
          </w:p>
        </w:tc>
        <w:tc>
          <w:tcPr>
            <w:tcW w:w="984" w:type="dxa"/>
            <w:gridSpan w:val="2"/>
            <w:tcBorders>
              <w:top w:val="single" w:sz="4" w:space="0" w:color="000000"/>
              <w:left w:val="single" w:sz="4" w:space="0" w:color="000000"/>
              <w:bottom w:val="single" w:sz="4" w:space="0" w:color="000000"/>
              <w:right w:val="single" w:sz="4" w:space="0" w:color="000000"/>
            </w:tcBorders>
            <w:hideMark/>
          </w:tcPr>
          <w:p w14:paraId="3DBFF297" w14:textId="77777777" w:rsidR="00C64C12" w:rsidRDefault="00C64C12">
            <w:pPr>
              <w:pStyle w:val="EvaluationNumbers"/>
            </w:pPr>
            <w:r>
              <w:t>2</w:t>
            </w:r>
          </w:p>
        </w:tc>
        <w:tc>
          <w:tcPr>
            <w:tcW w:w="988" w:type="dxa"/>
            <w:tcBorders>
              <w:top w:val="single" w:sz="4" w:space="0" w:color="000000"/>
              <w:left w:val="single" w:sz="4" w:space="0" w:color="000000"/>
              <w:bottom w:val="single" w:sz="4" w:space="0" w:color="000000"/>
              <w:right w:val="single" w:sz="4" w:space="0" w:color="000000"/>
            </w:tcBorders>
            <w:hideMark/>
          </w:tcPr>
          <w:p w14:paraId="07CA6885" w14:textId="77777777" w:rsidR="00C64C12" w:rsidRDefault="00C64C12">
            <w:pPr>
              <w:pStyle w:val="EvaluationNumbers"/>
            </w:pPr>
            <w:r>
              <w:t>3</w:t>
            </w:r>
          </w:p>
        </w:tc>
        <w:tc>
          <w:tcPr>
            <w:tcW w:w="959" w:type="dxa"/>
            <w:tcBorders>
              <w:top w:val="single" w:sz="4" w:space="0" w:color="000000"/>
              <w:left w:val="single" w:sz="4" w:space="0" w:color="000000"/>
              <w:bottom w:val="single" w:sz="4" w:space="0" w:color="000000"/>
              <w:right w:val="single" w:sz="4" w:space="0" w:color="000000"/>
            </w:tcBorders>
            <w:hideMark/>
          </w:tcPr>
          <w:p w14:paraId="7B186BBD" w14:textId="77777777" w:rsidR="00C64C12" w:rsidRDefault="00C64C12">
            <w:pPr>
              <w:pStyle w:val="EvaluationNumbers"/>
            </w:pPr>
            <w:r>
              <w:t>4</w:t>
            </w:r>
          </w:p>
        </w:tc>
        <w:tc>
          <w:tcPr>
            <w:tcW w:w="964" w:type="dxa"/>
            <w:tcBorders>
              <w:top w:val="single" w:sz="4" w:space="0" w:color="000000"/>
              <w:left w:val="single" w:sz="4" w:space="0" w:color="000000"/>
              <w:bottom w:val="single" w:sz="4" w:space="0" w:color="000000"/>
              <w:right w:val="single" w:sz="4" w:space="0" w:color="000000"/>
            </w:tcBorders>
            <w:hideMark/>
          </w:tcPr>
          <w:p w14:paraId="72EA1F0D" w14:textId="77777777" w:rsidR="00C64C12" w:rsidRDefault="00C64C12">
            <w:pPr>
              <w:pStyle w:val="EvaluationNumbers"/>
            </w:pPr>
            <w:r>
              <w:t>5</w:t>
            </w:r>
          </w:p>
        </w:tc>
        <w:tc>
          <w:tcPr>
            <w:tcW w:w="941" w:type="dxa"/>
            <w:gridSpan w:val="2"/>
            <w:tcBorders>
              <w:top w:val="single" w:sz="4" w:space="0" w:color="000000"/>
              <w:left w:val="single" w:sz="4" w:space="0" w:color="000000"/>
              <w:bottom w:val="single" w:sz="4" w:space="0" w:color="000000"/>
              <w:right w:val="single" w:sz="4" w:space="0" w:color="000000"/>
            </w:tcBorders>
            <w:hideMark/>
          </w:tcPr>
          <w:p w14:paraId="1AB63D6C" w14:textId="77777777" w:rsidR="00C64C12" w:rsidRDefault="00C64C12">
            <w:pPr>
              <w:pStyle w:val="EvaluationNumbers"/>
            </w:pPr>
            <w:r>
              <w:t>6</w:t>
            </w:r>
          </w:p>
        </w:tc>
        <w:tc>
          <w:tcPr>
            <w:tcW w:w="1015" w:type="dxa"/>
            <w:tcBorders>
              <w:top w:val="single" w:sz="4" w:space="0" w:color="000000"/>
              <w:left w:val="single" w:sz="4" w:space="0" w:color="000000"/>
              <w:bottom w:val="single" w:sz="4" w:space="0" w:color="000000"/>
              <w:right w:val="single" w:sz="4" w:space="0" w:color="000000"/>
            </w:tcBorders>
            <w:hideMark/>
          </w:tcPr>
          <w:p w14:paraId="5C5F09E9" w14:textId="77777777" w:rsidR="00C64C12" w:rsidRDefault="00C64C12">
            <w:pPr>
              <w:pStyle w:val="EvaluationNumbers"/>
            </w:pPr>
            <w:r>
              <w:t>7</w:t>
            </w:r>
          </w:p>
        </w:tc>
        <w:tc>
          <w:tcPr>
            <w:tcW w:w="1015" w:type="dxa"/>
            <w:tcBorders>
              <w:top w:val="single" w:sz="4" w:space="0" w:color="000000"/>
              <w:left w:val="single" w:sz="4" w:space="0" w:color="000000"/>
              <w:bottom w:val="single" w:sz="4" w:space="0" w:color="000000"/>
              <w:right w:val="single" w:sz="4" w:space="0" w:color="000000"/>
            </w:tcBorders>
            <w:hideMark/>
          </w:tcPr>
          <w:p w14:paraId="450C19E5" w14:textId="77777777" w:rsidR="00C64C12" w:rsidRDefault="00C64C12">
            <w:pPr>
              <w:pStyle w:val="EvaluationNumbers"/>
            </w:pPr>
            <w:r>
              <w:t>8</w:t>
            </w:r>
          </w:p>
        </w:tc>
        <w:tc>
          <w:tcPr>
            <w:tcW w:w="1015" w:type="dxa"/>
            <w:tcBorders>
              <w:top w:val="single" w:sz="4" w:space="0" w:color="000000"/>
              <w:left w:val="single" w:sz="4" w:space="0" w:color="000000"/>
              <w:bottom w:val="single" w:sz="4" w:space="0" w:color="000000"/>
              <w:right w:val="single" w:sz="4" w:space="0" w:color="000000"/>
            </w:tcBorders>
            <w:hideMark/>
          </w:tcPr>
          <w:p w14:paraId="7C4A2F65" w14:textId="77777777" w:rsidR="00C64C12" w:rsidRDefault="00C64C12">
            <w:pPr>
              <w:pStyle w:val="EvaluationNumbers"/>
            </w:pPr>
            <w:r>
              <w:t>9</w:t>
            </w:r>
          </w:p>
        </w:tc>
        <w:tc>
          <w:tcPr>
            <w:tcW w:w="1102" w:type="dxa"/>
            <w:tcBorders>
              <w:top w:val="single" w:sz="4" w:space="0" w:color="000000"/>
              <w:left w:val="single" w:sz="4" w:space="0" w:color="000000"/>
              <w:bottom w:val="single" w:sz="4" w:space="0" w:color="000000"/>
              <w:right w:val="single" w:sz="4" w:space="0" w:color="000000"/>
            </w:tcBorders>
            <w:hideMark/>
          </w:tcPr>
          <w:p w14:paraId="4509214A" w14:textId="77777777" w:rsidR="00C64C12" w:rsidRDefault="00C64C12">
            <w:pPr>
              <w:pStyle w:val="EvaluationNumbers"/>
            </w:pPr>
            <w:r>
              <w:t>10</w:t>
            </w:r>
          </w:p>
        </w:tc>
      </w:tr>
      <w:tr w:rsidR="00C64C12" w14:paraId="7E3B094F" w14:textId="77777777" w:rsidTr="00C64C12">
        <w:trPr>
          <w:trHeight w:val="720"/>
        </w:trPr>
        <w:tc>
          <w:tcPr>
            <w:tcW w:w="13176" w:type="dxa"/>
            <w:gridSpan w:val="13"/>
            <w:tcBorders>
              <w:top w:val="single" w:sz="4" w:space="0" w:color="000000"/>
              <w:left w:val="single" w:sz="4" w:space="0" w:color="000000"/>
              <w:bottom w:val="single" w:sz="4" w:space="0" w:color="auto"/>
              <w:right w:val="single" w:sz="4" w:space="0" w:color="000000"/>
            </w:tcBorders>
            <w:hideMark/>
          </w:tcPr>
          <w:p w14:paraId="10112EBF" w14:textId="77777777" w:rsidR="00C64C12" w:rsidRDefault="00C64C12">
            <w:pPr>
              <w:rPr>
                <w:rStyle w:val="Tips"/>
              </w:rPr>
            </w:pPr>
            <w:r>
              <w:rPr>
                <w:rStyle w:val="Tips"/>
              </w:rPr>
              <w:t>Comments:</w:t>
            </w:r>
          </w:p>
        </w:tc>
      </w:tr>
      <w:tr w:rsidR="00C64C12" w14:paraId="2A31F123" w14:textId="77777777" w:rsidTr="00C64C12">
        <w:trPr>
          <w:trHeight w:val="576"/>
        </w:trPr>
        <w:tc>
          <w:tcPr>
            <w:tcW w:w="13176" w:type="dxa"/>
            <w:gridSpan w:val="13"/>
            <w:tcBorders>
              <w:top w:val="single" w:sz="4" w:space="0" w:color="auto"/>
              <w:left w:val="nil"/>
              <w:bottom w:val="nil"/>
              <w:right w:val="nil"/>
            </w:tcBorders>
          </w:tcPr>
          <w:p w14:paraId="39E1172F" w14:textId="77777777" w:rsidR="00C64C12" w:rsidRDefault="00C64C12">
            <w:pPr>
              <w:rPr>
                <w:rStyle w:val="Tips"/>
              </w:rPr>
            </w:pPr>
          </w:p>
          <w:p w14:paraId="0B4326BE" w14:textId="77777777" w:rsidR="00C64C12" w:rsidRDefault="00C64C12">
            <w:pPr>
              <w:rPr>
                <w:rStyle w:val="Tips"/>
              </w:rPr>
            </w:pPr>
            <w:r>
              <w:rPr>
                <w:rStyle w:val="Tips"/>
              </w:rPr>
              <w:t>Would you recommend this course to others? Why or why not?</w:t>
            </w:r>
          </w:p>
        </w:tc>
      </w:tr>
      <w:tr w:rsidR="00C64C12" w14:paraId="1017F6C2" w14:textId="77777777" w:rsidTr="00C64C12">
        <w:trPr>
          <w:trHeight w:val="576"/>
        </w:trPr>
        <w:tc>
          <w:tcPr>
            <w:tcW w:w="13176" w:type="dxa"/>
            <w:gridSpan w:val="13"/>
            <w:tcBorders>
              <w:top w:val="nil"/>
              <w:left w:val="nil"/>
              <w:bottom w:val="nil"/>
              <w:right w:val="nil"/>
            </w:tcBorders>
          </w:tcPr>
          <w:p w14:paraId="58FC8256" w14:textId="77777777" w:rsidR="00C64C12" w:rsidRDefault="00C64C12">
            <w:pPr>
              <w:rPr>
                <w:rStyle w:val="Tips"/>
              </w:rPr>
            </w:pPr>
          </w:p>
          <w:p w14:paraId="6A21070A" w14:textId="77777777" w:rsidR="00C64C12" w:rsidRDefault="00C64C12">
            <w:pPr>
              <w:rPr>
                <w:rStyle w:val="Tips"/>
              </w:rPr>
            </w:pPr>
            <w:r>
              <w:rPr>
                <w:rStyle w:val="Tips"/>
              </w:rPr>
              <w:t>Other thoughts you would like to share?</w:t>
            </w:r>
          </w:p>
        </w:tc>
      </w:tr>
    </w:tbl>
    <w:p w14:paraId="02622814" w14:textId="77777777" w:rsidR="00C64C12" w:rsidRDefault="00C64C12" w:rsidP="00C64C12"/>
    <w:p w14:paraId="54AC7CA9" w14:textId="7F302B03" w:rsidR="00C64C12" w:rsidRDefault="00C64C12">
      <w:pPr>
        <w:spacing w:after="0" w:line="240" w:lineRule="auto"/>
      </w:pPr>
      <w:r>
        <w:br w:type="page"/>
      </w:r>
    </w:p>
    <w:p w14:paraId="4EFC8E85" w14:textId="77777777" w:rsidR="00FE2E30" w:rsidRPr="006A57D3" w:rsidRDefault="00FE2E30"/>
    <w:p w14:paraId="78374478" w14:textId="0F4A1A2E" w:rsidR="00FE2E30" w:rsidRPr="006A57D3" w:rsidRDefault="00D32AB8">
      <w:pPr>
        <w:pStyle w:val="Heading1"/>
      </w:pPr>
      <w:bookmarkStart w:id="27" w:name="_Toc116473893"/>
      <w:r w:rsidRPr="006A57D3">
        <w:rPr>
          <w:noProof/>
          <w:lang w:val="en-CA" w:eastAsia="en-CA" w:bidi="ar-SA"/>
        </w:rPr>
        <mc:AlternateContent>
          <mc:Choice Requires="wps">
            <w:drawing>
              <wp:anchor distT="91440" distB="91440" distL="114300" distR="114300" simplePos="0" relativeHeight="251643904" behindDoc="0" locked="0" layoutInCell="0" allowOverlap="1" wp14:anchorId="1A493436" wp14:editId="109AC193">
                <wp:simplePos x="0" y="0"/>
                <wp:positionH relativeFrom="page">
                  <wp:posOffset>-119380</wp:posOffset>
                </wp:positionH>
                <wp:positionV relativeFrom="page">
                  <wp:posOffset>-7620</wp:posOffset>
                </wp:positionV>
                <wp:extent cx="7931150" cy="1597660"/>
                <wp:effectExtent l="0" t="0" r="0" b="2540"/>
                <wp:wrapSquare wrapText="bothSides"/>
                <wp:docPr id="28"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31150" cy="1597660"/>
                        </a:xfrm>
                        <a:prstGeom prst="rect">
                          <a:avLst/>
                        </a:prstGeom>
                        <a:gradFill>
                          <a:gsLst>
                            <a:gs pos="0">
                              <a:srgbClr val="FFFFFF"/>
                            </a:gs>
                            <a:gs pos="100000">
                              <a:schemeClr val="bg1">
                                <a:lumMod val="50000"/>
                              </a:schemeClr>
                            </a:gs>
                          </a:gsLst>
                          <a:lin ang="5400000" scaled="1"/>
                        </a:gradFill>
                        <a:ln>
                          <a:noFill/>
                        </a:ln>
                        <a:effectLst/>
                      </wps:spPr>
                      <wps:txbx>
                        <w:txbxContent>
                          <w:p w14:paraId="4EBB5ABA" w14:textId="77777777" w:rsidR="00DD26C5" w:rsidRPr="00467350" w:rsidRDefault="00DD26C5" w:rsidP="001F1BE7">
                            <w:pPr>
                              <w:pBdr>
                                <w:top w:val="single" w:sz="24" w:space="1" w:color="auto"/>
                                <w:left w:val="single" w:sz="24" w:space="4" w:color="auto"/>
                                <w:bottom w:val="single" w:sz="24" w:space="1" w:color="auto"/>
                                <w:right w:val="single" w:sz="24" w:space="7" w:color="auto"/>
                              </w:pBdr>
                              <w:shd w:val="clear" w:color="auto" w:fill="000000"/>
                              <w:rPr>
                                <w:rFonts w:ascii="Cambria" w:hAnsi="Cambria"/>
                                <w:i/>
                                <w:iCs/>
                                <w:sz w:val="26"/>
                                <w:szCs w:val="28"/>
                              </w:rPr>
                            </w:pPr>
                            <w:r w:rsidRPr="00467350">
                              <w:rPr>
                                <w:rFonts w:ascii="Cambria" w:hAnsi="Cambria"/>
                                <w:i/>
                                <w:iCs/>
                                <w:sz w:val="26"/>
                                <w:szCs w:val="28"/>
                              </w:rPr>
                              <w:t>Ethics is the activity of man directed to secure the inner perfection of his own personality.</w:t>
                            </w:r>
                          </w:p>
                          <w:p w14:paraId="04946305" w14:textId="77777777" w:rsidR="00DD26C5" w:rsidRPr="004E220C" w:rsidRDefault="00DD26C5" w:rsidP="001F1BE7">
                            <w:pPr>
                              <w:pBdr>
                                <w:top w:val="single" w:sz="24" w:space="1" w:color="auto"/>
                                <w:left w:val="single" w:sz="24" w:space="4" w:color="auto"/>
                                <w:bottom w:val="single" w:sz="24" w:space="1" w:color="auto"/>
                                <w:right w:val="single" w:sz="24" w:space="7" w:color="auto"/>
                              </w:pBdr>
                              <w:shd w:val="clear" w:color="auto" w:fill="000000"/>
                              <w:jc w:val="center"/>
                              <w:rPr>
                                <w:rFonts w:ascii="Cambria" w:hAnsi="Cambria"/>
                                <w:b/>
                                <w:i/>
                                <w:iCs/>
                                <w:sz w:val="28"/>
                                <w:szCs w:val="28"/>
                              </w:rPr>
                            </w:pPr>
                            <w:r w:rsidRPr="004E220C">
                              <w:rPr>
                                <w:rFonts w:ascii="Cambria" w:hAnsi="Cambria"/>
                                <w:b/>
                                <w:i/>
                                <w:iCs/>
                                <w:sz w:val="28"/>
                                <w:szCs w:val="28"/>
                              </w:rPr>
                              <w:t>Albert Schweitzer</w:t>
                            </w: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493436" id="Rectangle 82" o:spid="_x0000_s1029" style="position:absolute;margin-left:-9.4pt;margin-top:-.6pt;width:624.5pt;height:125.8pt;z-index:251643904;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" o:allowincell="f" stroked="f">
                <v:fill color2="#7f7f7f [1612]" focus="100%" type="gradient"/>
                <v:textbox inset="4in,54pt,1in,0">
                  <w:txbxContent>
                    <w:p w14:paraId="4EBB5ABA" w14:textId="77777777" w:rsidR="00DD26C5" w:rsidRPr="00467350" w:rsidRDefault="00DD26C5" w:rsidP="001F1BE7">
                      <w:pPr>
                        <w:pBdr>
                          <w:top w:val="single" w:sz="24" w:space="1" w:color="auto"/>
                          <w:left w:val="single" w:sz="24" w:space="4" w:color="auto"/>
                          <w:bottom w:val="single" w:sz="24" w:space="1" w:color="auto"/>
                          <w:right w:val="single" w:sz="24" w:space="7" w:color="auto"/>
                        </w:pBdr>
                        <w:shd w:val="clear" w:color="auto" w:fill="000000"/>
                        <w:rPr>
                          <w:rFonts w:ascii="Cambria" w:hAnsi="Cambria"/>
                          <w:i/>
                          <w:iCs/>
                          <w:sz w:val="26"/>
                          <w:szCs w:val="28"/>
                        </w:rPr>
                      </w:pPr>
                      <w:r w:rsidRPr="00467350">
                        <w:rPr>
                          <w:rFonts w:ascii="Cambria" w:hAnsi="Cambria"/>
                          <w:i/>
                          <w:iCs/>
                          <w:sz w:val="26"/>
                          <w:szCs w:val="28"/>
                        </w:rPr>
                        <w:t>Ethics is the activity of man directed to secure the inner perfection of his own personality.</w:t>
                      </w:r>
                    </w:p>
                    <w:p w14:paraId="04946305" w14:textId="77777777" w:rsidR="00DD26C5" w:rsidRPr="004E220C" w:rsidRDefault="00DD26C5" w:rsidP="001F1BE7">
                      <w:pPr>
                        <w:pBdr>
                          <w:top w:val="single" w:sz="24" w:space="1" w:color="auto"/>
                          <w:left w:val="single" w:sz="24" w:space="4" w:color="auto"/>
                          <w:bottom w:val="single" w:sz="24" w:space="1" w:color="auto"/>
                          <w:right w:val="single" w:sz="24" w:space="7" w:color="auto"/>
                        </w:pBdr>
                        <w:shd w:val="clear" w:color="auto" w:fill="000000"/>
                        <w:jc w:val="center"/>
                        <w:rPr>
                          <w:rFonts w:ascii="Cambria" w:hAnsi="Cambria"/>
                          <w:b/>
                          <w:i/>
                          <w:iCs/>
                          <w:sz w:val="28"/>
                          <w:szCs w:val="28"/>
                        </w:rPr>
                      </w:pPr>
                      <w:r w:rsidRPr="004E220C">
                        <w:rPr>
                          <w:rFonts w:ascii="Cambria" w:hAnsi="Cambria"/>
                          <w:b/>
                          <w:i/>
                          <w:iCs/>
                          <w:sz w:val="28"/>
                          <w:szCs w:val="28"/>
                        </w:rPr>
                        <w:t>Albert Schweitzer</w:t>
                      </w:r>
                    </w:p>
                  </w:txbxContent>
                </v:textbox>
                <w10:wrap type="square" anchorx="page" anchory="page"/>
              </v:rect>
            </w:pict>
          </mc:Fallback>
        </mc:AlternateContent>
      </w:r>
      <w:r w:rsidR="00FE2E30" w:rsidRPr="006A57D3">
        <w:rPr>
          <w:lang w:eastAsia="zh-TW"/>
        </w:rPr>
        <w:t xml:space="preserve">Module Two: </w:t>
      </w:r>
      <w:r w:rsidR="00560FEB" w:rsidRPr="006A57D3">
        <w:t>What is Ethics?</w:t>
      </w:r>
      <w:bookmarkEnd w:id="27"/>
    </w:p>
    <w:p w14:paraId="286EFBFB" w14:textId="2D0D5157" w:rsidR="00BA4127" w:rsidRDefault="00707023" w:rsidP="00AD7A38">
      <w:r w:rsidRPr="006A57D3">
        <w:rPr>
          <w:noProof/>
          <w:lang w:val="en-CA" w:eastAsia="en-CA" w:bidi="ar-SA"/>
        </w:rPr>
        <w:drawing>
          <wp:anchor distT="0" distB="0" distL="114300" distR="114300" simplePos="0" relativeHeight="251672576" behindDoc="1" locked="0" layoutInCell="1" allowOverlap="1" wp14:anchorId="03D74F4C" wp14:editId="0F307FF0">
            <wp:simplePos x="0" y="0"/>
            <wp:positionH relativeFrom="margin">
              <wp:posOffset>0</wp:posOffset>
            </wp:positionH>
            <wp:positionV relativeFrom="margin">
              <wp:posOffset>1670050</wp:posOffset>
            </wp:positionV>
            <wp:extent cx="1450975" cy="1477645"/>
            <wp:effectExtent l="0" t="0" r="0" b="8255"/>
            <wp:wrapTight wrapText="bothSides">
              <wp:wrapPolygon edited="0">
                <wp:start x="0" y="0"/>
                <wp:lineTo x="0" y="21442"/>
                <wp:lineTo x="21269" y="21442"/>
                <wp:lineTo x="21269" y="0"/>
                <wp:lineTo x="0" y="0"/>
              </wp:wrapPolygon>
            </wp:wrapTight>
            <wp:docPr id="3" name="Picture 2" descr="C:\Users\Darren\AppData\Local\Microsoft\Windows\Temporary Internet Files\Content.IE5\FTRMPN7N\MC900233019[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arren\AppData\Local\Microsoft\Windows\Temporary Internet Files\Content.IE5\FTRMPN7N\MC900233019[1].wmf"/>
                    <pic:cNvPicPr>
                      <a:picLocks noChangeAspect="1" noChangeArrowheads="1"/>
                    </pic:cNvPicPr>
                  </pic:nvPicPr>
                  <pic:blipFill>
                    <a:blip r:embed="rId17" cstate="print"/>
                    <a:srcRect/>
                    <a:stretch>
                      <a:fillRect/>
                    </a:stretch>
                  </pic:blipFill>
                  <pic:spPr bwMode="auto">
                    <a:xfrm>
                      <a:off x="0" y="0"/>
                      <a:ext cx="1450975" cy="1477645"/>
                    </a:xfrm>
                    <a:prstGeom prst="rect">
                      <a:avLst/>
                    </a:prstGeom>
                    <a:noFill/>
                    <a:ln w="9525">
                      <a:noFill/>
                      <a:miter lim="800000"/>
                      <a:headEnd/>
                      <a:tailEnd/>
                    </a:ln>
                  </pic:spPr>
                </pic:pic>
              </a:graphicData>
            </a:graphic>
          </wp:anchor>
        </w:drawing>
      </w:r>
      <w:r w:rsidR="00BA4127">
        <w:t>P</w:t>
      </w:r>
      <w:r w:rsidR="00FF405C" w:rsidRPr="006A57D3">
        <w:t xml:space="preserve">ersonal </w:t>
      </w:r>
      <w:bookmarkStart w:id="28" w:name="_Hlk67910368"/>
      <w:r w:rsidR="00FF405C" w:rsidRPr="006A57D3">
        <w:t>ethics determine individual standards of right and wrong</w:t>
      </w:r>
      <w:r w:rsidR="00BA4127">
        <w:t xml:space="preserve"> and steer people to the choices they make</w:t>
      </w:r>
      <w:r w:rsidR="00333F09" w:rsidRPr="006A57D3">
        <w:t xml:space="preserve">. </w:t>
      </w:r>
      <w:r w:rsidR="00BA4127">
        <w:t xml:space="preserve">It is an individual’s </w:t>
      </w:r>
      <w:r w:rsidR="00BA4127" w:rsidRPr="006A57D3">
        <w:t>responsibility to examine</w:t>
      </w:r>
      <w:r w:rsidR="00BA4127">
        <w:t xml:space="preserve"> their</w:t>
      </w:r>
      <w:r w:rsidR="00BA4127" w:rsidRPr="006A57D3">
        <w:t xml:space="preserve"> morals and behavior</w:t>
      </w:r>
      <w:r w:rsidR="00BA4127">
        <w:t xml:space="preserve">. </w:t>
      </w:r>
    </w:p>
    <w:p w14:paraId="7B4AB111" w14:textId="52F7698B" w:rsidR="00AD7A38" w:rsidRPr="006A57D3" w:rsidRDefault="00BA4127" w:rsidP="00AD7A38">
      <w:r>
        <w:t>B</w:t>
      </w:r>
      <w:r w:rsidR="00333F09" w:rsidRPr="006A57D3">
        <w:t>usiness</w:t>
      </w:r>
      <w:r>
        <w:t xml:space="preserve"> </w:t>
      </w:r>
      <w:r w:rsidR="00333F09" w:rsidRPr="006A57D3">
        <w:t xml:space="preserve">ethics </w:t>
      </w:r>
      <w:r w:rsidR="00C374C4" w:rsidRPr="006A57D3">
        <w:t>refers to the behavior relating to the moral problems that occur in business organizations.</w:t>
      </w:r>
    </w:p>
    <w:p w14:paraId="7B77D494" w14:textId="77777777" w:rsidR="00A469E1" w:rsidRPr="006A57D3" w:rsidRDefault="00A469E1" w:rsidP="00AD7A38"/>
    <w:p w14:paraId="3F233843" w14:textId="77777777" w:rsidR="0028311E" w:rsidRPr="006A57D3" w:rsidRDefault="0028311E" w:rsidP="00AD7A38"/>
    <w:p w14:paraId="45323DFA" w14:textId="20784A6C" w:rsidR="00BB13B4" w:rsidRPr="006A57D3" w:rsidRDefault="008313E7" w:rsidP="00A469E1">
      <w:pPr>
        <w:pStyle w:val="Heading2"/>
      </w:pPr>
      <w:bookmarkStart w:id="29" w:name="_Toc116473894"/>
      <w:r w:rsidRPr="006A57D3">
        <w:t>What I</w:t>
      </w:r>
      <w:r w:rsidR="00440C2A" w:rsidRPr="006A57D3">
        <w:t xml:space="preserve">s </w:t>
      </w:r>
      <w:r w:rsidR="00560FEB" w:rsidRPr="006A57D3">
        <w:t>Business Ethics?</w:t>
      </w:r>
      <w:bookmarkEnd w:id="29"/>
    </w:p>
    <w:p w14:paraId="33807F48" w14:textId="41CBC409" w:rsidR="004138EB" w:rsidRPr="006A57D3" w:rsidRDefault="00707023" w:rsidP="00BB13B4">
      <w:r w:rsidRPr="006A57D3">
        <w:rPr>
          <w:noProof/>
          <w:lang w:val="en-CA" w:eastAsia="en-CA" w:bidi="ar-SA"/>
        </w:rPr>
        <w:drawing>
          <wp:anchor distT="0" distB="0" distL="114300" distR="114300" simplePos="0" relativeHeight="251662336" behindDoc="1" locked="0" layoutInCell="1" allowOverlap="1" wp14:anchorId="72358D2B" wp14:editId="1E3516C9">
            <wp:simplePos x="0" y="0"/>
            <wp:positionH relativeFrom="margin">
              <wp:posOffset>76835</wp:posOffset>
            </wp:positionH>
            <wp:positionV relativeFrom="margin">
              <wp:posOffset>3940810</wp:posOffset>
            </wp:positionV>
            <wp:extent cx="958850" cy="1136650"/>
            <wp:effectExtent l="0" t="0" r="0" b="6350"/>
            <wp:wrapTight wrapText="bothSides">
              <wp:wrapPolygon edited="0">
                <wp:start x="0" y="0"/>
                <wp:lineTo x="0" y="14842"/>
                <wp:lineTo x="2575" y="17377"/>
                <wp:lineTo x="2575" y="20635"/>
                <wp:lineTo x="3862" y="21359"/>
                <wp:lineTo x="10299" y="21359"/>
                <wp:lineTo x="19740" y="21359"/>
                <wp:lineTo x="21028" y="18101"/>
                <wp:lineTo x="21028" y="0"/>
                <wp:lineTo x="0" y="0"/>
              </wp:wrapPolygon>
            </wp:wrapTight>
            <wp:docPr id="11" name="Picture 8" descr="C:\Users\Lori\AppData\Local\Microsoft\Windows\Temporary Internet Files\Content.IE5\V3LIOT9L\MC90038367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ori\AppData\Local\Microsoft\Windows\Temporary Internet Files\Content.IE5\V3LIOT9L\MC900383672[1].wmf"/>
                    <pic:cNvPicPr>
                      <a:picLocks noChangeAspect="1" noChangeArrowheads="1"/>
                    </pic:cNvPicPr>
                  </pic:nvPicPr>
                  <pic:blipFill>
                    <a:blip r:embed="rId18" cstate="print"/>
                    <a:srcRect/>
                    <a:stretch>
                      <a:fillRect/>
                    </a:stretch>
                  </pic:blipFill>
                  <pic:spPr bwMode="auto">
                    <a:xfrm>
                      <a:off x="0" y="0"/>
                      <a:ext cx="958850" cy="1136650"/>
                    </a:xfrm>
                    <a:prstGeom prst="rect">
                      <a:avLst/>
                    </a:prstGeom>
                    <a:noFill/>
                    <a:ln w="9525">
                      <a:noFill/>
                      <a:miter lim="800000"/>
                      <a:headEnd/>
                      <a:tailEnd/>
                    </a:ln>
                  </pic:spPr>
                </pic:pic>
              </a:graphicData>
            </a:graphic>
          </wp:anchor>
        </w:drawing>
      </w:r>
      <w:r w:rsidR="00C374C4" w:rsidRPr="006A57D3">
        <w:t>People often automatically assume tha</w:t>
      </w:r>
      <w:r w:rsidR="000B55A6" w:rsidRPr="006A57D3">
        <w:t xml:space="preserve">t businesses are unethical. Business seems to be constantly linked to scandals. </w:t>
      </w:r>
      <w:r w:rsidR="00B95B12" w:rsidRPr="006A57D3">
        <w:t xml:space="preserve">Given the media attention </w:t>
      </w:r>
      <w:r w:rsidR="000B55A6" w:rsidRPr="006A57D3">
        <w:t>to bad ethical decisions</w:t>
      </w:r>
      <w:r w:rsidR="00041911" w:rsidRPr="006A57D3">
        <w:t xml:space="preserve">, companies that practice good business ethics can distinguish themselves in the minds of their customers and their employees. The company culture helps determine the ethics of the organization. </w:t>
      </w:r>
      <w:r w:rsidR="00B95B12" w:rsidRPr="006A57D3">
        <w:t xml:space="preserve">It is crucial that businesses </w:t>
      </w:r>
      <w:r w:rsidR="00F91768" w:rsidRPr="006A57D3">
        <w:t>behave ethically in every working relationship</w:t>
      </w:r>
      <w:r w:rsidR="005E6164" w:rsidRPr="006A57D3">
        <w:t xml:space="preserve">. </w:t>
      </w:r>
    </w:p>
    <w:p w14:paraId="639FB05D" w14:textId="77777777" w:rsidR="00A469E1" w:rsidRPr="006A57D3" w:rsidRDefault="00A469E1" w:rsidP="00BB13B4"/>
    <w:p w14:paraId="003DDD5F" w14:textId="298A567F" w:rsidR="00C71ECC" w:rsidRPr="006A57D3" w:rsidRDefault="005E6164" w:rsidP="001B5528">
      <w:pPr>
        <w:pStyle w:val="Heading2"/>
      </w:pPr>
      <w:bookmarkStart w:id="30" w:name="_Toc116473895"/>
      <w:r w:rsidRPr="006A57D3">
        <w:t>Ethical Obligations</w:t>
      </w:r>
      <w:bookmarkEnd w:id="30"/>
    </w:p>
    <w:p w14:paraId="6062231B" w14:textId="1035C2D5" w:rsidR="000C7ECC" w:rsidRPr="006A57D3" w:rsidRDefault="005E6164" w:rsidP="00D22D23">
      <w:pPr>
        <w:pStyle w:val="BulletedPoints"/>
        <w:rPr>
          <w:b/>
        </w:rPr>
      </w:pPr>
      <w:r w:rsidRPr="006A57D3">
        <w:rPr>
          <w:b/>
        </w:rPr>
        <w:t>Employees</w:t>
      </w:r>
      <w:r w:rsidR="00E0122D" w:rsidRPr="006A57D3">
        <w:rPr>
          <w:b/>
        </w:rPr>
        <w:t xml:space="preserve">: </w:t>
      </w:r>
      <w:r w:rsidR="00A91E03" w:rsidRPr="006A57D3">
        <w:t>Companies need to treat all of their employees ethically. Begin by providing employees with the rights guaranteed to them by the United States Department of Labor. Ethical businesses, however, may go</w:t>
      </w:r>
      <w:r w:rsidR="00EA4CC0">
        <w:t xml:space="preserve"> above and</w:t>
      </w:r>
      <w:r w:rsidR="00A91E03" w:rsidRPr="006A57D3">
        <w:t xml:space="preserve"> beyond the minimum requirements in the way that they treat their employees.</w:t>
      </w:r>
    </w:p>
    <w:p w14:paraId="2FE9B959" w14:textId="37F4486C" w:rsidR="00A91E03" w:rsidRPr="006A57D3" w:rsidRDefault="000C7ECC" w:rsidP="00D22D23">
      <w:pPr>
        <w:pStyle w:val="BulletedPoints"/>
        <w:rPr>
          <w:b/>
        </w:rPr>
      </w:pPr>
      <w:r w:rsidRPr="006A57D3">
        <w:rPr>
          <w:b/>
        </w:rPr>
        <w:t xml:space="preserve">Shareholders and investors: </w:t>
      </w:r>
      <w:r w:rsidRPr="006A57D3">
        <w:t xml:space="preserve">There is a moral obligation to </w:t>
      </w:r>
      <w:r w:rsidR="003F5BAF">
        <w:t>repay</w:t>
      </w:r>
      <w:r w:rsidRPr="006A57D3">
        <w:t xml:space="preserve"> investors and meet the needs of shareholders, particularly </w:t>
      </w:r>
      <w:r w:rsidR="00EA4CC0" w:rsidRPr="006A57D3">
        <w:t>low-level</w:t>
      </w:r>
      <w:r w:rsidRPr="006A57D3">
        <w:t xml:space="preserve"> shareholders.  </w:t>
      </w:r>
    </w:p>
    <w:p w14:paraId="34785AD5" w14:textId="77777777" w:rsidR="008313E7" w:rsidRPr="006A57D3" w:rsidRDefault="005E6164" w:rsidP="00D22D23">
      <w:pPr>
        <w:pStyle w:val="BulletedPoints"/>
        <w:rPr>
          <w:b/>
        </w:rPr>
      </w:pPr>
      <w:r w:rsidRPr="006A57D3">
        <w:rPr>
          <w:b/>
        </w:rPr>
        <w:t>Customers</w:t>
      </w:r>
      <w:r w:rsidR="005820FD" w:rsidRPr="006A57D3">
        <w:rPr>
          <w:b/>
        </w:rPr>
        <w:t xml:space="preserve">: </w:t>
      </w:r>
      <w:r w:rsidR="000E48B2" w:rsidRPr="006A57D3">
        <w:t xml:space="preserve">Every business needs to </w:t>
      </w:r>
      <w:r w:rsidR="00F91768" w:rsidRPr="006A57D3">
        <w:t>build</w:t>
      </w:r>
      <w:r w:rsidR="000E48B2" w:rsidRPr="006A57D3">
        <w:t xml:space="preserve"> ethical customer relationships</w:t>
      </w:r>
      <w:r w:rsidR="00605FBA" w:rsidRPr="006A57D3">
        <w:t xml:space="preserve"> by providing safe products and honoring warranties</w:t>
      </w:r>
      <w:r w:rsidR="005820FD" w:rsidRPr="006A57D3">
        <w:t>.</w:t>
      </w:r>
      <w:r w:rsidR="000E48B2" w:rsidRPr="006A57D3">
        <w:t xml:space="preserve"> Consumers are growing more aware of which companies treat them fairly, and they will support the ones they trust. </w:t>
      </w:r>
    </w:p>
    <w:p w14:paraId="08416C82" w14:textId="40BC8CF3" w:rsidR="008313E7" w:rsidRPr="006A57D3" w:rsidRDefault="005E6164" w:rsidP="00D22D23">
      <w:pPr>
        <w:pStyle w:val="BulletedPoints"/>
        <w:rPr>
          <w:b/>
        </w:rPr>
      </w:pPr>
      <w:r w:rsidRPr="006A57D3">
        <w:rPr>
          <w:b/>
        </w:rPr>
        <w:lastRenderedPageBreak/>
        <w:t>Community</w:t>
      </w:r>
      <w:r w:rsidR="005820FD" w:rsidRPr="006A57D3">
        <w:rPr>
          <w:b/>
        </w:rPr>
        <w:t xml:space="preserve">: </w:t>
      </w:r>
      <w:r w:rsidR="0015089F" w:rsidRPr="006A57D3">
        <w:t xml:space="preserve">Businesses </w:t>
      </w:r>
      <w:r w:rsidR="00F91768" w:rsidRPr="006A57D3">
        <w:t xml:space="preserve">have an </w:t>
      </w:r>
      <w:r w:rsidR="00892357" w:rsidRPr="006A57D3">
        <w:t xml:space="preserve">ethical </w:t>
      </w:r>
      <w:r w:rsidR="00DB3FC4" w:rsidRPr="006A57D3">
        <w:t>obligation to</w:t>
      </w:r>
      <w:r w:rsidR="00892357" w:rsidRPr="006A57D3">
        <w:t xml:space="preserve"> be involved </w:t>
      </w:r>
      <w:r w:rsidR="0015089F" w:rsidRPr="006A57D3">
        <w:t xml:space="preserve">in their </w:t>
      </w:r>
      <w:r w:rsidR="00F91768" w:rsidRPr="006A57D3">
        <w:t xml:space="preserve">local </w:t>
      </w:r>
      <w:r w:rsidR="0015089F" w:rsidRPr="006A57D3">
        <w:t xml:space="preserve">communities. </w:t>
      </w:r>
      <w:r w:rsidR="00F91768" w:rsidRPr="006A57D3">
        <w:t>This includes communities where they interact with customers</w:t>
      </w:r>
      <w:r w:rsidR="00EA4CC0">
        <w:t>,</w:t>
      </w:r>
      <w:r w:rsidR="00F91768" w:rsidRPr="006A57D3">
        <w:t xml:space="preserve"> </w:t>
      </w:r>
      <w:r w:rsidR="0095523B" w:rsidRPr="006A57D3">
        <w:t>and beyond</w:t>
      </w:r>
      <w:r w:rsidR="00F91768" w:rsidRPr="006A57D3">
        <w:t xml:space="preserve">. </w:t>
      </w:r>
    </w:p>
    <w:p w14:paraId="50EC6382" w14:textId="77777777" w:rsidR="004138EB" w:rsidRPr="006A57D3" w:rsidRDefault="005E6164" w:rsidP="00D22D23">
      <w:pPr>
        <w:pStyle w:val="BulletedPoints"/>
        <w:rPr>
          <w:b/>
        </w:rPr>
      </w:pPr>
      <w:r w:rsidRPr="006A57D3">
        <w:rPr>
          <w:b/>
        </w:rPr>
        <w:t>Vendors and Other Companies</w:t>
      </w:r>
      <w:r w:rsidR="008313E7" w:rsidRPr="006A57D3">
        <w:rPr>
          <w:b/>
        </w:rPr>
        <w:t xml:space="preserve">: </w:t>
      </w:r>
      <w:r w:rsidR="00F91768" w:rsidRPr="006A57D3">
        <w:t xml:space="preserve">Always deal ethically with vendors and other organizations you work with. </w:t>
      </w:r>
    </w:p>
    <w:p w14:paraId="17B2597B" w14:textId="77777777" w:rsidR="00A469E1" w:rsidRPr="006A57D3" w:rsidRDefault="00A469E1" w:rsidP="00A469E1">
      <w:pPr>
        <w:spacing w:line="240" w:lineRule="auto"/>
        <w:rPr>
          <w:b/>
        </w:r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AD7A38" w:rsidRPr="006A57D3" w14:paraId="6475143A" w14:textId="77777777" w:rsidTr="0040731B">
        <w:tc>
          <w:tcPr>
            <w:tcW w:w="2448" w:type="dxa"/>
            <w:vAlign w:val="center"/>
          </w:tcPr>
          <w:p w14:paraId="301F82B3" w14:textId="77777777" w:rsidR="00AD7A38" w:rsidRPr="006A57D3" w:rsidRDefault="00AD7A38" w:rsidP="0040731B">
            <w:pPr>
              <w:rPr>
                <w:b/>
                <w:bCs/>
                <w:color w:val="000000" w:themeColor="text1"/>
              </w:rPr>
            </w:pPr>
            <w:r w:rsidRPr="006A57D3">
              <w:rPr>
                <w:b/>
                <w:bCs/>
                <w:color w:val="000000" w:themeColor="text1"/>
              </w:rPr>
              <w:t xml:space="preserve">Estimated Time </w:t>
            </w:r>
          </w:p>
        </w:tc>
        <w:tc>
          <w:tcPr>
            <w:tcW w:w="7128" w:type="dxa"/>
            <w:vAlign w:val="center"/>
          </w:tcPr>
          <w:p w14:paraId="43E5DDA6" w14:textId="77777777" w:rsidR="00AD7A38" w:rsidRPr="006A57D3" w:rsidRDefault="007A5F97" w:rsidP="005F7E52">
            <w:pPr>
              <w:rPr>
                <w:bCs/>
                <w:color w:val="000000" w:themeColor="text1"/>
              </w:rPr>
            </w:pPr>
            <w:r w:rsidRPr="006A57D3">
              <w:rPr>
                <w:bCs/>
                <w:color w:val="000000" w:themeColor="text1"/>
              </w:rPr>
              <w:t>10</w:t>
            </w:r>
            <w:r w:rsidR="00772C00" w:rsidRPr="006A57D3">
              <w:rPr>
                <w:bCs/>
                <w:color w:val="000000" w:themeColor="text1"/>
              </w:rPr>
              <w:t xml:space="preserve"> min</w:t>
            </w:r>
            <w:r w:rsidR="00B95B12" w:rsidRPr="006A57D3">
              <w:rPr>
                <w:bCs/>
                <w:color w:val="000000" w:themeColor="text1"/>
              </w:rPr>
              <w:t>utes</w:t>
            </w:r>
          </w:p>
        </w:tc>
      </w:tr>
      <w:tr w:rsidR="00AD7A38" w:rsidRPr="006A57D3" w14:paraId="7A61A1A0" w14:textId="77777777" w:rsidTr="004E220C">
        <w:tc>
          <w:tcPr>
            <w:tcW w:w="2448" w:type="dxa"/>
            <w:shd w:val="clear" w:color="auto" w:fill="D9D9D9" w:themeFill="background1" w:themeFillShade="D9"/>
            <w:vAlign w:val="center"/>
          </w:tcPr>
          <w:p w14:paraId="7A95D6A0" w14:textId="77777777" w:rsidR="00AD7A38" w:rsidRPr="006A57D3" w:rsidRDefault="00AD7A38" w:rsidP="0040731B">
            <w:pPr>
              <w:rPr>
                <w:b/>
                <w:bCs/>
                <w:color w:val="000000" w:themeColor="text1"/>
              </w:rPr>
            </w:pPr>
            <w:r w:rsidRPr="006A57D3">
              <w:rPr>
                <w:b/>
                <w:bCs/>
                <w:color w:val="000000" w:themeColor="text1"/>
              </w:rPr>
              <w:t>Topic Objective</w:t>
            </w:r>
          </w:p>
        </w:tc>
        <w:tc>
          <w:tcPr>
            <w:tcW w:w="7128" w:type="dxa"/>
            <w:shd w:val="clear" w:color="auto" w:fill="D9D9D9" w:themeFill="background1" w:themeFillShade="D9"/>
            <w:vAlign w:val="center"/>
          </w:tcPr>
          <w:p w14:paraId="6157A4FE" w14:textId="77777777" w:rsidR="00AD7A38" w:rsidRPr="006A57D3" w:rsidRDefault="009804B2" w:rsidP="00F91768">
            <w:pPr>
              <w:rPr>
                <w:color w:val="000000" w:themeColor="text1"/>
              </w:rPr>
            </w:pPr>
            <w:r w:rsidRPr="006A57D3">
              <w:rPr>
                <w:color w:val="000000" w:themeColor="text1"/>
              </w:rPr>
              <w:t xml:space="preserve">Introduce </w:t>
            </w:r>
            <w:r w:rsidR="00F91768" w:rsidRPr="006A57D3">
              <w:rPr>
                <w:color w:val="000000" w:themeColor="text1"/>
              </w:rPr>
              <w:t>business ethics and different relationships that it should govern.</w:t>
            </w:r>
          </w:p>
        </w:tc>
      </w:tr>
      <w:tr w:rsidR="00AD7A38" w:rsidRPr="006A57D3" w14:paraId="1398B448" w14:textId="77777777" w:rsidTr="0040731B">
        <w:tc>
          <w:tcPr>
            <w:tcW w:w="2448" w:type="dxa"/>
            <w:vAlign w:val="center"/>
          </w:tcPr>
          <w:p w14:paraId="0E8272E9" w14:textId="77777777" w:rsidR="00AD7A38" w:rsidRPr="006A57D3" w:rsidRDefault="00AD7A38" w:rsidP="0040731B">
            <w:pPr>
              <w:rPr>
                <w:b/>
                <w:bCs/>
                <w:color w:val="000000" w:themeColor="text1"/>
              </w:rPr>
            </w:pPr>
            <w:r w:rsidRPr="006A57D3">
              <w:rPr>
                <w:b/>
                <w:bCs/>
                <w:color w:val="000000" w:themeColor="text1"/>
              </w:rPr>
              <w:t>Topic Summary</w:t>
            </w:r>
          </w:p>
        </w:tc>
        <w:tc>
          <w:tcPr>
            <w:tcW w:w="7128" w:type="dxa"/>
            <w:vAlign w:val="center"/>
          </w:tcPr>
          <w:p w14:paraId="3D7F0AD1" w14:textId="77777777" w:rsidR="009804B2" w:rsidRPr="006A57D3" w:rsidRDefault="009804B2" w:rsidP="005F7E52">
            <w:pPr>
              <w:rPr>
                <w:color w:val="000000" w:themeColor="text1"/>
              </w:rPr>
            </w:pPr>
            <w:r w:rsidRPr="006A57D3">
              <w:rPr>
                <w:color w:val="000000" w:themeColor="text1"/>
              </w:rPr>
              <w:t xml:space="preserve">What Is </w:t>
            </w:r>
            <w:r w:rsidR="00F91768" w:rsidRPr="006A57D3">
              <w:rPr>
                <w:color w:val="000000" w:themeColor="text1"/>
              </w:rPr>
              <w:t>Business Ethics</w:t>
            </w:r>
            <w:r w:rsidRPr="006A57D3">
              <w:rPr>
                <w:color w:val="000000" w:themeColor="text1"/>
              </w:rPr>
              <w:t>?</w:t>
            </w:r>
          </w:p>
          <w:p w14:paraId="4DCEDA47" w14:textId="77777777" w:rsidR="00AD7A38" w:rsidRPr="006A57D3" w:rsidRDefault="009804B2" w:rsidP="00F91768">
            <w:pPr>
              <w:rPr>
                <w:color w:val="000000" w:themeColor="text1"/>
              </w:rPr>
            </w:pPr>
            <w:r w:rsidRPr="006A57D3">
              <w:rPr>
                <w:color w:val="000000" w:themeColor="text1"/>
              </w:rPr>
              <w:t xml:space="preserve">This exercise allows participants to </w:t>
            </w:r>
            <w:r w:rsidR="00AA5CE7" w:rsidRPr="006A57D3">
              <w:rPr>
                <w:color w:val="000000" w:themeColor="text1"/>
              </w:rPr>
              <w:t xml:space="preserve">consider what an ethical organization looks like.  </w:t>
            </w:r>
          </w:p>
        </w:tc>
      </w:tr>
      <w:tr w:rsidR="00AD7A38" w:rsidRPr="006A57D3" w14:paraId="2860A656" w14:textId="77777777" w:rsidTr="004E220C">
        <w:tc>
          <w:tcPr>
            <w:tcW w:w="2448" w:type="dxa"/>
            <w:shd w:val="clear" w:color="auto" w:fill="D9D9D9" w:themeFill="background1" w:themeFillShade="D9"/>
            <w:vAlign w:val="center"/>
          </w:tcPr>
          <w:p w14:paraId="6448E381" w14:textId="77777777" w:rsidR="00AD7A38" w:rsidRPr="006A57D3" w:rsidRDefault="00AD7A38" w:rsidP="0040731B">
            <w:pPr>
              <w:rPr>
                <w:b/>
                <w:bCs/>
                <w:color w:val="000000" w:themeColor="text1"/>
              </w:rPr>
            </w:pPr>
            <w:r w:rsidRPr="006A57D3">
              <w:rPr>
                <w:b/>
                <w:bCs/>
                <w:color w:val="000000" w:themeColor="text1"/>
              </w:rPr>
              <w:t>Materials Required</w:t>
            </w:r>
          </w:p>
        </w:tc>
        <w:tc>
          <w:tcPr>
            <w:tcW w:w="7128" w:type="dxa"/>
            <w:shd w:val="clear" w:color="auto" w:fill="D9D9D9" w:themeFill="background1" w:themeFillShade="D9"/>
            <w:vAlign w:val="center"/>
          </w:tcPr>
          <w:p w14:paraId="5B4CB24A" w14:textId="5D0CCC38" w:rsidR="00AD7A38" w:rsidRPr="006A57D3" w:rsidRDefault="00000000" w:rsidP="003720C5">
            <w:pPr>
              <w:rPr>
                <w:color w:val="000000" w:themeColor="text1"/>
              </w:rPr>
            </w:pPr>
            <w:hyperlink w:anchor="_Worksheet_1" w:history="1">
              <w:r w:rsidR="00707023" w:rsidRPr="00062B59">
                <w:rPr>
                  <w:rStyle w:val="Hyperlink"/>
                </w:rPr>
                <w:t xml:space="preserve">Worksheet </w:t>
              </w:r>
              <w:r w:rsidR="003720C5" w:rsidRPr="00062B59">
                <w:rPr>
                  <w:rStyle w:val="Hyperlink"/>
                </w:rPr>
                <w:t>1</w:t>
              </w:r>
              <w:r w:rsidR="00707023" w:rsidRPr="00062B59">
                <w:rPr>
                  <w:rStyle w:val="Hyperlink"/>
                </w:rPr>
                <w:t xml:space="preserve">: </w:t>
              </w:r>
              <w:r w:rsidR="00AA5CE7" w:rsidRPr="00062B59">
                <w:rPr>
                  <w:rStyle w:val="Hyperlink"/>
                </w:rPr>
                <w:t>Business Ethics</w:t>
              </w:r>
            </w:hyperlink>
          </w:p>
        </w:tc>
      </w:tr>
      <w:tr w:rsidR="00AD7A38" w:rsidRPr="006A57D3" w14:paraId="4AA058A4" w14:textId="77777777" w:rsidTr="0040731B">
        <w:trPr>
          <w:trHeight w:val="440"/>
        </w:trPr>
        <w:tc>
          <w:tcPr>
            <w:tcW w:w="2448" w:type="dxa"/>
            <w:vAlign w:val="center"/>
          </w:tcPr>
          <w:p w14:paraId="1EDA08D6" w14:textId="77777777" w:rsidR="00AD7A38" w:rsidRPr="006A57D3" w:rsidRDefault="00AD7A38" w:rsidP="0040731B">
            <w:pPr>
              <w:rPr>
                <w:b/>
                <w:bCs/>
                <w:color w:val="000000" w:themeColor="text1"/>
              </w:rPr>
            </w:pPr>
            <w:r w:rsidRPr="006A57D3">
              <w:rPr>
                <w:b/>
                <w:bCs/>
                <w:color w:val="000000" w:themeColor="text1"/>
              </w:rPr>
              <w:t>Planning Checklist</w:t>
            </w:r>
          </w:p>
        </w:tc>
        <w:tc>
          <w:tcPr>
            <w:tcW w:w="7128" w:type="dxa"/>
            <w:vAlign w:val="center"/>
          </w:tcPr>
          <w:p w14:paraId="2D91BA2F" w14:textId="77777777" w:rsidR="00AD7A38" w:rsidRPr="006A57D3" w:rsidRDefault="00F0180A" w:rsidP="005F7E52">
            <w:pPr>
              <w:rPr>
                <w:color w:val="000000" w:themeColor="text1"/>
              </w:rPr>
            </w:pPr>
            <w:r w:rsidRPr="006A57D3">
              <w:rPr>
                <w:color w:val="000000" w:themeColor="text1"/>
              </w:rPr>
              <w:t>None</w:t>
            </w:r>
          </w:p>
        </w:tc>
      </w:tr>
      <w:tr w:rsidR="00AD7A38" w:rsidRPr="006A57D3" w14:paraId="6EA5CC40" w14:textId="77777777" w:rsidTr="004E220C">
        <w:tc>
          <w:tcPr>
            <w:tcW w:w="2448" w:type="dxa"/>
            <w:shd w:val="clear" w:color="auto" w:fill="D9D9D9" w:themeFill="background1" w:themeFillShade="D9"/>
            <w:vAlign w:val="center"/>
          </w:tcPr>
          <w:p w14:paraId="047574EE" w14:textId="77777777" w:rsidR="00AD7A38" w:rsidRPr="006A57D3" w:rsidRDefault="00AD7A38" w:rsidP="0040731B">
            <w:pPr>
              <w:rPr>
                <w:b/>
                <w:bCs/>
                <w:color w:val="000000" w:themeColor="text1"/>
              </w:rPr>
            </w:pPr>
            <w:r w:rsidRPr="006A57D3">
              <w:rPr>
                <w:b/>
                <w:bCs/>
                <w:color w:val="000000" w:themeColor="text1"/>
              </w:rPr>
              <w:t>Recommended Activity</w:t>
            </w:r>
          </w:p>
        </w:tc>
        <w:tc>
          <w:tcPr>
            <w:tcW w:w="7128" w:type="dxa"/>
            <w:shd w:val="clear" w:color="auto" w:fill="D9D9D9" w:themeFill="background1" w:themeFillShade="D9"/>
            <w:vAlign w:val="center"/>
          </w:tcPr>
          <w:p w14:paraId="291390C6" w14:textId="77777777" w:rsidR="00AD7A38" w:rsidRPr="006A57D3" w:rsidRDefault="00491694" w:rsidP="00394F15">
            <w:pPr>
              <w:rPr>
                <w:color w:val="000000" w:themeColor="text1"/>
              </w:rPr>
            </w:pPr>
            <w:r w:rsidRPr="006A57D3">
              <w:rPr>
                <w:color w:val="000000" w:themeColor="text1"/>
              </w:rPr>
              <w:t>Complete the worksheet individually. Break into small groups and discuss you</w:t>
            </w:r>
            <w:r w:rsidR="00394F15" w:rsidRPr="006A57D3">
              <w:rPr>
                <w:color w:val="000000" w:themeColor="text1"/>
              </w:rPr>
              <w:t>r answers</w:t>
            </w:r>
            <w:r w:rsidRPr="006A57D3">
              <w:rPr>
                <w:color w:val="000000" w:themeColor="text1"/>
              </w:rPr>
              <w:t>.</w:t>
            </w:r>
            <w:r w:rsidR="00394F15" w:rsidRPr="006A57D3">
              <w:rPr>
                <w:color w:val="000000" w:themeColor="text1"/>
              </w:rPr>
              <w:t xml:space="preserve"> Reunite with the class and review the topic.</w:t>
            </w:r>
          </w:p>
        </w:tc>
      </w:tr>
      <w:tr w:rsidR="00AD7A38" w:rsidRPr="006A57D3" w14:paraId="58F26691" w14:textId="77777777" w:rsidTr="0040731B">
        <w:tc>
          <w:tcPr>
            <w:tcW w:w="2448" w:type="dxa"/>
            <w:vAlign w:val="center"/>
          </w:tcPr>
          <w:p w14:paraId="6999A8A9" w14:textId="77777777" w:rsidR="00AD7A38" w:rsidRPr="006A57D3" w:rsidRDefault="00AD7A38" w:rsidP="0040731B">
            <w:pPr>
              <w:rPr>
                <w:b/>
                <w:bCs/>
                <w:color w:val="000000" w:themeColor="text1"/>
              </w:rPr>
            </w:pPr>
            <w:r w:rsidRPr="006A57D3">
              <w:rPr>
                <w:b/>
                <w:bCs/>
                <w:color w:val="000000" w:themeColor="text1"/>
              </w:rPr>
              <w:t>Stories to Share</w:t>
            </w:r>
          </w:p>
        </w:tc>
        <w:tc>
          <w:tcPr>
            <w:tcW w:w="7128" w:type="dxa"/>
            <w:vAlign w:val="center"/>
          </w:tcPr>
          <w:p w14:paraId="46E84D83" w14:textId="77777777" w:rsidR="00AD7A38" w:rsidRPr="006A57D3" w:rsidRDefault="00BE63CF" w:rsidP="005F7E52">
            <w:pPr>
              <w:rPr>
                <w:color w:val="000000" w:themeColor="text1"/>
              </w:rPr>
            </w:pPr>
            <w:r w:rsidRPr="006A57D3">
              <w:rPr>
                <w:color w:val="000000" w:themeColor="text1"/>
              </w:rPr>
              <w:t>Share a personal story of a time you dealt with an ethical company as a customer, vendor, employee, or shareholder.</w:t>
            </w:r>
          </w:p>
        </w:tc>
      </w:tr>
      <w:tr w:rsidR="00AD7A38" w:rsidRPr="006A57D3" w14:paraId="3A637C3D" w14:textId="77777777" w:rsidTr="004E220C">
        <w:tc>
          <w:tcPr>
            <w:tcW w:w="2448" w:type="dxa"/>
            <w:shd w:val="clear" w:color="auto" w:fill="D9D9D9" w:themeFill="background1" w:themeFillShade="D9"/>
            <w:vAlign w:val="center"/>
          </w:tcPr>
          <w:p w14:paraId="6655A98E" w14:textId="77777777" w:rsidR="00AD7A38" w:rsidRPr="006A57D3" w:rsidRDefault="00AD7A38" w:rsidP="0040731B">
            <w:pPr>
              <w:rPr>
                <w:b/>
                <w:bCs/>
                <w:color w:val="000000" w:themeColor="text1"/>
              </w:rPr>
            </w:pPr>
            <w:r w:rsidRPr="006A57D3">
              <w:rPr>
                <w:b/>
                <w:bCs/>
                <w:color w:val="000000" w:themeColor="text1"/>
              </w:rPr>
              <w:t>Delivery Tips</w:t>
            </w:r>
          </w:p>
        </w:tc>
        <w:tc>
          <w:tcPr>
            <w:tcW w:w="7128" w:type="dxa"/>
            <w:shd w:val="clear" w:color="auto" w:fill="D9D9D9" w:themeFill="background1" w:themeFillShade="D9"/>
            <w:vAlign w:val="center"/>
          </w:tcPr>
          <w:p w14:paraId="7F56A777" w14:textId="77777777" w:rsidR="00AD7A38" w:rsidRPr="006A57D3" w:rsidRDefault="00491694" w:rsidP="00394F15">
            <w:pPr>
              <w:rPr>
                <w:color w:val="000000" w:themeColor="text1"/>
              </w:rPr>
            </w:pPr>
            <w:r w:rsidRPr="006A57D3">
              <w:rPr>
                <w:color w:val="000000" w:themeColor="text1"/>
              </w:rPr>
              <w:t xml:space="preserve">Skip the large group conversation </w:t>
            </w:r>
            <w:r w:rsidR="00394F15" w:rsidRPr="006A57D3">
              <w:rPr>
                <w:color w:val="000000" w:themeColor="text1"/>
              </w:rPr>
              <w:t>or</w:t>
            </w:r>
            <w:r w:rsidRPr="006A57D3">
              <w:rPr>
                <w:color w:val="000000" w:themeColor="text1"/>
              </w:rPr>
              <w:t xml:space="preserve"> the small group discussion </w:t>
            </w:r>
            <w:r w:rsidR="00394F15" w:rsidRPr="006A57D3">
              <w:rPr>
                <w:color w:val="000000" w:themeColor="text1"/>
              </w:rPr>
              <w:t>if you need more time</w:t>
            </w:r>
            <w:r w:rsidRPr="006A57D3">
              <w:rPr>
                <w:color w:val="000000" w:themeColor="text1"/>
              </w:rPr>
              <w:t xml:space="preserve">. </w:t>
            </w:r>
          </w:p>
        </w:tc>
      </w:tr>
      <w:tr w:rsidR="00AD7A38" w:rsidRPr="006A57D3" w14:paraId="7B87544D" w14:textId="77777777" w:rsidTr="0040731B">
        <w:tc>
          <w:tcPr>
            <w:tcW w:w="2448" w:type="dxa"/>
            <w:vAlign w:val="center"/>
          </w:tcPr>
          <w:p w14:paraId="15A1FB51" w14:textId="77777777" w:rsidR="00AD7A38" w:rsidRPr="006A57D3" w:rsidRDefault="00AD7A38" w:rsidP="0040731B">
            <w:pPr>
              <w:rPr>
                <w:b/>
                <w:bCs/>
                <w:color w:val="000000" w:themeColor="text1"/>
              </w:rPr>
            </w:pPr>
            <w:r w:rsidRPr="006A57D3">
              <w:rPr>
                <w:b/>
                <w:bCs/>
                <w:color w:val="000000" w:themeColor="text1"/>
              </w:rPr>
              <w:t>Review Questions</w:t>
            </w:r>
          </w:p>
        </w:tc>
        <w:tc>
          <w:tcPr>
            <w:tcW w:w="7128" w:type="dxa"/>
            <w:vAlign w:val="center"/>
          </w:tcPr>
          <w:p w14:paraId="02330D06" w14:textId="77777777" w:rsidR="00AD7A38" w:rsidRPr="006A57D3" w:rsidRDefault="00AA5CE7" w:rsidP="00394F15">
            <w:pPr>
              <w:rPr>
                <w:color w:val="000000" w:themeColor="text1"/>
              </w:rPr>
            </w:pPr>
            <w:r w:rsidRPr="006A57D3">
              <w:rPr>
                <w:color w:val="000000" w:themeColor="text1"/>
              </w:rPr>
              <w:t>What relationships should companies consider when contemplating business ethics</w:t>
            </w:r>
            <w:r w:rsidR="00394F15" w:rsidRPr="006A57D3">
              <w:rPr>
                <w:color w:val="000000" w:themeColor="text1"/>
              </w:rPr>
              <w:t>?</w:t>
            </w:r>
          </w:p>
        </w:tc>
      </w:tr>
    </w:tbl>
    <w:p w14:paraId="11BA05DD" w14:textId="72476DB8" w:rsidR="00A469E1" w:rsidRPr="006A57D3" w:rsidRDefault="00A469E1" w:rsidP="00A469E1"/>
    <w:p w14:paraId="287FAB74" w14:textId="42EFF9A9" w:rsidR="00A466B2" w:rsidRPr="006A57D3" w:rsidRDefault="00560FEB" w:rsidP="00A469E1">
      <w:pPr>
        <w:pStyle w:val="Heading2"/>
      </w:pPr>
      <w:bookmarkStart w:id="31" w:name="_Hlk66696847"/>
      <w:bookmarkStart w:id="32" w:name="_Toc116473896"/>
      <w:r w:rsidRPr="006A57D3">
        <w:t>10 Benefits of Managing Ethics</w:t>
      </w:r>
      <w:bookmarkEnd w:id="32"/>
    </w:p>
    <w:p w14:paraId="12FE157E" w14:textId="3DA9CB59" w:rsidR="00B60E14" w:rsidRDefault="00707023" w:rsidP="00B60E14">
      <w:pPr>
        <w:rPr>
          <w:lang w:bidi="ar-SA"/>
        </w:rPr>
      </w:pPr>
      <w:r w:rsidRPr="006A57D3">
        <w:rPr>
          <w:noProof/>
          <w:lang w:val="en-CA" w:eastAsia="en-CA" w:bidi="ar-SA"/>
        </w:rPr>
        <w:drawing>
          <wp:anchor distT="0" distB="0" distL="114300" distR="114300" simplePos="0" relativeHeight="251669504" behindDoc="1" locked="0" layoutInCell="1" allowOverlap="1" wp14:anchorId="3A050AF9" wp14:editId="1735154F">
            <wp:simplePos x="0" y="0"/>
            <wp:positionH relativeFrom="margin">
              <wp:posOffset>27305</wp:posOffset>
            </wp:positionH>
            <wp:positionV relativeFrom="margin">
              <wp:posOffset>6258560</wp:posOffset>
            </wp:positionV>
            <wp:extent cx="1395730" cy="1327785"/>
            <wp:effectExtent l="0" t="0" r="0" b="5715"/>
            <wp:wrapTight wrapText="bothSides">
              <wp:wrapPolygon edited="0">
                <wp:start x="5896" y="0"/>
                <wp:lineTo x="0" y="2479"/>
                <wp:lineTo x="0" y="4648"/>
                <wp:lineTo x="1179" y="14875"/>
                <wp:lineTo x="1179" y="16735"/>
                <wp:lineTo x="2948" y="19834"/>
                <wp:lineTo x="4127" y="19834"/>
                <wp:lineTo x="7665" y="21383"/>
                <wp:lineTo x="7960" y="21383"/>
                <wp:lineTo x="10024" y="21383"/>
                <wp:lineTo x="15330" y="21383"/>
                <wp:lineTo x="17689" y="19834"/>
                <wp:lineTo x="19753" y="16735"/>
                <wp:lineTo x="19458" y="14875"/>
                <wp:lineTo x="21227" y="10227"/>
                <wp:lineTo x="21227" y="8987"/>
                <wp:lineTo x="19753" y="3719"/>
                <wp:lineTo x="14741" y="1240"/>
                <wp:lineTo x="8844" y="0"/>
                <wp:lineTo x="5896" y="0"/>
              </wp:wrapPolygon>
            </wp:wrapTight>
            <wp:docPr id="12" name="Picture 9" descr="C:\Program Files (x86)\Microsoft Office\MEDIA\CAGCAT10\j028541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Program Files (x86)\Microsoft Office\MEDIA\CAGCAT10\j0285410.wmf"/>
                    <pic:cNvPicPr>
                      <a:picLocks noChangeAspect="1" noChangeArrowheads="1"/>
                    </pic:cNvPicPr>
                  </pic:nvPicPr>
                  <pic:blipFill>
                    <a:blip r:embed="rId19" cstate="print"/>
                    <a:srcRect/>
                    <a:stretch>
                      <a:fillRect/>
                    </a:stretch>
                  </pic:blipFill>
                  <pic:spPr bwMode="auto">
                    <a:xfrm>
                      <a:off x="0" y="0"/>
                      <a:ext cx="1395730" cy="1327785"/>
                    </a:xfrm>
                    <a:prstGeom prst="rect">
                      <a:avLst/>
                    </a:prstGeom>
                    <a:noFill/>
                    <a:ln w="9525">
                      <a:noFill/>
                      <a:miter lim="800000"/>
                      <a:headEnd/>
                      <a:tailEnd/>
                    </a:ln>
                  </pic:spPr>
                </pic:pic>
              </a:graphicData>
            </a:graphic>
          </wp:anchor>
        </w:drawing>
      </w:r>
      <w:r w:rsidR="00B60E14">
        <w:t>Running an ethical organization is rewarding in various ways. Having a set ethics code will prepare your team to deal with an ethical dilemma, and can be revisited as needed. Ethics management has a multitude of benefits that will positively benefit the short- and long-term success of your organization.</w:t>
      </w:r>
    </w:p>
    <w:p w14:paraId="44E15583" w14:textId="6866617B" w:rsidR="00AF3298" w:rsidRPr="006A57D3" w:rsidRDefault="00AF3298" w:rsidP="00D22D23">
      <w:r w:rsidRPr="006A57D3">
        <w:t>There are</w:t>
      </w:r>
      <w:r w:rsidR="0095523B" w:rsidRPr="006A57D3">
        <w:t>, however,</w:t>
      </w:r>
      <w:r w:rsidRPr="006A57D3">
        <w:t xml:space="preserve"> 10 common benefits that all companies have when they manage the</w:t>
      </w:r>
      <w:r w:rsidR="00221C5B" w:rsidRPr="006A57D3">
        <w:t>ir</w:t>
      </w:r>
      <w:r w:rsidRPr="006A57D3">
        <w:t xml:space="preserve"> business ethics.</w:t>
      </w:r>
    </w:p>
    <w:bookmarkEnd w:id="31"/>
    <w:p w14:paraId="139A4A4D" w14:textId="77777777" w:rsidR="00D22D23" w:rsidRPr="006A57D3" w:rsidRDefault="00D22D23" w:rsidP="00946BD4"/>
    <w:p w14:paraId="212118EF" w14:textId="51592513" w:rsidR="00707023" w:rsidRDefault="00707023">
      <w:pPr>
        <w:spacing w:after="0" w:line="240" w:lineRule="auto"/>
      </w:pPr>
      <w:r>
        <w:br w:type="page"/>
      </w:r>
    </w:p>
    <w:p w14:paraId="63F02D7B" w14:textId="77777777" w:rsidR="00D22D23" w:rsidRPr="006A57D3" w:rsidRDefault="00D22D23" w:rsidP="00946BD4"/>
    <w:p w14:paraId="0DC63BB4" w14:textId="77777777" w:rsidR="00892357" w:rsidRPr="006A57D3" w:rsidRDefault="00AF3298" w:rsidP="00946BD4">
      <w:r w:rsidRPr="006A57D3">
        <w:rPr>
          <w:b/>
        </w:rPr>
        <w:t>Benefits</w:t>
      </w:r>
      <w:r w:rsidRPr="006A57D3">
        <w:t>:</w:t>
      </w:r>
    </w:p>
    <w:p w14:paraId="08ED28AF" w14:textId="77777777" w:rsidR="00892357" w:rsidRPr="006A57D3" w:rsidRDefault="00892357" w:rsidP="00D22D23">
      <w:pPr>
        <w:pStyle w:val="BulletedPoints"/>
      </w:pPr>
      <w:r w:rsidRPr="006A57D3">
        <w:t xml:space="preserve">Ethical companies comply with </w:t>
      </w:r>
      <w:r w:rsidR="00221C5B" w:rsidRPr="006A57D3">
        <w:t xml:space="preserve">all </w:t>
      </w:r>
      <w:r w:rsidRPr="006A57D3">
        <w:t xml:space="preserve">legal requirements and are </w:t>
      </w:r>
      <w:r w:rsidRPr="00EA4CC0">
        <w:rPr>
          <w:b/>
          <w:bCs/>
        </w:rPr>
        <w:t>less likely to be fined</w:t>
      </w:r>
      <w:r w:rsidR="00906F27" w:rsidRPr="00EA4CC0">
        <w:rPr>
          <w:b/>
          <w:bCs/>
        </w:rPr>
        <w:t xml:space="preserve"> or sued</w:t>
      </w:r>
      <w:r w:rsidRPr="006A57D3">
        <w:t>.</w:t>
      </w:r>
    </w:p>
    <w:p w14:paraId="0D3E6F35" w14:textId="77777777" w:rsidR="00221C5B" w:rsidRPr="006A57D3" w:rsidRDefault="00892357" w:rsidP="00D22D23">
      <w:pPr>
        <w:pStyle w:val="BulletedPoints"/>
      </w:pPr>
      <w:r w:rsidRPr="006A57D3">
        <w:t xml:space="preserve">Consumers are more likely to </w:t>
      </w:r>
      <w:r w:rsidRPr="00EA4CC0">
        <w:rPr>
          <w:b/>
          <w:bCs/>
        </w:rPr>
        <w:t>support a business</w:t>
      </w:r>
      <w:r w:rsidRPr="006A57D3">
        <w:t xml:space="preserve"> with a reputation as an ethical organiza</w:t>
      </w:r>
      <w:r w:rsidR="00221C5B" w:rsidRPr="006A57D3">
        <w:t>tion.</w:t>
      </w:r>
    </w:p>
    <w:p w14:paraId="2F3D0F7C" w14:textId="77777777" w:rsidR="00221C5B" w:rsidRPr="006A57D3" w:rsidRDefault="00221C5B" w:rsidP="00D22D23">
      <w:pPr>
        <w:pStyle w:val="BulletedPoints"/>
      </w:pPr>
      <w:r w:rsidRPr="006A57D3">
        <w:t xml:space="preserve">Companies with ethical values </w:t>
      </w:r>
      <w:r w:rsidRPr="00EA4CC0">
        <w:rPr>
          <w:b/>
          <w:bCs/>
        </w:rPr>
        <w:t>improve their communities</w:t>
      </w:r>
      <w:r w:rsidRPr="006A57D3">
        <w:t>.</w:t>
      </w:r>
    </w:p>
    <w:p w14:paraId="5487C99C" w14:textId="77777777" w:rsidR="00221C5B" w:rsidRPr="006A57D3" w:rsidRDefault="00221C5B" w:rsidP="00D22D23">
      <w:pPr>
        <w:pStyle w:val="BulletedPoints"/>
      </w:pPr>
      <w:r w:rsidRPr="006A57D3">
        <w:t xml:space="preserve">Ethical rules </w:t>
      </w:r>
      <w:r w:rsidRPr="00EA4CC0">
        <w:rPr>
          <w:b/>
          <w:bCs/>
        </w:rPr>
        <w:t>save</w:t>
      </w:r>
      <w:r w:rsidRPr="006A57D3">
        <w:t xml:space="preserve"> organizations from accidently violating the rights of employees or consumers.</w:t>
      </w:r>
    </w:p>
    <w:p w14:paraId="784E3D09" w14:textId="77777777" w:rsidR="00221C5B" w:rsidRPr="006A57D3" w:rsidRDefault="00221C5B" w:rsidP="00D22D23">
      <w:pPr>
        <w:pStyle w:val="BulletedPoints"/>
      </w:pPr>
      <w:r w:rsidRPr="006A57D3">
        <w:t xml:space="preserve">Employees’ personal moral </w:t>
      </w:r>
      <w:r w:rsidRPr="00EA4CC0">
        <w:rPr>
          <w:b/>
          <w:bCs/>
        </w:rPr>
        <w:t>standards will improve</w:t>
      </w:r>
      <w:r w:rsidRPr="006A57D3">
        <w:t xml:space="preserve"> at an ethical business.</w:t>
      </w:r>
    </w:p>
    <w:p w14:paraId="6C887A87" w14:textId="77777777" w:rsidR="00221C5B" w:rsidRPr="006A57D3" w:rsidRDefault="00221C5B" w:rsidP="00D22D23">
      <w:pPr>
        <w:pStyle w:val="BulletedPoints"/>
      </w:pPr>
      <w:r w:rsidRPr="006A57D3">
        <w:t xml:space="preserve">A fair working environment facilitates </w:t>
      </w:r>
      <w:r w:rsidRPr="00EA4CC0">
        <w:rPr>
          <w:b/>
          <w:bCs/>
        </w:rPr>
        <w:t>teamwork</w:t>
      </w:r>
      <w:r w:rsidRPr="006A57D3">
        <w:t xml:space="preserve"> and productivity.</w:t>
      </w:r>
    </w:p>
    <w:p w14:paraId="4AD17B69" w14:textId="77777777" w:rsidR="00221C5B" w:rsidRPr="006A57D3" w:rsidRDefault="00221C5B" w:rsidP="00D22D23">
      <w:pPr>
        <w:pStyle w:val="BulletedPoints"/>
      </w:pPr>
      <w:r w:rsidRPr="006A57D3">
        <w:t>Many successful</w:t>
      </w:r>
      <w:r w:rsidR="00906F27" w:rsidRPr="006A57D3">
        <w:t xml:space="preserve"> financial</w:t>
      </w:r>
      <w:r w:rsidRPr="006A57D3">
        <w:t xml:space="preserve"> business </w:t>
      </w:r>
      <w:r w:rsidRPr="00EA4CC0">
        <w:rPr>
          <w:b/>
          <w:bCs/>
        </w:rPr>
        <w:t>practices are reinforced</w:t>
      </w:r>
      <w:r w:rsidRPr="006A57D3">
        <w:t xml:space="preserve"> by ethical business practices.</w:t>
      </w:r>
    </w:p>
    <w:p w14:paraId="61785A69" w14:textId="77777777" w:rsidR="00221C5B" w:rsidRPr="006A57D3" w:rsidRDefault="00221C5B" w:rsidP="00D22D23">
      <w:pPr>
        <w:pStyle w:val="BulletedPoints"/>
      </w:pPr>
      <w:r w:rsidRPr="006A57D3">
        <w:t xml:space="preserve">Established ethical guidelines will </w:t>
      </w:r>
      <w:r w:rsidR="00F92AC7" w:rsidRPr="00EA4CC0">
        <w:rPr>
          <w:b/>
          <w:bCs/>
        </w:rPr>
        <w:t>lead</w:t>
      </w:r>
      <w:r w:rsidRPr="00EA4CC0">
        <w:rPr>
          <w:b/>
          <w:bCs/>
        </w:rPr>
        <w:t xml:space="preserve"> a company</w:t>
      </w:r>
      <w:r w:rsidRPr="006A57D3">
        <w:t xml:space="preserve"> in times of change and stress.</w:t>
      </w:r>
    </w:p>
    <w:p w14:paraId="6131643B" w14:textId="77777777" w:rsidR="008460B7" w:rsidRPr="006A57D3" w:rsidRDefault="008460B7" w:rsidP="00D22D23">
      <w:pPr>
        <w:pStyle w:val="BulletedPoints"/>
      </w:pPr>
      <w:r w:rsidRPr="006A57D3">
        <w:t xml:space="preserve">Ethical companies </w:t>
      </w:r>
      <w:r w:rsidRPr="00EA4CC0">
        <w:rPr>
          <w:b/>
          <w:bCs/>
        </w:rPr>
        <w:t>retain employees</w:t>
      </w:r>
      <w:r w:rsidRPr="006A57D3">
        <w:t xml:space="preserve"> and </w:t>
      </w:r>
      <w:r w:rsidRPr="00EA4CC0">
        <w:rPr>
          <w:b/>
          <w:bCs/>
        </w:rPr>
        <w:t>save money</w:t>
      </w:r>
      <w:r w:rsidRPr="006A57D3">
        <w:t xml:space="preserve"> in turnover. </w:t>
      </w:r>
    </w:p>
    <w:p w14:paraId="3EDF0F77" w14:textId="72CE0AC7" w:rsidR="00062B59" w:rsidRDefault="008460B7" w:rsidP="00D22D23">
      <w:pPr>
        <w:pStyle w:val="BulletedPoints"/>
      </w:pPr>
      <w:r w:rsidRPr="006A57D3">
        <w:t xml:space="preserve">There is </w:t>
      </w:r>
      <w:r w:rsidRPr="00EA4CC0">
        <w:rPr>
          <w:b/>
          <w:bCs/>
        </w:rPr>
        <w:t>personal satisfaction</w:t>
      </w:r>
      <w:r w:rsidRPr="006A57D3">
        <w:t xml:space="preserve"> in doing the right thing. </w:t>
      </w:r>
    </w:p>
    <w:p w14:paraId="686B2DEF" w14:textId="0C413B0B" w:rsidR="00AD7A38" w:rsidRPr="006A57D3" w:rsidRDefault="00062B59" w:rsidP="00062B59">
      <w:pPr>
        <w:spacing w:after="0" w:line="240" w:lineRule="auto"/>
      </w:pPr>
      <w:r>
        <w:br w:type="page"/>
      </w:r>
    </w:p>
    <w:p w14:paraId="0E610E84" w14:textId="77777777" w:rsidR="0039641C" w:rsidRPr="006A57D3" w:rsidRDefault="0039641C"/>
    <w:tbl>
      <w:tblPr>
        <w:tblW w:w="9987" w:type="dxa"/>
        <w:tblInd w:w="36"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142"/>
        <w:gridCol w:w="7845"/>
      </w:tblGrid>
      <w:tr w:rsidR="00AD7A38" w:rsidRPr="006A57D3" w14:paraId="10B93108" w14:textId="77777777" w:rsidTr="0040731B">
        <w:trPr>
          <w:trHeight w:val="440"/>
        </w:trPr>
        <w:tc>
          <w:tcPr>
            <w:tcW w:w="2142" w:type="dxa"/>
            <w:vAlign w:val="center"/>
          </w:tcPr>
          <w:p w14:paraId="3C769FF7" w14:textId="77777777" w:rsidR="00AD7A38" w:rsidRPr="006A57D3" w:rsidRDefault="00AD7A38" w:rsidP="0040731B">
            <w:pPr>
              <w:rPr>
                <w:b/>
                <w:bCs/>
                <w:color w:val="000000" w:themeColor="text1"/>
              </w:rPr>
            </w:pPr>
            <w:bookmarkStart w:id="33" w:name="_Hlk66257544"/>
            <w:r w:rsidRPr="006A57D3">
              <w:rPr>
                <w:b/>
                <w:bCs/>
                <w:color w:val="000000" w:themeColor="text1"/>
              </w:rPr>
              <w:t xml:space="preserve">Estimated Time </w:t>
            </w:r>
          </w:p>
        </w:tc>
        <w:tc>
          <w:tcPr>
            <w:tcW w:w="7845" w:type="dxa"/>
          </w:tcPr>
          <w:p w14:paraId="2DE3A18C" w14:textId="77777777" w:rsidR="00AD7A38" w:rsidRPr="006A57D3" w:rsidRDefault="007A5F97" w:rsidP="0040731B">
            <w:pPr>
              <w:rPr>
                <w:bCs/>
                <w:color w:val="000000" w:themeColor="text1"/>
              </w:rPr>
            </w:pPr>
            <w:r w:rsidRPr="006A57D3">
              <w:rPr>
                <w:bCs/>
                <w:color w:val="000000" w:themeColor="text1"/>
              </w:rPr>
              <w:t>1</w:t>
            </w:r>
            <w:r w:rsidR="00CF176D" w:rsidRPr="006A57D3">
              <w:rPr>
                <w:bCs/>
                <w:color w:val="000000" w:themeColor="text1"/>
              </w:rPr>
              <w:t xml:space="preserve">0 </w:t>
            </w:r>
            <w:r w:rsidR="00A466B2" w:rsidRPr="006A57D3">
              <w:rPr>
                <w:bCs/>
                <w:color w:val="000000" w:themeColor="text1"/>
              </w:rPr>
              <w:t>min</w:t>
            </w:r>
            <w:r w:rsidR="00F92AC7" w:rsidRPr="006A57D3">
              <w:rPr>
                <w:bCs/>
                <w:color w:val="000000" w:themeColor="text1"/>
              </w:rPr>
              <w:t>utes</w:t>
            </w:r>
          </w:p>
        </w:tc>
      </w:tr>
      <w:tr w:rsidR="00AD7A38" w:rsidRPr="006A57D3" w14:paraId="0E3013B2" w14:textId="77777777" w:rsidTr="004E220C">
        <w:trPr>
          <w:trHeight w:val="647"/>
        </w:trPr>
        <w:tc>
          <w:tcPr>
            <w:tcW w:w="2142" w:type="dxa"/>
            <w:shd w:val="clear" w:color="auto" w:fill="D9D9D9" w:themeFill="background1" w:themeFillShade="D9"/>
            <w:vAlign w:val="center"/>
          </w:tcPr>
          <w:p w14:paraId="2B9ACA16" w14:textId="77777777" w:rsidR="00AD7A38" w:rsidRPr="006A57D3" w:rsidRDefault="00AD7A38" w:rsidP="0040731B">
            <w:pPr>
              <w:rPr>
                <w:b/>
                <w:bCs/>
                <w:color w:val="000000" w:themeColor="text1"/>
              </w:rPr>
            </w:pPr>
            <w:r w:rsidRPr="006A57D3">
              <w:rPr>
                <w:b/>
                <w:bCs/>
                <w:color w:val="000000" w:themeColor="text1"/>
              </w:rPr>
              <w:t>Topic Objective</w:t>
            </w:r>
          </w:p>
        </w:tc>
        <w:tc>
          <w:tcPr>
            <w:tcW w:w="7845" w:type="dxa"/>
            <w:shd w:val="clear" w:color="auto" w:fill="D9D9D9" w:themeFill="background1" w:themeFillShade="D9"/>
          </w:tcPr>
          <w:p w14:paraId="6C478116" w14:textId="77777777" w:rsidR="00AD7A38" w:rsidRPr="006A57D3" w:rsidRDefault="0095523B" w:rsidP="0040731B">
            <w:pPr>
              <w:rPr>
                <w:color w:val="000000" w:themeColor="text1"/>
              </w:rPr>
            </w:pPr>
            <w:r w:rsidRPr="006A57D3">
              <w:rPr>
                <w:color w:val="000000" w:themeColor="text1"/>
              </w:rPr>
              <w:t xml:space="preserve">Share the common benefits of managing ethics. </w:t>
            </w:r>
          </w:p>
        </w:tc>
      </w:tr>
      <w:tr w:rsidR="00AD7A38" w:rsidRPr="006A57D3" w14:paraId="17279B9F" w14:textId="77777777" w:rsidTr="0040731B">
        <w:trPr>
          <w:trHeight w:val="1003"/>
        </w:trPr>
        <w:tc>
          <w:tcPr>
            <w:tcW w:w="2142" w:type="dxa"/>
            <w:vAlign w:val="center"/>
          </w:tcPr>
          <w:p w14:paraId="657039F3" w14:textId="77777777" w:rsidR="00AD7A38" w:rsidRPr="006A57D3" w:rsidRDefault="00AD7A38" w:rsidP="0040731B">
            <w:pPr>
              <w:rPr>
                <w:b/>
                <w:bCs/>
                <w:color w:val="000000" w:themeColor="text1"/>
              </w:rPr>
            </w:pPr>
            <w:r w:rsidRPr="006A57D3">
              <w:rPr>
                <w:b/>
                <w:bCs/>
                <w:color w:val="000000" w:themeColor="text1"/>
              </w:rPr>
              <w:t>Topic Summary</w:t>
            </w:r>
          </w:p>
        </w:tc>
        <w:tc>
          <w:tcPr>
            <w:tcW w:w="7845" w:type="dxa"/>
          </w:tcPr>
          <w:p w14:paraId="1D6C1884" w14:textId="77777777" w:rsidR="007D7239" w:rsidRPr="006A57D3" w:rsidRDefault="0095523B" w:rsidP="0040731B">
            <w:pPr>
              <w:rPr>
                <w:color w:val="000000" w:themeColor="text1"/>
              </w:rPr>
            </w:pPr>
            <w:r w:rsidRPr="006A57D3">
              <w:rPr>
                <w:color w:val="000000" w:themeColor="text1"/>
              </w:rPr>
              <w:t>10 Benefits of Managing Ethics</w:t>
            </w:r>
          </w:p>
          <w:p w14:paraId="56F52F62" w14:textId="77777777" w:rsidR="00AD7A38" w:rsidRPr="006A57D3" w:rsidRDefault="0095523B" w:rsidP="0040731B">
            <w:pPr>
              <w:rPr>
                <w:color w:val="000000" w:themeColor="text1"/>
              </w:rPr>
            </w:pPr>
            <w:r w:rsidRPr="006A57D3">
              <w:rPr>
                <w:color w:val="000000" w:themeColor="text1"/>
              </w:rPr>
              <w:t>Use the exercise to explore how managing ethics will improve business</w:t>
            </w:r>
            <w:r w:rsidR="00F4788A" w:rsidRPr="006A57D3">
              <w:rPr>
                <w:color w:val="000000" w:themeColor="text1"/>
              </w:rPr>
              <w:t>.</w:t>
            </w:r>
          </w:p>
        </w:tc>
      </w:tr>
      <w:tr w:rsidR="00AD7A38" w:rsidRPr="006A57D3" w14:paraId="55071F93" w14:textId="77777777" w:rsidTr="004E220C">
        <w:trPr>
          <w:trHeight w:val="593"/>
        </w:trPr>
        <w:tc>
          <w:tcPr>
            <w:tcW w:w="2142" w:type="dxa"/>
            <w:shd w:val="clear" w:color="auto" w:fill="D9D9D9" w:themeFill="background1" w:themeFillShade="D9"/>
            <w:vAlign w:val="center"/>
          </w:tcPr>
          <w:p w14:paraId="6589CE25" w14:textId="77777777" w:rsidR="00AD7A38" w:rsidRPr="006A57D3" w:rsidRDefault="00AD7A38" w:rsidP="0040731B">
            <w:pPr>
              <w:rPr>
                <w:b/>
                <w:bCs/>
                <w:color w:val="000000" w:themeColor="text1"/>
              </w:rPr>
            </w:pPr>
            <w:r w:rsidRPr="006A57D3">
              <w:rPr>
                <w:b/>
                <w:bCs/>
                <w:color w:val="000000" w:themeColor="text1"/>
              </w:rPr>
              <w:t>Materials Required</w:t>
            </w:r>
          </w:p>
        </w:tc>
        <w:tc>
          <w:tcPr>
            <w:tcW w:w="7845" w:type="dxa"/>
            <w:shd w:val="clear" w:color="auto" w:fill="D9D9D9" w:themeFill="background1" w:themeFillShade="D9"/>
          </w:tcPr>
          <w:p w14:paraId="72B641CC" w14:textId="7B6A198D" w:rsidR="00AD7A38" w:rsidRPr="006A57D3" w:rsidRDefault="00000000" w:rsidP="0040731B">
            <w:pPr>
              <w:rPr>
                <w:color w:val="000000" w:themeColor="text1"/>
              </w:rPr>
            </w:pPr>
            <w:hyperlink w:anchor="_Worksheet_2" w:history="1">
              <w:r w:rsidR="00707023" w:rsidRPr="00062B59">
                <w:rPr>
                  <w:rStyle w:val="Hyperlink"/>
                </w:rPr>
                <w:t xml:space="preserve">Worksheet 2: 10 </w:t>
              </w:r>
              <w:r w:rsidR="0095523B" w:rsidRPr="00062B59">
                <w:rPr>
                  <w:rStyle w:val="Hyperlink"/>
                </w:rPr>
                <w:t>Benefits</w:t>
              </w:r>
            </w:hyperlink>
          </w:p>
        </w:tc>
      </w:tr>
      <w:tr w:rsidR="00AD7A38" w:rsidRPr="006A57D3" w14:paraId="14E4477A" w14:textId="77777777" w:rsidTr="0040731B">
        <w:trPr>
          <w:trHeight w:val="441"/>
        </w:trPr>
        <w:tc>
          <w:tcPr>
            <w:tcW w:w="2142" w:type="dxa"/>
            <w:vAlign w:val="center"/>
          </w:tcPr>
          <w:p w14:paraId="0D533CF9" w14:textId="77777777" w:rsidR="00AD7A38" w:rsidRPr="006A57D3" w:rsidRDefault="00AD7A38" w:rsidP="0040731B">
            <w:pPr>
              <w:rPr>
                <w:b/>
                <w:bCs/>
                <w:color w:val="000000" w:themeColor="text1"/>
              </w:rPr>
            </w:pPr>
            <w:r w:rsidRPr="006A57D3">
              <w:rPr>
                <w:b/>
                <w:bCs/>
                <w:color w:val="000000" w:themeColor="text1"/>
              </w:rPr>
              <w:t>Planning Checklist</w:t>
            </w:r>
          </w:p>
        </w:tc>
        <w:tc>
          <w:tcPr>
            <w:tcW w:w="7845" w:type="dxa"/>
          </w:tcPr>
          <w:p w14:paraId="4D56C584" w14:textId="77777777" w:rsidR="00AD7A38" w:rsidRPr="006A57D3" w:rsidRDefault="007D7239" w:rsidP="0040731B">
            <w:pPr>
              <w:rPr>
                <w:color w:val="000000" w:themeColor="text1"/>
              </w:rPr>
            </w:pPr>
            <w:r w:rsidRPr="006A57D3">
              <w:rPr>
                <w:color w:val="000000" w:themeColor="text1"/>
              </w:rPr>
              <w:t>None</w:t>
            </w:r>
          </w:p>
        </w:tc>
      </w:tr>
      <w:tr w:rsidR="00AD7A38" w:rsidRPr="006A57D3" w14:paraId="75E84987" w14:textId="77777777" w:rsidTr="004E220C">
        <w:trPr>
          <w:trHeight w:val="822"/>
        </w:trPr>
        <w:tc>
          <w:tcPr>
            <w:tcW w:w="2142" w:type="dxa"/>
            <w:shd w:val="clear" w:color="auto" w:fill="D9D9D9" w:themeFill="background1" w:themeFillShade="D9"/>
            <w:vAlign w:val="center"/>
          </w:tcPr>
          <w:p w14:paraId="1496C3BA" w14:textId="77777777" w:rsidR="00AD7A38" w:rsidRPr="006A57D3" w:rsidRDefault="00AD7A38" w:rsidP="0040731B">
            <w:pPr>
              <w:rPr>
                <w:b/>
                <w:bCs/>
                <w:color w:val="000000" w:themeColor="text1"/>
              </w:rPr>
            </w:pPr>
            <w:r w:rsidRPr="006A57D3">
              <w:rPr>
                <w:b/>
                <w:bCs/>
                <w:color w:val="000000" w:themeColor="text1"/>
              </w:rPr>
              <w:t>Recommended Activity</w:t>
            </w:r>
          </w:p>
        </w:tc>
        <w:tc>
          <w:tcPr>
            <w:tcW w:w="7845" w:type="dxa"/>
            <w:shd w:val="clear" w:color="auto" w:fill="D9D9D9" w:themeFill="background1" w:themeFillShade="D9"/>
          </w:tcPr>
          <w:p w14:paraId="76DF7715" w14:textId="77777777" w:rsidR="00AD7A38" w:rsidRPr="006A57D3" w:rsidRDefault="0095523B" w:rsidP="0040731B">
            <w:pPr>
              <w:rPr>
                <w:color w:val="000000" w:themeColor="text1"/>
              </w:rPr>
            </w:pPr>
            <w:r w:rsidRPr="006A57D3">
              <w:rPr>
                <w:color w:val="000000" w:themeColor="text1"/>
              </w:rPr>
              <w:t>Work on the exercise independently. Share your answers with your small group</w:t>
            </w:r>
            <w:r w:rsidR="00A90E6A" w:rsidRPr="006A57D3">
              <w:rPr>
                <w:color w:val="000000" w:themeColor="text1"/>
              </w:rPr>
              <w:t xml:space="preserve"> and review as a class</w:t>
            </w:r>
            <w:r w:rsidRPr="006A57D3">
              <w:rPr>
                <w:color w:val="000000" w:themeColor="text1"/>
              </w:rPr>
              <w:t xml:space="preserve">. </w:t>
            </w:r>
          </w:p>
        </w:tc>
      </w:tr>
      <w:tr w:rsidR="00AD7A38" w:rsidRPr="006A57D3" w14:paraId="4004B599" w14:textId="77777777" w:rsidTr="0040731B">
        <w:trPr>
          <w:trHeight w:val="1003"/>
        </w:trPr>
        <w:tc>
          <w:tcPr>
            <w:tcW w:w="2142" w:type="dxa"/>
            <w:vAlign w:val="center"/>
          </w:tcPr>
          <w:p w14:paraId="6B59A545" w14:textId="77777777" w:rsidR="00AD7A38" w:rsidRPr="006A57D3" w:rsidRDefault="00AD7A38" w:rsidP="0040731B">
            <w:pPr>
              <w:rPr>
                <w:b/>
                <w:bCs/>
                <w:color w:val="000000" w:themeColor="text1"/>
              </w:rPr>
            </w:pPr>
            <w:r w:rsidRPr="006A57D3">
              <w:rPr>
                <w:b/>
                <w:bCs/>
                <w:color w:val="000000" w:themeColor="text1"/>
              </w:rPr>
              <w:t>Stories to Share</w:t>
            </w:r>
          </w:p>
        </w:tc>
        <w:tc>
          <w:tcPr>
            <w:tcW w:w="7845" w:type="dxa"/>
          </w:tcPr>
          <w:p w14:paraId="69263130" w14:textId="77777777" w:rsidR="00675FBA" w:rsidRPr="006A57D3" w:rsidRDefault="005B2E72" w:rsidP="0040731B">
            <w:pPr>
              <w:rPr>
                <w:color w:val="000000" w:themeColor="text1"/>
              </w:rPr>
            </w:pPr>
            <w:r w:rsidRPr="006A57D3">
              <w:rPr>
                <w:color w:val="000000" w:themeColor="text1"/>
              </w:rPr>
              <w:t xml:space="preserve">Provide an example of a business that </w:t>
            </w:r>
            <w:r w:rsidR="00675FBA" w:rsidRPr="006A57D3">
              <w:rPr>
                <w:color w:val="000000" w:themeColor="text1"/>
              </w:rPr>
              <w:t xml:space="preserve">is ethical and successful. For example, Timberland is known for being socially responsible. </w:t>
            </w:r>
          </w:p>
          <w:p w14:paraId="7939F8A4" w14:textId="599E9B44" w:rsidR="00AD7A38" w:rsidRPr="006A57D3" w:rsidRDefault="00000000" w:rsidP="0040731B">
            <w:pPr>
              <w:rPr>
                <w:color w:val="000000" w:themeColor="text1"/>
              </w:rPr>
            </w:pPr>
            <w:hyperlink r:id="rId20" w:history="1">
              <w:r w:rsidR="00707023" w:rsidRPr="00707023">
                <w:rPr>
                  <w:rStyle w:val="Hyperlink"/>
                </w:rPr>
                <w:t>https://www.timberland.ca/responsibility.html</w:t>
              </w:r>
            </w:hyperlink>
          </w:p>
        </w:tc>
      </w:tr>
      <w:tr w:rsidR="00AD7A38" w:rsidRPr="006A57D3" w14:paraId="3EEAB4DA" w14:textId="77777777" w:rsidTr="004E220C">
        <w:trPr>
          <w:trHeight w:val="501"/>
        </w:trPr>
        <w:tc>
          <w:tcPr>
            <w:tcW w:w="2142" w:type="dxa"/>
            <w:shd w:val="clear" w:color="auto" w:fill="D9D9D9" w:themeFill="background1" w:themeFillShade="D9"/>
            <w:vAlign w:val="center"/>
          </w:tcPr>
          <w:p w14:paraId="0FB7788A" w14:textId="77777777" w:rsidR="00AD7A38" w:rsidRPr="006A57D3" w:rsidRDefault="00AD7A38" w:rsidP="0040731B">
            <w:pPr>
              <w:rPr>
                <w:b/>
                <w:bCs/>
                <w:color w:val="000000" w:themeColor="text1"/>
              </w:rPr>
            </w:pPr>
            <w:r w:rsidRPr="006A57D3">
              <w:rPr>
                <w:b/>
                <w:bCs/>
                <w:color w:val="000000" w:themeColor="text1"/>
              </w:rPr>
              <w:t>Delivery Tips</w:t>
            </w:r>
          </w:p>
        </w:tc>
        <w:tc>
          <w:tcPr>
            <w:tcW w:w="7845" w:type="dxa"/>
            <w:shd w:val="clear" w:color="auto" w:fill="D9D9D9" w:themeFill="background1" w:themeFillShade="D9"/>
          </w:tcPr>
          <w:p w14:paraId="0C980454" w14:textId="77777777" w:rsidR="00AD7A38" w:rsidRPr="006A57D3" w:rsidRDefault="002E0253" w:rsidP="0040731B">
            <w:pPr>
              <w:rPr>
                <w:color w:val="000000" w:themeColor="text1"/>
              </w:rPr>
            </w:pPr>
            <w:r w:rsidRPr="006A57D3">
              <w:rPr>
                <w:color w:val="000000" w:themeColor="text1"/>
              </w:rPr>
              <w:t>If you feel that you are short on time</w:t>
            </w:r>
            <w:r w:rsidR="00F92AC7" w:rsidRPr="006A57D3">
              <w:rPr>
                <w:color w:val="000000" w:themeColor="text1"/>
              </w:rPr>
              <w:t>,</w:t>
            </w:r>
            <w:r w:rsidRPr="006A57D3">
              <w:rPr>
                <w:color w:val="000000" w:themeColor="text1"/>
              </w:rPr>
              <w:t xml:space="preserve"> </w:t>
            </w:r>
            <w:r w:rsidR="00F4788A" w:rsidRPr="006A57D3">
              <w:rPr>
                <w:color w:val="000000" w:themeColor="text1"/>
              </w:rPr>
              <w:t>skip the class discussion.</w:t>
            </w:r>
          </w:p>
        </w:tc>
      </w:tr>
      <w:tr w:rsidR="00AD7A38" w:rsidRPr="006A57D3" w14:paraId="632D28D2" w14:textId="77777777" w:rsidTr="0040731B">
        <w:trPr>
          <w:trHeight w:val="602"/>
        </w:trPr>
        <w:tc>
          <w:tcPr>
            <w:tcW w:w="2142" w:type="dxa"/>
          </w:tcPr>
          <w:p w14:paraId="4D28DAB9" w14:textId="77777777" w:rsidR="00AD7A38" w:rsidRPr="006A57D3" w:rsidRDefault="00AD7A38" w:rsidP="0040731B">
            <w:pPr>
              <w:rPr>
                <w:b/>
                <w:bCs/>
                <w:color w:val="000000" w:themeColor="text1"/>
              </w:rPr>
            </w:pPr>
            <w:r w:rsidRPr="006A57D3">
              <w:rPr>
                <w:b/>
                <w:bCs/>
                <w:color w:val="000000" w:themeColor="text1"/>
              </w:rPr>
              <w:t>Review Questions</w:t>
            </w:r>
          </w:p>
        </w:tc>
        <w:tc>
          <w:tcPr>
            <w:tcW w:w="7845" w:type="dxa"/>
          </w:tcPr>
          <w:p w14:paraId="335BC8A5" w14:textId="77777777" w:rsidR="00AD7A38" w:rsidRPr="006A57D3" w:rsidRDefault="00675FBA" w:rsidP="0040731B">
            <w:pPr>
              <w:rPr>
                <w:color w:val="000000" w:themeColor="text1"/>
              </w:rPr>
            </w:pPr>
            <w:r w:rsidRPr="006A57D3">
              <w:rPr>
                <w:color w:val="000000" w:themeColor="text1"/>
              </w:rPr>
              <w:t>What are some of the benefits of managing business ethics?</w:t>
            </w:r>
          </w:p>
        </w:tc>
      </w:tr>
    </w:tbl>
    <w:p w14:paraId="5683FA0C" w14:textId="77777777" w:rsidR="0040731B" w:rsidRPr="006A57D3" w:rsidRDefault="0040731B" w:rsidP="00560FEB"/>
    <w:p w14:paraId="0CC2E844" w14:textId="77777777" w:rsidR="00062B59" w:rsidRDefault="0040731B" w:rsidP="00062B59">
      <w:pPr>
        <w:pStyle w:val="NormalWeb"/>
        <w:spacing w:before="0" w:beforeAutospacing="0" w:after="0" w:afterAutospacing="0"/>
        <w:textAlignment w:val="baseline"/>
      </w:pPr>
      <w:r w:rsidRPr="006A57D3">
        <w:br w:type="page"/>
      </w:r>
    </w:p>
    <w:p w14:paraId="5C027890" w14:textId="49C6F782" w:rsidR="00062B59" w:rsidRDefault="00062B59" w:rsidP="00062B59">
      <w:pPr>
        <w:pStyle w:val="Heading2"/>
        <w:rPr>
          <w:rFonts w:eastAsiaTheme="minorEastAsia"/>
          <w:lang w:eastAsia="en-CA"/>
        </w:rPr>
      </w:pPr>
      <w:bookmarkStart w:id="34" w:name="_Toc116473897"/>
      <w:bookmarkEnd w:id="33"/>
      <w:r>
        <w:rPr>
          <w:rFonts w:eastAsiaTheme="minorEastAsia"/>
          <w:lang w:eastAsia="en-CA"/>
        </w:rPr>
        <w:lastRenderedPageBreak/>
        <w:t>Case Study</w:t>
      </w:r>
      <w:bookmarkEnd w:id="34"/>
    </w:p>
    <w:p w14:paraId="2DAE4E14" w14:textId="77777777" w:rsidR="00062B59" w:rsidRDefault="00062B59" w:rsidP="00062B59">
      <w:pPr>
        <w:pStyle w:val="NormalWeb"/>
        <w:spacing w:before="0" w:beforeAutospacing="0" w:after="0" w:afterAutospacing="0"/>
        <w:textAlignment w:val="baseline"/>
        <w:rPr>
          <w:rFonts w:asciiTheme="minorHAnsi" w:eastAsiaTheme="minorEastAsia" w:hAnsi="Calibri" w:cstheme="minorBidi"/>
          <w:color w:val="000000" w:themeColor="text1"/>
          <w:kern w:val="24"/>
          <w:lang w:eastAsia="en-CA"/>
        </w:rPr>
      </w:pPr>
    </w:p>
    <w:p w14:paraId="476F941A" w14:textId="61A627AC" w:rsidR="00062B59" w:rsidRDefault="00062B59" w:rsidP="00062B59">
      <w:pPr>
        <w:pStyle w:val="NormalWeb"/>
        <w:spacing w:before="0" w:beforeAutospacing="0" w:after="0" w:afterAutospacing="0"/>
        <w:textAlignment w:val="baseline"/>
        <w:rPr>
          <w:rFonts w:ascii="Calibri" w:hAnsi="Calibri"/>
          <w:sz w:val="22"/>
          <w:szCs w:val="22"/>
          <w:lang w:bidi="en-US"/>
        </w:rPr>
      </w:pPr>
      <w:r w:rsidRPr="00062B59">
        <w:rPr>
          <w:rFonts w:ascii="Calibri" w:hAnsi="Calibri"/>
          <w:sz w:val="22"/>
          <w:szCs w:val="22"/>
          <w:lang w:bidi="en-US"/>
        </w:rPr>
        <w:t xml:space="preserve">E.F. Hutton began in 1904 and became a well-respected financial institution. By the 1980s, however, the company’s reputation was tarnished by unethical behavior. In 1980, the company was discovered kiting and money laundering. Managers were instructed to and were rewarded for “borrowing” from the accounts of the customers. Many who agreed to the practice were later brought up on charges and fired. The company made financial restitution. Evidence of money laundering resurfaced in 1987, right before the stock market crashed, and the organization was not able to survive the second scandal. </w:t>
      </w:r>
    </w:p>
    <w:p w14:paraId="3E4CD54A" w14:textId="0F7798EF" w:rsidR="00062B59" w:rsidRDefault="00062B59" w:rsidP="00062B59">
      <w:pPr>
        <w:pStyle w:val="NormalWeb"/>
        <w:spacing w:before="0" w:beforeAutospacing="0" w:after="0" w:afterAutospacing="0"/>
        <w:textAlignment w:val="baseline"/>
        <w:rPr>
          <w:rFonts w:ascii="Calibri" w:hAnsi="Calibri"/>
          <w:sz w:val="22"/>
          <w:szCs w:val="22"/>
          <w:lang w:bidi="en-US"/>
        </w:rPr>
      </w:pPr>
    </w:p>
    <w:p w14:paraId="7A32C6C9" w14:textId="77777777" w:rsidR="00890B12" w:rsidRPr="00062B59" w:rsidRDefault="00890B12" w:rsidP="00062B59">
      <w:pPr>
        <w:pStyle w:val="NormalWeb"/>
        <w:spacing w:before="0" w:beforeAutospacing="0" w:after="0" w:afterAutospacing="0"/>
        <w:textAlignment w:val="baseline"/>
        <w:rPr>
          <w:rFonts w:ascii="Calibri" w:hAnsi="Calibri"/>
          <w:sz w:val="22"/>
          <w:szCs w:val="22"/>
          <w:lang w:bidi="en-US"/>
        </w:rPr>
      </w:pPr>
    </w:p>
    <w:tbl>
      <w:tblPr>
        <w:tblW w:w="9987" w:type="dxa"/>
        <w:tblInd w:w="36"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142"/>
        <w:gridCol w:w="7845"/>
      </w:tblGrid>
      <w:tr w:rsidR="00062B59" w:rsidRPr="006A57D3" w14:paraId="20659272" w14:textId="77777777" w:rsidTr="000F7F9A">
        <w:trPr>
          <w:trHeight w:val="440"/>
        </w:trPr>
        <w:tc>
          <w:tcPr>
            <w:tcW w:w="2142" w:type="dxa"/>
            <w:vAlign w:val="center"/>
          </w:tcPr>
          <w:p w14:paraId="2182D090" w14:textId="77777777" w:rsidR="00062B59" w:rsidRPr="006A57D3" w:rsidRDefault="00062B59" w:rsidP="000F7F9A">
            <w:pPr>
              <w:rPr>
                <w:b/>
                <w:bCs/>
                <w:color w:val="000000" w:themeColor="text1"/>
              </w:rPr>
            </w:pPr>
            <w:r w:rsidRPr="006A57D3">
              <w:rPr>
                <w:b/>
                <w:bCs/>
                <w:color w:val="000000" w:themeColor="text1"/>
              </w:rPr>
              <w:t xml:space="preserve">Estimated Time </w:t>
            </w:r>
          </w:p>
        </w:tc>
        <w:tc>
          <w:tcPr>
            <w:tcW w:w="7845" w:type="dxa"/>
          </w:tcPr>
          <w:p w14:paraId="3287D791" w14:textId="77777777" w:rsidR="00062B59" w:rsidRPr="006A57D3" w:rsidRDefault="00062B59" w:rsidP="000F7F9A">
            <w:pPr>
              <w:rPr>
                <w:bCs/>
                <w:color w:val="000000" w:themeColor="text1"/>
              </w:rPr>
            </w:pPr>
            <w:r w:rsidRPr="006A57D3">
              <w:rPr>
                <w:bCs/>
                <w:color w:val="000000" w:themeColor="text1"/>
              </w:rPr>
              <w:t>10 minutes</w:t>
            </w:r>
          </w:p>
        </w:tc>
      </w:tr>
      <w:tr w:rsidR="00062B59" w:rsidRPr="006A57D3" w14:paraId="436B3A94" w14:textId="77777777" w:rsidTr="000F7F9A">
        <w:trPr>
          <w:trHeight w:val="647"/>
        </w:trPr>
        <w:tc>
          <w:tcPr>
            <w:tcW w:w="2142" w:type="dxa"/>
            <w:shd w:val="clear" w:color="auto" w:fill="D9D9D9" w:themeFill="background1" w:themeFillShade="D9"/>
            <w:vAlign w:val="center"/>
          </w:tcPr>
          <w:p w14:paraId="73AFDECD" w14:textId="77777777" w:rsidR="00062B59" w:rsidRPr="006A57D3" w:rsidRDefault="00062B59" w:rsidP="000F7F9A">
            <w:pPr>
              <w:rPr>
                <w:b/>
                <w:bCs/>
                <w:color w:val="000000" w:themeColor="text1"/>
              </w:rPr>
            </w:pPr>
            <w:r w:rsidRPr="006A57D3">
              <w:rPr>
                <w:b/>
                <w:bCs/>
                <w:color w:val="000000" w:themeColor="text1"/>
              </w:rPr>
              <w:t>Topic Objective</w:t>
            </w:r>
          </w:p>
        </w:tc>
        <w:tc>
          <w:tcPr>
            <w:tcW w:w="7845" w:type="dxa"/>
            <w:shd w:val="clear" w:color="auto" w:fill="D9D9D9" w:themeFill="background1" w:themeFillShade="D9"/>
          </w:tcPr>
          <w:p w14:paraId="3D0351F0" w14:textId="2EDA3E47" w:rsidR="00062B59" w:rsidRPr="006A57D3" w:rsidRDefault="00D76215" w:rsidP="000F7F9A">
            <w:pPr>
              <w:rPr>
                <w:color w:val="000000" w:themeColor="text1"/>
              </w:rPr>
            </w:pPr>
            <w:r>
              <w:rPr>
                <w:rFonts w:asciiTheme="minorHAnsi" w:hAnsiTheme="minorHAnsi"/>
              </w:rPr>
              <w:t>To contemplate the reasons why the employees of E.F. Hutton would consider breaking the law</w:t>
            </w:r>
          </w:p>
        </w:tc>
      </w:tr>
      <w:tr w:rsidR="00062B59" w:rsidRPr="006A57D3" w14:paraId="0C501071" w14:textId="77777777" w:rsidTr="000F7F9A">
        <w:trPr>
          <w:trHeight w:val="1003"/>
        </w:trPr>
        <w:tc>
          <w:tcPr>
            <w:tcW w:w="2142" w:type="dxa"/>
            <w:vAlign w:val="center"/>
          </w:tcPr>
          <w:p w14:paraId="03B32A2B" w14:textId="77777777" w:rsidR="00062B59" w:rsidRPr="006A57D3" w:rsidRDefault="00062B59" w:rsidP="000F7F9A">
            <w:pPr>
              <w:rPr>
                <w:b/>
                <w:bCs/>
                <w:color w:val="000000" w:themeColor="text1"/>
              </w:rPr>
            </w:pPr>
            <w:r w:rsidRPr="006A57D3">
              <w:rPr>
                <w:b/>
                <w:bCs/>
                <w:color w:val="000000" w:themeColor="text1"/>
              </w:rPr>
              <w:t>Topic Summary</w:t>
            </w:r>
          </w:p>
        </w:tc>
        <w:tc>
          <w:tcPr>
            <w:tcW w:w="7845" w:type="dxa"/>
          </w:tcPr>
          <w:p w14:paraId="0B656467" w14:textId="2D95FCBE" w:rsidR="00062B59" w:rsidRPr="006A57D3" w:rsidRDefault="00062B59" w:rsidP="000F7F9A">
            <w:pPr>
              <w:rPr>
                <w:color w:val="000000" w:themeColor="text1"/>
              </w:rPr>
            </w:pPr>
            <w:r>
              <w:rPr>
                <w:color w:val="000000" w:themeColor="text1"/>
              </w:rPr>
              <w:t>The Case Study of EF Hutton</w:t>
            </w:r>
          </w:p>
          <w:p w14:paraId="4BC98069" w14:textId="6095BA9B" w:rsidR="00062B59" w:rsidRPr="006A57D3" w:rsidRDefault="00062B59" w:rsidP="000F7F9A">
            <w:pPr>
              <w:rPr>
                <w:color w:val="000000" w:themeColor="text1"/>
              </w:rPr>
            </w:pPr>
            <w:r w:rsidRPr="006A57D3">
              <w:rPr>
                <w:color w:val="000000" w:themeColor="text1"/>
              </w:rPr>
              <w:t xml:space="preserve">Use the exercise to explore </w:t>
            </w:r>
            <w:r w:rsidR="00D76215">
              <w:rPr>
                <w:color w:val="000000" w:themeColor="text1"/>
              </w:rPr>
              <w:t>reasoning behind unethical business behavior</w:t>
            </w:r>
          </w:p>
        </w:tc>
      </w:tr>
      <w:tr w:rsidR="00062B59" w:rsidRPr="006A57D3" w14:paraId="1F8F5A98" w14:textId="77777777" w:rsidTr="000F7F9A">
        <w:trPr>
          <w:trHeight w:val="593"/>
        </w:trPr>
        <w:tc>
          <w:tcPr>
            <w:tcW w:w="2142" w:type="dxa"/>
            <w:shd w:val="clear" w:color="auto" w:fill="D9D9D9" w:themeFill="background1" w:themeFillShade="D9"/>
            <w:vAlign w:val="center"/>
          </w:tcPr>
          <w:p w14:paraId="76937FC9" w14:textId="77777777" w:rsidR="00062B59" w:rsidRPr="006A57D3" w:rsidRDefault="00062B59" w:rsidP="000F7F9A">
            <w:pPr>
              <w:rPr>
                <w:b/>
                <w:bCs/>
                <w:color w:val="000000" w:themeColor="text1"/>
              </w:rPr>
            </w:pPr>
            <w:r w:rsidRPr="006A57D3">
              <w:rPr>
                <w:b/>
                <w:bCs/>
                <w:color w:val="000000" w:themeColor="text1"/>
              </w:rPr>
              <w:t>Materials Required</w:t>
            </w:r>
          </w:p>
        </w:tc>
        <w:tc>
          <w:tcPr>
            <w:tcW w:w="7845" w:type="dxa"/>
            <w:shd w:val="clear" w:color="auto" w:fill="D9D9D9" w:themeFill="background1" w:themeFillShade="D9"/>
          </w:tcPr>
          <w:p w14:paraId="139A3FD4" w14:textId="4C1AFC73" w:rsidR="00062B59" w:rsidRPr="006A57D3" w:rsidRDefault="00000000" w:rsidP="000F7F9A">
            <w:pPr>
              <w:rPr>
                <w:color w:val="000000" w:themeColor="text1"/>
              </w:rPr>
            </w:pPr>
            <w:hyperlink w:anchor="_Worksheet:__E.F." w:history="1">
              <w:r w:rsidR="00062B59" w:rsidRPr="00062B59">
                <w:rPr>
                  <w:rStyle w:val="Hyperlink"/>
                </w:rPr>
                <w:t>Worksheet 3: EF Hutton</w:t>
              </w:r>
            </w:hyperlink>
          </w:p>
        </w:tc>
      </w:tr>
      <w:tr w:rsidR="00062B59" w:rsidRPr="006A57D3" w14:paraId="1CBAB2A1" w14:textId="77777777" w:rsidTr="000F7F9A">
        <w:trPr>
          <w:trHeight w:val="441"/>
        </w:trPr>
        <w:tc>
          <w:tcPr>
            <w:tcW w:w="2142" w:type="dxa"/>
            <w:vAlign w:val="center"/>
          </w:tcPr>
          <w:p w14:paraId="599343FF" w14:textId="77777777" w:rsidR="00062B59" w:rsidRPr="006A57D3" w:rsidRDefault="00062B59" w:rsidP="000F7F9A">
            <w:pPr>
              <w:rPr>
                <w:b/>
                <w:bCs/>
                <w:color w:val="000000" w:themeColor="text1"/>
              </w:rPr>
            </w:pPr>
            <w:r w:rsidRPr="006A57D3">
              <w:rPr>
                <w:b/>
                <w:bCs/>
                <w:color w:val="000000" w:themeColor="text1"/>
              </w:rPr>
              <w:t>Planning Checklist</w:t>
            </w:r>
          </w:p>
        </w:tc>
        <w:tc>
          <w:tcPr>
            <w:tcW w:w="7845" w:type="dxa"/>
          </w:tcPr>
          <w:p w14:paraId="01A4721F" w14:textId="7EDD62B8" w:rsidR="00062B59" w:rsidRPr="006A57D3" w:rsidRDefault="00D76215" w:rsidP="000F7F9A">
            <w:pPr>
              <w:rPr>
                <w:color w:val="000000" w:themeColor="text1"/>
              </w:rPr>
            </w:pPr>
            <w:r>
              <w:rPr>
                <w:color w:val="000000" w:themeColor="text1"/>
              </w:rPr>
              <w:t>Provide participants with a copy of Worksheet 3</w:t>
            </w:r>
          </w:p>
        </w:tc>
      </w:tr>
      <w:tr w:rsidR="00062B59" w:rsidRPr="006A57D3" w14:paraId="685F91CE" w14:textId="77777777" w:rsidTr="000F7F9A">
        <w:trPr>
          <w:trHeight w:val="822"/>
        </w:trPr>
        <w:tc>
          <w:tcPr>
            <w:tcW w:w="2142" w:type="dxa"/>
            <w:shd w:val="clear" w:color="auto" w:fill="D9D9D9" w:themeFill="background1" w:themeFillShade="D9"/>
            <w:vAlign w:val="center"/>
          </w:tcPr>
          <w:p w14:paraId="41639A23" w14:textId="77777777" w:rsidR="00062B59" w:rsidRPr="006A57D3" w:rsidRDefault="00062B59" w:rsidP="000F7F9A">
            <w:pPr>
              <w:rPr>
                <w:b/>
                <w:bCs/>
                <w:color w:val="000000" w:themeColor="text1"/>
              </w:rPr>
            </w:pPr>
            <w:r w:rsidRPr="006A57D3">
              <w:rPr>
                <w:b/>
                <w:bCs/>
                <w:color w:val="000000" w:themeColor="text1"/>
              </w:rPr>
              <w:t>Recommended Activity</w:t>
            </w:r>
          </w:p>
        </w:tc>
        <w:tc>
          <w:tcPr>
            <w:tcW w:w="7845" w:type="dxa"/>
            <w:shd w:val="clear" w:color="auto" w:fill="D9D9D9" w:themeFill="background1" w:themeFillShade="D9"/>
          </w:tcPr>
          <w:p w14:paraId="251D1947" w14:textId="77777777" w:rsidR="00062B59" w:rsidRPr="006A57D3" w:rsidRDefault="00062B59" w:rsidP="000F7F9A">
            <w:pPr>
              <w:rPr>
                <w:color w:val="000000" w:themeColor="text1"/>
              </w:rPr>
            </w:pPr>
            <w:r w:rsidRPr="006A57D3">
              <w:rPr>
                <w:color w:val="000000" w:themeColor="text1"/>
              </w:rPr>
              <w:t xml:space="preserve">Work on the exercise independently. Share your answers with your small group and review as a class. </w:t>
            </w:r>
          </w:p>
        </w:tc>
      </w:tr>
      <w:tr w:rsidR="00062B59" w:rsidRPr="006A57D3" w14:paraId="56B0F1E5" w14:textId="77777777" w:rsidTr="00D76215">
        <w:trPr>
          <w:trHeight w:val="670"/>
        </w:trPr>
        <w:tc>
          <w:tcPr>
            <w:tcW w:w="2142" w:type="dxa"/>
            <w:vAlign w:val="center"/>
          </w:tcPr>
          <w:p w14:paraId="356983F2" w14:textId="77777777" w:rsidR="00062B59" w:rsidRPr="006A57D3" w:rsidRDefault="00062B59" w:rsidP="000F7F9A">
            <w:pPr>
              <w:rPr>
                <w:b/>
                <w:bCs/>
                <w:color w:val="000000" w:themeColor="text1"/>
              </w:rPr>
            </w:pPr>
            <w:r w:rsidRPr="006A57D3">
              <w:rPr>
                <w:b/>
                <w:bCs/>
                <w:color w:val="000000" w:themeColor="text1"/>
              </w:rPr>
              <w:t>Stories to Share</w:t>
            </w:r>
          </w:p>
        </w:tc>
        <w:tc>
          <w:tcPr>
            <w:tcW w:w="7845" w:type="dxa"/>
          </w:tcPr>
          <w:p w14:paraId="59D83688" w14:textId="5C281682" w:rsidR="00062B59" w:rsidRPr="006A57D3" w:rsidRDefault="00D76215" w:rsidP="000F7F9A">
            <w:pPr>
              <w:rPr>
                <w:color w:val="000000" w:themeColor="text1"/>
              </w:rPr>
            </w:pPr>
            <w:r>
              <w:rPr>
                <w:color w:val="000000" w:themeColor="text1"/>
              </w:rPr>
              <w:t>None</w:t>
            </w:r>
          </w:p>
        </w:tc>
      </w:tr>
      <w:tr w:rsidR="00062B59" w:rsidRPr="006A57D3" w14:paraId="715AC48A" w14:textId="77777777" w:rsidTr="000F7F9A">
        <w:trPr>
          <w:trHeight w:val="501"/>
        </w:trPr>
        <w:tc>
          <w:tcPr>
            <w:tcW w:w="2142" w:type="dxa"/>
            <w:shd w:val="clear" w:color="auto" w:fill="D9D9D9" w:themeFill="background1" w:themeFillShade="D9"/>
            <w:vAlign w:val="center"/>
          </w:tcPr>
          <w:p w14:paraId="5D3CCD02" w14:textId="77777777" w:rsidR="00062B59" w:rsidRPr="006A57D3" w:rsidRDefault="00062B59" w:rsidP="000F7F9A">
            <w:pPr>
              <w:rPr>
                <w:b/>
                <w:bCs/>
                <w:color w:val="000000" w:themeColor="text1"/>
              </w:rPr>
            </w:pPr>
            <w:r w:rsidRPr="006A57D3">
              <w:rPr>
                <w:b/>
                <w:bCs/>
                <w:color w:val="000000" w:themeColor="text1"/>
              </w:rPr>
              <w:t>Delivery Tips</w:t>
            </w:r>
          </w:p>
        </w:tc>
        <w:tc>
          <w:tcPr>
            <w:tcW w:w="7845" w:type="dxa"/>
            <w:shd w:val="clear" w:color="auto" w:fill="D9D9D9" w:themeFill="background1" w:themeFillShade="D9"/>
          </w:tcPr>
          <w:p w14:paraId="0091B85F" w14:textId="77777777" w:rsidR="00062B59" w:rsidRPr="006A57D3" w:rsidRDefault="00062B59" w:rsidP="000F7F9A">
            <w:pPr>
              <w:rPr>
                <w:color w:val="000000" w:themeColor="text1"/>
              </w:rPr>
            </w:pPr>
            <w:r w:rsidRPr="006A57D3">
              <w:rPr>
                <w:color w:val="000000" w:themeColor="text1"/>
              </w:rPr>
              <w:t>If you feel that you are short on time, skip the class discussion.</w:t>
            </w:r>
          </w:p>
        </w:tc>
      </w:tr>
      <w:tr w:rsidR="00062B59" w:rsidRPr="006A57D3" w14:paraId="14BC0E4D" w14:textId="77777777" w:rsidTr="000F7F9A">
        <w:trPr>
          <w:trHeight w:val="602"/>
        </w:trPr>
        <w:tc>
          <w:tcPr>
            <w:tcW w:w="2142" w:type="dxa"/>
          </w:tcPr>
          <w:p w14:paraId="4232CC88" w14:textId="77777777" w:rsidR="00062B59" w:rsidRPr="006A57D3" w:rsidRDefault="00062B59" w:rsidP="000F7F9A">
            <w:pPr>
              <w:rPr>
                <w:b/>
                <w:bCs/>
                <w:color w:val="000000" w:themeColor="text1"/>
              </w:rPr>
            </w:pPr>
            <w:r w:rsidRPr="006A57D3">
              <w:rPr>
                <w:b/>
                <w:bCs/>
                <w:color w:val="000000" w:themeColor="text1"/>
              </w:rPr>
              <w:t>Review Questions</w:t>
            </w:r>
          </w:p>
        </w:tc>
        <w:tc>
          <w:tcPr>
            <w:tcW w:w="7845" w:type="dxa"/>
          </w:tcPr>
          <w:p w14:paraId="31DD6017" w14:textId="0C4F40FB" w:rsidR="00062B59" w:rsidRPr="006A57D3" w:rsidRDefault="00D76215" w:rsidP="000F7F9A">
            <w:pPr>
              <w:rPr>
                <w:color w:val="000000" w:themeColor="text1"/>
              </w:rPr>
            </w:pPr>
            <w:r>
              <w:rPr>
                <w:color w:val="000000" w:themeColor="text1"/>
              </w:rPr>
              <w:t xml:space="preserve">Is there ever a </w:t>
            </w:r>
            <w:r w:rsidR="006F3A8B">
              <w:rPr>
                <w:color w:val="000000" w:themeColor="text1"/>
              </w:rPr>
              <w:t xml:space="preserve">good </w:t>
            </w:r>
            <w:r>
              <w:rPr>
                <w:color w:val="000000" w:themeColor="text1"/>
              </w:rPr>
              <w:t>reason to conduct unethical business?</w:t>
            </w:r>
          </w:p>
        </w:tc>
      </w:tr>
    </w:tbl>
    <w:p w14:paraId="4612F3B1" w14:textId="313CABBA" w:rsidR="00062B59" w:rsidRDefault="00062B59" w:rsidP="00062B59">
      <w:pPr>
        <w:rPr>
          <w:rFonts w:asciiTheme="minorHAnsi" w:hAnsiTheme="minorHAnsi"/>
        </w:rPr>
      </w:pPr>
    </w:p>
    <w:p w14:paraId="0D7D5F71" w14:textId="77777777" w:rsidR="00062B59" w:rsidRPr="006A57D3" w:rsidRDefault="00062B59" w:rsidP="00062B59"/>
    <w:p w14:paraId="1DC31FC2" w14:textId="77777777" w:rsidR="00062B59" w:rsidRDefault="00062B59" w:rsidP="00062B59">
      <w:pPr>
        <w:pStyle w:val="NormalWeb"/>
        <w:spacing w:before="0" w:beforeAutospacing="0" w:after="0" w:afterAutospacing="0"/>
        <w:textAlignment w:val="baseline"/>
      </w:pPr>
      <w:r w:rsidRPr="006A57D3">
        <w:br w:type="page"/>
      </w:r>
    </w:p>
    <w:p w14:paraId="5C35086E" w14:textId="5ED0BE7E" w:rsidR="0040731B" w:rsidRPr="006A57D3" w:rsidRDefault="0040731B">
      <w:pPr>
        <w:spacing w:after="0" w:line="240" w:lineRule="auto"/>
      </w:pPr>
    </w:p>
    <w:p w14:paraId="00306336" w14:textId="2A3C6EE1" w:rsidR="00560FEB" w:rsidRPr="006A57D3" w:rsidRDefault="005A52A8" w:rsidP="00560FEB">
      <w:pPr>
        <w:pStyle w:val="Heading2"/>
      </w:pPr>
      <w:bookmarkStart w:id="35" w:name="_Toc116473898"/>
      <w:r>
        <w:t>Practical Illustration</w:t>
      </w:r>
      <w:bookmarkEnd w:id="35"/>
    </w:p>
    <w:p w14:paraId="5B5ABC9F" w14:textId="4C88858B" w:rsidR="00F5694F" w:rsidRDefault="000C24F7" w:rsidP="00F5694F">
      <w:pPr>
        <w:rPr>
          <w:noProof/>
          <w:lang w:bidi="ar-SA"/>
        </w:rPr>
      </w:pPr>
      <w:r>
        <w:rPr>
          <w:noProof/>
          <w:lang w:val="en-CA" w:eastAsia="en-CA" w:bidi="ar-SA"/>
        </w:rPr>
        <w:drawing>
          <wp:anchor distT="0" distB="0" distL="114300" distR="114300" simplePos="0" relativeHeight="251687936" behindDoc="0" locked="0" layoutInCell="1" allowOverlap="1" wp14:anchorId="3B3C5DD4" wp14:editId="0A2932EF">
            <wp:simplePos x="0" y="0"/>
            <wp:positionH relativeFrom="column">
              <wp:posOffset>12656</wp:posOffset>
            </wp:positionH>
            <wp:positionV relativeFrom="paragraph">
              <wp:posOffset>58095</wp:posOffset>
            </wp:positionV>
            <wp:extent cx="579120" cy="905510"/>
            <wp:effectExtent l="0" t="0" r="0" b="8890"/>
            <wp:wrapSquare wrapText="bothSides"/>
            <wp:docPr id="58"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579120" cy="905510"/>
                    </a:xfrm>
                    <a:prstGeom prst="rect">
                      <a:avLst/>
                    </a:prstGeom>
                    <a:ln/>
                  </pic:spPr>
                </pic:pic>
              </a:graphicData>
            </a:graphic>
            <wp14:sizeRelH relativeFrom="page">
              <wp14:pctWidth>0</wp14:pctWidth>
            </wp14:sizeRelH>
            <wp14:sizeRelV relativeFrom="page">
              <wp14:pctHeight>0</wp14:pctHeight>
            </wp14:sizeRelV>
          </wp:anchor>
        </w:drawing>
      </w:r>
      <w:r w:rsidR="00F5694F">
        <w:rPr>
          <w:noProof/>
          <w:lang w:bidi="ar-SA"/>
        </w:rPr>
        <w:t>Jim Johnson owned a large investing brokerage in a large city. His firm had many clients who trusted them with their money, as they were known as an ethical and upstanding business. When Jim retired a new CEO, Andrew, filled his place. Andrew brought in new managers who encouraged their employees to “borrow” from client’s accounts.</w:t>
      </w:r>
    </w:p>
    <w:p w14:paraId="43030DD5" w14:textId="77777777" w:rsidR="00917BA8" w:rsidRDefault="00F5694F" w:rsidP="00F5694F">
      <w:pPr>
        <w:rPr>
          <w:noProof/>
          <w:lang w:bidi="ar-SA"/>
        </w:rPr>
      </w:pPr>
      <w:r>
        <w:rPr>
          <w:noProof/>
          <w:lang w:bidi="ar-SA"/>
        </w:rPr>
        <w:t>When it was discovered what the brokerage were doing, a nation-wide scandal erupted. Almost every customer closed their account with Andrew’s brokerage and no new clients came to them due to their new unethical reputation. The brokerage never recovered, and soon after had to shut down.</w:t>
      </w:r>
    </w:p>
    <w:p w14:paraId="67368615" w14:textId="77777777" w:rsidR="00F5694F" w:rsidRPr="006A57D3" w:rsidRDefault="00F5694F" w:rsidP="00F5694F"/>
    <w:p w14:paraId="31C2CE70" w14:textId="77777777" w:rsidR="00F5694F" w:rsidRDefault="00F5694F">
      <w:pPr>
        <w:spacing w:after="0" w:line="240" w:lineRule="auto"/>
      </w:pPr>
      <w:r>
        <w:br w:type="page"/>
      </w:r>
    </w:p>
    <w:p w14:paraId="19766D5D" w14:textId="77777777" w:rsidR="00E57EA4" w:rsidRPr="006A57D3" w:rsidRDefault="00E57EA4" w:rsidP="00E57EA4">
      <w:pPr>
        <w:pStyle w:val="Heading2"/>
        <w:spacing w:after="240"/>
        <w:rPr>
          <w:lang w:eastAsia="zh-TW"/>
        </w:rPr>
      </w:pPr>
      <w:bookmarkStart w:id="36" w:name="_Toc285108445"/>
      <w:bookmarkStart w:id="37" w:name="_Toc116473899"/>
      <w:r w:rsidRPr="006A57D3">
        <w:rPr>
          <w:lang w:eastAsia="zh-TW"/>
        </w:rPr>
        <w:lastRenderedPageBreak/>
        <w:t xml:space="preserve">Module Two: </w:t>
      </w:r>
      <w:bookmarkEnd w:id="36"/>
      <w:r w:rsidRPr="006A57D3">
        <w:rPr>
          <w:lang w:eastAsia="zh-TW"/>
        </w:rPr>
        <w:t>Review Questions</w:t>
      </w:r>
      <w:bookmarkEnd w:id="37"/>
    </w:p>
    <w:p w14:paraId="778B71DA" w14:textId="4B04B34F" w:rsidR="00482E72" w:rsidRPr="00DD26C5" w:rsidRDefault="00482E72">
      <w:pPr>
        <w:numPr>
          <w:ilvl w:val="0"/>
          <w:numId w:val="132"/>
        </w:numPr>
        <w:spacing w:before="240"/>
        <w:rPr>
          <w:color w:val="000000" w:themeColor="text1"/>
        </w:rPr>
      </w:pPr>
      <w:bookmarkStart w:id="38" w:name="_Hlk116467856"/>
      <w:r w:rsidRPr="00DD26C5">
        <w:rPr>
          <w:color w:val="000000" w:themeColor="text1"/>
        </w:rPr>
        <w:t>Standards are determined by____.</w:t>
      </w:r>
    </w:p>
    <w:p w14:paraId="1C14CC35" w14:textId="77777777" w:rsidR="00482E72" w:rsidRDefault="00482E72" w:rsidP="00A401CE">
      <w:pPr>
        <w:pStyle w:val="ListParagraph"/>
        <w:numPr>
          <w:ilvl w:val="0"/>
          <w:numId w:val="70"/>
        </w:numPr>
        <w:tabs>
          <w:tab w:val="num" w:pos="1440"/>
        </w:tabs>
        <w:rPr>
          <w:lang w:eastAsia="zh-TW"/>
        </w:rPr>
      </w:pPr>
      <w:r w:rsidRPr="00482E72">
        <w:rPr>
          <w:lang w:eastAsia="zh-TW"/>
        </w:rPr>
        <w:t>Income</w:t>
      </w:r>
    </w:p>
    <w:p w14:paraId="31BCB6A3" w14:textId="77777777" w:rsidR="00482E72" w:rsidRDefault="00482E72" w:rsidP="00A401CE">
      <w:pPr>
        <w:pStyle w:val="ListParagraph"/>
        <w:numPr>
          <w:ilvl w:val="0"/>
          <w:numId w:val="70"/>
        </w:numPr>
        <w:tabs>
          <w:tab w:val="num" w:pos="1440"/>
        </w:tabs>
        <w:rPr>
          <w:lang w:eastAsia="zh-TW"/>
        </w:rPr>
      </w:pPr>
      <w:r w:rsidRPr="00482E72">
        <w:rPr>
          <w:lang w:eastAsia="zh-TW"/>
        </w:rPr>
        <w:t>Birthright</w:t>
      </w:r>
    </w:p>
    <w:p w14:paraId="26DB1C38" w14:textId="77777777" w:rsidR="00482E72" w:rsidRPr="009B219D" w:rsidRDefault="00482E72" w:rsidP="00A401CE">
      <w:pPr>
        <w:pStyle w:val="ListParagraph"/>
        <w:numPr>
          <w:ilvl w:val="0"/>
          <w:numId w:val="70"/>
        </w:numPr>
        <w:tabs>
          <w:tab w:val="num" w:pos="1440"/>
        </w:tabs>
        <w:rPr>
          <w:color w:val="FF0000"/>
          <w:lang w:eastAsia="zh-TW"/>
        </w:rPr>
      </w:pPr>
      <w:r w:rsidRPr="009B219D">
        <w:rPr>
          <w:color w:val="FF0000"/>
          <w:lang w:eastAsia="zh-TW"/>
        </w:rPr>
        <w:t>Ethics</w:t>
      </w:r>
    </w:p>
    <w:p w14:paraId="3B9BA78A" w14:textId="2FB75240" w:rsidR="00482E72" w:rsidRDefault="00482E72" w:rsidP="00A401CE">
      <w:pPr>
        <w:pStyle w:val="ListParagraph"/>
        <w:numPr>
          <w:ilvl w:val="0"/>
          <w:numId w:val="70"/>
        </w:numPr>
        <w:tabs>
          <w:tab w:val="num" w:pos="1440"/>
        </w:tabs>
        <w:rPr>
          <w:lang w:eastAsia="zh-TW"/>
        </w:rPr>
      </w:pPr>
      <w:r w:rsidRPr="00482E72">
        <w:rPr>
          <w:lang w:eastAsia="zh-TW"/>
        </w:rPr>
        <w:t xml:space="preserve"> Morals</w:t>
      </w:r>
    </w:p>
    <w:p w14:paraId="40CD14D7" w14:textId="49B40648" w:rsidR="002E19A1" w:rsidRPr="002E19A1" w:rsidRDefault="002E19A1" w:rsidP="00DE6B53">
      <w:pPr>
        <w:ind w:firstLine="720"/>
        <w:rPr>
          <w:color w:val="FF0000"/>
          <w:lang w:eastAsia="zh-TW"/>
        </w:rPr>
      </w:pPr>
      <w:r w:rsidRPr="002E19A1">
        <w:rPr>
          <w:color w:val="FF0000"/>
          <w:shd w:val="clear" w:color="auto" w:fill="FFFFFF"/>
        </w:rPr>
        <w:t>Personal ethics determine individual standards of right and wrong.</w:t>
      </w:r>
    </w:p>
    <w:p w14:paraId="5D772FF9" w14:textId="0E5FA99B" w:rsidR="00482E72" w:rsidRPr="00A12E7C" w:rsidRDefault="00482E72">
      <w:pPr>
        <w:numPr>
          <w:ilvl w:val="0"/>
          <w:numId w:val="132"/>
        </w:numPr>
        <w:spacing w:before="240"/>
        <w:rPr>
          <w:color w:val="000000" w:themeColor="text1"/>
        </w:rPr>
      </w:pPr>
      <w:r w:rsidRPr="00A12E7C">
        <w:rPr>
          <w:color w:val="000000" w:themeColor="text1"/>
        </w:rPr>
        <w:t>Companies need to treat all of their employees ethically?</w:t>
      </w:r>
    </w:p>
    <w:p w14:paraId="5F8386B4" w14:textId="77777777" w:rsidR="00482E72" w:rsidRPr="009B219D" w:rsidRDefault="00482E72" w:rsidP="00A401CE">
      <w:pPr>
        <w:pStyle w:val="ListParagraph"/>
        <w:numPr>
          <w:ilvl w:val="0"/>
          <w:numId w:val="73"/>
        </w:numPr>
        <w:rPr>
          <w:color w:val="FF0000"/>
          <w:lang w:eastAsia="zh-TW"/>
        </w:rPr>
      </w:pPr>
      <w:r w:rsidRPr="009B219D">
        <w:rPr>
          <w:color w:val="FF0000"/>
          <w:lang w:eastAsia="zh-TW"/>
        </w:rPr>
        <w:t>True</w:t>
      </w:r>
    </w:p>
    <w:p w14:paraId="4078514D" w14:textId="09B42887" w:rsidR="00482E72" w:rsidRDefault="00482E72" w:rsidP="00A401CE">
      <w:pPr>
        <w:pStyle w:val="ListParagraph"/>
        <w:numPr>
          <w:ilvl w:val="0"/>
          <w:numId w:val="73"/>
        </w:numPr>
        <w:rPr>
          <w:lang w:eastAsia="zh-TW"/>
        </w:rPr>
      </w:pPr>
      <w:r w:rsidRPr="00482E72">
        <w:rPr>
          <w:lang w:eastAsia="zh-TW"/>
        </w:rPr>
        <w:t>False</w:t>
      </w:r>
    </w:p>
    <w:p w14:paraId="35D90AB3" w14:textId="540B97CD" w:rsidR="002E19A1" w:rsidRPr="002E19A1" w:rsidRDefault="002E19A1" w:rsidP="00DE6B53">
      <w:pPr>
        <w:ind w:firstLine="720"/>
        <w:rPr>
          <w:color w:val="FF0000"/>
          <w:lang w:eastAsia="zh-TW"/>
        </w:rPr>
      </w:pPr>
      <w:r w:rsidRPr="002E19A1">
        <w:rPr>
          <w:color w:val="FF0000"/>
          <w:shd w:val="clear" w:color="auto" w:fill="FFFFFF"/>
        </w:rPr>
        <w:t>It is an ethical obligation that companies need to treat all of their employees ethically. </w:t>
      </w:r>
    </w:p>
    <w:p w14:paraId="1AD8030D" w14:textId="06FA52DD" w:rsidR="00482E72" w:rsidRPr="00A12E7C" w:rsidRDefault="00482E72">
      <w:pPr>
        <w:numPr>
          <w:ilvl w:val="0"/>
          <w:numId w:val="132"/>
        </w:numPr>
        <w:spacing w:before="240"/>
        <w:rPr>
          <w:color w:val="000000" w:themeColor="text1"/>
        </w:rPr>
      </w:pPr>
      <w:r w:rsidRPr="00A12E7C">
        <w:rPr>
          <w:color w:val="000000" w:themeColor="text1"/>
        </w:rPr>
        <w:t>Which is a benefit of running an ethical business?</w:t>
      </w:r>
    </w:p>
    <w:p w14:paraId="6BF9B88D" w14:textId="77777777" w:rsidR="00482E72" w:rsidRPr="00482E72" w:rsidRDefault="00482E72" w:rsidP="00A401CE">
      <w:pPr>
        <w:pStyle w:val="ListParagraph"/>
        <w:numPr>
          <w:ilvl w:val="0"/>
          <w:numId w:val="74"/>
        </w:numPr>
        <w:tabs>
          <w:tab w:val="num" w:pos="1440"/>
        </w:tabs>
        <w:rPr>
          <w:lang w:eastAsia="zh-TW"/>
        </w:rPr>
      </w:pPr>
      <w:r w:rsidRPr="00482E72">
        <w:rPr>
          <w:lang w:eastAsia="zh-TW"/>
        </w:rPr>
        <w:t>Less likely to be fined or sued</w:t>
      </w:r>
    </w:p>
    <w:p w14:paraId="6629E737" w14:textId="77777777" w:rsidR="00482E72" w:rsidRPr="00482E72" w:rsidRDefault="00482E72" w:rsidP="00A401CE">
      <w:pPr>
        <w:pStyle w:val="ListParagraph"/>
        <w:numPr>
          <w:ilvl w:val="0"/>
          <w:numId w:val="74"/>
        </w:numPr>
        <w:tabs>
          <w:tab w:val="num" w:pos="1440"/>
        </w:tabs>
        <w:rPr>
          <w:lang w:eastAsia="zh-TW"/>
        </w:rPr>
      </w:pPr>
      <w:r w:rsidRPr="00482E72">
        <w:rPr>
          <w:lang w:eastAsia="zh-TW"/>
        </w:rPr>
        <w:t>Improve their community</w:t>
      </w:r>
    </w:p>
    <w:p w14:paraId="70981BB1" w14:textId="77777777" w:rsidR="00482E72" w:rsidRPr="00482E72" w:rsidRDefault="00482E72" w:rsidP="00A401CE">
      <w:pPr>
        <w:pStyle w:val="ListParagraph"/>
        <w:numPr>
          <w:ilvl w:val="0"/>
          <w:numId w:val="74"/>
        </w:numPr>
        <w:tabs>
          <w:tab w:val="num" w:pos="1440"/>
        </w:tabs>
        <w:rPr>
          <w:lang w:eastAsia="zh-TW"/>
        </w:rPr>
      </w:pPr>
      <w:r w:rsidRPr="00482E72">
        <w:rPr>
          <w:lang w:eastAsia="zh-TW"/>
        </w:rPr>
        <w:t>More productivity</w:t>
      </w:r>
    </w:p>
    <w:p w14:paraId="166B5907" w14:textId="77777777" w:rsidR="00482E72" w:rsidRDefault="00482E72" w:rsidP="00A401CE">
      <w:pPr>
        <w:pStyle w:val="ListParagraph"/>
        <w:numPr>
          <w:ilvl w:val="0"/>
          <w:numId w:val="74"/>
        </w:numPr>
        <w:tabs>
          <w:tab w:val="num" w:pos="1440"/>
        </w:tabs>
        <w:rPr>
          <w:color w:val="FF0000"/>
          <w:lang w:eastAsia="zh-TW"/>
        </w:rPr>
      </w:pPr>
      <w:r w:rsidRPr="009B219D">
        <w:rPr>
          <w:color w:val="FF0000"/>
          <w:lang w:eastAsia="zh-TW"/>
        </w:rPr>
        <w:t>All of the above</w:t>
      </w:r>
    </w:p>
    <w:p w14:paraId="700E7ED2" w14:textId="4AC48136" w:rsidR="00551A95" w:rsidRPr="00551A95" w:rsidRDefault="00551A95" w:rsidP="00DE6B53">
      <w:pPr>
        <w:ind w:firstLine="720"/>
        <w:rPr>
          <w:color w:val="FF0000"/>
          <w:lang w:eastAsia="zh-TW"/>
        </w:rPr>
      </w:pPr>
      <w:r w:rsidRPr="00551A95">
        <w:rPr>
          <w:color w:val="FF0000"/>
          <w:shd w:val="clear" w:color="auto" w:fill="FFFFFF"/>
        </w:rPr>
        <w:t>These are all benefits that companies have when they manage their business ethics.</w:t>
      </w:r>
    </w:p>
    <w:p w14:paraId="2F43219C" w14:textId="4C499A90" w:rsidR="00482E72" w:rsidRPr="00A12E7C" w:rsidRDefault="00482E72">
      <w:pPr>
        <w:numPr>
          <w:ilvl w:val="0"/>
          <w:numId w:val="132"/>
        </w:numPr>
        <w:spacing w:before="240"/>
        <w:rPr>
          <w:color w:val="000000" w:themeColor="text1"/>
        </w:rPr>
      </w:pPr>
      <w:r w:rsidRPr="00A12E7C">
        <w:rPr>
          <w:color w:val="000000" w:themeColor="text1"/>
        </w:rPr>
        <w:t>What determines the ethics of an organization?</w:t>
      </w:r>
    </w:p>
    <w:p w14:paraId="3D6D1CC3" w14:textId="77777777" w:rsidR="00482E72" w:rsidRPr="00482E72" w:rsidRDefault="00482E72" w:rsidP="00A401CE">
      <w:pPr>
        <w:pStyle w:val="ListParagraph"/>
        <w:numPr>
          <w:ilvl w:val="0"/>
          <w:numId w:val="69"/>
        </w:numPr>
        <w:rPr>
          <w:lang w:eastAsia="zh-TW"/>
        </w:rPr>
      </w:pPr>
      <w:r w:rsidRPr="00482E72">
        <w:rPr>
          <w:lang w:eastAsia="zh-TW"/>
        </w:rPr>
        <w:t>How much money they make</w:t>
      </w:r>
    </w:p>
    <w:p w14:paraId="1DF53C6F" w14:textId="77777777" w:rsidR="00482E72" w:rsidRPr="00482E72" w:rsidRDefault="00482E72" w:rsidP="00A401CE">
      <w:pPr>
        <w:pStyle w:val="ListParagraph"/>
        <w:numPr>
          <w:ilvl w:val="0"/>
          <w:numId w:val="69"/>
        </w:numPr>
        <w:tabs>
          <w:tab w:val="num" w:pos="1440"/>
        </w:tabs>
        <w:rPr>
          <w:lang w:eastAsia="zh-TW"/>
        </w:rPr>
      </w:pPr>
      <w:r w:rsidRPr="00482E72">
        <w:rPr>
          <w:lang w:eastAsia="zh-TW"/>
        </w:rPr>
        <w:t xml:space="preserve">How many employees they have </w:t>
      </w:r>
    </w:p>
    <w:p w14:paraId="641C2EC3" w14:textId="77777777" w:rsidR="00482E72" w:rsidRPr="009B219D" w:rsidRDefault="00482E72" w:rsidP="00A401CE">
      <w:pPr>
        <w:pStyle w:val="ListParagraph"/>
        <w:numPr>
          <w:ilvl w:val="0"/>
          <w:numId w:val="69"/>
        </w:numPr>
        <w:tabs>
          <w:tab w:val="num" w:pos="1440"/>
        </w:tabs>
        <w:rPr>
          <w:color w:val="FF0000"/>
          <w:lang w:eastAsia="zh-TW"/>
        </w:rPr>
      </w:pPr>
      <w:r w:rsidRPr="009B219D">
        <w:rPr>
          <w:color w:val="FF0000"/>
          <w:lang w:eastAsia="zh-TW"/>
        </w:rPr>
        <w:t>The company culture</w:t>
      </w:r>
    </w:p>
    <w:p w14:paraId="6F9DD9FE" w14:textId="197D8875" w:rsidR="00551A95" w:rsidRDefault="00482E72" w:rsidP="00A401CE">
      <w:pPr>
        <w:pStyle w:val="ListParagraph"/>
        <w:numPr>
          <w:ilvl w:val="0"/>
          <w:numId w:val="69"/>
        </w:numPr>
        <w:tabs>
          <w:tab w:val="num" w:pos="1440"/>
        </w:tabs>
        <w:rPr>
          <w:lang w:eastAsia="zh-TW"/>
        </w:rPr>
      </w:pPr>
      <w:r w:rsidRPr="00482E72">
        <w:rPr>
          <w:lang w:eastAsia="zh-TW"/>
        </w:rPr>
        <w:t>The location of the company</w:t>
      </w:r>
    </w:p>
    <w:p w14:paraId="15C0DC43" w14:textId="6357E113" w:rsidR="00551A95" w:rsidRPr="00551A95" w:rsidRDefault="00551A95" w:rsidP="00DE6B53">
      <w:pPr>
        <w:ind w:firstLine="720"/>
        <w:rPr>
          <w:color w:val="FF0000"/>
          <w:lang w:eastAsia="zh-TW"/>
        </w:rPr>
      </w:pPr>
      <w:r w:rsidRPr="00551A95">
        <w:rPr>
          <w:color w:val="FF0000"/>
          <w:shd w:val="clear" w:color="auto" w:fill="FFFFFF"/>
        </w:rPr>
        <w:t>The company culture helps determine the ethics of the organization.</w:t>
      </w:r>
    </w:p>
    <w:p w14:paraId="723C88E5" w14:textId="3EBB5B95" w:rsidR="00482E72" w:rsidRPr="00A12E7C" w:rsidRDefault="00482E72">
      <w:pPr>
        <w:numPr>
          <w:ilvl w:val="0"/>
          <w:numId w:val="132"/>
        </w:numPr>
        <w:spacing w:before="240"/>
        <w:rPr>
          <w:color w:val="000000" w:themeColor="text1"/>
        </w:rPr>
      </w:pPr>
      <w:r w:rsidRPr="00A12E7C">
        <w:rPr>
          <w:color w:val="000000" w:themeColor="text1"/>
        </w:rPr>
        <w:t>What unethical behavior caused the E.F. Hutton company to fail?</w:t>
      </w:r>
    </w:p>
    <w:p w14:paraId="175CB2E1" w14:textId="77777777" w:rsidR="00482E72" w:rsidRPr="00482E72" w:rsidRDefault="00482E72" w:rsidP="00A401CE">
      <w:pPr>
        <w:pStyle w:val="ListParagraph"/>
        <w:numPr>
          <w:ilvl w:val="0"/>
          <w:numId w:val="71"/>
        </w:numPr>
        <w:rPr>
          <w:lang w:eastAsia="zh-TW"/>
        </w:rPr>
      </w:pPr>
      <w:r w:rsidRPr="00482E72">
        <w:rPr>
          <w:lang w:eastAsia="zh-TW"/>
        </w:rPr>
        <w:t>Charity donations</w:t>
      </w:r>
    </w:p>
    <w:p w14:paraId="5A47149D" w14:textId="77777777" w:rsidR="00482E72" w:rsidRPr="009B219D" w:rsidRDefault="00482E72" w:rsidP="00A401CE">
      <w:pPr>
        <w:pStyle w:val="ListParagraph"/>
        <w:numPr>
          <w:ilvl w:val="0"/>
          <w:numId w:val="71"/>
        </w:numPr>
        <w:rPr>
          <w:color w:val="FF0000"/>
          <w:lang w:eastAsia="zh-TW"/>
        </w:rPr>
      </w:pPr>
      <w:r w:rsidRPr="009B219D">
        <w:rPr>
          <w:color w:val="FF0000"/>
          <w:lang w:eastAsia="zh-TW"/>
        </w:rPr>
        <w:t>Check kiting</w:t>
      </w:r>
    </w:p>
    <w:p w14:paraId="73EEB1AF" w14:textId="77777777" w:rsidR="00482E72" w:rsidRPr="00482E72" w:rsidRDefault="00482E72" w:rsidP="00A401CE">
      <w:pPr>
        <w:pStyle w:val="ListParagraph"/>
        <w:numPr>
          <w:ilvl w:val="0"/>
          <w:numId w:val="71"/>
        </w:numPr>
        <w:rPr>
          <w:lang w:eastAsia="zh-TW"/>
        </w:rPr>
      </w:pPr>
      <w:r w:rsidRPr="00482E72">
        <w:rPr>
          <w:lang w:eastAsia="zh-TW"/>
        </w:rPr>
        <w:t>Reporting accounting errors</w:t>
      </w:r>
    </w:p>
    <w:p w14:paraId="272380EF" w14:textId="77777777" w:rsidR="00482E72" w:rsidRDefault="00482E72" w:rsidP="00A401CE">
      <w:pPr>
        <w:pStyle w:val="ListParagraph"/>
        <w:numPr>
          <w:ilvl w:val="0"/>
          <w:numId w:val="71"/>
        </w:numPr>
        <w:rPr>
          <w:lang w:eastAsia="zh-TW"/>
        </w:rPr>
      </w:pPr>
      <w:r w:rsidRPr="00482E72">
        <w:rPr>
          <w:lang w:eastAsia="zh-TW"/>
        </w:rPr>
        <w:t>Paying fair wages</w:t>
      </w:r>
    </w:p>
    <w:p w14:paraId="0D8C478F" w14:textId="670A2E07" w:rsidR="00DD26C5" w:rsidRDefault="00551A95" w:rsidP="00DE6B53">
      <w:pPr>
        <w:ind w:firstLine="720"/>
        <w:rPr>
          <w:color w:val="FF0000"/>
          <w:shd w:val="clear" w:color="auto" w:fill="FFFFFF"/>
        </w:rPr>
      </w:pPr>
      <w:r w:rsidRPr="00551A95">
        <w:rPr>
          <w:color w:val="FF0000"/>
          <w:shd w:val="clear" w:color="auto" w:fill="FFFFFF"/>
        </w:rPr>
        <w:t>In 1980, the company was discovered kiting and money laundering.</w:t>
      </w:r>
    </w:p>
    <w:p w14:paraId="3DEA77FE" w14:textId="3E9052A2" w:rsidR="00551A95" w:rsidRPr="00DD26C5" w:rsidRDefault="00DD26C5" w:rsidP="00DD26C5">
      <w:pPr>
        <w:spacing w:after="0" w:line="240" w:lineRule="auto"/>
        <w:rPr>
          <w:color w:val="FF0000"/>
          <w:shd w:val="clear" w:color="auto" w:fill="FFFFFF"/>
        </w:rPr>
      </w:pPr>
      <w:r>
        <w:rPr>
          <w:color w:val="FF0000"/>
          <w:shd w:val="clear" w:color="auto" w:fill="FFFFFF"/>
        </w:rPr>
        <w:br w:type="page"/>
      </w:r>
    </w:p>
    <w:p w14:paraId="18161C21" w14:textId="41BEE54C" w:rsidR="00482E72" w:rsidRPr="00A12E7C" w:rsidRDefault="00482E72">
      <w:pPr>
        <w:numPr>
          <w:ilvl w:val="0"/>
          <w:numId w:val="132"/>
        </w:numPr>
        <w:spacing w:before="240"/>
        <w:rPr>
          <w:color w:val="000000" w:themeColor="text1"/>
        </w:rPr>
      </w:pPr>
      <w:r w:rsidRPr="00A12E7C">
        <w:rPr>
          <w:color w:val="000000" w:themeColor="text1"/>
        </w:rPr>
        <w:lastRenderedPageBreak/>
        <w:t>What is a company’s moral obligation to its investors?</w:t>
      </w:r>
    </w:p>
    <w:p w14:paraId="2341E685" w14:textId="77777777" w:rsidR="00482E72" w:rsidRPr="00482E72" w:rsidRDefault="00482E72" w:rsidP="00A401CE">
      <w:pPr>
        <w:pStyle w:val="ListParagraph"/>
        <w:numPr>
          <w:ilvl w:val="0"/>
          <w:numId w:val="72"/>
        </w:numPr>
        <w:rPr>
          <w:lang w:eastAsia="zh-TW"/>
        </w:rPr>
      </w:pPr>
      <w:r w:rsidRPr="00482E72">
        <w:rPr>
          <w:lang w:eastAsia="zh-TW"/>
        </w:rPr>
        <w:t>To invite them to meetings</w:t>
      </w:r>
    </w:p>
    <w:p w14:paraId="32354F90" w14:textId="77777777" w:rsidR="00482E72" w:rsidRPr="00482E72" w:rsidRDefault="00482E72" w:rsidP="00A401CE">
      <w:pPr>
        <w:pStyle w:val="ListParagraph"/>
        <w:numPr>
          <w:ilvl w:val="0"/>
          <w:numId w:val="72"/>
        </w:numPr>
        <w:rPr>
          <w:lang w:eastAsia="zh-TW"/>
        </w:rPr>
      </w:pPr>
      <w:r w:rsidRPr="00482E72">
        <w:rPr>
          <w:lang w:eastAsia="zh-TW"/>
        </w:rPr>
        <w:t>To include them in decision making</w:t>
      </w:r>
    </w:p>
    <w:p w14:paraId="423A1995" w14:textId="77777777" w:rsidR="00482E72" w:rsidRPr="009B219D" w:rsidRDefault="00482E72" w:rsidP="00A401CE">
      <w:pPr>
        <w:pStyle w:val="ListParagraph"/>
        <w:numPr>
          <w:ilvl w:val="0"/>
          <w:numId w:val="72"/>
        </w:numPr>
        <w:rPr>
          <w:color w:val="FF0000"/>
          <w:lang w:eastAsia="zh-TW"/>
        </w:rPr>
      </w:pPr>
      <w:r w:rsidRPr="009B219D">
        <w:rPr>
          <w:color w:val="FF0000"/>
          <w:lang w:eastAsia="zh-TW"/>
        </w:rPr>
        <w:t>To pay them back</w:t>
      </w:r>
    </w:p>
    <w:p w14:paraId="3AB4884D" w14:textId="6D498FED" w:rsidR="00CA6E77" w:rsidRDefault="00482E72" w:rsidP="00A401CE">
      <w:pPr>
        <w:pStyle w:val="ListParagraph"/>
        <w:numPr>
          <w:ilvl w:val="0"/>
          <w:numId w:val="72"/>
        </w:numPr>
        <w:rPr>
          <w:lang w:eastAsia="zh-TW"/>
        </w:rPr>
      </w:pPr>
      <w:r w:rsidRPr="00482E72">
        <w:rPr>
          <w:lang w:eastAsia="zh-TW"/>
        </w:rPr>
        <w:t>To ask them for advice</w:t>
      </w:r>
    </w:p>
    <w:p w14:paraId="5046288F" w14:textId="379675EF" w:rsidR="00482E72" w:rsidRPr="00551A95" w:rsidRDefault="00551A95" w:rsidP="00DE6B53">
      <w:pPr>
        <w:ind w:left="720"/>
        <w:rPr>
          <w:color w:val="FF0000"/>
          <w:lang w:eastAsia="zh-TW"/>
        </w:rPr>
      </w:pPr>
      <w:r w:rsidRPr="00551A95">
        <w:rPr>
          <w:color w:val="FF0000"/>
          <w:shd w:val="clear" w:color="auto" w:fill="FFFFFF"/>
        </w:rPr>
        <w:t>There is a moral obligation to repay investors and meet the needs of shareholders, particularly low-level shareholders.  </w:t>
      </w:r>
    </w:p>
    <w:p w14:paraId="7751840D" w14:textId="536F6349" w:rsidR="00CA6E77" w:rsidRPr="00A12E7C" w:rsidRDefault="00CA6E77">
      <w:pPr>
        <w:numPr>
          <w:ilvl w:val="0"/>
          <w:numId w:val="132"/>
        </w:numPr>
        <w:spacing w:before="240"/>
        <w:rPr>
          <w:color w:val="000000" w:themeColor="text1"/>
        </w:rPr>
      </w:pPr>
      <w:r w:rsidRPr="00A12E7C">
        <w:rPr>
          <w:color w:val="000000" w:themeColor="text1"/>
        </w:rPr>
        <w:t>To build good customer relations, a company must___.</w:t>
      </w:r>
    </w:p>
    <w:p w14:paraId="0D43DE9D" w14:textId="77777777" w:rsidR="00CA6E77" w:rsidRPr="00CA6E77" w:rsidRDefault="00CA6E77" w:rsidP="00A401CE">
      <w:pPr>
        <w:pStyle w:val="ListParagraph"/>
        <w:numPr>
          <w:ilvl w:val="0"/>
          <w:numId w:val="75"/>
        </w:numPr>
        <w:rPr>
          <w:lang w:eastAsia="zh-TW"/>
        </w:rPr>
      </w:pPr>
      <w:r w:rsidRPr="00CA6E77">
        <w:rPr>
          <w:lang w:eastAsia="zh-TW"/>
        </w:rPr>
        <w:t>Provide safe products</w:t>
      </w:r>
    </w:p>
    <w:p w14:paraId="7FBFD21F" w14:textId="77777777" w:rsidR="00CA6E77" w:rsidRPr="00CA6E77" w:rsidRDefault="00CA6E77" w:rsidP="00A401CE">
      <w:pPr>
        <w:pStyle w:val="ListParagraph"/>
        <w:numPr>
          <w:ilvl w:val="0"/>
          <w:numId w:val="75"/>
        </w:numPr>
        <w:rPr>
          <w:lang w:eastAsia="zh-TW"/>
        </w:rPr>
      </w:pPr>
      <w:r w:rsidRPr="00CA6E77">
        <w:rPr>
          <w:lang w:eastAsia="zh-TW"/>
        </w:rPr>
        <w:t>Honor warranties</w:t>
      </w:r>
    </w:p>
    <w:p w14:paraId="7CECEC17" w14:textId="77777777" w:rsidR="00CA6E77" w:rsidRPr="00CA6E77" w:rsidRDefault="00CA6E77" w:rsidP="00A401CE">
      <w:pPr>
        <w:pStyle w:val="ListParagraph"/>
        <w:numPr>
          <w:ilvl w:val="0"/>
          <w:numId w:val="75"/>
        </w:numPr>
        <w:rPr>
          <w:lang w:eastAsia="zh-TW"/>
        </w:rPr>
      </w:pPr>
      <w:r w:rsidRPr="00CA6E77">
        <w:rPr>
          <w:lang w:eastAsia="zh-TW"/>
        </w:rPr>
        <w:t>Contact customers regularly</w:t>
      </w:r>
    </w:p>
    <w:p w14:paraId="282A1FE0" w14:textId="77777777" w:rsidR="00CA6E77" w:rsidRDefault="00CA6E77" w:rsidP="00A401CE">
      <w:pPr>
        <w:pStyle w:val="ListParagraph"/>
        <w:numPr>
          <w:ilvl w:val="0"/>
          <w:numId w:val="75"/>
        </w:numPr>
        <w:rPr>
          <w:color w:val="FF0000"/>
          <w:lang w:eastAsia="zh-TW"/>
        </w:rPr>
      </w:pPr>
      <w:r w:rsidRPr="009B219D">
        <w:rPr>
          <w:color w:val="FF0000"/>
          <w:lang w:eastAsia="zh-TW"/>
        </w:rPr>
        <w:t>Both A and B</w:t>
      </w:r>
    </w:p>
    <w:p w14:paraId="2237196C" w14:textId="2DF77188" w:rsidR="00551A95" w:rsidRPr="00551A95" w:rsidRDefault="00551A95" w:rsidP="00DE6B53">
      <w:pPr>
        <w:ind w:left="720"/>
        <w:rPr>
          <w:color w:val="FF0000"/>
          <w:lang w:eastAsia="zh-TW"/>
        </w:rPr>
      </w:pPr>
      <w:r w:rsidRPr="00551A95">
        <w:rPr>
          <w:color w:val="FF0000"/>
          <w:shd w:val="clear" w:color="auto" w:fill="FFFFFF"/>
        </w:rPr>
        <w:t>Every business needs to build ethical customer relationships by providing safe products and honoring warranties.</w:t>
      </w:r>
    </w:p>
    <w:p w14:paraId="73158F0B" w14:textId="665E87FD" w:rsidR="00CA6E77" w:rsidRPr="00A12E7C" w:rsidRDefault="00CA6E77">
      <w:pPr>
        <w:numPr>
          <w:ilvl w:val="0"/>
          <w:numId w:val="132"/>
        </w:numPr>
        <w:spacing w:before="240"/>
        <w:rPr>
          <w:color w:val="000000" w:themeColor="text1"/>
        </w:rPr>
      </w:pPr>
      <w:r w:rsidRPr="00A12E7C">
        <w:rPr>
          <w:color w:val="000000" w:themeColor="text1"/>
        </w:rPr>
        <w:t>Another benefit of managing company ethics is__.</w:t>
      </w:r>
    </w:p>
    <w:p w14:paraId="1D1D7B74" w14:textId="77777777" w:rsidR="00CA6E77" w:rsidRPr="00CA6E77" w:rsidRDefault="00CA6E77" w:rsidP="00A401CE">
      <w:pPr>
        <w:pStyle w:val="ListParagraph"/>
        <w:numPr>
          <w:ilvl w:val="0"/>
          <w:numId w:val="76"/>
        </w:numPr>
        <w:rPr>
          <w:lang w:eastAsia="zh-TW"/>
        </w:rPr>
      </w:pPr>
      <w:r w:rsidRPr="00CA6E77">
        <w:rPr>
          <w:lang w:eastAsia="zh-TW"/>
        </w:rPr>
        <w:t xml:space="preserve">Being fined </w:t>
      </w:r>
    </w:p>
    <w:p w14:paraId="0F15DEB2" w14:textId="77777777" w:rsidR="00CA6E77" w:rsidRPr="00CA6E77" w:rsidRDefault="00CA6E77" w:rsidP="00A401CE">
      <w:pPr>
        <w:pStyle w:val="ListParagraph"/>
        <w:numPr>
          <w:ilvl w:val="0"/>
          <w:numId w:val="76"/>
        </w:numPr>
        <w:rPr>
          <w:lang w:eastAsia="zh-TW"/>
        </w:rPr>
      </w:pPr>
      <w:r w:rsidRPr="00CA6E77">
        <w:rPr>
          <w:lang w:eastAsia="zh-TW"/>
        </w:rPr>
        <w:t>Decreasing employee morale</w:t>
      </w:r>
    </w:p>
    <w:p w14:paraId="550D0610" w14:textId="77777777" w:rsidR="00CA6E77" w:rsidRPr="009B219D" w:rsidRDefault="00CA6E77" w:rsidP="00A401CE">
      <w:pPr>
        <w:pStyle w:val="ListParagraph"/>
        <w:numPr>
          <w:ilvl w:val="0"/>
          <w:numId w:val="76"/>
        </w:numPr>
        <w:rPr>
          <w:color w:val="FF0000"/>
          <w:lang w:eastAsia="zh-TW"/>
        </w:rPr>
      </w:pPr>
      <w:r w:rsidRPr="009B219D">
        <w:rPr>
          <w:color w:val="FF0000"/>
          <w:lang w:eastAsia="zh-TW"/>
        </w:rPr>
        <w:t>Saving money</w:t>
      </w:r>
    </w:p>
    <w:p w14:paraId="6FAE84E0" w14:textId="77777777" w:rsidR="00CA6E77" w:rsidRDefault="00CA6E77" w:rsidP="00A401CE">
      <w:pPr>
        <w:pStyle w:val="ListParagraph"/>
        <w:numPr>
          <w:ilvl w:val="0"/>
          <w:numId w:val="76"/>
        </w:numPr>
        <w:rPr>
          <w:lang w:eastAsia="zh-TW"/>
        </w:rPr>
      </w:pPr>
      <w:r w:rsidRPr="00CA6E77">
        <w:rPr>
          <w:lang w:eastAsia="zh-TW"/>
        </w:rPr>
        <w:t>None of the above</w:t>
      </w:r>
    </w:p>
    <w:p w14:paraId="08CB35BE" w14:textId="21490B1D" w:rsidR="00551A95" w:rsidRPr="00551A95" w:rsidRDefault="00551A95" w:rsidP="00DE6B53">
      <w:pPr>
        <w:ind w:firstLine="720"/>
        <w:rPr>
          <w:color w:val="FF0000"/>
          <w:lang w:eastAsia="zh-TW"/>
        </w:rPr>
      </w:pPr>
      <w:r w:rsidRPr="00551A95">
        <w:rPr>
          <w:color w:val="FF0000"/>
          <w:shd w:val="clear" w:color="auto" w:fill="FFFFFF"/>
        </w:rPr>
        <w:t>Ethical companies retain employees and save money in turnover. </w:t>
      </w:r>
    </w:p>
    <w:p w14:paraId="39DB8BD5" w14:textId="5393F317" w:rsidR="00E57EA4" w:rsidRPr="00A12E7C" w:rsidRDefault="00551A95">
      <w:pPr>
        <w:numPr>
          <w:ilvl w:val="0"/>
          <w:numId w:val="132"/>
        </w:numPr>
        <w:spacing w:before="240"/>
        <w:rPr>
          <w:color w:val="000000" w:themeColor="text1"/>
        </w:rPr>
      </w:pPr>
      <w:r w:rsidRPr="00A12E7C">
        <w:rPr>
          <w:color w:val="000000" w:themeColor="text1"/>
        </w:rPr>
        <w:t>Consumers are more likely to _______ a business with a reputation as an ethical organization.</w:t>
      </w:r>
    </w:p>
    <w:p w14:paraId="0707800F" w14:textId="77777777" w:rsidR="00DD26C5" w:rsidRDefault="00551A95">
      <w:pPr>
        <w:pStyle w:val="ListParagraph"/>
        <w:numPr>
          <w:ilvl w:val="0"/>
          <w:numId w:val="129"/>
        </w:numPr>
        <w:rPr>
          <w:lang w:eastAsia="zh-TW"/>
        </w:rPr>
      </w:pPr>
      <w:r>
        <w:rPr>
          <w:lang w:eastAsia="zh-TW"/>
        </w:rPr>
        <w:t>Ignore</w:t>
      </w:r>
    </w:p>
    <w:p w14:paraId="124B0317" w14:textId="77777777" w:rsidR="00DD26C5" w:rsidRPr="00A12E7C" w:rsidRDefault="00551A95">
      <w:pPr>
        <w:pStyle w:val="ListParagraph"/>
        <w:numPr>
          <w:ilvl w:val="0"/>
          <w:numId w:val="129"/>
        </w:numPr>
        <w:rPr>
          <w:color w:val="FF0000"/>
          <w:lang w:eastAsia="zh-TW"/>
        </w:rPr>
      </w:pPr>
      <w:r w:rsidRPr="00A12E7C">
        <w:rPr>
          <w:color w:val="FF0000"/>
          <w:lang w:eastAsia="zh-TW"/>
        </w:rPr>
        <w:t>Support</w:t>
      </w:r>
    </w:p>
    <w:p w14:paraId="6CBDF1B0" w14:textId="77777777" w:rsidR="00DD26C5" w:rsidRDefault="00551A95">
      <w:pPr>
        <w:pStyle w:val="ListParagraph"/>
        <w:numPr>
          <w:ilvl w:val="0"/>
          <w:numId w:val="129"/>
        </w:numPr>
        <w:rPr>
          <w:lang w:eastAsia="zh-TW"/>
        </w:rPr>
      </w:pPr>
      <w:r>
        <w:rPr>
          <w:lang w:eastAsia="zh-TW"/>
        </w:rPr>
        <w:t>Dismiss</w:t>
      </w:r>
    </w:p>
    <w:p w14:paraId="7FC94A6E" w14:textId="4DEDE665" w:rsidR="00F5629D" w:rsidRDefault="00551A95">
      <w:pPr>
        <w:pStyle w:val="ListParagraph"/>
        <w:numPr>
          <w:ilvl w:val="0"/>
          <w:numId w:val="129"/>
        </w:numPr>
        <w:rPr>
          <w:lang w:eastAsia="zh-TW"/>
        </w:rPr>
      </w:pPr>
      <w:r>
        <w:rPr>
          <w:lang w:eastAsia="zh-TW"/>
        </w:rPr>
        <w:t>Disfavor</w:t>
      </w:r>
    </w:p>
    <w:p w14:paraId="7DE712DA" w14:textId="3AAC9B77" w:rsidR="00F5629D" w:rsidRPr="00551A95" w:rsidRDefault="00551A95" w:rsidP="00DE6B53">
      <w:pPr>
        <w:ind w:firstLine="720"/>
        <w:rPr>
          <w:color w:val="FF0000"/>
          <w:lang w:eastAsia="zh-TW"/>
        </w:rPr>
      </w:pPr>
      <w:r w:rsidRPr="00551A95">
        <w:rPr>
          <w:color w:val="FF0000"/>
          <w:shd w:val="clear" w:color="auto" w:fill="FFFFFF"/>
        </w:rPr>
        <w:t>Consumers are more likely to support a business with a reputation as an ethical organization.</w:t>
      </w:r>
    </w:p>
    <w:p w14:paraId="1FD57DF2" w14:textId="273534F2" w:rsidR="00F5629D" w:rsidRPr="00A12E7C" w:rsidRDefault="00551A95">
      <w:pPr>
        <w:numPr>
          <w:ilvl w:val="0"/>
          <w:numId w:val="132"/>
        </w:numPr>
        <w:spacing w:before="240"/>
        <w:rPr>
          <w:color w:val="000000" w:themeColor="text1"/>
        </w:rPr>
      </w:pPr>
      <w:r w:rsidRPr="00A12E7C">
        <w:rPr>
          <w:color w:val="000000" w:themeColor="text1"/>
        </w:rPr>
        <w:t>What do people often automatically assume about businesses?</w:t>
      </w:r>
    </w:p>
    <w:p w14:paraId="1051E787" w14:textId="77777777" w:rsidR="00DD26C5" w:rsidRPr="00A12E7C" w:rsidRDefault="00DD26C5">
      <w:pPr>
        <w:pStyle w:val="ListParagraph"/>
        <w:numPr>
          <w:ilvl w:val="0"/>
          <w:numId w:val="130"/>
        </w:numPr>
        <w:rPr>
          <w:color w:val="FF0000"/>
          <w:lang w:eastAsia="zh-TW"/>
        </w:rPr>
      </w:pPr>
      <w:r w:rsidRPr="00A12E7C">
        <w:rPr>
          <w:color w:val="FF0000"/>
          <w:lang w:eastAsia="zh-TW"/>
        </w:rPr>
        <w:t>They are unethical</w:t>
      </w:r>
    </w:p>
    <w:p w14:paraId="570B3F17" w14:textId="77777777" w:rsidR="00DD26C5" w:rsidRDefault="00551A95">
      <w:pPr>
        <w:pStyle w:val="ListParagraph"/>
        <w:numPr>
          <w:ilvl w:val="0"/>
          <w:numId w:val="130"/>
        </w:numPr>
        <w:rPr>
          <w:lang w:eastAsia="zh-TW"/>
        </w:rPr>
      </w:pPr>
      <w:r>
        <w:rPr>
          <w:lang w:eastAsia="zh-TW"/>
        </w:rPr>
        <w:t>They are ethical</w:t>
      </w:r>
    </w:p>
    <w:p w14:paraId="196DD8E3" w14:textId="77777777" w:rsidR="00DD26C5" w:rsidRDefault="00551A95">
      <w:pPr>
        <w:pStyle w:val="ListParagraph"/>
        <w:numPr>
          <w:ilvl w:val="0"/>
          <w:numId w:val="130"/>
        </w:numPr>
        <w:rPr>
          <w:lang w:eastAsia="zh-TW"/>
        </w:rPr>
      </w:pPr>
      <w:r>
        <w:rPr>
          <w:lang w:eastAsia="zh-TW"/>
        </w:rPr>
        <w:t>They are never linked to scandals</w:t>
      </w:r>
    </w:p>
    <w:p w14:paraId="2A6C18E6" w14:textId="26264E4A" w:rsidR="00F5629D" w:rsidRDefault="00551A95">
      <w:pPr>
        <w:pStyle w:val="ListParagraph"/>
        <w:numPr>
          <w:ilvl w:val="0"/>
          <w:numId w:val="130"/>
        </w:numPr>
        <w:rPr>
          <w:lang w:eastAsia="zh-TW"/>
        </w:rPr>
      </w:pPr>
      <w:r>
        <w:rPr>
          <w:lang w:eastAsia="zh-TW"/>
        </w:rPr>
        <w:t>None of the above</w:t>
      </w:r>
    </w:p>
    <w:p w14:paraId="36903156" w14:textId="38AE2B42" w:rsidR="00E57EA4" w:rsidRPr="00551A95" w:rsidRDefault="00551A95" w:rsidP="00DE6B53">
      <w:pPr>
        <w:ind w:firstLine="720"/>
        <w:rPr>
          <w:color w:val="FF0000"/>
          <w:lang w:eastAsia="zh-TW"/>
        </w:rPr>
      </w:pPr>
      <w:r w:rsidRPr="00551A95">
        <w:rPr>
          <w:color w:val="FF0000"/>
          <w:shd w:val="clear" w:color="auto" w:fill="FFFFFF"/>
        </w:rPr>
        <w:t>People often automatically assume that businesses are unethical.</w:t>
      </w:r>
      <w:bookmarkEnd w:id="38"/>
      <w:r w:rsidR="00E57EA4" w:rsidRPr="006A57D3">
        <w:rPr>
          <w:lang w:eastAsia="zh-TW"/>
        </w:rPr>
        <w:br w:type="page"/>
      </w:r>
    </w:p>
    <w:p w14:paraId="54C18A9B" w14:textId="3B2511D1" w:rsidR="00FE2E30" w:rsidRPr="006A57D3" w:rsidRDefault="00D32AB8">
      <w:pPr>
        <w:pStyle w:val="Heading1"/>
      </w:pPr>
      <w:bookmarkStart w:id="39" w:name="_Toc116473900"/>
      <w:bookmarkEnd w:id="28"/>
      <w:r w:rsidRPr="006A57D3">
        <w:rPr>
          <w:noProof/>
          <w:lang w:val="en-CA" w:eastAsia="en-CA" w:bidi="ar-SA"/>
        </w:rPr>
        <w:lastRenderedPageBreak/>
        <mc:AlternateContent>
          <mc:Choice Requires="wps">
            <w:drawing>
              <wp:anchor distT="91440" distB="91440" distL="114300" distR="114300" simplePos="0" relativeHeight="251619328" behindDoc="0" locked="0" layoutInCell="0" allowOverlap="1" wp14:anchorId="5BE61D5C" wp14:editId="1289E972">
                <wp:simplePos x="0" y="0"/>
                <wp:positionH relativeFrom="page">
                  <wp:posOffset>-63500</wp:posOffset>
                </wp:positionH>
                <wp:positionV relativeFrom="page">
                  <wp:posOffset>-270510</wp:posOffset>
                </wp:positionV>
                <wp:extent cx="7879715" cy="1606550"/>
                <wp:effectExtent l="0" t="0" r="6985" b="0"/>
                <wp:wrapSquare wrapText="bothSides"/>
                <wp:docPr id="25" name="Rectangl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9715" cy="1606550"/>
                        </a:xfrm>
                        <a:prstGeom prst="rect">
                          <a:avLst/>
                        </a:prstGeom>
                        <a:gradFill>
                          <a:gsLst>
                            <a:gs pos="0">
                              <a:srgbClr val="FFFFFF"/>
                            </a:gs>
                            <a:gs pos="100000">
                              <a:schemeClr val="bg1">
                                <a:lumMod val="50000"/>
                              </a:schemeClr>
                            </a:gs>
                          </a:gsLst>
                          <a:lin ang="5400000" scaled="1"/>
                        </a:gradFill>
                        <a:ln>
                          <a:noFill/>
                        </a:ln>
                        <a:effectLst/>
                      </wps:spPr>
                      <wps:txbx>
                        <w:txbxContent>
                          <w:p w14:paraId="7332138F" w14:textId="77777777" w:rsidR="00DD26C5" w:rsidRPr="00AB08FC" w:rsidRDefault="00DD26C5">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6"/>
                                <w:szCs w:val="28"/>
                              </w:rPr>
                            </w:pPr>
                            <w:r>
                              <w:rPr>
                                <w:rFonts w:ascii="Cambria" w:hAnsi="Cambria"/>
                                <w:i/>
                                <w:iCs/>
                                <w:sz w:val="26"/>
                                <w:szCs w:val="28"/>
                              </w:rPr>
                              <w:t>If ethics are poor at the top, that behavior is copied down through the organization.</w:t>
                            </w:r>
                          </w:p>
                          <w:p w14:paraId="632545F0" w14:textId="77777777" w:rsidR="00DD26C5" w:rsidRPr="004E220C" w:rsidRDefault="00DD26C5">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4E220C">
                              <w:rPr>
                                <w:rFonts w:ascii="Cambria" w:hAnsi="Cambria"/>
                                <w:b/>
                                <w:i/>
                                <w:iCs/>
                                <w:sz w:val="28"/>
                                <w:szCs w:val="28"/>
                              </w:rPr>
                              <w:t>Robert Noyce</w:t>
                            </w: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E61D5C" id="Rectangle 83" o:spid="_x0000_s1030" style="position:absolute;margin-left:-5pt;margin-top:-21.3pt;width:620.45pt;height:126.5pt;z-index:251619328;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" o:allowincell="f" stroked="f">
                <v:fill color2="#7f7f7f [1612]" focus="100%" type="gradient"/>
                <v:textbox inset="4in,54pt,1in,0">
                  <w:txbxContent>
                    <w:p w14:paraId="7332138F" w14:textId="77777777" w:rsidR="00DD26C5" w:rsidRPr="00AB08FC" w:rsidRDefault="00DD26C5">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6"/>
                          <w:szCs w:val="28"/>
                        </w:rPr>
                      </w:pPr>
                      <w:r>
                        <w:rPr>
                          <w:rFonts w:ascii="Cambria" w:hAnsi="Cambria"/>
                          <w:i/>
                          <w:iCs/>
                          <w:sz w:val="26"/>
                          <w:szCs w:val="28"/>
                        </w:rPr>
                        <w:t>If ethics are poor at the top, that behavior is copied down through the organization.</w:t>
                      </w:r>
                    </w:p>
                    <w:p w14:paraId="632545F0" w14:textId="77777777" w:rsidR="00DD26C5" w:rsidRPr="004E220C" w:rsidRDefault="00DD26C5">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4E220C">
                        <w:rPr>
                          <w:rFonts w:ascii="Cambria" w:hAnsi="Cambria"/>
                          <w:b/>
                          <w:i/>
                          <w:iCs/>
                          <w:sz w:val="28"/>
                          <w:szCs w:val="28"/>
                        </w:rPr>
                        <w:t>Robert Noyce</w:t>
                      </w:r>
                    </w:p>
                  </w:txbxContent>
                </v:textbox>
                <w10:wrap type="square" anchorx="page" anchory="page"/>
              </v:rect>
            </w:pict>
          </mc:Fallback>
        </mc:AlternateContent>
      </w:r>
      <w:r w:rsidR="00FE2E30" w:rsidRPr="006A57D3">
        <w:rPr>
          <w:lang w:eastAsia="zh-TW"/>
        </w:rPr>
        <w:t>Module Three:</w:t>
      </w:r>
      <w:r w:rsidR="007E14B3" w:rsidRPr="006A57D3">
        <w:rPr>
          <w:lang w:eastAsia="zh-TW"/>
        </w:rPr>
        <w:t xml:space="preserve"> </w:t>
      </w:r>
      <w:r w:rsidR="00560FEB" w:rsidRPr="006A57D3">
        <w:t>Implementing Ethics in the Workplace</w:t>
      </w:r>
      <w:bookmarkEnd w:id="39"/>
    </w:p>
    <w:p w14:paraId="1FEF3866" w14:textId="7B64431F" w:rsidR="00AD7A38" w:rsidRPr="006A57D3" w:rsidRDefault="00BB6289" w:rsidP="002E19A1">
      <w:r w:rsidRPr="006A57D3">
        <w:rPr>
          <w:noProof/>
          <w:lang w:val="en-CA" w:eastAsia="en-CA" w:bidi="ar-SA"/>
        </w:rPr>
        <w:drawing>
          <wp:anchor distT="0" distB="0" distL="114300" distR="114300" simplePos="0" relativeHeight="251614208" behindDoc="0" locked="0" layoutInCell="1" allowOverlap="1" wp14:anchorId="287A4D17" wp14:editId="63860597">
            <wp:simplePos x="0" y="0"/>
            <wp:positionH relativeFrom="margin">
              <wp:posOffset>55880</wp:posOffset>
            </wp:positionH>
            <wp:positionV relativeFrom="margin">
              <wp:posOffset>1089025</wp:posOffset>
            </wp:positionV>
            <wp:extent cx="1804670" cy="1790700"/>
            <wp:effectExtent l="0" t="0" r="5080" b="0"/>
            <wp:wrapSquare wrapText="bothSides"/>
            <wp:docPr id="7" name="Picture 1" descr="C:\Users\Darren\AppData\Local\Microsoft\Windows\Temporary Internet Files\Content.IE5\9MJXCRQW\MC90028289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arren\AppData\Local\Microsoft\Windows\Temporary Internet Files\Content.IE5\9MJXCRQW\MC900282894[1].wmf"/>
                    <pic:cNvPicPr>
                      <a:picLocks noChangeAspect="1" noChangeArrowheads="1"/>
                    </pic:cNvPicPr>
                  </pic:nvPicPr>
                  <pic:blipFill>
                    <a:blip r:embed="rId22" cstate="print"/>
                    <a:srcRect/>
                    <a:stretch>
                      <a:fillRect/>
                    </a:stretch>
                  </pic:blipFill>
                  <pic:spPr bwMode="auto">
                    <a:xfrm>
                      <a:off x="0" y="0"/>
                      <a:ext cx="1804670" cy="1790700"/>
                    </a:xfrm>
                    <a:prstGeom prst="rect">
                      <a:avLst/>
                    </a:prstGeom>
                    <a:noFill/>
                    <a:ln w="9525">
                      <a:noFill/>
                      <a:miter lim="800000"/>
                      <a:headEnd/>
                      <a:tailEnd/>
                    </a:ln>
                  </pic:spPr>
                </pic:pic>
              </a:graphicData>
            </a:graphic>
            <wp14:sizeRelV relativeFrom="margin">
              <wp14:pctHeight>0</wp14:pctHeight>
            </wp14:sizeRelV>
          </wp:anchor>
        </w:drawing>
      </w:r>
      <w:r w:rsidR="00906F27" w:rsidRPr="006A57D3">
        <w:t xml:space="preserve">Implementing ethics in the workplace is a complex but rewarding task. Every individual has a unique set of ethical standards. Allowing each person to follow </w:t>
      </w:r>
      <w:r w:rsidR="00212DD4">
        <w:t>their</w:t>
      </w:r>
      <w:r w:rsidR="00906F27" w:rsidRPr="006A57D3">
        <w:t xml:space="preserve"> moral compass will</w:t>
      </w:r>
      <w:r w:rsidR="001B5528">
        <w:t xml:space="preserve"> </w:t>
      </w:r>
      <w:r w:rsidR="00906F27" w:rsidRPr="000B65E6">
        <w:t xml:space="preserve">result in varied </w:t>
      </w:r>
      <w:r w:rsidR="000B65E6">
        <w:t xml:space="preserve">outcomes. </w:t>
      </w:r>
      <w:r w:rsidR="00906F27" w:rsidRPr="006A57D3">
        <w:t xml:space="preserve"> Companies need to focus on implementing uniform ethical standards and rules throughout their organizations. </w:t>
      </w:r>
      <w:r w:rsidR="00091B66" w:rsidRPr="006A57D3">
        <w:t xml:space="preserve">Employees should never have to question whether or not they are doing the right thing. </w:t>
      </w:r>
    </w:p>
    <w:p w14:paraId="37535D99" w14:textId="77777777" w:rsidR="00A469E1" w:rsidRPr="006A57D3" w:rsidRDefault="00A469E1" w:rsidP="00AD7A38"/>
    <w:p w14:paraId="143A876F" w14:textId="77777777" w:rsidR="00A469E1" w:rsidRPr="006A57D3" w:rsidRDefault="00A469E1" w:rsidP="00AD7A38"/>
    <w:p w14:paraId="246A606D" w14:textId="77777777" w:rsidR="00B61642" w:rsidRPr="006A57D3" w:rsidRDefault="00B61642" w:rsidP="00AD7A38"/>
    <w:p w14:paraId="20020ACB" w14:textId="182943F0" w:rsidR="006D782F" w:rsidRPr="006A57D3" w:rsidRDefault="00560FEB" w:rsidP="00A469E1">
      <w:pPr>
        <w:pStyle w:val="Heading2"/>
      </w:pPr>
      <w:bookmarkStart w:id="40" w:name="_Toc116473901"/>
      <w:r w:rsidRPr="006A57D3">
        <w:t>Benefits</w:t>
      </w:r>
      <w:bookmarkEnd w:id="40"/>
      <w:r w:rsidR="005C7F91">
        <w:t xml:space="preserve"> </w:t>
      </w:r>
    </w:p>
    <w:p w14:paraId="4B47D463" w14:textId="2E4BAE16" w:rsidR="00AD7A38" w:rsidRPr="006A57D3" w:rsidRDefault="00B61642" w:rsidP="005C7F91">
      <w:r w:rsidRPr="006A57D3">
        <w:rPr>
          <w:noProof/>
          <w:lang w:val="en-CA" w:eastAsia="en-CA" w:bidi="ar-SA"/>
        </w:rPr>
        <w:drawing>
          <wp:anchor distT="0" distB="0" distL="114300" distR="114300" simplePos="0" relativeHeight="251615232" behindDoc="0" locked="0" layoutInCell="1" allowOverlap="1" wp14:anchorId="1792C66D" wp14:editId="27915A16">
            <wp:simplePos x="0" y="0"/>
            <wp:positionH relativeFrom="margin">
              <wp:posOffset>42545</wp:posOffset>
            </wp:positionH>
            <wp:positionV relativeFrom="margin">
              <wp:posOffset>3927475</wp:posOffset>
            </wp:positionV>
            <wp:extent cx="974725" cy="977900"/>
            <wp:effectExtent l="19050" t="0" r="0" b="0"/>
            <wp:wrapSquare wrapText="bothSides"/>
            <wp:docPr id="21" name="Picture 6" descr="C:\Users\Darren\AppData\Local\Microsoft\Windows\Temporary Internet Files\Content.IE5\31B2RP17\MC9004413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arren\AppData\Local\Microsoft\Windows\Temporary Internet Files\Content.IE5\31B2RP17\MC900441322[1].png"/>
                    <pic:cNvPicPr>
                      <a:picLocks noChangeAspect="1" noChangeArrowheads="1"/>
                    </pic:cNvPicPr>
                  </pic:nvPicPr>
                  <pic:blipFill>
                    <a:blip r:embed="rId23" cstate="print"/>
                    <a:srcRect/>
                    <a:stretch>
                      <a:fillRect/>
                    </a:stretch>
                  </pic:blipFill>
                  <pic:spPr bwMode="auto">
                    <a:xfrm>
                      <a:off x="0" y="0"/>
                      <a:ext cx="974725" cy="977900"/>
                    </a:xfrm>
                    <a:prstGeom prst="rect">
                      <a:avLst/>
                    </a:prstGeom>
                    <a:noFill/>
                    <a:ln w="9525">
                      <a:noFill/>
                      <a:miter lim="800000"/>
                      <a:headEnd/>
                      <a:tailEnd/>
                    </a:ln>
                  </pic:spPr>
                </pic:pic>
              </a:graphicData>
            </a:graphic>
          </wp:anchor>
        </w:drawing>
      </w:r>
      <w:r w:rsidR="00D574FF">
        <w:rPr>
          <w:noProof/>
          <w:lang w:bidi="ar-SA"/>
        </w:rPr>
        <w:t>As mentioned</w:t>
      </w:r>
      <w:r w:rsidR="00D574FF" w:rsidRPr="006A57D3">
        <w:t xml:space="preserve"> </w:t>
      </w:r>
      <w:r w:rsidR="00091B66" w:rsidRPr="006A57D3">
        <w:t>in the previous module</w:t>
      </w:r>
      <w:r w:rsidR="00D574FF">
        <w:t>,</w:t>
      </w:r>
      <w:r w:rsidR="00091B66" w:rsidRPr="006A57D3">
        <w:t xml:space="preserve"> </w:t>
      </w:r>
      <w:r w:rsidR="00D574FF">
        <w:t>i</w:t>
      </w:r>
      <w:r w:rsidR="00091B66" w:rsidRPr="006A57D3">
        <w:t>mplementing ethics in the workplace will lead to better pr</w:t>
      </w:r>
      <w:r w:rsidR="007F673D" w:rsidRPr="006A57D3">
        <w:t>ofits and long-term growth</w:t>
      </w:r>
      <w:r w:rsidR="001B5528">
        <w:t>.</w:t>
      </w:r>
      <w:r w:rsidR="007F673D" w:rsidRPr="006A57D3">
        <w:t xml:space="preserve"> Organizations with reputations for being ethical will also find it easier to </w:t>
      </w:r>
      <w:r w:rsidR="00A477B6" w:rsidRPr="006A57D3">
        <w:t xml:space="preserve">earn credit, find investors, and </w:t>
      </w:r>
      <w:r w:rsidR="007F673D" w:rsidRPr="006A57D3">
        <w:t>ex</w:t>
      </w:r>
      <w:r w:rsidR="00A477B6" w:rsidRPr="006A57D3">
        <w:t xml:space="preserve">pand into international markets. </w:t>
      </w:r>
      <w:r w:rsidR="005C7F91" w:rsidRPr="006A57D3">
        <w:t>E</w:t>
      </w:r>
      <w:r w:rsidR="00E97D3B" w:rsidRPr="006A57D3">
        <w:t>mployees</w:t>
      </w:r>
      <w:r w:rsidR="005C7F91">
        <w:t xml:space="preserve"> of these companies will be convinced</w:t>
      </w:r>
      <w:r w:rsidR="00E97D3B" w:rsidRPr="006A57D3">
        <w:t xml:space="preserve"> that the company truly values ethical decision-making.</w:t>
      </w:r>
      <w:r w:rsidR="005C7F91">
        <w:t xml:space="preserve"> A</w:t>
      </w:r>
      <w:r w:rsidR="00E97D3B" w:rsidRPr="006A57D3">
        <w:t>wareness of ethical issues</w:t>
      </w:r>
      <w:r w:rsidR="005C7F91">
        <w:t>, in general will become part of the workplace culture, a</w:t>
      </w:r>
      <w:r w:rsidR="00E97D3B" w:rsidRPr="006A57D3">
        <w:t>n</w:t>
      </w:r>
      <w:r w:rsidR="005C7F91">
        <w:t>d an</w:t>
      </w:r>
      <w:r w:rsidR="00E97D3B" w:rsidRPr="006A57D3">
        <w:t xml:space="preserve"> ethical guideline </w:t>
      </w:r>
      <w:r w:rsidR="005C7F91">
        <w:t xml:space="preserve">will be created </w:t>
      </w:r>
      <w:r w:rsidR="00E97D3B" w:rsidRPr="006A57D3">
        <w:t xml:space="preserve">for employees to follow. </w:t>
      </w:r>
    </w:p>
    <w:p w14:paraId="1DABC0C5" w14:textId="77777777" w:rsidR="0039641C" w:rsidRPr="006A57D3" w:rsidRDefault="0039641C"/>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6D782F" w:rsidRPr="006A57D3" w14:paraId="245CE1B4" w14:textId="77777777">
        <w:tc>
          <w:tcPr>
            <w:tcW w:w="2448" w:type="dxa"/>
            <w:vAlign w:val="center"/>
          </w:tcPr>
          <w:p w14:paraId="610F0122" w14:textId="77777777" w:rsidR="006D782F" w:rsidRPr="006A57D3" w:rsidRDefault="006D782F" w:rsidP="005F7E52">
            <w:pPr>
              <w:rPr>
                <w:b/>
                <w:bCs/>
                <w:color w:val="000000" w:themeColor="text1"/>
              </w:rPr>
            </w:pPr>
            <w:r w:rsidRPr="006A57D3">
              <w:rPr>
                <w:b/>
                <w:bCs/>
                <w:color w:val="000000" w:themeColor="text1"/>
              </w:rPr>
              <w:t xml:space="preserve">Estimated Time </w:t>
            </w:r>
          </w:p>
        </w:tc>
        <w:tc>
          <w:tcPr>
            <w:tcW w:w="7128" w:type="dxa"/>
            <w:vAlign w:val="center"/>
          </w:tcPr>
          <w:p w14:paraId="17AB5EB4" w14:textId="77777777" w:rsidR="006D782F" w:rsidRPr="006A57D3" w:rsidRDefault="007A5F97" w:rsidP="005F7E52">
            <w:pPr>
              <w:rPr>
                <w:bCs/>
                <w:color w:val="000000" w:themeColor="text1"/>
              </w:rPr>
            </w:pPr>
            <w:r w:rsidRPr="006A57D3">
              <w:rPr>
                <w:bCs/>
                <w:color w:val="000000" w:themeColor="text1"/>
              </w:rPr>
              <w:t>1</w:t>
            </w:r>
            <w:r w:rsidR="00315F89" w:rsidRPr="006A57D3">
              <w:rPr>
                <w:bCs/>
                <w:color w:val="000000" w:themeColor="text1"/>
              </w:rPr>
              <w:t>0</w:t>
            </w:r>
            <w:r w:rsidR="006D782F" w:rsidRPr="006A57D3">
              <w:rPr>
                <w:bCs/>
                <w:color w:val="000000" w:themeColor="text1"/>
              </w:rPr>
              <w:t xml:space="preserve"> min</w:t>
            </w:r>
            <w:r w:rsidR="007E14B3" w:rsidRPr="006A57D3">
              <w:rPr>
                <w:bCs/>
                <w:color w:val="000000" w:themeColor="text1"/>
              </w:rPr>
              <w:t>utes</w:t>
            </w:r>
          </w:p>
        </w:tc>
      </w:tr>
      <w:tr w:rsidR="006D782F" w:rsidRPr="006A57D3" w14:paraId="52BAD215" w14:textId="77777777" w:rsidTr="004E220C">
        <w:tc>
          <w:tcPr>
            <w:tcW w:w="2448" w:type="dxa"/>
            <w:shd w:val="clear" w:color="auto" w:fill="D9D9D9" w:themeFill="background1" w:themeFillShade="D9"/>
            <w:vAlign w:val="center"/>
          </w:tcPr>
          <w:p w14:paraId="1A4B86B7" w14:textId="77777777" w:rsidR="006D782F" w:rsidRPr="006A57D3" w:rsidRDefault="006D782F" w:rsidP="005F7E52">
            <w:pPr>
              <w:rPr>
                <w:b/>
                <w:bCs/>
                <w:color w:val="000000" w:themeColor="text1"/>
              </w:rPr>
            </w:pPr>
            <w:r w:rsidRPr="006A57D3">
              <w:rPr>
                <w:b/>
                <w:bCs/>
                <w:color w:val="000000" w:themeColor="text1"/>
              </w:rPr>
              <w:t>Topic Objective</w:t>
            </w:r>
          </w:p>
        </w:tc>
        <w:tc>
          <w:tcPr>
            <w:tcW w:w="7128" w:type="dxa"/>
            <w:shd w:val="clear" w:color="auto" w:fill="D9D9D9" w:themeFill="background1" w:themeFillShade="D9"/>
            <w:vAlign w:val="center"/>
          </w:tcPr>
          <w:p w14:paraId="5E7BE987" w14:textId="77777777" w:rsidR="006D782F" w:rsidRPr="006A57D3" w:rsidRDefault="00E97D3B" w:rsidP="002D6BC0">
            <w:pPr>
              <w:rPr>
                <w:color w:val="000000" w:themeColor="text1"/>
              </w:rPr>
            </w:pPr>
            <w:r w:rsidRPr="006A57D3">
              <w:rPr>
                <w:color w:val="000000" w:themeColor="text1"/>
              </w:rPr>
              <w:t>Outline the additional benefits of implementing ethics in the workplace.</w:t>
            </w:r>
          </w:p>
        </w:tc>
      </w:tr>
      <w:tr w:rsidR="006D782F" w:rsidRPr="006A57D3" w14:paraId="05BFBA65" w14:textId="77777777">
        <w:tc>
          <w:tcPr>
            <w:tcW w:w="2448" w:type="dxa"/>
            <w:vAlign w:val="center"/>
          </w:tcPr>
          <w:p w14:paraId="641A5B00" w14:textId="77777777" w:rsidR="006D782F" w:rsidRPr="006A57D3" w:rsidRDefault="006D782F" w:rsidP="005F7E52">
            <w:pPr>
              <w:rPr>
                <w:b/>
                <w:bCs/>
                <w:color w:val="000000" w:themeColor="text1"/>
              </w:rPr>
            </w:pPr>
            <w:r w:rsidRPr="006A57D3">
              <w:rPr>
                <w:b/>
                <w:bCs/>
                <w:color w:val="000000" w:themeColor="text1"/>
              </w:rPr>
              <w:t>Topic Summary</w:t>
            </w:r>
          </w:p>
        </w:tc>
        <w:tc>
          <w:tcPr>
            <w:tcW w:w="7128" w:type="dxa"/>
            <w:vAlign w:val="center"/>
          </w:tcPr>
          <w:p w14:paraId="6221F400" w14:textId="77777777" w:rsidR="0056166D" w:rsidRPr="006A57D3" w:rsidRDefault="00E97D3B" w:rsidP="005F7E52">
            <w:pPr>
              <w:rPr>
                <w:color w:val="000000" w:themeColor="text1"/>
              </w:rPr>
            </w:pPr>
            <w:r w:rsidRPr="006A57D3">
              <w:rPr>
                <w:color w:val="000000" w:themeColor="text1"/>
              </w:rPr>
              <w:t>Benefits</w:t>
            </w:r>
          </w:p>
          <w:p w14:paraId="4B9A9E82" w14:textId="77777777" w:rsidR="006D782F" w:rsidRPr="006A57D3" w:rsidRDefault="00E97D3B" w:rsidP="005F7E52">
            <w:pPr>
              <w:rPr>
                <w:color w:val="000000" w:themeColor="text1"/>
              </w:rPr>
            </w:pPr>
            <w:r w:rsidRPr="006A57D3">
              <w:rPr>
                <w:color w:val="000000" w:themeColor="text1"/>
              </w:rPr>
              <w:t>Recognize the many benefits associated with implementing ethics in the workplace.</w:t>
            </w:r>
          </w:p>
        </w:tc>
      </w:tr>
      <w:tr w:rsidR="006D782F" w:rsidRPr="006A57D3" w14:paraId="3D184C55" w14:textId="77777777" w:rsidTr="004E220C">
        <w:tc>
          <w:tcPr>
            <w:tcW w:w="2448" w:type="dxa"/>
            <w:shd w:val="clear" w:color="auto" w:fill="D9D9D9" w:themeFill="background1" w:themeFillShade="D9"/>
            <w:vAlign w:val="center"/>
          </w:tcPr>
          <w:p w14:paraId="275E6E03" w14:textId="77777777" w:rsidR="006D782F" w:rsidRPr="006A57D3" w:rsidRDefault="006D782F" w:rsidP="005F7E52">
            <w:pPr>
              <w:rPr>
                <w:b/>
                <w:bCs/>
                <w:color w:val="000000" w:themeColor="text1"/>
              </w:rPr>
            </w:pPr>
            <w:r w:rsidRPr="006A57D3">
              <w:rPr>
                <w:b/>
                <w:bCs/>
                <w:color w:val="000000" w:themeColor="text1"/>
              </w:rPr>
              <w:t>Materials Required</w:t>
            </w:r>
          </w:p>
        </w:tc>
        <w:tc>
          <w:tcPr>
            <w:tcW w:w="7128" w:type="dxa"/>
            <w:shd w:val="clear" w:color="auto" w:fill="D9D9D9" w:themeFill="background1" w:themeFillShade="D9"/>
            <w:vAlign w:val="center"/>
          </w:tcPr>
          <w:p w14:paraId="6CAF4134" w14:textId="77777777" w:rsidR="00480F3B" w:rsidRPr="006A57D3" w:rsidRDefault="00480F3B" w:rsidP="00662ECB">
            <w:pPr>
              <w:rPr>
                <w:color w:val="000000" w:themeColor="text1"/>
              </w:rPr>
            </w:pPr>
            <w:r w:rsidRPr="006A57D3">
              <w:rPr>
                <w:color w:val="000000" w:themeColor="text1"/>
              </w:rPr>
              <w:t>Flip chart/Board</w:t>
            </w:r>
          </w:p>
          <w:p w14:paraId="1A65591C" w14:textId="77777777" w:rsidR="006D782F" w:rsidRPr="006A57D3" w:rsidRDefault="00480F3B" w:rsidP="00662ECB">
            <w:pPr>
              <w:rPr>
                <w:color w:val="000000" w:themeColor="text1"/>
              </w:rPr>
            </w:pPr>
            <w:r w:rsidRPr="006A57D3">
              <w:rPr>
                <w:color w:val="000000" w:themeColor="text1"/>
              </w:rPr>
              <w:t>Marker</w:t>
            </w:r>
          </w:p>
        </w:tc>
      </w:tr>
      <w:tr w:rsidR="006D782F" w:rsidRPr="006A57D3" w14:paraId="0A36C6E9" w14:textId="77777777">
        <w:trPr>
          <w:trHeight w:val="440"/>
        </w:trPr>
        <w:tc>
          <w:tcPr>
            <w:tcW w:w="2448" w:type="dxa"/>
            <w:vAlign w:val="center"/>
          </w:tcPr>
          <w:p w14:paraId="68352574" w14:textId="77777777" w:rsidR="006D782F" w:rsidRPr="006A57D3" w:rsidRDefault="006D782F" w:rsidP="005F7E52">
            <w:pPr>
              <w:rPr>
                <w:b/>
                <w:bCs/>
                <w:color w:val="000000" w:themeColor="text1"/>
              </w:rPr>
            </w:pPr>
            <w:r w:rsidRPr="006A57D3">
              <w:rPr>
                <w:b/>
                <w:bCs/>
                <w:color w:val="000000" w:themeColor="text1"/>
              </w:rPr>
              <w:t>Planning Checklist</w:t>
            </w:r>
          </w:p>
        </w:tc>
        <w:tc>
          <w:tcPr>
            <w:tcW w:w="7128" w:type="dxa"/>
            <w:vAlign w:val="center"/>
          </w:tcPr>
          <w:p w14:paraId="59EAC568" w14:textId="77777777" w:rsidR="00F34730" w:rsidRPr="006A57D3" w:rsidRDefault="00F34730" w:rsidP="005F7E52">
            <w:pPr>
              <w:rPr>
                <w:color w:val="000000" w:themeColor="text1"/>
              </w:rPr>
            </w:pPr>
            <w:r w:rsidRPr="006A57D3">
              <w:rPr>
                <w:color w:val="000000" w:themeColor="text1"/>
              </w:rPr>
              <w:t>Do some research on the Fortune 500 website.</w:t>
            </w:r>
          </w:p>
          <w:p w14:paraId="1EA400B3" w14:textId="22E68DED" w:rsidR="00F34730" w:rsidRPr="006A57D3" w:rsidRDefault="00000000" w:rsidP="005F7E52">
            <w:pPr>
              <w:rPr>
                <w:color w:val="000000" w:themeColor="text1"/>
              </w:rPr>
            </w:pPr>
            <w:hyperlink r:id="rId24" w:history="1">
              <w:r w:rsidR="00BB6289" w:rsidRPr="00BB6289">
                <w:rPr>
                  <w:rStyle w:val="Hyperlink"/>
                </w:rPr>
                <w:t>https://fortune.com/fortune500</w:t>
              </w:r>
            </w:hyperlink>
          </w:p>
          <w:p w14:paraId="14BB854F" w14:textId="77777777" w:rsidR="00F34730" w:rsidRPr="006A57D3" w:rsidRDefault="00F34730" w:rsidP="005F7E52">
            <w:pPr>
              <w:rPr>
                <w:color w:val="000000" w:themeColor="text1"/>
              </w:rPr>
            </w:pPr>
            <w:r w:rsidRPr="006A57D3">
              <w:rPr>
                <w:color w:val="000000" w:themeColor="text1"/>
              </w:rPr>
              <w:t>How many successful organizations are admired and</w:t>
            </w:r>
            <w:r w:rsidR="00DB3FC4" w:rsidRPr="006A57D3">
              <w:rPr>
                <w:color w:val="000000" w:themeColor="text1"/>
              </w:rPr>
              <w:t xml:space="preserve"> considered</w:t>
            </w:r>
            <w:r w:rsidRPr="006A57D3">
              <w:rPr>
                <w:color w:val="000000" w:themeColor="text1"/>
              </w:rPr>
              <w:t xml:space="preserve"> good to work for?</w:t>
            </w:r>
          </w:p>
          <w:p w14:paraId="78F5D69A" w14:textId="77777777" w:rsidR="006D782F" w:rsidRPr="006A57D3" w:rsidRDefault="00F34730" w:rsidP="005F7E52">
            <w:pPr>
              <w:rPr>
                <w:color w:val="000000" w:themeColor="text1"/>
              </w:rPr>
            </w:pPr>
            <w:r w:rsidRPr="006A57D3">
              <w:rPr>
                <w:color w:val="000000" w:themeColor="text1"/>
              </w:rPr>
              <w:t xml:space="preserve">Make a list of ethical companies to bring up in the discussion. </w:t>
            </w:r>
          </w:p>
        </w:tc>
      </w:tr>
      <w:tr w:rsidR="006D782F" w:rsidRPr="006A57D3" w14:paraId="0E714894" w14:textId="77777777" w:rsidTr="004E220C">
        <w:tc>
          <w:tcPr>
            <w:tcW w:w="2448" w:type="dxa"/>
            <w:shd w:val="clear" w:color="auto" w:fill="D9D9D9" w:themeFill="background1" w:themeFillShade="D9"/>
            <w:vAlign w:val="center"/>
          </w:tcPr>
          <w:p w14:paraId="7279A0F3" w14:textId="77777777" w:rsidR="006D782F" w:rsidRPr="006A57D3" w:rsidRDefault="006D782F" w:rsidP="005F7E52">
            <w:pPr>
              <w:rPr>
                <w:b/>
                <w:bCs/>
                <w:color w:val="000000" w:themeColor="text1"/>
              </w:rPr>
            </w:pPr>
            <w:r w:rsidRPr="006A57D3">
              <w:rPr>
                <w:b/>
                <w:bCs/>
                <w:color w:val="000000" w:themeColor="text1"/>
              </w:rPr>
              <w:lastRenderedPageBreak/>
              <w:t>Recommended Activity</w:t>
            </w:r>
          </w:p>
        </w:tc>
        <w:tc>
          <w:tcPr>
            <w:tcW w:w="7128" w:type="dxa"/>
            <w:shd w:val="clear" w:color="auto" w:fill="D9D9D9" w:themeFill="background1" w:themeFillShade="D9"/>
            <w:vAlign w:val="center"/>
          </w:tcPr>
          <w:p w14:paraId="3F206EFB" w14:textId="77777777" w:rsidR="00F34730" w:rsidRPr="006A57D3" w:rsidRDefault="00480F3B" w:rsidP="00662ECB">
            <w:pPr>
              <w:rPr>
                <w:color w:val="000000" w:themeColor="text1"/>
              </w:rPr>
            </w:pPr>
            <w:r w:rsidRPr="006A57D3">
              <w:rPr>
                <w:color w:val="000000" w:themeColor="text1"/>
              </w:rPr>
              <w:t xml:space="preserve">Ask the participants to help you create a list of organizations they consider to be ethical. </w:t>
            </w:r>
            <w:r w:rsidR="00F34730" w:rsidRPr="006A57D3">
              <w:rPr>
                <w:color w:val="000000" w:themeColor="text1"/>
              </w:rPr>
              <w:t>Bring up the some of the organizations from your research. Discuss why people feel these companies are ethical.</w:t>
            </w:r>
          </w:p>
          <w:p w14:paraId="5A4E71D1" w14:textId="77777777" w:rsidR="006D782F" w:rsidRPr="006A57D3" w:rsidRDefault="00F34730" w:rsidP="00662ECB">
            <w:pPr>
              <w:rPr>
                <w:color w:val="000000" w:themeColor="text1"/>
              </w:rPr>
            </w:pPr>
            <w:r w:rsidRPr="006A57D3">
              <w:rPr>
                <w:color w:val="000000" w:themeColor="text1"/>
              </w:rPr>
              <w:t>Remember that no company is perfect, but those that take steps to improve ethics reap the rewards.</w:t>
            </w:r>
          </w:p>
        </w:tc>
      </w:tr>
      <w:tr w:rsidR="006D782F" w:rsidRPr="006A57D3" w14:paraId="442E9236" w14:textId="77777777">
        <w:tc>
          <w:tcPr>
            <w:tcW w:w="2448" w:type="dxa"/>
            <w:vAlign w:val="center"/>
          </w:tcPr>
          <w:p w14:paraId="2AFA0D97" w14:textId="77777777" w:rsidR="006D782F" w:rsidRPr="006A57D3" w:rsidRDefault="006D782F" w:rsidP="005F7E52">
            <w:pPr>
              <w:rPr>
                <w:b/>
                <w:bCs/>
                <w:color w:val="000000" w:themeColor="text1"/>
              </w:rPr>
            </w:pPr>
            <w:r w:rsidRPr="006A57D3">
              <w:rPr>
                <w:b/>
                <w:bCs/>
                <w:color w:val="000000" w:themeColor="text1"/>
              </w:rPr>
              <w:t>Stories to Share</w:t>
            </w:r>
          </w:p>
        </w:tc>
        <w:tc>
          <w:tcPr>
            <w:tcW w:w="7128" w:type="dxa"/>
            <w:vAlign w:val="center"/>
          </w:tcPr>
          <w:p w14:paraId="55E819B2" w14:textId="77777777" w:rsidR="006D782F" w:rsidRPr="006A57D3" w:rsidRDefault="00F34730" w:rsidP="005F7E52">
            <w:pPr>
              <w:rPr>
                <w:color w:val="000000" w:themeColor="text1"/>
              </w:rPr>
            </w:pPr>
            <w:r w:rsidRPr="006A57D3">
              <w:rPr>
                <w:color w:val="000000" w:themeColor="text1"/>
              </w:rPr>
              <w:t>Share that many</w:t>
            </w:r>
            <w:r w:rsidR="00007619" w:rsidRPr="006A57D3">
              <w:rPr>
                <w:color w:val="000000" w:themeColor="text1"/>
              </w:rPr>
              <w:t xml:space="preserve"> of the organization</w:t>
            </w:r>
            <w:r w:rsidR="00DB3FC4" w:rsidRPr="006A57D3">
              <w:rPr>
                <w:color w:val="000000" w:themeColor="text1"/>
              </w:rPr>
              <w:t>s</w:t>
            </w:r>
            <w:r w:rsidR="00007619" w:rsidRPr="006A57D3">
              <w:rPr>
                <w:color w:val="000000" w:themeColor="text1"/>
              </w:rPr>
              <w:t xml:space="preserve"> listed have codes of ethics that guide their culture and policies.</w:t>
            </w:r>
          </w:p>
        </w:tc>
      </w:tr>
      <w:tr w:rsidR="006D782F" w:rsidRPr="006A57D3" w14:paraId="32EF33FA" w14:textId="77777777" w:rsidTr="004E220C">
        <w:tc>
          <w:tcPr>
            <w:tcW w:w="2448" w:type="dxa"/>
            <w:shd w:val="clear" w:color="auto" w:fill="D9D9D9" w:themeFill="background1" w:themeFillShade="D9"/>
            <w:vAlign w:val="center"/>
          </w:tcPr>
          <w:p w14:paraId="49AC0592" w14:textId="77777777" w:rsidR="006D782F" w:rsidRPr="006A57D3" w:rsidRDefault="006D782F" w:rsidP="005F7E52">
            <w:pPr>
              <w:rPr>
                <w:b/>
                <w:bCs/>
                <w:color w:val="000000" w:themeColor="text1"/>
              </w:rPr>
            </w:pPr>
            <w:r w:rsidRPr="006A57D3">
              <w:rPr>
                <w:b/>
                <w:bCs/>
                <w:color w:val="000000" w:themeColor="text1"/>
              </w:rPr>
              <w:t>Delivery Tips</w:t>
            </w:r>
          </w:p>
        </w:tc>
        <w:tc>
          <w:tcPr>
            <w:tcW w:w="7128" w:type="dxa"/>
            <w:shd w:val="clear" w:color="auto" w:fill="D9D9D9" w:themeFill="background1" w:themeFillShade="D9"/>
            <w:vAlign w:val="center"/>
          </w:tcPr>
          <w:p w14:paraId="675E97B7" w14:textId="77777777" w:rsidR="006D782F" w:rsidRPr="006A57D3" w:rsidRDefault="00F34730" w:rsidP="00662ECB">
            <w:pPr>
              <w:rPr>
                <w:color w:val="000000" w:themeColor="text1"/>
              </w:rPr>
            </w:pPr>
            <w:r w:rsidRPr="006A57D3">
              <w:rPr>
                <w:color w:val="000000" w:themeColor="text1"/>
              </w:rPr>
              <w:t>Encourage everyone to get involved in the conversation.</w:t>
            </w:r>
          </w:p>
        </w:tc>
      </w:tr>
      <w:tr w:rsidR="006D782F" w:rsidRPr="006A57D3" w14:paraId="2AB0F4B1" w14:textId="77777777">
        <w:tc>
          <w:tcPr>
            <w:tcW w:w="2448" w:type="dxa"/>
            <w:vAlign w:val="center"/>
          </w:tcPr>
          <w:p w14:paraId="1DA9D843" w14:textId="77777777" w:rsidR="006D782F" w:rsidRPr="006A57D3" w:rsidRDefault="006D782F" w:rsidP="005F7E52">
            <w:pPr>
              <w:rPr>
                <w:b/>
                <w:bCs/>
                <w:color w:val="000000" w:themeColor="text1"/>
              </w:rPr>
            </w:pPr>
            <w:r w:rsidRPr="006A57D3">
              <w:rPr>
                <w:b/>
                <w:bCs/>
                <w:color w:val="000000" w:themeColor="text1"/>
              </w:rPr>
              <w:t>Review Questions</w:t>
            </w:r>
          </w:p>
        </w:tc>
        <w:tc>
          <w:tcPr>
            <w:tcW w:w="7128" w:type="dxa"/>
            <w:vAlign w:val="center"/>
          </w:tcPr>
          <w:p w14:paraId="17DA3F09" w14:textId="77777777" w:rsidR="006D782F" w:rsidRPr="006A57D3" w:rsidRDefault="00007619" w:rsidP="005F7E52">
            <w:pPr>
              <w:rPr>
                <w:color w:val="000000" w:themeColor="text1"/>
              </w:rPr>
            </w:pPr>
            <w:r w:rsidRPr="006A57D3">
              <w:rPr>
                <w:color w:val="000000" w:themeColor="text1"/>
              </w:rPr>
              <w:t>What are the organizational benefits of implementing ethics in the workplace?</w:t>
            </w:r>
          </w:p>
        </w:tc>
      </w:tr>
    </w:tbl>
    <w:p w14:paraId="61A7FB85" w14:textId="77777777" w:rsidR="00B61642" w:rsidRPr="006A57D3" w:rsidRDefault="00B61642" w:rsidP="00AD7A38"/>
    <w:p w14:paraId="046919A0" w14:textId="27D8CA14" w:rsidR="00B61642" w:rsidRDefault="00B61642">
      <w:pPr>
        <w:spacing w:after="0" w:line="240" w:lineRule="auto"/>
      </w:pPr>
      <w:r w:rsidRPr="006A57D3">
        <w:br w:type="page"/>
      </w:r>
    </w:p>
    <w:p w14:paraId="42CD1EEF" w14:textId="02200CD5" w:rsidR="001B5528" w:rsidRDefault="005C7F91" w:rsidP="001B5528">
      <w:pPr>
        <w:pStyle w:val="Heading2"/>
      </w:pPr>
      <w:bookmarkStart w:id="41" w:name="_Toc116473902"/>
      <w:r>
        <w:rPr>
          <w:noProof/>
          <w:lang w:val="en-CA" w:eastAsia="en-CA" w:bidi="ar-SA"/>
        </w:rPr>
        <w:lastRenderedPageBreak/>
        <w:drawing>
          <wp:anchor distT="0" distB="0" distL="114300" distR="114300" simplePos="0" relativeHeight="251706368" behindDoc="1" locked="0" layoutInCell="1" allowOverlap="1" wp14:anchorId="2498CC8C" wp14:editId="3B4E99CA">
            <wp:simplePos x="0" y="0"/>
            <wp:positionH relativeFrom="column">
              <wp:posOffset>-127635</wp:posOffset>
            </wp:positionH>
            <wp:positionV relativeFrom="paragraph">
              <wp:posOffset>276225</wp:posOffset>
            </wp:positionV>
            <wp:extent cx="1228725" cy="1228725"/>
            <wp:effectExtent l="0" t="0" r="9525" b="9525"/>
            <wp:wrapTight wrapText="bothSides">
              <wp:wrapPolygon edited="0">
                <wp:start x="0" y="0"/>
                <wp:lineTo x="0" y="21433"/>
                <wp:lineTo x="21433" y="21433"/>
                <wp:lineTo x="21433" y="0"/>
                <wp:lineTo x="0" y="0"/>
              </wp:wrapPolygon>
            </wp:wrapTight>
            <wp:docPr id="149" name="image149.png"/>
            <wp:cNvGraphicFramePr/>
            <a:graphic xmlns:a="http://schemas.openxmlformats.org/drawingml/2006/main">
              <a:graphicData uri="http://schemas.openxmlformats.org/drawingml/2006/picture">
                <pic:pic xmlns:pic="http://schemas.openxmlformats.org/drawingml/2006/picture">
                  <pic:nvPicPr>
                    <pic:cNvPr id="0" name="image149.png"/>
                    <pic:cNvPicPr preferRelativeResize="0"/>
                  </pic:nvPicPr>
                  <pic:blipFill>
                    <a:blip r:embed="rId25">
                      <a:extLst>
                        <a:ext uri="{28A0092B-C50C-407E-A947-70E740481C1C}">
                          <a14:useLocalDpi xmlns:a14="http://schemas.microsoft.com/office/drawing/2010/main" val="0"/>
                        </a:ext>
                      </a:extLst>
                    </a:blip>
                    <a:srcRect/>
                    <a:stretch>
                      <a:fillRect/>
                    </a:stretch>
                  </pic:blipFill>
                  <pic:spPr>
                    <a:xfrm>
                      <a:off x="0" y="0"/>
                      <a:ext cx="1228725" cy="1228725"/>
                    </a:xfrm>
                    <a:prstGeom prst="rect">
                      <a:avLst/>
                    </a:prstGeom>
                    <a:ln/>
                  </pic:spPr>
                </pic:pic>
              </a:graphicData>
            </a:graphic>
            <wp14:sizeRelH relativeFrom="page">
              <wp14:pctWidth>0</wp14:pctWidth>
            </wp14:sizeRelH>
            <wp14:sizeRelV relativeFrom="page">
              <wp14:pctHeight>0</wp14:pctHeight>
            </wp14:sizeRelV>
          </wp:anchor>
        </w:drawing>
      </w:r>
      <w:r w:rsidR="001B5528">
        <w:t>Downside</w:t>
      </w:r>
      <w:bookmarkEnd w:id="41"/>
      <w:r>
        <w:t xml:space="preserve"> </w:t>
      </w:r>
    </w:p>
    <w:p w14:paraId="3DA7BEA0" w14:textId="6BBD8523" w:rsidR="001B5528" w:rsidRDefault="001B5528" w:rsidP="001B5528">
      <w:r>
        <w:t xml:space="preserve">When a company chooses to lie, cheat, or steal, the repercussions will present themselves eventually. </w:t>
      </w:r>
      <w:r w:rsidR="005C7F91" w:rsidRPr="006A57D3">
        <w:t>Unethical business practices can c</w:t>
      </w:r>
      <w:r w:rsidR="005C7F91">
        <w:t>reate</w:t>
      </w:r>
      <w:r w:rsidR="005C7F91" w:rsidRPr="006A57D3">
        <w:t xml:space="preserve"> immediate financial gain, but </w:t>
      </w:r>
      <w:r w:rsidR="005C7F91">
        <w:t xml:space="preserve">in the long run, </w:t>
      </w:r>
      <w:r w:rsidR="005C7F91" w:rsidRPr="006A57D3">
        <w:t>will cost companies</w:t>
      </w:r>
      <w:r w:rsidR="005C7F91">
        <w:t>,</w:t>
      </w:r>
      <w:r w:rsidR="005C7F91" w:rsidRPr="006A57D3">
        <w:t xml:space="preserve"> customers</w:t>
      </w:r>
      <w:r w:rsidR="005C7F91">
        <w:t>,</w:t>
      </w:r>
      <w:r w:rsidR="005C7F91" w:rsidRPr="006A57D3">
        <w:t xml:space="preserve"> and employees. When unethical practices become public knowledge, it is difficult for a business to recover its reputation.</w:t>
      </w:r>
      <w:r w:rsidR="005C7F91">
        <w:t xml:space="preserve"> </w:t>
      </w:r>
      <w:r>
        <w:t xml:space="preserve">Unethical behavior </w:t>
      </w:r>
      <w:r w:rsidR="005C7F91">
        <w:t xml:space="preserve">can </w:t>
      </w:r>
      <w:r>
        <w:t>result in loss of reputation and finances.</w:t>
      </w:r>
    </w:p>
    <w:p w14:paraId="669106D2" w14:textId="77777777" w:rsidR="005C7F91" w:rsidRPr="001B5528" w:rsidRDefault="005C7F91" w:rsidP="001B5528"/>
    <w:p w14:paraId="4F08CFB6" w14:textId="2298F52A" w:rsidR="00871BC2" w:rsidRPr="006A57D3" w:rsidRDefault="00560FEB" w:rsidP="00AD7A38">
      <w:pPr>
        <w:pStyle w:val="Heading2"/>
      </w:pPr>
      <w:bookmarkStart w:id="42" w:name="_Toc116473903"/>
      <w:r w:rsidRPr="006A57D3">
        <w:t>Guidelines for Managing Ethics in the Workplace</w:t>
      </w:r>
      <w:bookmarkEnd w:id="42"/>
    </w:p>
    <w:p w14:paraId="201568FD" w14:textId="3F9C8A7B" w:rsidR="004F2D6C" w:rsidRPr="006A57D3" w:rsidRDefault="005C7F91" w:rsidP="0042211A">
      <w:r w:rsidRPr="006A57D3">
        <w:rPr>
          <w:noProof/>
          <w:lang w:val="en-CA" w:eastAsia="en-CA" w:bidi="ar-SA"/>
        </w:rPr>
        <w:drawing>
          <wp:anchor distT="0" distB="0" distL="114300" distR="114300" simplePos="0" relativeHeight="251604992" behindDoc="0" locked="0" layoutInCell="1" allowOverlap="1" wp14:anchorId="5E8B0C7C" wp14:editId="5EEAC48F">
            <wp:simplePos x="0" y="0"/>
            <wp:positionH relativeFrom="margin">
              <wp:posOffset>4909185</wp:posOffset>
            </wp:positionH>
            <wp:positionV relativeFrom="margin">
              <wp:posOffset>1907540</wp:posOffset>
            </wp:positionV>
            <wp:extent cx="1137285" cy="1645920"/>
            <wp:effectExtent l="19050" t="0" r="5715" b="0"/>
            <wp:wrapSquare wrapText="bothSides"/>
            <wp:docPr id="16" name="Picture 13" descr="C:\Users\Lori\AppData\Local\Microsoft\Windows\Temporary Internet Files\Content.IE5\WGUVXJQ7\MC90006015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Lori\AppData\Local\Microsoft\Windows\Temporary Internet Files\Content.IE5\WGUVXJQ7\MC900060150[1].wmf"/>
                    <pic:cNvPicPr>
                      <a:picLocks noChangeAspect="1" noChangeArrowheads="1"/>
                    </pic:cNvPicPr>
                  </pic:nvPicPr>
                  <pic:blipFill>
                    <a:blip r:embed="rId26" cstate="print"/>
                    <a:srcRect/>
                    <a:stretch>
                      <a:fillRect/>
                    </a:stretch>
                  </pic:blipFill>
                  <pic:spPr bwMode="auto">
                    <a:xfrm>
                      <a:off x="0" y="0"/>
                      <a:ext cx="1137285" cy="1645920"/>
                    </a:xfrm>
                    <a:prstGeom prst="rect">
                      <a:avLst/>
                    </a:prstGeom>
                    <a:noFill/>
                    <a:ln w="9525">
                      <a:noFill/>
                      <a:miter lim="800000"/>
                      <a:headEnd/>
                      <a:tailEnd/>
                    </a:ln>
                  </pic:spPr>
                </pic:pic>
              </a:graphicData>
            </a:graphic>
          </wp:anchor>
        </w:drawing>
      </w:r>
      <w:r w:rsidR="00F750CD" w:rsidRPr="006A57D3">
        <w:t>Managing ethics in the workplace requires certain to</w:t>
      </w:r>
      <w:r w:rsidR="004F2D6C" w:rsidRPr="006A57D3">
        <w:t xml:space="preserve">ols. Every organization needs </w:t>
      </w:r>
      <w:r>
        <w:t>to create and disseminate a</w:t>
      </w:r>
      <w:r w:rsidR="004F2D6C" w:rsidRPr="006A57D3">
        <w:t xml:space="preserve"> Code of Ethics, a Code of Conduct, and Policies and Procedures</w:t>
      </w:r>
      <w:r w:rsidR="001A739C" w:rsidRPr="006A57D3">
        <w:t>. These tools direct the o</w:t>
      </w:r>
      <w:r w:rsidR="004F2D6C" w:rsidRPr="006A57D3">
        <w:t>rganization</w:t>
      </w:r>
      <w:r w:rsidR="00D574FF">
        <w:t>,</w:t>
      </w:r>
      <w:r w:rsidR="004F2D6C" w:rsidRPr="006A57D3">
        <w:t xml:space="preserve"> </w:t>
      </w:r>
      <w:r>
        <w:t>and guide employees</w:t>
      </w:r>
      <w:r w:rsidR="004F2D6C" w:rsidRPr="006A57D3">
        <w:t xml:space="preserve"> to manage </w:t>
      </w:r>
      <w:r>
        <w:t xml:space="preserve">workplace </w:t>
      </w:r>
      <w:r w:rsidR="004F2D6C" w:rsidRPr="006A57D3">
        <w:t>ethics.</w:t>
      </w:r>
    </w:p>
    <w:p w14:paraId="70696CA7" w14:textId="77777777" w:rsidR="004F2D6C" w:rsidRPr="006A57D3" w:rsidRDefault="004F2D6C" w:rsidP="0042211A">
      <w:pPr>
        <w:rPr>
          <w:b/>
        </w:rPr>
      </w:pPr>
      <w:r w:rsidRPr="006A57D3">
        <w:rPr>
          <w:b/>
        </w:rPr>
        <w:t>Guidelines</w:t>
      </w:r>
      <w:r w:rsidR="001A739C" w:rsidRPr="006A57D3">
        <w:rPr>
          <w:b/>
        </w:rPr>
        <w:t xml:space="preserve"> for Implementing and Managing Ethics</w:t>
      </w:r>
      <w:r w:rsidRPr="006A57D3">
        <w:rPr>
          <w:b/>
        </w:rPr>
        <w:t>:</w:t>
      </w:r>
    </w:p>
    <w:p w14:paraId="177A2C18" w14:textId="025ABDFB" w:rsidR="001A739C" w:rsidRPr="006A57D3" w:rsidRDefault="001A739C" w:rsidP="00B61642">
      <w:pPr>
        <w:pStyle w:val="BulletedPoints"/>
      </w:pPr>
      <w:r w:rsidRPr="006A57D3">
        <w:rPr>
          <w:b/>
        </w:rPr>
        <w:t>Give it time</w:t>
      </w:r>
      <w:r w:rsidRPr="006A57D3">
        <w:t>: Managing ethics is process-oriented</w:t>
      </w:r>
      <w:r w:rsidR="00F34184">
        <w:t>, and</w:t>
      </w:r>
      <w:r w:rsidRPr="006A57D3">
        <w:t xml:space="preserve"> requires time and constant assessment</w:t>
      </w:r>
      <w:r w:rsidR="00F80248" w:rsidRPr="006A57D3">
        <w:t>.</w:t>
      </w:r>
    </w:p>
    <w:p w14:paraId="44FA5E13" w14:textId="666286A6" w:rsidR="001A739C" w:rsidRPr="006A57D3" w:rsidRDefault="001A739C" w:rsidP="00B61642">
      <w:pPr>
        <w:pStyle w:val="BulletedPoints"/>
      </w:pPr>
      <w:r w:rsidRPr="006A57D3">
        <w:rPr>
          <w:b/>
        </w:rPr>
        <w:t>Focus on behavior</w:t>
      </w:r>
      <w:r w:rsidRPr="006A57D3">
        <w:t xml:space="preserve">: Do not </w:t>
      </w:r>
      <w:r w:rsidR="00D574FF">
        <w:t>list</w:t>
      </w:r>
      <w:r w:rsidRPr="006A57D3">
        <w:t xml:space="preserve"> vague requirements; </w:t>
      </w:r>
      <w:r w:rsidR="00F34184">
        <w:t>ensure</w:t>
      </w:r>
      <w:r w:rsidRPr="006A57D3">
        <w:t xml:space="preserve"> ethics management has an impact on behavior.</w:t>
      </w:r>
    </w:p>
    <w:p w14:paraId="53F7D212" w14:textId="339D029F" w:rsidR="001A739C" w:rsidRPr="006A57D3" w:rsidRDefault="001A739C" w:rsidP="00B61642">
      <w:pPr>
        <w:pStyle w:val="BulletedPoints"/>
      </w:pPr>
      <w:r w:rsidRPr="006A57D3">
        <w:rPr>
          <w:b/>
        </w:rPr>
        <w:t>Avoid problems</w:t>
      </w:r>
      <w:r w:rsidRPr="006A57D3">
        <w:t xml:space="preserve">: Create clear codes and policies that will prevent </w:t>
      </w:r>
      <w:r w:rsidR="00F34184">
        <w:t xml:space="preserve">confusion concerning </w:t>
      </w:r>
      <w:r w:rsidRPr="006A57D3">
        <w:t xml:space="preserve">ethical </w:t>
      </w:r>
      <w:r w:rsidR="00F34184">
        <w:t>issues</w:t>
      </w:r>
      <w:r w:rsidRPr="006A57D3">
        <w:t>.</w:t>
      </w:r>
    </w:p>
    <w:p w14:paraId="6542EE34" w14:textId="019EF988" w:rsidR="00F80248" w:rsidRPr="006A57D3" w:rsidRDefault="00191248" w:rsidP="00B61642">
      <w:pPr>
        <w:pStyle w:val="BulletedPoints"/>
      </w:pPr>
      <w:r w:rsidRPr="006A57D3">
        <w:rPr>
          <w:b/>
        </w:rPr>
        <w:t>Be open</w:t>
      </w:r>
      <w:r w:rsidRPr="006A57D3">
        <w:t xml:space="preserve">: </w:t>
      </w:r>
      <w:r w:rsidR="001A739C" w:rsidRPr="006A57D3">
        <w:t xml:space="preserve">Involve different groups in </w:t>
      </w:r>
      <w:r w:rsidR="00F80248" w:rsidRPr="006A57D3">
        <w:t>ethics program</w:t>
      </w:r>
      <w:r w:rsidR="00F34184">
        <w:t xml:space="preserve"> development,</w:t>
      </w:r>
      <w:r w:rsidR="00F80248" w:rsidRPr="006A57D3">
        <w:t xml:space="preserve"> and make decisions public.</w:t>
      </w:r>
    </w:p>
    <w:p w14:paraId="53B92FC9" w14:textId="77777777" w:rsidR="00F80248" w:rsidRPr="006A57D3" w:rsidRDefault="00F80248" w:rsidP="00B61642">
      <w:pPr>
        <w:pStyle w:val="BulletedPoints"/>
      </w:pPr>
      <w:r w:rsidRPr="006A57D3">
        <w:rPr>
          <w:b/>
        </w:rPr>
        <w:t>Integrate ethics</w:t>
      </w:r>
      <w:r w:rsidRPr="006A57D3">
        <w:t>: Make sure that all management programs have ethical values.</w:t>
      </w:r>
    </w:p>
    <w:p w14:paraId="026B0545" w14:textId="5AC0DBE8" w:rsidR="00AD7A38" w:rsidRPr="006A57D3" w:rsidRDefault="00F80248" w:rsidP="00B61642">
      <w:pPr>
        <w:pStyle w:val="BulletedPoints"/>
      </w:pPr>
      <w:r w:rsidRPr="006A57D3">
        <w:rPr>
          <w:b/>
        </w:rPr>
        <w:t>Allow for mistakes</w:t>
      </w:r>
      <w:r w:rsidRPr="006A57D3">
        <w:t xml:space="preserve">: </w:t>
      </w:r>
      <w:r w:rsidR="00F34184">
        <w:t>Lead</w:t>
      </w:r>
      <w:r w:rsidRPr="006A57D3">
        <w:t xml:space="preserve"> employees to behave ethically, and do not give up when mistakes happen.</w:t>
      </w:r>
    </w:p>
    <w:p w14:paraId="5EB5D3F9" w14:textId="77777777" w:rsidR="0039641C" w:rsidRPr="006A57D3" w:rsidRDefault="0039641C"/>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005"/>
        <w:gridCol w:w="7571"/>
      </w:tblGrid>
      <w:tr w:rsidR="006D782F" w:rsidRPr="006A57D3" w14:paraId="7126F122" w14:textId="77777777" w:rsidTr="0039641C">
        <w:tc>
          <w:tcPr>
            <w:tcW w:w="2005" w:type="dxa"/>
            <w:vAlign w:val="center"/>
          </w:tcPr>
          <w:p w14:paraId="0091E23D" w14:textId="77777777" w:rsidR="006D782F" w:rsidRPr="006A57D3" w:rsidRDefault="006D782F" w:rsidP="005F7E52">
            <w:pPr>
              <w:rPr>
                <w:b/>
                <w:bCs/>
                <w:color w:val="000000" w:themeColor="text1"/>
              </w:rPr>
            </w:pPr>
            <w:r w:rsidRPr="006A57D3">
              <w:rPr>
                <w:b/>
                <w:bCs/>
                <w:color w:val="000000" w:themeColor="text1"/>
              </w:rPr>
              <w:t xml:space="preserve">Estimated Time </w:t>
            </w:r>
          </w:p>
        </w:tc>
        <w:tc>
          <w:tcPr>
            <w:tcW w:w="7571" w:type="dxa"/>
            <w:vAlign w:val="center"/>
          </w:tcPr>
          <w:p w14:paraId="77A0DC0E" w14:textId="77777777" w:rsidR="006D782F" w:rsidRPr="006A57D3" w:rsidRDefault="007A5F97" w:rsidP="005F7E52">
            <w:pPr>
              <w:rPr>
                <w:bCs/>
                <w:color w:val="000000" w:themeColor="text1"/>
              </w:rPr>
            </w:pPr>
            <w:r w:rsidRPr="006A57D3">
              <w:rPr>
                <w:bCs/>
                <w:color w:val="000000" w:themeColor="text1"/>
              </w:rPr>
              <w:t>1</w:t>
            </w:r>
            <w:r w:rsidR="0042211A" w:rsidRPr="006A57D3">
              <w:rPr>
                <w:bCs/>
                <w:color w:val="000000" w:themeColor="text1"/>
              </w:rPr>
              <w:t>0</w:t>
            </w:r>
            <w:r w:rsidR="006D782F" w:rsidRPr="006A57D3">
              <w:rPr>
                <w:bCs/>
                <w:color w:val="000000" w:themeColor="text1"/>
              </w:rPr>
              <w:t xml:space="preserve"> min</w:t>
            </w:r>
            <w:r w:rsidR="00DB3FC4" w:rsidRPr="006A57D3">
              <w:rPr>
                <w:bCs/>
                <w:color w:val="000000" w:themeColor="text1"/>
              </w:rPr>
              <w:t>utes</w:t>
            </w:r>
          </w:p>
        </w:tc>
      </w:tr>
      <w:tr w:rsidR="006D782F" w:rsidRPr="006A57D3" w14:paraId="3B3E729C" w14:textId="77777777" w:rsidTr="004E220C">
        <w:tc>
          <w:tcPr>
            <w:tcW w:w="2005" w:type="dxa"/>
            <w:shd w:val="clear" w:color="auto" w:fill="D9D9D9" w:themeFill="background1" w:themeFillShade="D9"/>
            <w:vAlign w:val="center"/>
          </w:tcPr>
          <w:p w14:paraId="7DFD87E1" w14:textId="77777777" w:rsidR="006D782F" w:rsidRPr="006A57D3" w:rsidRDefault="006D782F" w:rsidP="005F7E52">
            <w:pPr>
              <w:rPr>
                <w:b/>
                <w:bCs/>
                <w:color w:val="000000" w:themeColor="text1"/>
              </w:rPr>
            </w:pPr>
            <w:r w:rsidRPr="006A57D3">
              <w:rPr>
                <w:b/>
                <w:bCs/>
                <w:color w:val="000000" w:themeColor="text1"/>
              </w:rPr>
              <w:t>Topic Objective</w:t>
            </w:r>
          </w:p>
        </w:tc>
        <w:tc>
          <w:tcPr>
            <w:tcW w:w="7571" w:type="dxa"/>
            <w:shd w:val="clear" w:color="auto" w:fill="D9D9D9" w:themeFill="background1" w:themeFillShade="D9"/>
            <w:vAlign w:val="center"/>
          </w:tcPr>
          <w:p w14:paraId="0252BD8D" w14:textId="77777777" w:rsidR="006D782F" w:rsidRPr="006A57D3" w:rsidRDefault="00F80248" w:rsidP="005F7E52">
            <w:pPr>
              <w:rPr>
                <w:color w:val="000000" w:themeColor="text1"/>
              </w:rPr>
            </w:pPr>
            <w:r w:rsidRPr="006A57D3">
              <w:rPr>
                <w:color w:val="000000" w:themeColor="text1"/>
              </w:rPr>
              <w:t>Share the guidelines to successfully manage ethics.</w:t>
            </w:r>
          </w:p>
        </w:tc>
      </w:tr>
      <w:tr w:rsidR="006D782F" w:rsidRPr="006A57D3" w14:paraId="64406CA8" w14:textId="77777777" w:rsidTr="0039641C">
        <w:tc>
          <w:tcPr>
            <w:tcW w:w="2005" w:type="dxa"/>
            <w:vAlign w:val="center"/>
          </w:tcPr>
          <w:p w14:paraId="65BFA0D7" w14:textId="77777777" w:rsidR="006D782F" w:rsidRPr="006A57D3" w:rsidRDefault="006D782F" w:rsidP="005F7E52">
            <w:pPr>
              <w:rPr>
                <w:b/>
                <w:bCs/>
                <w:color w:val="000000" w:themeColor="text1"/>
              </w:rPr>
            </w:pPr>
            <w:r w:rsidRPr="006A57D3">
              <w:rPr>
                <w:b/>
                <w:bCs/>
                <w:color w:val="000000" w:themeColor="text1"/>
              </w:rPr>
              <w:t>Topic Summary</w:t>
            </w:r>
          </w:p>
        </w:tc>
        <w:tc>
          <w:tcPr>
            <w:tcW w:w="7571" w:type="dxa"/>
            <w:vAlign w:val="center"/>
          </w:tcPr>
          <w:p w14:paraId="038A449B" w14:textId="77777777" w:rsidR="0056166D" w:rsidRPr="006A57D3" w:rsidRDefault="00F80248" w:rsidP="005F7E52">
            <w:pPr>
              <w:rPr>
                <w:color w:val="000000" w:themeColor="text1"/>
              </w:rPr>
            </w:pPr>
            <w:r w:rsidRPr="006A57D3">
              <w:rPr>
                <w:color w:val="000000" w:themeColor="text1"/>
              </w:rPr>
              <w:t>Guidelines for Managing Ethics in the Workplace</w:t>
            </w:r>
          </w:p>
          <w:p w14:paraId="6A76A262" w14:textId="77777777" w:rsidR="006D782F" w:rsidRPr="006A57D3" w:rsidRDefault="0056166D" w:rsidP="0089664D">
            <w:pPr>
              <w:rPr>
                <w:color w:val="000000" w:themeColor="text1"/>
              </w:rPr>
            </w:pPr>
            <w:r w:rsidRPr="006A57D3">
              <w:rPr>
                <w:color w:val="000000" w:themeColor="text1"/>
              </w:rPr>
              <w:t xml:space="preserve">Use the exercise to </w:t>
            </w:r>
            <w:r w:rsidR="0089664D" w:rsidRPr="006A57D3">
              <w:rPr>
                <w:color w:val="000000" w:themeColor="text1"/>
              </w:rPr>
              <w:t>enhance an understanding of the guidelines for ethical management.</w:t>
            </w:r>
          </w:p>
        </w:tc>
      </w:tr>
      <w:tr w:rsidR="006D782F" w:rsidRPr="006A57D3" w14:paraId="70ECFDBF" w14:textId="77777777" w:rsidTr="004E220C">
        <w:tc>
          <w:tcPr>
            <w:tcW w:w="2005" w:type="dxa"/>
            <w:shd w:val="clear" w:color="auto" w:fill="D9D9D9" w:themeFill="background1" w:themeFillShade="D9"/>
            <w:vAlign w:val="center"/>
          </w:tcPr>
          <w:p w14:paraId="169547D2" w14:textId="77777777" w:rsidR="006D782F" w:rsidRPr="006A57D3" w:rsidRDefault="006D782F" w:rsidP="005F7E52">
            <w:pPr>
              <w:rPr>
                <w:b/>
                <w:bCs/>
                <w:color w:val="000000" w:themeColor="text1"/>
              </w:rPr>
            </w:pPr>
            <w:r w:rsidRPr="006A57D3">
              <w:rPr>
                <w:b/>
                <w:bCs/>
                <w:color w:val="000000" w:themeColor="text1"/>
              </w:rPr>
              <w:lastRenderedPageBreak/>
              <w:t>Materials Required</w:t>
            </w:r>
          </w:p>
        </w:tc>
        <w:tc>
          <w:tcPr>
            <w:tcW w:w="7571" w:type="dxa"/>
            <w:shd w:val="clear" w:color="auto" w:fill="D9D9D9" w:themeFill="background1" w:themeFillShade="D9"/>
            <w:vAlign w:val="center"/>
          </w:tcPr>
          <w:p w14:paraId="77F0EE25" w14:textId="18C03C1B" w:rsidR="006D782F" w:rsidRPr="006A57D3" w:rsidRDefault="00000000" w:rsidP="00F80248">
            <w:pPr>
              <w:rPr>
                <w:color w:val="000000" w:themeColor="text1"/>
              </w:rPr>
            </w:pPr>
            <w:hyperlink w:anchor="_Worksheet:_Guidelines" w:history="1">
              <w:r w:rsidR="00BB6289" w:rsidRPr="00D574FF">
                <w:rPr>
                  <w:rStyle w:val="Hyperlink"/>
                </w:rPr>
                <w:t xml:space="preserve">Worksheet </w:t>
              </w:r>
              <w:r w:rsidR="003720C5" w:rsidRPr="00D574FF">
                <w:rPr>
                  <w:rStyle w:val="Hyperlink"/>
                </w:rPr>
                <w:t>4</w:t>
              </w:r>
              <w:r w:rsidR="00BB6289" w:rsidRPr="00D574FF">
                <w:rPr>
                  <w:rStyle w:val="Hyperlink"/>
                </w:rPr>
                <w:t xml:space="preserve">: </w:t>
              </w:r>
              <w:r w:rsidR="003720C5" w:rsidRPr="00D574FF">
                <w:rPr>
                  <w:rStyle w:val="Hyperlink"/>
                </w:rPr>
                <w:t>Guidelines</w:t>
              </w:r>
            </w:hyperlink>
          </w:p>
        </w:tc>
      </w:tr>
      <w:tr w:rsidR="006D782F" w:rsidRPr="006A57D3" w14:paraId="0DDF2B0B" w14:textId="77777777" w:rsidTr="0039641C">
        <w:trPr>
          <w:trHeight w:val="557"/>
        </w:trPr>
        <w:tc>
          <w:tcPr>
            <w:tcW w:w="2005" w:type="dxa"/>
            <w:vAlign w:val="center"/>
          </w:tcPr>
          <w:p w14:paraId="4ECF6F6A" w14:textId="77777777" w:rsidR="006D782F" w:rsidRPr="006A57D3" w:rsidRDefault="006D782F" w:rsidP="005F7E52">
            <w:pPr>
              <w:rPr>
                <w:b/>
                <w:bCs/>
                <w:color w:val="000000" w:themeColor="text1"/>
              </w:rPr>
            </w:pPr>
            <w:r w:rsidRPr="006A57D3">
              <w:rPr>
                <w:b/>
                <w:bCs/>
                <w:color w:val="000000" w:themeColor="text1"/>
              </w:rPr>
              <w:t>Planning Checklist</w:t>
            </w:r>
          </w:p>
        </w:tc>
        <w:tc>
          <w:tcPr>
            <w:tcW w:w="7571" w:type="dxa"/>
            <w:vAlign w:val="center"/>
          </w:tcPr>
          <w:p w14:paraId="06F2060F" w14:textId="77777777" w:rsidR="006D782F" w:rsidRPr="006A57D3" w:rsidRDefault="006D782F" w:rsidP="005F7E52">
            <w:pPr>
              <w:rPr>
                <w:color w:val="000000" w:themeColor="text1"/>
              </w:rPr>
            </w:pPr>
            <w:r w:rsidRPr="006A57D3">
              <w:rPr>
                <w:color w:val="000000" w:themeColor="text1"/>
              </w:rPr>
              <w:t>None</w:t>
            </w:r>
          </w:p>
        </w:tc>
      </w:tr>
      <w:tr w:rsidR="006D782F" w:rsidRPr="006A57D3" w14:paraId="69D7539A" w14:textId="77777777" w:rsidTr="004E220C">
        <w:tc>
          <w:tcPr>
            <w:tcW w:w="2005" w:type="dxa"/>
            <w:shd w:val="clear" w:color="auto" w:fill="D9D9D9" w:themeFill="background1" w:themeFillShade="D9"/>
            <w:vAlign w:val="center"/>
          </w:tcPr>
          <w:p w14:paraId="4583044F" w14:textId="77777777" w:rsidR="006D782F" w:rsidRPr="006A57D3" w:rsidRDefault="006D782F" w:rsidP="005F7E52">
            <w:pPr>
              <w:rPr>
                <w:b/>
                <w:bCs/>
                <w:color w:val="000000" w:themeColor="text1"/>
              </w:rPr>
            </w:pPr>
            <w:r w:rsidRPr="006A57D3">
              <w:rPr>
                <w:b/>
                <w:bCs/>
                <w:color w:val="000000" w:themeColor="text1"/>
              </w:rPr>
              <w:t>Recommended Activity</w:t>
            </w:r>
          </w:p>
        </w:tc>
        <w:tc>
          <w:tcPr>
            <w:tcW w:w="7571" w:type="dxa"/>
            <w:shd w:val="clear" w:color="auto" w:fill="D9D9D9" w:themeFill="background1" w:themeFillShade="D9"/>
            <w:vAlign w:val="center"/>
          </w:tcPr>
          <w:p w14:paraId="4E493732" w14:textId="77777777" w:rsidR="006D782F" w:rsidRPr="006A57D3" w:rsidRDefault="004C1339" w:rsidP="0089664D">
            <w:pPr>
              <w:rPr>
                <w:color w:val="000000" w:themeColor="text1"/>
              </w:rPr>
            </w:pPr>
            <w:r w:rsidRPr="006A57D3">
              <w:rPr>
                <w:color w:val="000000" w:themeColor="text1"/>
              </w:rPr>
              <w:t>Complete the worksheet individually</w:t>
            </w:r>
            <w:r w:rsidR="0042211A" w:rsidRPr="006A57D3">
              <w:rPr>
                <w:color w:val="000000" w:themeColor="text1"/>
              </w:rPr>
              <w:t xml:space="preserve"> and discuss your answers with the </w:t>
            </w:r>
            <w:r w:rsidR="0089664D" w:rsidRPr="006A57D3">
              <w:rPr>
                <w:color w:val="000000" w:themeColor="text1"/>
              </w:rPr>
              <w:t>small group. Review as a class.</w:t>
            </w:r>
          </w:p>
        </w:tc>
      </w:tr>
      <w:tr w:rsidR="006D782F" w:rsidRPr="006A57D3" w14:paraId="6988A02E" w14:textId="77777777" w:rsidTr="0039641C">
        <w:tc>
          <w:tcPr>
            <w:tcW w:w="2005" w:type="dxa"/>
            <w:vAlign w:val="center"/>
          </w:tcPr>
          <w:p w14:paraId="04AF1E01" w14:textId="77777777" w:rsidR="006D782F" w:rsidRPr="006A57D3" w:rsidRDefault="006D782F" w:rsidP="005F7E52">
            <w:pPr>
              <w:rPr>
                <w:b/>
                <w:bCs/>
                <w:color w:val="000000" w:themeColor="text1"/>
              </w:rPr>
            </w:pPr>
            <w:r w:rsidRPr="006A57D3">
              <w:rPr>
                <w:b/>
                <w:bCs/>
                <w:color w:val="000000" w:themeColor="text1"/>
              </w:rPr>
              <w:t>Stories to Share</w:t>
            </w:r>
          </w:p>
        </w:tc>
        <w:tc>
          <w:tcPr>
            <w:tcW w:w="7571" w:type="dxa"/>
            <w:vAlign w:val="center"/>
          </w:tcPr>
          <w:p w14:paraId="4D1EC4C9" w14:textId="77777777" w:rsidR="008128CF" w:rsidRPr="006A57D3" w:rsidRDefault="008128CF" w:rsidP="005F7E52">
            <w:pPr>
              <w:rPr>
                <w:color w:val="000000" w:themeColor="text1"/>
              </w:rPr>
            </w:pPr>
            <w:r w:rsidRPr="006A57D3">
              <w:rPr>
                <w:color w:val="000000" w:themeColor="text1"/>
              </w:rPr>
              <w:t xml:space="preserve">Explain that companies that attempt to be ethical will make mistakes. No one is perfect. Share the story about Ben and Jerry’s and dioxin. </w:t>
            </w:r>
          </w:p>
          <w:p w14:paraId="3070243E" w14:textId="77777777" w:rsidR="008128CF" w:rsidRPr="006A57D3" w:rsidRDefault="00000000" w:rsidP="005F7E52">
            <w:pPr>
              <w:rPr>
                <w:color w:val="000000" w:themeColor="text1"/>
              </w:rPr>
            </w:pPr>
            <w:hyperlink r:id="rId27" w:history="1">
              <w:r w:rsidR="008128CF" w:rsidRPr="006A57D3">
                <w:rPr>
                  <w:rStyle w:val="Hyperlink"/>
                  <w:color w:val="000000" w:themeColor="text1"/>
                </w:rPr>
                <w:t>http://www.wired.com/science/discoveries/news/2000/08/38302?currentPage=1</w:t>
              </w:r>
            </w:hyperlink>
          </w:p>
          <w:p w14:paraId="592B3477" w14:textId="77777777" w:rsidR="006D782F" w:rsidRPr="006A57D3" w:rsidRDefault="008128CF" w:rsidP="008128CF">
            <w:pPr>
              <w:rPr>
                <w:color w:val="000000" w:themeColor="text1"/>
              </w:rPr>
            </w:pPr>
            <w:r w:rsidRPr="006A57D3">
              <w:rPr>
                <w:color w:val="000000" w:themeColor="text1"/>
              </w:rPr>
              <w:t xml:space="preserve">Despite the criticism, Ben and Jerry’s was always known for its organizational and social responsibility.  </w:t>
            </w:r>
          </w:p>
        </w:tc>
      </w:tr>
      <w:tr w:rsidR="006D782F" w:rsidRPr="006A57D3" w14:paraId="69BEFE6F" w14:textId="77777777" w:rsidTr="004E220C">
        <w:tc>
          <w:tcPr>
            <w:tcW w:w="2005" w:type="dxa"/>
            <w:shd w:val="clear" w:color="auto" w:fill="D9D9D9" w:themeFill="background1" w:themeFillShade="D9"/>
            <w:vAlign w:val="center"/>
          </w:tcPr>
          <w:p w14:paraId="3975F494" w14:textId="77777777" w:rsidR="006D782F" w:rsidRPr="006A57D3" w:rsidRDefault="006D782F" w:rsidP="005F7E52">
            <w:pPr>
              <w:rPr>
                <w:b/>
                <w:bCs/>
                <w:color w:val="000000" w:themeColor="text1"/>
              </w:rPr>
            </w:pPr>
            <w:r w:rsidRPr="006A57D3">
              <w:rPr>
                <w:b/>
                <w:bCs/>
                <w:color w:val="000000" w:themeColor="text1"/>
              </w:rPr>
              <w:t>Delivery Tips</w:t>
            </w:r>
          </w:p>
        </w:tc>
        <w:tc>
          <w:tcPr>
            <w:tcW w:w="7571" w:type="dxa"/>
            <w:shd w:val="clear" w:color="auto" w:fill="D9D9D9" w:themeFill="background1" w:themeFillShade="D9"/>
            <w:vAlign w:val="center"/>
          </w:tcPr>
          <w:p w14:paraId="7D34B2DF" w14:textId="77777777" w:rsidR="006D782F" w:rsidRPr="006A57D3" w:rsidRDefault="0089664D" w:rsidP="005F7E52">
            <w:pPr>
              <w:rPr>
                <w:color w:val="000000" w:themeColor="text1"/>
              </w:rPr>
            </w:pPr>
            <w:r w:rsidRPr="006A57D3">
              <w:rPr>
                <w:color w:val="000000" w:themeColor="text1"/>
              </w:rPr>
              <w:t>Skip the small group or</w:t>
            </w:r>
            <w:r w:rsidR="0042211A" w:rsidRPr="006A57D3">
              <w:rPr>
                <w:color w:val="000000" w:themeColor="text1"/>
              </w:rPr>
              <w:t xml:space="preserve"> large group </w:t>
            </w:r>
            <w:r w:rsidRPr="006A57D3">
              <w:rPr>
                <w:color w:val="000000" w:themeColor="text1"/>
              </w:rPr>
              <w:t xml:space="preserve">discussion </w:t>
            </w:r>
            <w:r w:rsidR="0042211A" w:rsidRPr="006A57D3">
              <w:rPr>
                <w:color w:val="000000" w:themeColor="text1"/>
              </w:rPr>
              <w:t>to save time.</w:t>
            </w:r>
          </w:p>
        </w:tc>
      </w:tr>
      <w:tr w:rsidR="006D782F" w:rsidRPr="006A57D3" w14:paraId="4377C9ED" w14:textId="77777777" w:rsidTr="0039641C">
        <w:tc>
          <w:tcPr>
            <w:tcW w:w="2005" w:type="dxa"/>
            <w:vAlign w:val="center"/>
          </w:tcPr>
          <w:p w14:paraId="5F33D80A" w14:textId="77777777" w:rsidR="006D782F" w:rsidRPr="006A57D3" w:rsidRDefault="006D782F" w:rsidP="005F7E52">
            <w:pPr>
              <w:rPr>
                <w:b/>
                <w:bCs/>
                <w:color w:val="000000" w:themeColor="text1"/>
              </w:rPr>
            </w:pPr>
            <w:r w:rsidRPr="006A57D3">
              <w:rPr>
                <w:b/>
                <w:bCs/>
                <w:color w:val="000000" w:themeColor="text1"/>
              </w:rPr>
              <w:t>Review Questions</w:t>
            </w:r>
          </w:p>
        </w:tc>
        <w:tc>
          <w:tcPr>
            <w:tcW w:w="7571" w:type="dxa"/>
            <w:vAlign w:val="center"/>
          </w:tcPr>
          <w:p w14:paraId="62F3F12A" w14:textId="77777777" w:rsidR="006D782F" w:rsidRPr="006A57D3" w:rsidRDefault="0042211A" w:rsidP="00656A5F">
            <w:pPr>
              <w:rPr>
                <w:color w:val="000000" w:themeColor="text1"/>
              </w:rPr>
            </w:pPr>
            <w:r w:rsidRPr="006A57D3">
              <w:rPr>
                <w:color w:val="000000" w:themeColor="text1"/>
              </w:rPr>
              <w:t xml:space="preserve">What </w:t>
            </w:r>
            <w:r w:rsidR="00656A5F" w:rsidRPr="006A57D3">
              <w:rPr>
                <w:color w:val="000000" w:themeColor="text1"/>
              </w:rPr>
              <w:t>is the first guideline for managing ethics?</w:t>
            </w:r>
          </w:p>
        </w:tc>
      </w:tr>
    </w:tbl>
    <w:p w14:paraId="658A51A0" w14:textId="237828C4" w:rsidR="00AD7A38" w:rsidRPr="006A57D3" w:rsidRDefault="00AD7A38" w:rsidP="00AD7A38"/>
    <w:p w14:paraId="066A60BD" w14:textId="167E6F77" w:rsidR="00D27101" w:rsidRPr="006A57D3" w:rsidRDefault="00560FEB" w:rsidP="00AD7A38">
      <w:pPr>
        <w:pStyle w:val="Heading2"/>
      </w:pPr>
      <w:bookmarkStart w:id="43" w:name="_Toc116473904"/>
      <w:r w:rsidRPr="006A57D3">
        <w:t>Roles and Responsibilities</w:t>
      </w:r>
      <w:bookmarkEnd w:id="43"/>
    </w:p>
    <w:p w14:paraId="3A0DDE92" w14:textId="0B86F137" w:rsidR="00CF38C8" w:rsidRDefault="00F34184" w:rsidP="00191248">
      <w:r w:rsidRPr="006A57D3">
        <w:rPr>
          <w:noProof/>
          <w:lang w:val="en-CA" w:eastAsia="en-CA" w:bidi="ar-SA"/>
        </w:rPr>
        <w:drawing>
          <wp:anchor distT="0" distB="0" distL="114300" distR="114300" simplePos="0" relativeHeight="251707392" behindDoc="0" locked="0" layoutInCell="1" allowOverlap="1" wp14:anchorId="71592CFB" wp14:editId="516EC036">
            <wp:simplePos x="0" y="0"/>
            <wp:positionH relativeFrom="margin">
              <wp:posOffset>20955</wp:posOffset>
            </wp:positionH>
            <wp:positionV relativeFrom="margin">
              <wp:posOffset>3882390</wp:posOffset>
            </wp:positionV>
            <wp:extent cx="859155" cy="1186180"/>
            <wp:effectExtent l="0" t="0" r="0" b="0"/>
            <wp:wrapSquare wrapText="bothSides"/>
            <wp:docPr id="17" name="Picture 14" descr="C:\Users\Lori\AppData\Local\Microsoft\Windows\Temporary Internet Files\Content.IE5\WGUVXJQ7\MC900198745[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Lori\AppData\Local\Microsoft\Windows\Temporary Internet Files\Content.IE5\WGUVXJQ7\MC900198745[1].wmf"/>
                    <pic:cNvPicPr>
                      <a:picLocks noChangeAspect="1" noChangeArrowheads="1"/>
                    </pic:cNvPicPr>
                  </pic:nvPicPr>
                  <pic:blipFill>
                    <a:blip r:embed="rId28" cstate="print"/>
                    <a:srcRect/>
                    <a:stretch>
                      <a:fillRect/>
                    </a:stretch>
                  </pic:blipFill>
                  <pic:spPr bwMode="auto">
                    <a:xfrm>
                      <a:off x="0" y="0"/>
                      <a:ext cx="859155" cy="118618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191248" w:rsidRPr="006A57D3">
        <w:t xml:space="preserve">The roles and responsibilities necessary to effectively implement workplace ethics will vary with each organization. </w:t>
      </w:r>
      <w:r w:rsidR="00CF38C8" w:rsidRPr="006A57D3">
        <w:t xml:space="preserve">A manager should be </w:t>
      </w:r>
      <w:r w:rsidR="00CD6719" w:rsidRPr="006A57D3">
        <w:t>in place to oversee</w:t>
      </w:r>
      <w:r w:rsidR="00CF38C8" w:rsidRPr="006A57D3">
        <w:t xml:space="preserve"> the ethics program, but </w:t>
      </w:r>
      <w:r w:rsidR="00BB6289">
        <w:t>they</w:t>
      </w:r>
      <w:r w:rsidR="00CF38C8" w:rsidRPr="006A57D3">
        <w:t xml:space="preserve"> will need the support provided by other positions. </w:t>
      </w:r>
      <w:r w:rsidR="00191248" w:rsidRPr="006A57D3">
        <w:t>Smaller organizations may not need</w:t>
      </w:r>
      <w:r w:rsidR="00CF38C8" w:rsidRPr="006A57D3">
        <w:t xml:space="preserve"> to fill all of the roles listed below; determine what your company needs before executing an ethics program.  </w:t>
      </w:r>
    </w:p>
    <w:p w14:paraId="1AD7659B" w14:textId="77777777" w:rsidR="00F34184" w:rsidRPr="006A57D3" w:rsidRDefault="00F34184" w:rsidP="00191248"/>
    <w:p w14:paraId="41204B73" w14:textId="77777777" w:rsidR="004021CF" w:rsidRPr="006A57D3" w:rsidRDefault="00CF38C8" w:rsidP="00191248">
      <w:r w:rsidRPr="006A57D3">
        <w:rPr>
          <w:b/>
        </w:rPr>
        <w:t>Roles</w:t>
      </w:r>
      <w:r w:rsidRPr="006A57D3">
        <w:t>:</w:t>
      </w:r>
    </w:p>
    <w:p w14:paraId="0EFB4E67" w14:textId="77777777" w:rsidR="004021CF" w:rsidRPr="006A57D3" w:rsidRDefault="004021CF" w:rsidP="00B61642">
      <w:pPr>
        <w:pStyle w:val="BulletedPoints"/>
      </w:pPr>
      <w:r w:rsidRPr="006A57D3">
        <w:rPr>
          <w:b/>
        </w:rPr>
        <w:t>CEO</w:t>
      </w:r>
      <w:r w:rsidRPr="006A57D3">
        <w:t xml:space="preserve">: The CEO of every company needs to support business ethics and lead by example. </w:t>
      </w:r>
    </w:p>
    <w:p w14:paraId="59FB6DCE" w14:textId="77777777" w:rsidR="004021CF" w:rsidRPr="006A57D3" w:rsidRDefault="004021CF" w:rsidP="00B61642">
      <w:pPr>
        <w:pStyle w:val="BulletedPoints"/>
      </w:pPr>
      <w:r w:rsidRPr="006A57D3">
        <w:rPr>
          <w:b/>
        </w:rPr>
        <w:t>Ethics committee</w:t>
      </w:r>
      <w:r w:rsidRPr="006A57D3">
        <w:t xml:space="preserve">: An ethics committee will develop and </w:t>
      </w:r>
      <w:r w:rsidR="00CD6719" w:rsidRPr="006A57D3">
        <w:t>supervise</w:t>
      </w:r>
      <w:r w:rsidRPr="006A57D3">
        <w:t xml:space="preserve"> the program.</w:t>
      </w:r>
    </w:p>
    <w:p w14:paraId="1DB04E02" w14:textId="77777777" w:rsidR="00CD6719" w:rsidRPr="006A57D3" w:rsidRDefault="00CD6719" w:rsidP="00B61642">
      <w:pPr>
        <w:pStyle w:val="BulletedPoints"/>
      </w:pPr>
      <w:r w:rsidRPr="006A57D3">
        <w:rPr>
          <w:b/>
        </w:rPr>
        <w:t>Ethics management team</w:t>
      </w:r>
      <w:r w:rsidRPr="006A57D3">
        <w:t>: Senior managers implement the program and train employees.</w:t>
      </w:r>
    </w:p>
    <w:p w14:paraId="0FAD51DC" w14:textId="77777777" w:rsidR="00CD6719" w:rsidRPr="006A57D3" w:rsidRDefault="00CD6719" w:rsidP="00B61642">
      <w:pPr>
        <w:pStyle w:val="BulletedPoints"/>
      </w:pPr>
      <w:r w:rsidRPr="006A57D3">
        <w:rPr>
          <w:b/>
        </w:rPr>
        <w:t>Ethics executive</w:t>
      </w:r>
      <w:r w:rsidRPr="006A57D3">
        <w:t xml:space="preserve">: An ethics executive or officer is trained to resolve ethical problems. </w:t>
      </w:r>
    </w:p>
    <w:p w14:paraId="072A2211" w14:textId="2F37D35D" w:rsidR="00F34184" w:rsidRDefault="00CD6719" w:rsidP="00B61642">
      <w:pPr>
        <w:pStyle w:val="BulletedPoints"/>
      </w:pPr>
      <w:r w:rsidRPr="006A57D3">
        <w:rPr>
          <w:b/>
        </w:rPr>
        <w:t>Ombudsperson</w:t>
      </w:r>
      <w:r w:rsidRPr="006A57D3">
        <w:t>: This position requires interpreting and integrating values throughout the organization.</w:t>
      </w:r>
    </w:p>
    <w:p w14:paraId="0BB45461" w14:textId="77777777" w:rsidR="00F34184" w:rsidRDefault="00F34184">
      <w:pPr>
        <w:spacing w:after="0" w:line="240" w:lineRule="auto"/>
      </w:pPr>
      <w:r>
        <w:br w:type="page"/>
      </w:r>
    </w:p>
    <w:p w14:paraId="7669A20A" w14:textId="77777777" w:rsidR="0039641C" w:rsidRPr="006A57D3" w:rsidRDefault="0039641C"/>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6D782F" w:rsidRPr="006A57D3" w14:paraId="10558A51" w14:textId="77777777">
        <w:tc>
          <w:tcPr>
            <w:tcW w:w="2448" w:type="dxa"/>
            <w:vAlign w:val="center"/>
          </w:tcPr>
          <w:p w14:paraId="4D7A5EDB" w14:textId="77777777" w:rsidR="006D782F" w:rsidRPr="006A57D3" w:rsidRDefault="006D782F" w:rsidP="005F7E52">
            <w:pPr>
              <w:rPr>
                <w:b/>
                <w:bCs/>
                <w:color w:val="000000" w:themeColor="text1"/>
              </w:rPr>
            </w:pPr>
            <w:r w:rsidRPr="006A57D3">
              <w:rPr>
                <w:b/>
                <w:bCs/>
                <w:color w:val="000000" w:themeColor="text1"/>
              </w:rPr>
              <w:t xml:space="preserve">Estimated Time </w:t>
            </w:r>
          </w:p>
        </w:tc>
        <w:tc>
          <w:tcPr>
            <w:tcW w:w="7128" w:type="dxa"/>
            <w:vAlign w:val="center"/>
          </w:tcPr>
          <w:p w14:paraId="6A95CFE6" w14:textId="77777777" w:rsidR="006D782F" w:rsidRPr="006A57D3" w:rsidRDefault="007A5F97" w:rsidP="005F7E52">
            <w:pPr>
              <w:rPr>
                <w:bCs/>
                <w:color w:val="000000" w:themeColor="text1"/>
              </w:rPr>
            </w:pPr>
            <w:r w:rsidRPr="006A57D3">
              <w:rPr>
                <w:bCs/>
                <w:color w:val="000000" w:themeColor="text1"/>
              </w:rPr>
              <w:t>1</w:t>
            </w:r>
            <w:r w:rsidR="001A78D3" w:rsidRPr="006A57D3">
              <w:rPr>
                <w:bCs/>
                <w:color w:val="000000" w:themeColor="text1"/>
              </w:rPr>
              <w:t>0</w:t>
            </w:r>
            <w:r w:rsidR="006D782F" w:rsidRPr="006A57D3">
              <w:rPr>
                <w:bCs/>
                <w:color w:val="000000" w:themeColor="text1"/>
              </w:rPr>
              <w:t xml:space="preserve"> min</w:t>
            </w:r>
            <w:r w:rsidR="00DB3FC4" w:rsidRPr="006A57D3">
              <w:rPr>
                <w:bCs/>
                <w:color w:val="000000" w:themeColor="text1"/>
              </w:rPr>
              <w:t>utes</w:t>
            </w:r>
          </w:p>
        </w:tc>
      </w:tr>
      <w:tr w:rsidR="006D782F" w:rsidRPr="006A57D3" w14:paraId="57137997" w14:textId="77777777" w:rsidTr="004E220C">
        <w:tc>
          <w:tcPr>
            <w:tcW w:w="2448" w:type="dxa"/>
            <w:shd w:val="clear" w:color="auto" w:fill="D9D9D9" w:themeFill="background1" w:themeFillShade="D9"/>
            <w:vAlign w:val="center"/>
          </w:tcPr>
          <w:p w14:paraId="3CA7FE26" w14:textId="77777777" w:rsidR="006D782F" w:rsidRPr="006A57D3" w:rsidRDefault="006D782F" w:rsidP="005F7E52">
            <w:pPr>
              <w:rPr>
                <w:b/>
                <w:bCs/>
                <w:color w:val="000000" w:themeColor="text1"/>
              </w:rPr>
            </w:pPr>
            <w:r w:rsidRPr="006A57D3">
              <w:rPr>
                <w:b/>
                <w:bCs/>
                <w:color w:val="000000" w:themeColor="text1"/>
              </w:rPr>
              <w:t>Topic Objective</w:t>
            </w:r>
          </w:p>
        </w:tc>
        <w:tc>
          <w:tcPr>
            <w:tcW w:w="7128" w:type="dxa"/>
            <w:shd w:val="clear" w:color="auto" w:fill="D9D9D9" w:themeFill="background1" w:themeFillShade="D9"/>
            <w:vAlign w:val="center"/>
          </w:tcPr>
          <w:p w14:paraId="13CDBE8A" w14:textId="77777777" w:rsidR="006D782F" w:rsidRPr="006A57D3" w:rsidRDefault="004C1339" w:rsidP="00CD6719">
            <w:pPr>
              <w:rPr>
                <w:color w:val="000000" w:themeColor="text1"/>
              </w:rPr>
            </w:pPr>
            <w:r w:rsidRPr="006A57D3">
              <w:rPr>
                <w:color w:val="000000" w:themeColor="text1"/>
              </w:rPr>
              <w:t xml:space="preserve">Understand the </w:t>
            </w:r>
            <w:r w:rsidR="00CD6719" w:rsidRPr="006A57D3">
              <w:rPr>
                <w:color w:val="000000" w:themeColor="text1"/>
              </w:rPr>
              <w:t>roles and responsibilities of implementing an ethics program</w:t>
            </w:r>
            <w:r w:rsidR="004C5843" w:rsidRPr="006A57D3">
              <w:rPr>
                <w:color w:val="000000" w:themeColor="text1"/>
              </w:rPr>
              <w:t>.</w:t>
            </w:r>
          </w:p>
        </w:tc>
      </w:tr>
      <w:tr w:rsidR="006D782F" w:rsidRPr="006A57D3" w14:paraId="1E25919E" w14:textId="77777777">
        <w:tc>
          <w:tcPr>
            <w:tcW w:w="2448" w:type="dxa"/>
            <w:vAlign w:val="center"/>
          </w:tcPr>
          <w:p w14:paraId="212C7E4F" w14:textId="77777777" w:rsidR="006D782F" w:rsidRPr="006A57D3" w:rsidRDefault="006D782F" w:rsidP="005F7E52">
            <w:pPr>
              <w:rPr>
                <w:b/>
                <w:bCs/>
                <w:color w:val="000000" w:themeColor="text1"/>
              </w:rPr>
            </w:pPr>
            <w:r w:rsidRPr="006A57D3">
              <w:rPr>
                <w:b/>
                <w:bCs/>
                <w:color w:val="000000" w:themeColor="text1"/>
              </w:rPr>
              <w:t>Topic Summary</w:t>
            </w:r>
          </w:p>
        </w:tc>
        <w:tc>
          <w:tcPr>
            <w:tcW w:w="7128" w:type="dxa"/>
            <w:vAlign w:val="center"/>
          </w:tcPr>
          <w:p w14:paraId="42F6581E" w14:textId="77777777" w:rsidR="004C5843" w:rsidRPr="006A57D3" w:rsidRDefault="00CD6719" w:rsidP="005F7E52">
            <w:pPr>
              <w:rPr>
                <w:color w:val="000000" w:themeColor="text1"/>
              </w:rPr>
            </w:pPr>
            <w:r w:rsidRPr="006A57D3">
              <w:rPr>
                <w:color w:val="000000" w:themeColor="text1"/>
              </w:rPr>
              <w:t>Roles and Responsibilities</w:t>
            </w:r>
          </w:p>
          <w:p w14:paraId="7F9F524F" w14:textId="77777777" w:rsidR="006D782F" w:rsidRPr="006A57D3" w:rsidRDefault="00007CDF" w:rsidP="005F7E52">
            <w:pPr>
              <w:rPr>
                <w:color w:val="000000" w:themeColor="text1"/>
              </w:rPr>
            </w:pPr>
            <w:r w:rsidRPr="006A57D3">
              <w:rPr>
                <w:color w:val="000000" w:themeColor="text1"/>
              </w:rPr>
              <w:t>Determine the roles and responsibilities needed for your organization.</w:t>
            </w:r>
          </w:p>
        </w:tc>
      </w:tr>
      <w:tr w:rsidR="006D782F" w:rsidRPr="006A57D3" w14:paraId="127958A4" w14:textId="77777777" w:rsidTr="004E220C">
        <w:tc>
          <w:tcPr>
            <w:tcW w:w="2448" w:type="dxa"/>
            <w:shd w:val="clear" w:color="auto" w:fill="D9D9D9" w:themeFill="background1" w:themeFillShade="D9"/>
            <w:vAlign w:val="center"/>
          </w:tcPr>
          <w:p w14:paraId="22502A0D" w14:textId="77777777" w:rsidR="006D782F" w:rsidRPr="006A57D3" w:rsidRDefault="006D782F" w:rsidP="005F7E52">
            <w:pPr>
              <w:rPr>
                <w:b/>
                <w:bCs/>
                <w:color w:val="000000" w:themeColor="text1"/>
              </w:rPr>
            </w:pPr>
            <w:r w:rsidRPr="006A57D3">
              <w:rPr>
                <w:b/>
                <w:bCs/>
                <w:color w:val="000000" w:themeColor="text1"/>
              </w:rPr>
              <w:t>Materials Required</w:t>
            </w:r>
          </w:p>
        </w:tc>
        <w:tc>
          <w:tcPr>
            <w:tcW w:w="7128" w:type="dxa"/>
            <w:shd w:val="clear" w:color="auto" w:fill="D9D9D9" w:themeFill="background1" w:themeFillShade="D9"/>
            <w:vAlign w:val="center"/>
          </w:tcPr>
          <w:p w14:paraId="7869EB6B" w14:textId="4418EA00" w:rsidR="006D782F" w:rsidRPr="006A57D3" w:rsidRDefault="00000000" w:rsidP="00007CDF">
            <w:pPr>
              <w:rPr>
                <w:color w:val="000000" w:themeColor="text1"/>
              </w:rPr>
            </w:pPr>
            <w:hyperlink w:anchor="_Worksheet:_Roles" w:history="1">
              <w:r w:rsidR="00BB6289" w:rsidRPr="00150324">
                <w:rPr>
                  <w:rStyle w:val="Hyperlink"/>
                </w:rPr>
                <w:t xml:space="preserve">Worksheet </w:t>
              </w:r>
              <w:r w:rsidR="003720C5" w:rsidRPr="00150324">
                <w:rPr>
                  <w:rStyle w:val="Hyperlink"/>
                </w:rPr>
                <w:t>5</w:t>
              </w:r>
              <w:r w:rsidR="00BB6289" w:rsidRPr="00150324">
                <w:rPr>
                  <w:rStyle w:val="Hyperlink"/>
                </w:rPr>
                <w:t xml:space="preserve">: </w:t>
              </w:r>
              <w:r w:rsidR="003720C5" w:rsidRPr="00150324">
                <w:rPr>
                  <w:rStyle w:val="Hyperlink"/>
                </w:rPr>
                <w:t>Roles</w:t>
              </w:r>
            </w:hyperlink>
          </w:p>
        </w:tc>
      </w:tr>
      <w:tr w:rsidR="006D782F" w:rsidRPr="006A57D3" w14:paraId="7E61FC17" w14:textId="77777777">
        <w:trPr>
          <w:trHeight w:val="440"/>
        </w:trPr>
        <w:tc>
          <w:tcPr>
            <w:tcW w:w="2448" w:type="dxa"/>
            <w:vAlign w:val="center"/>
          </w:tcPr>
          <w:p w14:paraId="544A4D4A" w14:textId="77777777" w:rsidR="006D782F" w:rsidRPr="006A57D3" w:rsidRDefault="006D782F" w:rsidP="005F7E52">
            <w:pPr>
              <w:rPr>
                <w:b/>
                <w:bCs/>
                <w:color w:val="000000" w:themeColor="text1"/>
              </w:rPr>
            </w:pPr>
            <w:r w:rsidRPr="006A57D3">
              <w:rPr>
                <w:b/>
                <w:bCs/>
                <w:color w:val="000000" w:themeColor="text1"/>
              </w:rPr>
              <w:t>Planning Checklist</w:t>
            </w:r>
          </w:p>
        </w:tc>
        <w:tc>
          <w:tcPr>
            <w:tcW w:w="7128" w:type="dxa"/>
            <w:vAlign w:val="center"/>
          </w:tcPr>
          <w:p w14:paraId="4183F530" w14:textId="77777777" w:rsidR="006D782F" w:rsidRPr="006A57D3" w:rsidRDefault="006D782F" w:rsidP="005F7E52">
            <w:pPr>
              <w:rPr>
                <w:color w:val="000000" w:themeColor="text1"/>
              </w:rPr>
            </w:pPr>
            <w:r w:rsidRPr="006A57D3">
              <w:rPr>
                <w:color w:val="000000" w:themeColor="text1"/>
              </w:rPr>
              <w:t>None</w:t>
            </w:r>
          </w:p>
        </w:tc>
      </w:tr>
      <w:tr w:rsidR="006D782F" w:rsidRPr="006A57D3" w14:paraId="11D604EF" w14:textId="77777777" w:rsidTr="004E220C">
        <w:tc>
          <w:tcPr>
            <w:tcW w:w="2448" w:type="dxa"/>
            <w:shd w:val="clear" w:color="auto" w:fill="D9D9D9" w:themeFill="background1" w:themeFillShade="D9"/>
            <w:vAlign w:val="center"/>
          </w:tcPr>
          <w:p w14:paraId="1010ED67" w14:textId="77777777" w:rsidR="006D782F" w:rsidRPr="006A57D3" w:rsidRDefault="006D782F" w:rsidP="005F7E52">
            <w:pPr>
              <w:rPr>
                <w:b/>
                <w:bCs/>
                <w:color w:val="000000" w:themeColor="text1"/>
              </w:rPr>
            </w:pPr>
            <w:r w:rsidRPr="006A57D3">
              <w:rPr>
                <w:b/>
                <w:bCs/>
                <w:color w:val="000000" w:themeColor="text1"/>
              </w:rPr>
              <w:t>Recommended Activity</w:t>
            </w:r>
          </w:p>
        </w:tc>
        <w:tc>
          <w:tcPr>
            <w:tcW w:w="7128" w:type="dxa"/>
            <w:shd w:val="clear" w:color="auto" w:fill="D9D9D9" w:themeFill="background1" w:themeFillShade="D9"/>
            <w:vAlign w:val="center"/>
          </w:tcPr>
          <w:p w14:paraId="74704362" w14:textId="77777777" w:rsidR="006D782F" w:rsidRPr="006A57D3" w:rsidRDefault="004C1339" w:rsidP="006D3C53">
            <w:pPr>
              <w:rPr>
                <w:color w:val="000000" w:themeColor="text1"/>
              </w:rPr>
            </w:pPr>
            <w:r w:rsidRPr="006A57D3">
              <w:rPr>
                <w:color w:val="000000" w:themeColor="text1"/>
              </w:rPr>
              <w:t xml:space="preserve">Complete the exercise individually. Discuss the exercise </w:t>
            </w:r>
            <w:r w:rsidR="006D3C53" w:rsidRPr="006A57D3">
              <w:rPr>
                <w:color w:val="000000" w:themeColor="text1"/>
              </w:rPr>
              <w:t>as a group</w:t>
            </w:r>
            <w:r w:rsidR="00007CDF" w:rsidRPr="006A57D3">
              <w:rPr>
                <w:color w:val="000000" w:themeColor="text1"/>
              </w:rPr>
              <w:t>, and review as a class</w:t>
            </w:r>
            <w:r w:rsidR="006D3C53" w:rsidRPr="006A57D3">
              <w:rPr>
                <w:color w:val="000000" w:themeColor="text1"/>
              </w:rPr>
              <w:t>.</w:t>
            </w:r>
          </w:p>
        </w:tc>
      </w:tr>
      <w:tr w:rsidR="006D782F" w:rsidRPr="006A57D3" w14:paraId="76C8AFCA" w14:textId="77777777">
        <w:tc>
          <w:tcPr>
            <w:tcW w:w="2448" w:type="dxa"/>
            <w:vAlign w:val="center"/>
          </w:tcPr>
          <w:p w14:paraId="5A8801E4" w14:textId="77777777" w:rsidR="006D782F" w:rsidRPr="006A57D3" w:rsidRDefault="006D782F" w:rsidP="005F7E52">
            <w:pPr>
              <w:rPr>
                <w:b/>
                <w:bCs/>
                <w:color w:val="000000" w:themeColor="text1"/>
              </w:rPr>
            </w:pPr>
            <w:r w:rsidRPr="006A57D3">
              <w:rPr>
                <w:b/>
                <w:bCs/>
                <w:color w:val="000000" w:themeColor="text1"/>
              </w:rPr>
              <w:t>Stories to Share</w:t>
            </w:r>
          </w:p>
        </w:tc>
        <w:tc>
          <w:tcPr>
            <w:tcW w:w="7128" w:type="dxa"/>
            <w:vAlign w:val="center"/>
          </w:tcPr>
          <w:p w14:paraId="2EBD6318" w14:textId="77777777" w:rsidR="00E0392D" w:rsidRPr="006A57D3" w:rsidRDefault="00E0392D" w:rsidP="005F7E52">
            <w:pPr>
              <w:rPr>
                <w:color w:val="000000" w:themeColor="text1"/>
              </w:rPr>
            </w:pPr>
            <w:r w:rsidRPr="006A57D3">
              <w:rPr>
                <w:color w:val="000000" w:themeColor="text1"/>
              </w:rPr>
              <w:t>Explain that CEOs set the tone for ethical companies. Use the testimonials below to make your point</w:t>
            </w:r>
            <w:r w:rsidR="009D28CB" w:rsidRPr="006A57D3">
              <w:rPr>
                <w:color w:val="000000" w:themeColor="text1"/>
              </w:rPr>
              <w:t xml:space="preserve"> or use Ethics Quotes handout in Activities folder.</w:t>
            </w:r>
          </w:p>
          <w:p w14:paraId="328F4C56" w14:textId="77777777" w:rsidR="006D782F" w:rsidRPr="006A57D3" w:rsidRDefault="00000000" w:rsidP="005F7E52">
            <w:hyperlink r:id="rId29" w:history="1">
              <w:r w:rsidR="009D28CB" w:rsidRPr="006A57D3">
                <w:rPr>
                  <w:rStyle w:val="Hyperlink"/>
                </w:rPr>
                <w:t>http://www.12manage.com/quotes_er.html</w:t>
              </w:r>
            </w:hyperlink>
          </w:p>
          <w:p w14:paraId="3E70570F" w14:textId="77777777" w:rsidR="009D28CB" w:rsidRPr="006A57D3" w:rsidRDefault="009D28CB" w:rsidP="005F7E52">
            <w:pPr>
              <w:rPr>
                <w:color w:val="000000" w:themeColor="text1"/>
              </w:rPr>
            </w:pPr>
          </w:p>
        </w:tc>
      </w:tr>
      <w:tr w:rsidR="006D782F" w:rsidRPr="006A57D3" w14:paraId="4013849F" w14:textId="77777777" w:rsidTr="004E220C">
        <w:tc>
          <w:tcPr>
            <w:tcW w:w="2448" w:type="dxa"/>
            <w:shd w:val="clear" w:color="auto" w:fill="D9D9D9" w:themeFill="background1" w:themeFillShade="D9"/>
            <w:vAlign w:val="center"/>
          </w:tcPr>
          <w:p w14:paraId="0C0CD451" w14:textId="77777777" w:rsidR="006D782F" w:rsidRPr="006A57D3" w:rsidRDefault="006D782F" w:rsidP="005F7E52">
            <w:pPr>
              <w:rPr>
                <w:b/>
                <w:bCs/>
                <w:color w:val="000000" w:themeColor="text1"/>
              </w:rPr>
            </w:pPr>
            <w:r w:rsidRPr="006A57D3">
              <w:rPr>
                <w:b/>
                <w:bCs/>
                <w:color w:val="000000" w:themeColor="text1"/>
              </w:rPr>
              <w:t>Delivery Tips</w:t>
            </w:r>
          </w:p>
        </w:tc>
        <w:tc>
          <w:tcPr>
            <w:tcW w:w="7128" w:type="dxa"/>
            <w:shd w:val="clear" w:color="auto" w:fill="D9D9D9" w:themeFill="background1" w:themeFillShade="D9"/>
            <w:vAlign w:val="center"/>
          </w:tcPr>
          <w:p w14:paraId="6339EBAF" w14:textId="77777777" w:rsidR="006D782F" w:rsidRPr="006A57D3" w:rsidRDefault="004C1339" w:rsidP="005F7E52">
            <w:pPr>
              <w:rPr>
                <w:color w:val="000000" w:themeColor="text1"/>
              </w:rPr>
            </w:pPr>
            <w:r w:rsidRPr="006A57D3">
              <w:rPr>
                <w:color w:val="000000" w:themeColor="text1"/>
              </w:rPr>
              <w:t>Skip either the small or large group discussion if time is running short.</w:t>
            </w:r>
          </w:p>
        </w:tc>
      </w:tr>
      <w:tr w:rsidR="006D782F" w:rsidRPr="006A57D3" w14:paraId="2EBF68F2" w14:textId="77777777">
        <w:tc>
          <w:tcPr>
            <w:tcW w:w="2448" w:type="dxa"/>
            <w:vAlign w:val="center"/>
          </w:tcPr>
          <w:p w14:paraId="47D39EC1" w14:textId="77777777" w:rsidR="006D782F" w:rsidRPr="006A57D3" w:rsidRDefault="006D782F" w:rsidP="005F7E52">
            <w:pPr>
              <w:rPr>
                <w:b/>
                <w:bCs/>
                <w:color w:val="000000" w:themeColor="text1"/>
              </w:rPr>
            </w:pPr>
            <w:r w:rsidRPr="006A57D3">
              <w:rPr>
                <w:b/>
                <w:bCs/>
                <w:color w:val="000000" w:themeColor="text1"/>
              </w:rPr>
              <w:t>Review Questions</w:t>
            </w:r>
          </w:p>
        </w:tc>
        <w:tc>
          <w:tcPr>
            <w:tcW w:w="7128" w:type="dxa"/>
            <w:vAlign w:val="center"/>
          </w:tcPr>
          <w:p w14:paraId="1C7E2789" w14:textId="77777777" w:rsidR="006D782F" w:rsidRPr="006A57D3" w:rsidRDefault="00007CDF" w:rsidP="00007CDF">
            <w:pPr>
              <w:rPr>
                <w:color w:val="000000" w:themeColor="text1"/>
              </w:rPr>
            </w:pPr>
            <w:r w:rsidRPr="006A57D3">
              <w:rPr>
                <w:color w:val="000000" w:themeColor="text1"/>
              </w:rPr>
              <w:t>Do all companies need to fill the same roles</w:t>
            </w:r>
            <w:r w:rsidR="006D3C53" w:rsidRPr="006A57D3">
              <w:rPr>
                <w:color w:val="000000" w:themeColor="text1"/>
              </w:rPr>
              <w:t>?</w:t>
            </w:r>
          </w:p>
        </w:tc>
      </w:tr>
    </w:tbl>
    <w:p w14:paraId="0029CBE8" w14:textId="77777777" w:rsidR="00FE2E30" w:rsidRPr="006A57D3" w:rsidRDefault="00FE2E30"/>
    <w:p w14:paraId="5E803B67" w14:textId="48181138" w:rsidR="00F5694F" w:rsidRDefault="005A52A8" w:rsidP="00F5694F">
      <w:pPr>
        <w:pStyle w:val="Heading2"/>
      </w:pPr>
      <w:bookmarkStart w:id="44" w:name="_Toc116473905"/>
      <w:r>
        <w:t>Practical Illustration</w:t>
      </w:r>
      <w:bookmarkEnd w:id="44"/>
    </w:p>
    <w:p w14:paraId="7873BA21" w14:textId="087DB393" w:rsidR="00F5694F" w:rsidRDefault="00296976" w:rsidP="00F5694F">
      <w:r>
        <w:rPr>
          <w:noProof/>
          <w:lang w:val="en-CA" w:eastAsia="en-CA" w:bidi="ar-SA"/>
        </w:rPr>
        <w:drawing>
          <wp:anchor distT="0" distB="0" distL="114300" distR="114300" simplePos="0" relativeHeight="251712512" behindDoc="0" locked="0" layoutInCell="1" allowOverlap="1" wp14:anchorId="798A8F50" wp14:editId="44DA8931">
            <wp:simplePos x="0" y="0"/>
            <wp:positionH relativeFrom="column">
              <wp:posOffset>42531</wp:posOffset>
            </wp:positionH>
            <wp:positionV relativeFrom="paragraph">
              <wp:posOffset>17514</wp:posOffset>
            </wp:positionV>
            <wp:extent cx="579120" cy="905510"/>
            <wp:effectExtent l="0" t="0" r="0" b="8890"/>
            <wp:wrapSquare wrapText="bothSides"/>
            <wp:docPr id="60"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579120" cy="905510"/>
                    </a:xfrm>
                    <a:prstGeom prst="rect">
                      <a:avLst/>
                    </a:prstGeom>
                    <a:ln/>
                  </pic:spPr>
                </pic:pic>
              </a:graphicData>
            </a:graphic>
            <wp14:sizeRelH relativeFrom="page">
              <wp14:pctWidth>0</wp14:pctWidth>
            </wp14:sizeRelH>
            <wp14:sizeRelV relativeFrom="page">
              <wp14:pctHeight>0</wp14:pctHeight>
            </wp14:sizeRelV>
          </wp:anchor>
        </w:drawing>
      </w:r>
      <w:r w:rsidR="00F5694F">
        <w:t>Matt was a manager at a law firm, and felt that his employees, while not acting unethically, could use some guidance to be even more ethical. After clearing it with his boss, he started implementing a universal ethical standard for all employees at the firm.</w:t>
      </w:r>
    </w:p>
    <w:p w14:paraId="0AB878CE" w14:textId="77777777" w:rsidR="00F5694F" w:rsidRDefault="00F5694F" w:rsidP="00F5694F">
      <w:r>
        <w:t>After some time, Matt had to sit down and discuss an unethical choice one of his employees, Paul, made.  He let Paul explain himself before forming a solution. The mistake he made was minor, and the system was still new, so Matt decided to let it go with a warning. After thinking about the situation, he decided to appoint an ombudsman that could screen minor issues for him.</w:t>
      </w:r>
    </w:p>
    <w:p w14:paraId="61FF3134" w14:textId="77777777" w:rsidR="00F5694F" w:rsidRDefault="00F5694F">
      <w:pPr>
        <w:spacing w:after="0" w:line="240" w:lineRule="auto"/>
      </w:pPr>
      <w:r>
        <w:br w:type="page"/>
      </w:r>
    </w:p>
    <w:p w14:paraId="160F84D7" w14:textId="77777777" w:rsidR="00E57EA4" w:rsidRPr="006A57D3" w:rsidRDefault="00E57EA4" w:rsidP="00E57EA4">
      <w:pPr>
        <w:pStyle w:val="Heading2"/>
        <w:spacing w:after="240"/>
        <w:rPr>
          <w:lang w:eastAsia="zh-TW"/>
        </w:rPr>
      </w:pPr>
      <w:bookmarkStart w:id="45" w:name="_Toc116473906"/>
      <w:r w:rsidRPr="006A57D3">
        <w:rPr>
          <w:lang w:eastAsia="zh-TW"/>
        </w:rPr>
        <w:lastRenderedPageBreak/>
        <w:t>Module Three: Review Questions</w:t>
      </w:r>
      <w:bookmarkEnd w:id="45"/>
    </w:p>
    <w:p w14:paraId="6C67E3A0" w14:textId="77777777" w:rsidR="00E57EA4" w:rsidRPr="006A57D3" w:rsidRDefault="00E57EA4" w:rsidP="00A401CE">
      <w:pPr>
        <w:numPr>
          <w:ilvl w:val="0"/>
          <w:numId w:val="5"/>
        </w:numPr>
        <w:spacing w:after="240"/>
      </w:pPr>
      <w:r w:rsidRPr="006A57D3">
        <w:t>Which is not an organizational benefit of ethical companies?</w:t>
      </w:r>
    </w:p>
    <w:p w14:paraId="689461D1" w14:textId="77777777" w:rsidR="00E57EA4" w:rsidRPr="006A57D3" w:rsidRDefault="00E57EA4">
      <w:pPr>
        <w:pStyle w:val="ListParagraph"/>
        <w:numPr>
          <w:ilvl w:val="0"/>
          <w:numId w:val="133"/>
        </w:numPr>
        <w:rPr>
          <w:lang w:eastAsia="zh-TW"/>
        </w:rPr>
      </w:pPr>
      <w:r w:rsidRPr="006A57D3">
        <w:rPr>
          <w:lang w:eastAsia="zh-TW"/>
        </w:rPr>
        <w:t>Convinces employees that the company truly values ethical decision-making</w:t>
      </w:r>
    </w:p>
    <w:p w14:paraId="1F796FF6" w14:textId="77777777" w:rsidR="00E57EA4" w:rsidRPr="006A57D3" w:rsidRDefault="00E57EA4">
      <w:pPr>
        <w:pStyle w:val="ListParagraph"/>
        <w:numPr>
          <w:ilvl w:val="0"/>
          <w:numId w:val="133"/>
        </w:numPr>
        <w:tabs>
          <w:tab w:val="num" w:pos="1440"/>
        </w:tabs>
        <w:rPr>
          <w:lang w:eastAsia="zh-TW"/>
        </w:rPr>
      </w:pPr>
      <w:r w:rsidRPr="006A57D3">
        <w:rPr>
          <w:lang w:eastAsia="zh-TW"/>
        </w:rPr>
        <w:t>Builds awareness of ethical issues.</w:t>
      </w:r>
    </w:p>
    <w:p w14:paraId="10C8EC76" w14:textId="77777777" w:rsidR="00E57EA4" w:rsidRPr="006A57D3" w:rsidRDefault="00E57EA4">
      <w:pPr>
        <w:pStyle w:val="ListParagraph"/>
        <w:numPr>
          <w:ilvl w:val="0"/>
          <w:numId w:val="133"/>
        </w:numPr>
        <w:tabs>
          <w:tab w:val="num" w:pos="1440"/>
        </w:tabs>
        <w:rPr>
          <w:lang w:eastAsia="zh-TW"/>
        </w:rPr>
      </w:pPr>
      <w:r w:rsidRPr="006A57D3">
        <w:rPr>
          <w:lang w:eastAsia="zh-TW"/>
        </w:rPr>
        <w:t>Creates an ethical guideline for employees to follow</w:t>
      </w:r>
    </w:p>
    <w:p w14:paraId="07243846" w14:textId="1A954C8B" w:rsidR="00E57EA4" w:rsidRPr="00A12E7C" w:rsidRDefault="00E57EA4">
      <w:pPr>
        <w:pStyle w:val="ListParagraph"/>
        <w:numPr>
          <w:ilvl w:val="0"/>
          <w:numId w:val="133"/>
        </w:numPr>
        <w:tabs>
          <w:tab w:val="num" w:pos="1440"/>
        </w:tabs>
        <w:rPr>
          <w:color w:val="FF0000"/>
          <w:lang w:eastAsia="zh-TW"/>
        </w:rPr>
      </w:pPr>
      <w:r w:rsidRPr="00A12E7C">
        <w:rPr>
          <w:color w:val="FF0000"/>
          <w:lang w:eastAsia="zh-TW"/>
        </w:rPr>
        <w:t>Less profit</w:t>
      </w:r>
    </w:p>
    <w:p w14:paraId="138F7AE6" w14:textId="36023EFB" w:rsidR="00E57EA4" w:rsidRPr="00A12E7C" w:rsidRDefault="007320CC" w:rsidP="00DE6B53">
      <w:pPr>
        <w:ind w:firstLine="720"/>
        <w:rPr>
          <w:color w:val="FF0000"/>
          <w:shd w:val="clear" w:color="auto" w:fill="FFFFFF"/>
        </w:rPr>
      </w:pPr>
      <w:r w:rsidRPr="007320CC">
        <w:rPr>
          <w:color w:val="FF0000"/>
          <w:shd w:val="clear" w:color="auto" w:fill="FFFFFF"/>
        </w:rPr>
        <w:t>Implementing ethics in the workplace will lead to better profits and long-term growth.</w:t>
      </w:r>
    </w:p>
    <w:p w14:paraId="026A7624" w14:textId="77777777" w:rsidR="00E57EA4" w:rsidRPr="006A57D3" w:rsidRDefault="00E57EA4" w:rsidP="00A401CE">
      <w:pPr>
        <w:numPr>
          <w:ilvl w:val="0"/>
          <w:numId w:val="5"/>
        </w:numPr>
        <w:spacing w:line="240" w:lineRule="auto"/>
      </w:pPr>
      <w:r w:rsidRPr="006A57D3">
        <w:t>Which is not a tool for managing ethics in the workplace?</w:t>
      </w:r>
    </w:p>
    <w:p w14:paraId="4942F97A" w14:textId="77777777" w:rsidR="00E57EA4" w:rsidRPr="00AD5014" w:rsidRDefault="00E57EA4">
      <w:pPr>
        <w:pStyle w:val="ListParagraph"/>
        <w:numPr>
          <w:ilvl w:val="0"/>
          <w:numId w:val="134"/>
        </w:numPr>
        <w:rPr>
          <w:lang w:eastAsia="zh-TW"/>
        </w:rPr>
      </w:pPr>
      <w:r w:rsidRPr="00AD5014">
        <w:rPr>
          <w:lang w:eastAsia="zh-TW"/>
        </w:rPr>
        <w:t>Give it time</w:t>
      </w:r>
    </w:p>
    <w:p w14:paraId="29699238" w14:textId="3AD9AB3D" w:rsidR="00E57EA4" w:rsidRPr="00A12E7C" w:rsidRDefault="00E57EA4">
      <w:pPr>
        <w:pStyle w:val="ListParagraph"/>
        <w:numPr>
          <w:ilvl w:val="0"/>
          <w:numId w:val="134"/>
        </w:numPr>
        <w:rPr>
          <w:color w:val="FF0000"/>
          <w:lang w:eastAsia="zh-TW"/>
        </w:rPr>
      </w:pPr>
      <w:r w:rsidRPr="00A12E7C">
        <w:rPr>
          <w:color w:val="FF0000"/>
          <w:lang w:eastAsia="zh-TW"/>
        </w:rPr>
        <w:t>Immediately fire those who make ethical mistakes</w:t>
      </w:r>
    </w:p>
    <w:p w14:paraId="521B311B" w14:textId="77777777" w:rsidR="00E57EA4" w:rsidRPr="006A57D3" w:rsidRDefault="00E57EA4">
      <w:pPr>
        <w:pStyle w:val="ListParagraph"/>
        <w:numPr>
          <w:ilvl w:val="0"/>
          <w:numId w:val="134"/>
        </w:numPr>
        <w:rPr>
          <w:lang w:eastAsia="zh-TW"/>
        </w:rPr>
      </w:pPr>
      <w:r w:rsidRPr="006A57D3">
        <w:rPr>
          <w:lang w:eastAsia="zh-TW"/>
        </w:rPr>
        <w:t>Be open</w:t>
      </w:r>
    </w:p>
    <w:p w14:paraId="7837AC93" w14:textId="77777777" w:rsidR="00E57EA4" w:rsidRDefault="00E57EA4">
      <w:pPr>
        <w:pStyle w:val="ListParagraph"/>
        <w:numPr>
          <w:ilvl w:val="0"/>
          <w:numId w:val="134"/>
        </w:numPr>
        <w:rPr>
          <w:lang w:eastAsia="zh-TW"/>
        </w:rPr>
      </w:pPr>
      <w:r w:rsidRPr="006A57D3">
        <w:rPr>
          <w:lang w:eastAsia="zh-TW"/>
        </w:rPr>
        <w:t>Integrate ethics</w:t>
      </w:r>
    </w:p>
    <w:p w14:paraId="0AE48675" w14:textId="469DFD11" w:rsidR="00E57EA4" w:rsidRPr="007320CC" w:rsidRDefault="007320CC" w:rsidP="007320CC">
      <w:pPr>
        <w:ind w:left="710"/>
        <w:rPr>
          <w:color w:val="FF0000"/>
        </w:rPr>
      </w:pPr>
      <w:r w:rsidRPr="007320CC">
        <w:rPr>
          <w:color w:val="FF0000"/>
          <w:shd w:val="clear" w:color="auto" w:fill="FFFFFF"/>
        </w:rPr>
        <w:t>Immediately firing those who make ethical mistakes is not a tool for managing ethics in the workplace. </w:t>
      </w:r>
    </w:p>
    <w:p w14:paraId="7C06DE23" w14:textId="77777777" w:rsidR="00E57EA4" w:rsidRPr="006A57D3" w:rsidRDefault="00E57EA4" w:rsidP="00A401CE">
      <w:pPr>
        <w:numPr>
          <w:ilvl w:val="0"/>
          <w:numId w:val="5"/>
        </w:numPr>
        <w:spacing w:line="240" w:lineRule="auto"/>
      </w:pPr>
      <w:r w:rsidRPr="006A57D3">
        <w:t>Do all companies need to fill the roles of CEO, ethics committee, ethics management team, ethics executive, and ombudsman?</w:t>
      </w:r>
    </w:p>
    <w:p w14:paraId="2E84E84A" w14:textId="77777777" w:rsidR="00E57EA4" w:rsidRPr="006A57D3" w:rsidRDefault="00E57EA4">
      <w:pPr>
        <w:pStyle w:val="ListParagraph"/>
        <w:numPr>
          <w:ilvl w:val="0"/>
          <w:numId w:val="135"/>
        </w:numPr>
        <w:rPr>
          <w:lang w:eastAsia="zh-TW"/>
        </w:rPr>
      </w:pPr>
      <w:r w:rsidRPr="006A57D3">
        <w:rPr>
          <w:lang w:eastAsia="zh-TW"/>
        </w:rPr>
        <w:t>Yes</w:t>
      </w:r>
    </w:p>
    <w:p w14:paraId="3BD03739" w14:textId="01A60721" w:rsidR="00E57EA4" w:rsidRPr="00A12E7C" w:rsidRDefault="00E57EA4">
      <w:pPr>
        <w:pStyle w:val="ListParagraph"/>
        <w:numPr>
          <w:ilvl w:val="0"/>
          <w:numId w:val="135"/>
        </w:numPr>
        <w:rPr>
          <w:color w:val="FF0000"/>
          <w:lang w:eastAsia="zh-TW"/>
        </w:rPr>
      </w:pPr>
      <w:r w:rsidRPr="00A12E7C">
        <w:rPr>
          <w:color w:val="FF0000"/>
          <w:lang w:eastAsia="zh-TW"/>
        </w:rPr>
        <w:t>No</w:t>
      </w:r>
    </w:p>
    <w:p w14:paraId="596C2B71" w14:textId="360A182A" w:rsidR="001C09C2" w:rsidRPr="001C09C2" w:rsidRDefault="007320CC" w:rsidP="007320CC">
      <w:pPr>
        <w:ind w:left="720"/>
      </w:pPr>
      <w:r w:rsidRPr="007320CC">
        <w:rPr>
          <w:color w:val="FF0000"/>
          <w:shd w:val="clear" w:color="auto" w:fill="FFFFFF"/>
        </w:rPr>
        <w:t xml:space="preserve">Smaller companies may not need to fill these roles. It is best to determine what your company needs before executing an ethics program. </w:t>
      </w:r>
      <w:r w:rsidRPr="007320CC">
        <w:t> </w:t>
      </w:r>
    </w:p>
    <w:p w14:paraId="605F1205" w14:textId="77777777" w:rsidR="001C09C2" w:rsidRPr="00A12E7C" w:rsidRDefault="001C09C2" w:rsidP="00A401CE">
      <w:pPr>
        <w:numPr>
          <w:ilvl w:val="0"/>
          <w:numId w:val="5"/>
        </w:numPr>
        <w:spacing w:line="240" w:lineRule="auto"/>
      </w:pPr>
      <w:r w:rsidRPr="001C09C2">
        <w:t>Implementing ethics in the workplace is a complex but _____ task.</w:t>
      </w:r>
    </w:p>
    <w:p w14:paraId="3E93207E" w14:textId="0DA72D74" w:rsidR="001C09C2" w:rsidRPr="00A12E7C" w:rsidRDefault="001C09C2">
      <w:pPr>
        <w:pStyle w:val="ListParagraph"/>
        <w:numPr>
          <w:ilvl w:val="0"/>
          <w:numId w:val="136"/>
        </w:numPr>
        <w:rPr>
          <w:lang w:eastAsia="zh-TW"/>
        </w:rPr>
      </w:pPr>
      <w:r w:rsidRPr="001C09C2">
        <w:rPr>
          <w:lang w:eastAsia="zh-TW"/>
        </w:rPr>
        <w:t>Difficult</w:t>
      </w:r>
    </w:p>
    <w:p w14:paraId="2D5269DA" w14:textId="6187615A" w:rsidR="001C09C2" w:rsidRPr="00A12E7C" w:rsidRDefault="001C09C2">
      <w:pPr>
        <w:pStyle w:val="ListParagraph"/>
        <w:numPr>
          <w:ilvl w:val="0"/>
          <w:numId w:val="136"/>
        </w:numPr>
        <w:rPr>
          <w:lang w:eastAsia="zh-TW"/>
        </w:rPr>
      </w:pPr>
      <w:r w:rsidRPr="001C09C2">
        <w:rPr>
          <w:lang w:eastAsia="zh-TW"/>
        </w:rPr>
        <w:t>Interesting</w:t>
      </w:r>
    </w:p>
    <w:p w14:paraId="4DB38F22" w14:textId="21AEABF7" w:rsidR="001C09C2" w:rsidRPr="00A12E7C" w:rsidRDefault="001C09C2">
      <w:pPr>
        <w:pStyle w:val="ListParagraph"/>
        <w:numPr>
          <w:ilvl w:val="0"/>
          <w:numId w:val="136"/>
        </w:numPr>
        <w:rPr>
          <w:color w:val="FF0000"/>
          <w:lang w:eastAsia="zh-TW"/>
        </w:rPr>
      </w:pPr>
      <w:r w:rsidRPr="00A12E7C">
        <w:rPr>
          <w:color w:val="FF0000"/>
          <w:lang w:eastAsia="zh-TW"/>
        </w:rPr>
        <w:t>Rewarding</w:t>
      </w:r>
    </w:p>
    <w:p w14:paraId="4784AC66" w14:textId="4507D648" w:rsidR="001C09C2" w:rsidRDefault="001C09C2">
      <w:pPr>
        <w:pStyle w:val="ListParagraph"/>
        <w:numPr>
          <w:ilvl w:val="0"/>
          <w:numId w:val="136"/>
        </w:numPr>
        <w:rPr>
          <w:lang w:eastAsia="zh-TW"/>
        </w:rPr>
      </w:pPr>
      <w:r w:rsidRPr="001C09C2">
        <w:rPr>
          <w:lang w:eastAsia="zh-TW"/>
        </w:rPr>
        <w:t>Pointless</w:t>
      </w:r>
    </w:p>
    <w:p w14:paraId="7E4B73F7" w14:textId="6FCC4BC7" w:rsidR="00A17A0F" w:rsidRDefault="007320CC" w:rsidP="007320CC">
      <w:pPr>
        <w:ind w:firstLine="720"/>
      </w:pPr>
      <w:r w:rsidRPr="007320CC">
        <w:rPr>
          <w:color w:val="FF0000"/>
          <w:shd w:val="clear" w:color="auto" w:fill="FFFFFF"/>
        </w:rPr>
        <w:t>Implementing ethics in the workplace is a complex but rewarding task.</w:t>
      </w:r>
    </w:p>
    <w:p w14:paraId="206A4E7E" w14:textId="77777777" w:rsidR="00D67A50" w:rsidRPr="00A12E7C" w:rsidRDefault="00A17A0F" w:rsidP="00A401CE">
      <w:pPr>
        <w:numPr>
          <w:ilvl w:val="0"/>
          <w:numId w:val="5"/>
        </w:numPr>
        <w:spacing w:line="240" w:lineRule="auto"/>
      </w:pPr>
      <w:r w:rsidRPr="00A17A0F">
        <w:t>Implementing ethics in the workplace will lead to better profits and _____ growth</w:t>
      </w:r>
    </w:p>
    <w:p w14:paraId="5390C867" w14:textId="5C5872FA" w:rsidR="00A17A0F" w:rsidRPr="00A12E7C" w:rsidRDefault="00A17A0F">
      <w:pPr>
        <w:pStyle w:val="ListParagraph"/>
        <w:numPr>
          <w:ilvl w:val="0"/>
          <w:numId w:val="137"/>
        </w:numPr>
        <w:rPr>
          <w:color w:val="FF0000"/>
          <w:lang w:eastAsia="zh-TW"/>
        </w:rPr>
      </w:pPr>
      <w:r w:rsidRPr="00A12E7C">
        <w:rPr>
          <w:color w:val="FF0000"/>
          <w:lang w:eastAsia="zh-TW"/>
        </w:rPr>
        <w:t>Long-term</w:t>
      </w:r>
    </w:p>
    <w:p w14:paraId="7464F321" w14:textId="483FC394" w:rsidR="00A17A0F" w:rsidRPr="00A12E7C" w:rsidRDefault="00A17A0F">
      <w:pPr>
        <w:pStyle w:val="ListParagraph"/>
        <w:numPr>
          <w:ilvl w:val="0"/>
          <w:numId w:val="137"/>
        </w:numPr>
        <w:rPr>
          <w:lang w:eastAsia="zh-TW"/>
        </w:rPr>
      </w:pPr>
      <w:r w:rsidRPr="00A17A0F">
        <w:rPr>
          <w:lang w:eastAsia="zh-TW"/>
        </w:rPr>
        <w:t>Limited</w:t>
      </w:r>
    </w:p>
    <w:p w14:paraId="5FD01F6A" w14:textId="513EDEAE" w:rsidR="00A17A0F" w:rsidRPr="00A12E7C" w:rsidRDefault="00A17A0F">
      <w:pPr>
        <w:pStyle w:val="ListParagraph"/>
        <w:numPr>
          <w:ilvl w:val="0"/>
          <w:numId w:val="137"/>
        </w:numPr>
        <w:rPr>
          <w:lang w:eastAsia="zh-TW"/>
        </w:rPr>
      </w:pPr>
      <w:r w:rsidRPr="00A17A0F">
        <w:rPr>
          <w:lang w:eastAsia="zh-TW"/>
        </w:rPr>
        <w:t>Excessive</w:t>
      </w:r>
    </w:p>
    <w:p w14:paraId="4E520B09" w14:textId="73F191D9" w:rsidR="00A17A0F" w:rsidRDefault="00A17A0F">
      <w:pPr>
        <w:pStyle w:val="ListParagraph"/>
        <w:numPr>
          <w:ilvl w:val="0"/>
          <w:numId w:val="137"/>
        </w:numPr>
        <w:rPr>
          <w:lang w:eastAsia="zh-TW"/>
        </w:rPr>
      </w:pPr>
      <w:r w:rsidRPr="00A17A0F">
        <w:rPr>
          <w:lang w:eastAsia="zh-TW"/>
        </w:rPr>
        <w:t>Small</w:t>
      </w:r>
    </w:p>
    <w:p w14:paraId="5FBB796F" w14:textId="41EDDB98" w:rsidR="00A12E7C" w:rsidRPr="00A12E7C" w:rsidRDefault="007320CC" w:rsidP="00A12E7C">
      <w:pPr>
        <w:ind w:firstLine="720"/>
        <w:rPr>
          <w:color w:val="FF0000"/>
          <w:lang w:bidi="ar-SA"/>
        </w:rPr>
      </w:pPr>
      <w:r w:rsidRPr="007320CC">
        <w:rPr>
          <w:color w:val="FF0000"/>
          <w:shd w:val="clear" w:color="auto" w:fill="FFFFFF"/>
        </w:rPr>
        <w:t>Implementing ethics in the workplace will lead to better profits and long-term growth.</w:t>
      </w:r>
      <w:r w:rsidR="00A12E7C">
        <w:rPr>
          <w:lang w:bidi="ar-SA"/>
        </w:rPr>
        <w:br w:type="page"/>
      </w:r>
    </w:p>
    <w:p w14:paraId="3C7E36D4" w14:textId="0E72A89E" w:rsidR="00A17A0F" w:rsidRPr="009C33B2" w:rsidRDefault="00A17A0F" w:rsidP="00A401CE">
      <w:pPr>
        <w:numPr>
          <w:ilvl w:val="0"/>
          <w:numId w:val="5"/>
        </w:numPr>
        <w:spacing w:line="240" w:lineRule="auto"/>
      </w:pPr>
      <w:r w:rsidRPr="00A17A0F">
        <w:lastRenderedPageBreak/>
        <w:t>Unethical business practices can create immediate financial ___.</w:t>
      </w:r>
    </w:p>
    <w:p w14:paraId="12209FF9" w14:textId="5D0E2B09" w:rsidR="00A17A0F" w:rsidRPr="009C33B2" w:rsidRDefault="00A17A0F">
      <w:pPr>
        <w:pStyle w:val="ListParagraph"/>
        <w:numPr>
          <w:ilvl w:val="0"/>
          <w:numId w:val="138"/>
        </w:numPr>
        <w:rPr>
          <w:lang w:eastAsia="zh-TW"/>
        </w:rPr>
      </w:pPr>
      <w:r w:rsidRPr="00A17A0F">
        <w:rPr>
          <w:lang w:eastAsia="zh-TW"/>
        </w:rPr>
        <w:t>Loss</w:t>
      </w:r>
    </w:p>
    <w:p w14:paraId="08A5D2ED" w14:textId="0395E9CA" w:rsidR="00A17A0F" w:rsidRPr="009C33B2" w:rsidRDefault="00A17A0F">
      <w:pPr>
        <w:pStyle w:val="ListParagraph"/>
        <w:numPr>
          <w:ilvl w:val="0"/>
          <w:numId w:val="138"/>
        </w:numPr>
        <w:rPr>
          <w:color w:val="FF0000"/>
          <w:lang w:eastAsia="zh-TW"/>
        </w:rPr>
      </w:pPr>
      <w:r w:rsidRPr="009C33B2">
        <w:rPr>
          <w:color w:val="FF0000"/>
          <w:lang w:eastAsia="zh-TW"/>
        </w:rPr>
        <w:t>Gain</w:t>
      </w:r>
    </w:p>
    <w:p w14:paraId="42337B7E" w14:textId="4854BC03" w:rsidR="00A17A0F" w:rsidRPr="007320CC" w:rsidRDefault="007320CC" w:rsidP="007320CC">
      <w:pPr>
        <w:ind w:left="720"/>
        <w:rPr>
          <w:color w:val="FF0000"/>
          <w:lang w:bidi="ar-SA"/>
        </w:rPr>
      </w:pPr>
      <w:r w:rsidRPr="007320CC">
        <w:rPr>
          <w:color w:val="FF0000"/>
          <w:shd w:val="clear" w:color="auto" w:fill="FFFFFF"/>
        </w:rPr>
        <w:t>Unethical business practices can create immediate financial gain, but in the long run, will cost companies, customers, and employees.</w:t>
      </w:r>
    </w:p>
    <w:p w14:paraId="06B9EC7D" w14:textId="2E50AE96" w:rsidR="00A17A0F" w:rsidRPr="009C33B2" w:rsidRDefault="00A12E7C" w:rsidP="00A401CE">
      <w:pPr>
        <w:numPr>
          <w:ilvl w:val="0"/>
          <w:numId w:val="5"/>
        </w:numPr>
        <w:spacing w:line="240" w:lineRule="auto"/>
      </w:pPr>
      <w:r>
        <w:t>_______</w:t>
      </w:r>
      <w:r w:rsidR="00A17A0F" w:rsidRPr="00A17A0F">
        <w:t>______can result in loss of reputation and finances.</w:t>
      </w:r>
    </w:p>
    <w:p w14:paraId="25B220B3" w14:textId="2936A4FA" w:rsidR="00A17A0F" w:rsidRPr="009C33B2" w:rsidRDefault="00A17A0F">
      <w:pPr>
        <w:pStyle w:val="ListParagraph"/>
        <w:numPr>
          <w:ilvl w:val="0"/>
          <w:numId w:val="139"/>
        </w:numPr>
        <w:rPr>
          <w:lang w:eastAsia="zh-TW"/>
        </w:rPr>
      </w:pPr>
      <w:r w:rsidRPr="00A17A0F">
        <w:rPr>
          <w:lang w:eastAsia="zh-TW"/>
        </w:rPr>
        <w:t>Poor management</w:t>
      </w:r>
    </w:p>
    <w:p w14:paraId="3D9D29BA" w14:textId="3063E64F" w:rsidR="00A17A0F" w:rsidRPr="009C33B2" w:rsidRDefault="00A17A0F">
      <w:pPr>
        <w:pStyle w:val="ListParagraph"/>
        <w:numPr>
          <w:ilvl w:val="0"/>
          <w:numId w:val="139"/>
        </w:numPr>
        <w:rPr>
          <w:lang w:eastAsia="zh-TW"/>
        </w:rPr>
      </w:pPr>
      <w:r w:rsidRPr="00A17A0F">
        <w:rPr>
          <w:lang w:eastAsia="zh-TW"/>
        </w:rPr>
        <w:t>Code of Conduct</w:t>
      </w:r>
    </w:p>
    <w:p w14:paraId="51568EF9" w14:textId="0387363A" w:rsidR="00A17A0F" w:rsidRPr="009C33B2" w:rsidRDefault="00A17A0F">
      <w:pPr>
        <w:pStyle w:val="ListParagraph"/>
        <w:numPr>
          <w:ilvl w:val="0"/>
          <w:numId w:val="139"/>
        </w:numPr>
        <w:rPr>
          <w:lang w:eastAsia="zh-TW"/>
        </w:rPr>
      </w:pPr>
      <w:r w:rsidRPr="00A17A0F">
        <w:rPr>
          <w:lang w:eastAsia="zh-TW"/>
        </w:rPr>
        <w:t>Poorly written policies</w:t>
      </w:r>
    </w:p>
    <w:p w14:paraId="00B7CE76" w14:textId="7537F428" w:rsidR="00A17A0F" w:rsidRPr="009C33B2" w:rsidRDefault="00A17A0F">
      <w:pPr>
        <w:pStyle w:val="ListParagraph"/>
        <w:numPr>
          <w:ilvl w:val="0"/>
          <w:numId w:val="139"/>
        </w:numPr>
        <w:rPr>
          <w:color w:val="FF0000"/>
          <w:lang w:eastAsia="zh-TW"/>
        </w:rPr>
      </w:pPr>
      <w:r w:rsidRPr="009C33B2">
        <w:rPr>
          <w:color w:val="FF0000"/>
          <w:lang w:eastAsia="zh-TW"/>
        </w:rPr>
        <w:t xml:space="preserve">Unethical behavior </w:t>
      </w:r>
    </w:p>
    <w:p w14:paraId="053E4188" w14:textId="054AF613" w:rsidR="00A17A0F" w:rsidRPr="007320CC" w:rsidRDefault="007320CC" w:rsidP="007320CC">
      <w:pPr>
        <w:ind w:firstLine="720"/>
        <w:rPr>
          <w:color w:val="FF0000"/>
          <w:lang w:bidi="ar-SA"/>
        </w:rPr>
      </w:pPr>
      <w:r w:rsidRPr="007320CC">
        <w:rPr>
          <w:color w:val="FF0000"/>
          <w:shd w:val="clear" w:color="auto" w:fill="FFFFFF"/>
        </w:rPr>
        <w:t>Unethical behavior can result in a loss of reputation and finances.</w:t>
      </w:r>
    </w:p>
    <w:p w14:paraId="23D68DBA" w14:textId="684684C9" w:rsidR="00D67A50" w:rsidRPr="009C33B2" w:rsidRDefault="00A17A0F" w:rsidP="00A401CE">
      <w:pPr>
        <w:numPr>
          <w:ilvl w:val="0"/>
          <w:numId w:val="5"/>
        </w:numPr>
        <w:spacing w:line="240" w:lineRule="auto"/>
      </w:pPr>
      <w:r w:rsidRPr="00A17A0F">
        <w:t>Managing ethics requires time and____.</w:t>
      </w:r>
    </w:p>
    <w:p w14:paraId="47D06E29" w14:textId="59959845" w:rsidR="00A17A0F" w:rsidRPr="009C33B2" w:rsidRDefault="00A17A0F">
      <w:pPr>
        <w:pStyle w:val="ListParagraph"/>
        <w:numPr>
          <w:ilvl w:val="0"/>
          <w:numId w:val="140"/>
        </w:numPr>
        <w:rPr>
          <w:color w:val="FF0000"/>
          <w:lang w:eastAsia="zh-TW"/>
        </w:rPr>
      </w:pPr>
      <w:r w:rsidRPr="009C33B2">
        <w:rPr>
          <w:color w:val="FF0000"/>
          <w:lang w:eastAsia="zh-TW"/>
        </w:rPr>
        <w:t>Constant assessment</w:t>
      </w:r>
    </w:p>
    <w:p w14:paraId="221EE66D" w14:textId="38A66C9B" w:rsidR="00A17A0F" w:rsidRPr="00A17A0F" w:rsidRDefault="00A17A0F">
      <w:pPr>
        <w:pStyle w:val="ListParagraph"/>
        <w:numPr>
          <w:ilvl w:val="0"/>
          <w:numId w:val="140"/>
        </w:numPr>
        <w:rPr>
          <w:lang w:eastAsia="zh-TW"/>
        </w:rPr>
      </w:pPr>
      <w:r w:rsidRPr="00A17A0F">
        <w:rPr>
          <w:lang w:eastAsia="zh-TW"/>
        </w:rPr>
        <w:t>Vague requirements</w:t>
      </w:r>
    </w:p>
    <w:p w14:paraId="167A9AAC" w14:textId="00E6D2F7" w:rsidR="00A17A0F" w:rsidRPr="00A17A0F" w:rsidRDefault="00A17A0F">
      <w:pPr>
        <w:pStyle w:val="ListParagraph"/>
        <w:numPr>
          <w:ilvl w:val="0"/>
          <w:numId w:val="140"/>
        </w:numPr>
        <w:rPr>
          <w:lang w:eastAsia="zh-TW"/>
        </w:rPr>
      </w:pPr>
      <w:r w:rsidRPr="00A17A0F">
        <w:rPr>
          <w:lang w:eastAsia="zh-TW"/>
        </w:rPr>
        <w:t>Various groups</w:t>
      </w:r>
    </w:p>
    <w:p w14:paraId="788C7F5D" w14:textId="7E4C8D6E" w:rsidR="00A17A0F" w:rsidRDefault="00A17A0F">
      <w:pPr>
        <w:pStyle w:val="ListParagraph"/>
        <w:numPr>
          <w:ilvl w:val="0"/>
          <w:numId w:val="140"/>
        </w:numPr>
        <w:rPr>
          <w:lang w:eastAsia="zh-TW"/>
        </w:rPr>
      </w:pPr>
      <w:r w:rsidRPr="00A17A0F">
        <w:rPr>
          <w:lang w:eastAsia="zh-TW"/>
        </w:rPr>
        <w:t>None of the above</w:t>
      </w:r>
    </w:p>
    <w:p w14:paraId="23B93199" w14:textId="1F9A5688" w:rsidR="00A17A0F" w:rsidRPr="007320CC" w:rsidRDefault="007320CC" w:rsidP="007320CC">
      <w:pPr>
        <w:ind w:firstLine="720"/>
        <w:rPr>
          <w:color w:val="FF0000"/>
          <w:lang w:bidi="ar-SA"/>
        </w:rPr>
      </w:pPr>
      <w:r>
        <w:rPr>
          <w:color w:val="FF0000"/>
          <w:shd w:val="clear" w:color="auto" w:fill="FFFFFF"/>
        </w:rPr>
        <w:t>Ma</w:t>
      </w:r>
      <w:r w:rsidRPr="007320CC">
        <w:rPr>
          <w:color w:val="FF0000"/>
          <w:shd w:val="clear" w:color="auto" w:fill="FFFFFF"/>
        </w:rPr>
        <w:t>naging ethics is process-oriented, and requires time and constant assessment.</w:t>
      </w:r>
    </w:p>
    <w:p w14:paraId="08BB6237" w14:textId="7907D243" w:rsidR="00A17A0F" w:rsidRPr="009C33B2" w:rsidRDefault="00A17A0F" w:rsidP="00A401CE">
      <w:pPr>
        <w:numPr>
          <w:ilvl w:val="0"/>
          <w:numId w:val="5"/>
        </w:numPr>
        <w:spacing w:line="240" w:lineRule="auto"/>
      </w:pPr>
      <w:r w:rsidRPr="00A17A0F">
        <w:t>An ethics executive or officer is trained to resolve ______ problems.</w:t>
      </w:r>
    </w:p>
    <w:p w14:paraId="17B38F35" w14:textId="7E9E9F5C" w:rsidR="00A17A0F" w:rsidRPr="009C33B2" w:rsidRDefault="00A17A0F">
      <w:pPr>
        <w:pStyle w:val="ListParagraph"/>
        <w:numPr>
          <w:ilvl w:val="0"/>
          <w:numId w:val="141"/>
        </w:numPr>
        <w:rPr>
          <w:lang w:eastAsia="zh-TW"/>
        </w:rPr>
      </w:pPr>
      <w:r w:rsidRPr="00A17A0F">
        <w:rPr>
          <w:lang w:eastAsia="zh-TW"/>
        </w:rPr>
        <w:t>All company</w:t>
      </w:r>
    </w:p>
    <w:p w14:paraId="5E8992B5" w14:textId="26547DCA" w:rsidR="00A17A0F" w:rsidRPr="009C33B2" w:rsidRDefault="00A17A0F">
      <w:pPr>
        <w:pStyle w:val="ListParagraph"/>
        <w:numPr>
          <w:ilvl w:val="0"/>
          <w:numId w:val="141"/>
        </w:numPr>
        <w:rPr>
          <w:color w:val="FF0000"/>
          <w:lang w:eastAsia="zh-TW"/>
        </w:rPr>
      </w:pPr>
      <w:r w:rsidRPr="009C33B2">
        <w:rPr>
          <w:color w:val="FF0000"/>
          <w:lang w:eastAsia="zh-TW"/>
        </w:rPr>
        <w:t>Ethical</w:t>
      </w:r>
    </w:p>
    <w:p w14:paraId="5ECE1B45" w14:textId="126A817B" w:rsidR="00A17A0F" w:rsidRPr="009C33B2" w:rsidRDefault="00A17A0F">
      <w:pPr>
        <w:pStyle w:val="ListParagraph"/>
        <w:numPr>
          <w:ilvl w:val="0"/>
          <w:numId w:val="141"/>
        </w:numPr>
        <w:rPr>
          <w:lang w:eastAsia="zh-TW"/>
        </w:rPr>
      </w:pPr>
      <w:r w:rsidRPr="00A17A0F">
        <w:rPr>
          <w:lang w:eastAsia="zh-TW"/>
        </w:rPr>
        <w:t>Business</w:t>
      </w:r>
    </w:p>
    <w:p w14:paraId="23F90707" w14:textId="1AF61005" w:rsidR="00A17A0F" w:rsidRDefault="00A17A0F">
      <w:pPr>
        <w:pStyle w:val="ListParagraph"/>
        <w:numPr>
          <w:ilvl w:val="0"/>
          <w:numId w:val="141"/>
        </w:numPr>
        <w:rPr>
          <w:lang w:eastAsia="zh-TW"/>
        </w:rPr>
      </w:pPr>
      <w:r w:rsidRPr="00A17A0F">
        <w:rPr>
          <w:lang w:eastAsia="zh-TW"/>
        </w:rPr>
        <w:t>Money</w:t>
      </w:r>
    </w:p>
    <w:p w14:paraId="05DA061A" w14:textId="70441CEC" w:rsidR="00A17A0F" w:rsidRPr="007320CC" w:rsidRDefault="007320CC" w:rsidP="007320CC">
      <w:pPr>
        <w:ind w:firstLine="720"/>
        <w:rPr>
          <w:lang w:bidi="ar-SA"/>
        </w:rPr>
      </w:pPr>
      <w:r w:rsidRPr="007320CC">
        <w:rPr>
          <w:color w:val="FF0000"/>
          <w:shd w:val="clear" w:color="auto" w:fill="FFFFFF"/>
        </w:rPr>
        <w:t>An ethics executive or officer is trained to resolve ethical problems.</w:t>
      </w:r>
    </w:p>
    <w:p w14:paraId="238F4CAB" w14:textId="4914B180" w:rsidR="00A17A0F" w:rsidRPr="009C33B2" w:rsidRDefault="007320CC" w:rsidP="00A401CE">
      <w:pPr>
        <w:numPr>
          <w:ilvl w:val="0"/>
          <w:numId w:val="5"/>
        </w:numPr>
        <w:spacing w:line="240" w:lineRule="auto"/>
      </w:pPr>
      <w:r>
        <w:t>What is the role of the ombudsperson?</w:t>
      </w:r>
    </w:p>
    <w:p w14:paraId="4B7D0DA5" w14:textId="6CD15C77" w:rsidR="00A17A0F" w:rsidRPr="009C33B2" w:rsidRDefault="007320CC">
      <w:pPr>
        <w:pStyle w:val="ListParagraph"/>
        <w:numPr>
          <w:ilvl w:val="0"/>
          <w:numId w:val="142"/>
        </w:numPr>
        <w:rPr>
          <w:lang w:eastAsia="zh-TW"/>
        </w:rPr>
      </w:pPr>
      <w:r>
        <w:rPr>
          <w:lang w:eastAsia="zh-TW"/>
        </w:rPr>
        <w:t>Support business ethics and lead by example</w:t>
      </w:r>
    </w:p>
    <w:p w14:paraId="17813E66" w14:textId="36D53A77" w:rsidR="00A17A0F" w:rsidRPr="009C33B2" w:rsidRDefault="007320CC">
      <w:pPr>
        <w:pStyle w:val="ListParagraph"/>
        <w:numPr>
          <w:ilvl w:val="0"/>
          <w:numId w:val="142"/>
        </w:numPr>
        <w:rPr>
          <w:lang w:eastAsia="zh-TW"/>
        </w:rPr>
      </w:pPr>
      <w:r>
        <w:rPr>
          <w:lang w:eastAsia="zh-TW"/>
        </w:rPr>
        <w:t>To develop and supervise the program</w:t>
      </w:r>
    </w:p>
    <w:p w14:paraId="54437F28" w14:textId="2D30BD06" w:rsidR="00A17A0F" w:rsidRPr="009C33B2" w:rsidRDefault="007320CC">
      <w:pPr>
        <w:pStyle w:val="ListParagraph"/>
        <w:numPr>
          <w:ilvl w:val="0"/>
          <w:numId w:val="142"/>
        </w:numPr>
        <w:rPr>
          <w:color w:val="FF0000"/>
          <w:lang w:eastAsia="zh-TW"/>
        </w:rPr>
      </w:pPr>
      <w:r w:rsidRPr="009C33B2">
        <w:rPr>
          <w:color w:val="FF0000"/>
          <w:lang w:eastAsia="zh-TW"/>
        </w:rPr>
        <w:t>Interpreting and integrating values throughout the organization</w:t>
      </w:r>
    </w:p>
    <w:p w14:paraId="3C7212E6" w14:textId="41D06832" w:rsidR="00A17A0F" w:rsidRPr="009C33B2" w:rsidRDefault="007320CC">
      <w:pPr>
        <w:pStyle w:val="ListParagraph"/>
        <w:numPr>
          <w:ilvl w:val="0"/>
          <w:numId w:val="142"/>
        </w:numPr>
        <w:rPr>
          <w:lang w:eastAsia="zh-TW"/>
        </w:rPr>
      </w:pPr>
      <w:r w:rsidRPr="007320CC">
        <w:rPr>
          <w:lang w:eastAsia="zh-TW"/>
        </w:rPr>
        <w:t>Resolve ethical problems</w:t>
      </w:r>
    </w:p>
    <w:p w14:paraId="0DF44AE6" w14:textId="51250CBC" w:rsidR="007320CC" w:rsidRPr="007320CC" w:rsidRDefault="007320CC" w:rsidP="007320CC">
      <w:pPr>
        <w:ind w:firstLine="720"/>
        <w:rPr>
          <w:color w:val="FF0000"/>
        </w:rPr>
      </w:pPr>
      <w:r w:rsidRPr="007320CC">
        <w:rPr>
          <w:color w:val="FF0000"/>
          <w:shd w:val="clear" w:color="auto" w:fill="FFFFFF"/>
        </w:rPr>
        <w:t>This position requires interpreting and integrating values throughout the organization.</w:t>
      </w:r>
    </w:p>
    <w:p w14:paraId="3DE36577" w14:textId="77777777" w:rsidR="00E57EA4" w:rsidRPr="006A57D3" w:rsidRDefault="00E57EA4">
      <w:pPr>
        <w:spacing w:after="0" w:line="240" w:lineRule="auto"/>
        <w:rPr>
          <w:rFonts w:ascii="Cambria" w:hAnsi="Cambria"/>
          <w:b/>
          <w:bCs/>
          <w:color w:val="365F91"/>
          <w:sz w:val="28"/>
          <w:szCs w:val="28"/>
          <w:lang w:eastAsia="zh-TW"/>
        </w:rPr>
      </w:pPr>
      <w:r w:rsidRPr="006A57D3">
        <w:rPr>
          <w:lang w:eastAsia="zh-TW"/>
        </w:rPr>
        <w:br w:type="page"/>
      </w:r>
    </w:p>
    <w:p w14:paraId="57B86550" w14:textId="6101FF0F" w:rsidR="00DE0C4A" w:rsidRPr="006A57D3" w:rsidRDefault="00D32AB8" w:rsidP="00DE0C4A">
      <w:pPr>
        <w:pStyle w:val="Heading1"/>
      </w:pPr>
      <w:bookmarkStart w:id="46" w:name="_Toc116473907"/>
      <w:r w:rsidRPr="006A57D3">
        <w:rPr>
          <w:noProof/>
          <w:lang w:val="en-CA" w:eastAsia="en-CA" w:bidi="ar-SA"/>
        </w:rPr>
        <w:lastRenderedPageBreak/>
        <mc:AlternateContent>
          <mc:Choice Requires="wps">
            <w:drawing>
              <wp:anchor distT="91440" distB="91440" distL="114300" distR="114300" simplePos="0" relativeHeight="251602944" behindDoc="0" locked="0" layoutInCell="0" allowOverlap="1" wp14:anchorId="11855986" wp14:editId="11FE7391">
                <wp:simplePos x="0" y="0"/>
                <wp:positionH relativeFrom="page">
                  <wp:posOffset>-24130</wp:posOffset>
                </wp:positionH>
                <wp:positionV relativeFrom="page">
                  <wp:posOffset>0</wp:posOffset>
                </wp:positionV>
                <wp:extent cx="7899400" cy="1590040"/>
                <wp:effectExtent l="0" t="0" r="6350" b="0"/>
                <wp:wrapSquare wrapText="bothSides"/>
                <wp:docPr id="24" name="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99400" cy="1590040"/>
                        </a:xfrm>
                        <a:prstGeom prst="rect">
                          <a:avLst/>
                        </a:prstGeom>
                        <a:gradFill>
                          <a:gsLst>
                            <a:gs pos="0">
                              <a:srgbClr val="FFFFFF"/>
                            </a:gs>
                            <a:gs pos="100000">
                              <a:schemeClr val="bg1">
                                <a:lumMod val="50000"/>
                              </a:schemeClr>
                            </a:gs>
                          </a:gsLst>
                          <a:lin ang="5400000" scaled="1"/>
                        </a:gradFill>
                        <a:ln>
                          <a:noFill/>
                        </a:ln>
                        <a:effectLst/>
                      </wps:spPr>
                      <wps:txbx>
                        <w:txbxContent>
                          <w:p w14:paraId="17453BB1" w14:textId="77777777" w:rsidR="00DD26C5" w:rsidRDefault="00DD26C5" w:rsidP="00DE0C4A">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4"/>
                                <w:szCs w:val="28"/>
                              </w:rPr>
                            </w:pPr>
                            <w:r>
                              <w:rPr>
                                <w:rFonts w:ascii="Cambria" w:hAnsi="Cambria"/>
                                <w:i/>
                                <w:iCs/>
                                <w:sz w:val="26"/>
                                <w:szCs w:val="28"/>
                              </w:rPr>
                              <w:t>Freedom is the right to be wrong, not the right to do wrong.</w:t>
                            </w:r>
                          </w:p>
                          <w:p w14:paraId="560FC433" w14:textId="77777777" w:rsidR="00DD26C5" w:rsidRPr="004E220C" w:rsidRDefault="00DD26C5" w:rsidP="00A469E1">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4E220C">
                              <w:rPr>
                                <w:rFonts w:ascii="Cambria" w:hAnsi="Cambria"/>
                                <w:b/>
                                <w:i/>
                                <w:iCs/>
                                <w:sz w:val="28"/>
                                <w:szCs w:val="28"/>
                              </w:rPr>
                              <w:t>John G. Diefenbaker</w:t>
                            </w: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855986" id="Rectangle 84" o:spid="_x0000_s1031" style="position:absolute;margin-left:-1.9pt;margin-top:0;width:622pt;height:125.2pt;z-index:251602944;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" o:allowincell="f" stroked="f">
                <v:fill color2="#7f7f7f [1612]" focus="100%" type="gradient"/>
                <v:textbox inset="4in,54pt,1in,0">
                  <w:txbxContent>
                    <w:p w14:paraId="17453BB1" w14:textId="77777777" w:rsidR="00DD26C5" w:rsidRDefault="00DD26C5" w:rsidP="00DE0C4A">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4"/>
                          <w:szCs w:val="28"/>
                        </w:rPr>
                      </w:pPr>
                      <w:r>
                        <w:rPr>
                          <w:rFonts w:ascii="Cambria" w:hAnsi="Cambria"/>
                          <w:i/>
                          <w:iCs/>
                          <w:sz w:val="26"/>
                          <w:szCs w:val="28"/>
                        </w:rPr>
                        <w:t>Freedom is the right to be wrong, not the right to do wrong.</w:t>
                      </w:r>
                    </w:p>
                    <w:p w14:paraId="560FC433" w14:textId="77777777" w:rsidR="00DD26C5" w:rsidRPr="004E220C" w:rsidRDefault="00DD26C5" w:rsidP="00A469E1">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4E220C">
                        <w:rPr>
                          <w:rFonts w:ascii="Cambria" w:hAnsi="Cambria"/>
                          <w:b/>
                          <w:i/>
                          <w:iCs/>
                          <w:sz w:val="28"/>
                          <w:szCs w:val="28"/>
                        </w:rPr>
                        <w:t>John G. Diefenbaker</w:t>
                      </w:r>
                    </w:p>
                  </w:txbxContent>
                </v:textbox>
                <w10:wrap type="square" anchorx="page" anchory="page"/>
              </v:rect>
            </w:pict>
          </mc:Fallback>
        </mc:AlternateContent>
      </w:r>
      <w:r w:rsidR="00FE2E30" w:rsidRPr="006A57D3">
        <w:rPr>
          <w:lang w:eastAsia="zh-TW"/>
        </w:rPr>
        <w:t xml:space="preserve">Module Four: </w:t>
      </w:r>
      <w:r w:rsidR="00DE0C4A" w:rsidRPr="006A57D3">
        <w:t>Employer/Employee Rights</w:t>
      </w:r>
      <w:bookmarkEnd w:id="46"/>
    </w:p>
    <w:p w14:paraId="58139B28" w14:textId="09CE2CA8" w:rsidR="00DE0C4A" w:rsidRPr="006A57D3" w:rsidRDefault="00B61642" w:rsidP="00DE0C4A">
      <w:r w:rsidRPr="006A57D3">
        <w:rPr>
          <w:noProof/>
          <w:lang w:val="en-CA" w:eastAsia="en-CA" w:bidi="ar-SA"/>
        </w:rPr>
        <w:drawing>
          <wp:anchor distT="0" distB="0" distL="114300" distR="114300" simplePos="0" relativeHeight="251616256" behindDoc="0" locked="0" layoutInCell="1" allowOverlap="1" wp14:anchorId="6E24C3EF" wp14:editId="0E39BB83">
            <wp:simplePos x="0" y="0"/>
            <wp:positionH relativeFrom="margin">
              <wp:posOffset>-127635</wp:posOffset>
            </wp:positionH>
            <wp:positionV relativeFrom="margin">
              <wp:posOffset>1557655</wp:posOffset>
            </wp:positionV>
            <wp:extent cx="1816735" cy="1798955"/>
            <wp:effectExtent l="19050" t="0" r="0" b="0"/>
            <wp:wrapSquare wrapText="bothSides"/>
            <wp:docPr id="26" name="Picture 10" descr="C:\Users\Darren\AppData\Local\Microsoft\Windows\Temporary Internet Files\Content.IE5\MP321RS9\MC900198265[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arren\AppData\Local\Microsoft\Windows\Temporary Internet Files\Content.IE5\MP321RS9\MC900198265[1].wmf"/>
                    <pic:cNvPicPr>
                      <a:picLocks noChangeAspect="1" noChangeArrowheads="1"/>
                    </pic:cNvPicPr>
                  </pic:nvPicPr>
                  <pic:blipFill>
                    <a:blip r:embed="rId30" cstate="print"/>
                    <a:srcRect/>
                    <a:stretch>
                      <a:fillRect/>
                    </a:stretch>
                  </pic:blipFill>
                  <pic:spPr bwMode="auto">
                    <a:xfrm>
                      <a:off x="0" y="0"/>
                      <a:ext cx="1816735" cy="1798955"/>
                    </a:xfrm>
                    <a:prstGeom prst="rect">
                      <a:avLst/>
                    </a:prstGeom>
                    <a:noFill/>
                    <a:ln w="9525">
                      <a:noFill/>
                      <a:miter lim="800000"/>
                      <a:headEnd/>
                      <a:tailEnd/>
                    </a:ln>
                  </pic:spPr>
                </pic:pic>
              </a:graphicData>
            </a:graphic>
          </wp:anchor>
        </w:drawing>
      </w:r>
      <w:r w:rsidR="00DE0C4A" w:rsidRPr="006A57D3">
        <w:t xml:space="preserve">An ethical organization is able to balance the rights of employees with the rights of the employer. The personal rights of each party may seem to conflict at times, and the privacy laws vary between states. This is why privacy policies are so important. Instituting clear privacy policies will prevent any confusion between employees and employers. When creating policies, employers need to remember that they are obligated to provide employees with a safe work environment that is free from harassment, </w:t>
      </w:r>
      <w:r w:rsidR="00150324">
        <w:t>but</w:t>
      </w:r>
      <w:r w:rsidR="00DE0C4A" w:rsidRPr="006A57D3">
        <w:t xml:space="preserve"> this may require what some people </w:t>
      </w:r>
      <w:r w:rsidR="00150324">
        <w:t xml:space="preserve">will </w:t>
      </w:r>
      <w:r w:rsidR="00DE0C4A" w:rsidRPr="006A57D3">
        <w:t xml:space="preserve">consider </w:t>
      </w:r>
      <w:r w:rsidR="00150324">
        <w:t xml:space="preserve">to be </w:t>
      </w:r>
      <w:r w:rsidR="00DE0C4A" w:rsidRPr="006A57D3">
        <w:t>an invasion of privacy.</w:t>
      </w:r>
    </w:p>
    <w:p w14:paraId="0334395B" w14:textId="77777777" w:rsidR="00A469E1" w:rsidRPr="006A57D3" w:rsidRDefault="00A469E1" w:rsidP="00DE0C4A">
      <w:pPr>
        <w:rPr>
          <w:rFonts w:asciiTheme="minorHAnsi" w:hAnsiTheme="minorHAnsi"/>
        </w:rPr>
      </w:pPr>
    </w:p>
    <w:p w14:paraId="05891A26" w14:textId="77777777" w:rsidR="00B61642" w:rsidRPr="006A57D3" w:rsidRDefault="00B61642" w:rsidP="00DE0C4A">
      <w:pPr>
        <w:rPr>
          <w:rFonts w:asciiTheme="minorHAnsi" w:hAnsiTheme="minorHAnsi"/>
        </w:rPr>
      </w:pPr>
    </w:p>
    <w:p w14:paraId="77BCDF39" w14:textId="24A2D923" w:rsidR="00DE0C4A" w:rsidRPr="006A57D3" w:rsidRDefault="00DE0C4A" w:rsidP="00DE0C4A">
      <w:pPr>
        <w:pStyle w:val="Heading2"/>
      </w:pPr>
      <w:bookmarkStart w:id="47" w:name="_Toc116473908"/>
      <w:r w:rsidRPr="006A57D3">
        <w:t>Privacy Policies</w:t>
      </w:r>
      <w:bookmarkEnd w:id="47"/>
    </w:p>
    <w:p w14:paraId="23CC801D" w14:textId="158C3F35" w:rsidR="00DE0C4A" w:rsidRPr="006A57D3" w:rsidRDefault="00B61642" w:rsidP="00DE0C4A">
      <w:r w:rsidRPr="006A57D3">
        <w:rPr>
          <w:noProof/>
          <w:lang w:val="en-CA" w:eastAsia="en-CA" w:bidi="ar-SA"/>
        </w:rPr>
        <w:drawing>
          <wp:anchor distT="0" distB="0" distL="114300" distR="114300" simplePos="0" relativeHeight="251606016" behindDoc="0" locked="0" layoutInCell="1" allowOverlap="1" wp14:anchorId="56170CB3" wp14:editId="6F838321">
            <wp:simplePos x="0" y="0"/>
            <wp:positionH relativeFrom="margin">
              <wp:posOffset>3810</wp:posOffset>
            </wp:positionH>
            <wp:positionV relativeFrom="margin">
              <wp:posOffset>4389120</wp:posOffset>
            </wp:positionV>
            <wp:extent cx="1202055" cy="1228725"/>
            <wp:effectExtent l="19050" t="0" r="0" b="0"/>
            <wp:wrapSquare wrapText="bothSides"/>
            <wp:docPr id="19" name="Picture 16" descr="C:\Users\Lori\AppData\Local\Microsoft\Windows\Temporary Internet Files\Content.IE5\G15NUO6Y\MC900282916[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Lori\AppData\Local\Microsoft\Windows\Temporary Internet Files\Content.IE5\G15NUO6Y\MC900282916[1].wmf"/>
                    <pic:cNvPicPr>
                      <a:picLocks noChangeAspect="1" noChangeArrowheads="1"/>
                    </pic:cNvPicPr>
                  </pic:nvPicPr>
                  <pic:blipFill>
                    <a:blip r:embed="rId31" cstate="print"/>
                    <a:srcRect/>
                    <a:stretch>
                      <a:fillRect/>
                    </a:stretch>
                  </pic:blipFill>
                  <pic:spPr bwMode="auto">
                    <a:xfrm>
                      <a:off x="0" y="0"/>
                      <a:ext cx="1202055" cy="1228725"/>
                    </a:xfrm>
                    <a:prstGeom prst="rect">
                      <a:avLst/>
                    </a:prstGeom>
                    <a:noFill/>
                    <a:ln w="9525">
                      <a:noFill/>
                      <a:miter lim="800000"/>
                      <a:headEnd/>
                      <a:tailEnd/>
                    </a:ln>
                  </pic:spPr>
                </pic:pic>
              </a:graphicData>
            </a:graphic>
          </wp:anchor>
        </w:drawing>
      </w:r>
      <w:r w:rsidR="00DE0C4A" w:rsidRPr="006A57D3">
        <w:t>Employee privacy is a tangled legal issue. Companies collect detailed personal information about their employees for background checks and other reasons</w:t>
      </w:r>
      <w:r w:rsidR="00150324">
        <w:t xml:space="preserve">; however, </w:t>
      </w:r>
      <w:r w:rsidR="00DE0C4A" w:rsidRPr="006A57D3">
        <w:t xml:space="preserve">they </w:t>
      </w:r>
      <w:r w:rsidR="00150324">
        <w:t xml:space="preserve">will </w:t>
      </w:r>
      <w:r w:rsidR="00DE0C4A" w:rsidRPr="006A57D3">
        <w:t>need to clearly state the purpose of collecting this information and how it will be used in their privacy policy. Personal information must be protected and kept confidential, and the employees need to agree to the background checks.</w:t>
      </w:r>
    </w:p>
    <w:p w14:paraId="775BB12C" w14:textId="5BCCA643" w:rsidR="00DE0C4A" w:rsidRPr="006A57D3" w:rsidRDefault="00DE0C4A" w:rsidP="00DE0C4A">
      <w:r w:rsidRPr="006A57D3">
        <w:t>Surveillance, drug testing, and searches are points of contention for many employees</w:t>
      </w:r>
      <w:r w:rsidR="00204200">
        <w:t xml:space="preserve"> that</w:t>
      </w:r>
      <w:r w:rsidRPr="006A57D3">
        <w:t xml:space="preserve"> need to be addressed in privacy policies. Employees argue that they have the right to personal privacy at work, but there are limits to their privacy</w:t>
      </w:r>
      <w:r w:rsidR="00204200">
        <w:t>,</w:t>
      </w:r>
      <w:r w:rsidRPr="006A57D3">
        <w:t xml:space="preserve"> as more businesses take drastic measures to prevent theft and harassment. </w:t>
      </w:r>
    </w:p>
    <w:p w14:paraId="13A8E09E" w14:textId="502D637C" w:rsidR="00DE0C4A" w:rsidRPr="006A57D3" w:rsidRDefault="00DE0C4A" w:rsidP="00DE0C4A">
      <w:r w:rsidRPr="006A57D3">
        <w:rPr>
          <w:b/>
        </w:rPr>
        <w:t>Surveillance</w:t>
      </w:r>
      <w:r w:rsidRPr="006A57D3">
        <w:t xml:space="preserve">: Organizations routinely monitor the phone and Internet usage of their employees while they are at work.  Legally, these steps are protected in many </w:t>
      </w:r>
      <w:r w:rsidR="00CE617D" w:rsidRPr="006A57D3">
        <w:t xml:space="preserve">countries </w:t>
      </w:r>
      <w:r w:rsidRPr="006A57D3">
        <w:t>because the company phones and Internet are company property. Security cameras are also used to ensure the safety of employees. Experts advise employers to include</w:t>
      </w:r>
      <w:r w:rsidR="00E43778">
        <w:t>,</w:t>
      </w:r>
      <w:r w:rsidRPr="006A57D3">
        <w:t xml:space="preserve"> in their privacy policies</w:t>
      </w:r>
      <w:r w:rsidR="00E43778">
        <w:t>,</w:t>
      </w:r>
      <w:r w:rsidRPr="006A57D3">
        <w:t xml:space="preserve"> a warning to employees that they will be monitored. There are limits to the use of cameras. For example, cameras are not allowed in locker rooms or bathrooms. Always check the legal ramifications of using surveillance.</w:t>
      </w:r>
    </w:p>
    <w:p w14:paraId="50BDDC26" w14:textId="7A5A9CC1" w:rsidR="00DE0C4A" w:rsidRPr="006A57D3" w:rsidRDefault="00DE0C4A" w:rsidP="00DE0C4A">
      <w:pPr>
        <w:tabs>
          <w:tab w:val="left" w:pos="1860"/>
        </w:tabs>
      </w:pPr>
      <w:r w:rsidRPr="006A57D3">
        <w:rPr>
          <w:b/>
        </w:rPr>
        <w:t>Drug Testing</w:t>
      </w:r>
      <w:r w:rsidRPr="006A57D3">
        <w:t>: Taking a drug test before beginning a new job is common</w:t>
      </w:r>
      <w:r w:rsidR="00E43778">
        <w:t>. E</w:t>
      </w:r>
      <w:r w:rsidRPr="006A57D3">
        <w:t>mployers also have the right to demand drug tests in the event of an accident or suspicion of drug use. Random drug tests</w:t>
      </w:r>
      <w:r w:rsidR="00E43778">
        <w:t>;</w:t>
      </w:r>
      <w:r w:rsidRPr="006A57D3">
        <w:t xml:space="preserve"> however, </w:t>
      </w:r>
      <w:r w:rsidRPr="006A57D3">
        <w:lastRenderedPageBreak/>
        <w:t>can be contested if they violate employee privacy. The policy on random drug testing need</w:t>
      </w:r>
      <w:r w:rsidR="00E43778">
        <w:t>s</w:t>
      </w:r>
      <w:r w:rsidRPr="006A57D3">
        <w:t xml:space="preserve"> to be reasonable and clearly spelled out. Companies are responsible for keeping drug test results private.</w:t>
      </w:r>
    </w:p>
    <w:p w14:paraId="1EB373F9" w14:textId="603E0F96" w:rsidR="00DE0C4A" w:rsidRPr="006A57D3" w:rsidRDefault="00DE0C4A" w:rsidP="00DE0C4A">
      <w:pPr>
        <w:tabs>
          <w:tab w:val="left" w:pos="1860"/>
        </w:tabs>
      </w:pPr>
      <w:r w:rsidRPr="006A57D3">
        <w:rPr>
          <w:b/>
        </w:rPr>
        <w:t>Searches</w:t>
      </w:r>
      <w:r w:rsidRPr="006A57D3">
        <w:t xml:space="preserve">: Privacy policies </w:t>
      </w:r>
      <w:r w:rsidR="00E43778">
        <w:t>should include a clause</w:t>
      </w:r>
      <w:r w:rsidRPr="006A57D3">
        <w:t xml:space="preserve"> remind</w:t>
      </w:r>
      <w:r w:rsidR="00E43778">
        <w:t xml:space="preserve">ing </w:t>
      </w:r>
      <w:r w:rsidRPr="006A57D3">
        <w:t xml:space="preserve">employees that their workspace and tools are company property, and that </w:t>
      </w:r>
      <w:r w:rsidR="00DC667B">
        <w:t>the company is</w:t>
      </w:r>
      <w:r w:rsidRPr="006A57D3">
        <w:t xml:space="preserve"> not responsible for any lost or damaged personal property. This should prevent any invasion of privacy claims if an employer who suspects theft searches a locker.  Searches should be conducted carefully and with the instruction of senior management.</w:t>
      </w:r>
    </w:p>
    <w:p w14:paraId="6574ECF3" w14:textId="77777777" w:rsidR="00DE0C4A" w:rsidRPr="006A57D3" w:rsidRDefault="00DE0C4A" w:rsidP="00DE0C4A">
      <w:pPr>
        <w:tabs>
          <w:tab w:val="left" w:pos="1860"/>
        </w:tabs>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DE0C4A" w:rsidRPr="006A57D3" w14:paraId="60532653" w14:textId="77777777" w:rsidTr="00DE0C4A">
        <w:tc>
          <w:tcPr>
            <w:tcW w:w="2448" w:type="dxa"/>
            <w:vAlign w:val="center"/>
          </w:tcPr>
          <w:p w14:paraId="51B309C8" w14:textId="77777777" w:rsidR="00DE0C4A" w:rsidRPr="006A57D3" w:rsidRDefault="00DE0C4A" w:rsidP="00DE0C4A">
            <w:pPr>
              <w:rPr>
                <w:b/>
                <w:bCs/>
                <w:color w:val="000000" w:themeColor="text1"/>
              </w:rPr>
            </w:pPr>
            <w:r w:rsidRPr="006A57D3">
              <w:rPr>
                <w:b/>
                <w:bCs/>
                <w:color w:val="000000" w:themeColor="text1"/>
              </w:rPr>
              <w:t xml:space="preserve">Estimated Time </w:t>
            </w:r>
          </w:p>
        </w:tc>
        <w:tc>
          <w:tcPr>
            <w:tcW w:w="7128" w:type="dxa"/>
            <w:vAlign w:val="center"/>
          </w:tcPr>
          <w:p w14:paraId="5C8B1FE3" w14:textId="77777777" w:rsidR="00DE0C4A" w:rsidRPr="006A57D3" w:rsidRDefault="007A5F97" w:rsidP="00DE0C4A">
            <w:pPr>
              <w:rPr>
                <w:bCs/>
                <w:color w:val="000000" w:themeColor="text1"/>
              </w:rPr>
            </w:pPr>
            <w:r w:rsidRPr="006A57D3">
              <w:rPr>
                <w:bCs/>
                <w:color w:val="000000" w:themeColor="text1"/>
              </w:rPr>
              <w:t>1</w:t>
            </w:r>
            <w:r w:rsidR="00DE0C4A" w:rsidRPr="006A57D3">
              <w:rPr>
                <w:bCs/>
                <w:color w:val="000000" w:themeColor="text1"/>
              </w:rPr>
              <w:t>0 minutes</w:t>
            </w:r>
          </w:p>
        </w:tc>
      </w:tr>
      <w:tr w:rsidR="00DE0C4A" w:rsidRPr="006A57D3" w14:paraId="2214CFB6" w14:textId="77777777" w:rsidTr="004E220C">
        <w:tc>
          <w:tcPr>
            <w:tcW w:w="2448" w:type="dxa"/>
            <w:shd w:val="clear" w:color="auto" w:fill="D9D9D9" w:themeFill="background1" w:themeFillShade="D9"/>
            <w:vAlign w:val="center"/>
          </w:tcPr>
          <w:p w14:paraId="70F21657" w14:textId="77777777" w:rsidR="00DE0C4A" w:rsidRPr="006A57D3" w:rsidRDefault="00DE0C4A" w:rsidP="00DE0C4A">
            <w:pPr>
              <w:rPr>
                <w:b/>
                <w:bCs/>
                <w:color w:val="000000" w:themeColor="text1"/>
              </w:rPr>
            </w:pPr>
            <w:r w:rsidRPr="006A57D3">
              <w:rPr>
                <w:b/>
                <w:bCs/>
                <w:color w:val="000000" w:themeColor="text1"/>
              </w:rPr>
              <w:t>Topic Objective</w:t>
            </w:r>
          </w:p>
        </w:tc>
        <w:tc>
          <w:tcPr>
            <w:tcW w:w="7128" w:type="dxa"/>
            <w:shd w:val="clear" w:color="auto" w:fill="D9D9D9" w:themeFill="background1" w:themeFillShade="D9"/>
            <w:vAlign w:val="center"/>
          </w:tcPr>
          <w:p w14:paraId="124FFFCB" w14:textId="77777777" w:rsidR="00DE0C4A" w:rsidRPr="006A57D3" w:rsidRDefault="00DE0C4A" w:rsidP="00DE0C4A">
            <w:pPr>
              <w:rPr>
                <w:color w:val="000000" w:themeColor="text1"/>
              </w:rPr>
            </w:pPr>
            <w:r w:rsidRPr="006A57D3">
              <w:rPr>
                <w:color w:val="000000" w:themeColor="text1"/>
              </w:rPr>
              <w:t xml:space="preserve">Recognize the importance of privacy policies and what they should contain. </w:t>
            </w:r>
          </w:p>
        </w:tc>
      </w:tr>
      <w:tr w:rsidR="00DE0C4A" w:rsidRPr="006A57D3" w14:paraId="32233CA7" w14:textId="77777777" w:rsidTr="00DE0C4A">
        <w:trPr>
          <w:trHeight w:val="1241"/>
        </w:trPr>
        <w:tc>
          <w:tcPr>
            <w:tcW w:w="2448" w:type="dxa"/>
            <w:vAlign w:val="center"/>
          </w:tcPr>
          <w:p w14:paraId="13713F1A" w14:textId="77777777" w:rsidR="00DE0C4A" w:rsidRPr="006A57D3" w:rsidRDefault="00DE0C4A" w:rsidP="00DE0C4A">
            <w:pPr>
              <w:rPr>
                <w:b/>
                <w:bCs/>
                <w:color w:val="000000" w:themeColor="text1"/>
              </w:rPr>
            </w:pPr>
            <w:r w:rsidRPr="006A57D3">
              <w:rPr>
                <w:b/>
                <w:bCs/>
                <w:color w:val="000000" w:themeColor="text1"/>
              </w:rPr>
              <w:t>Topic Summary</w:t>
            </w:r>
          </w:p>
        </w:tc>
        <w:tc>
          <w:tcPr>
            <w:tcW w:w="7128" w:type="dxa"/>
            <w:vAlign w:val="center"/>
          </w:tcPr>
          <w:p w14:paraId="7A8E94F2" w14:textId="77777777" w:rsidR="00DE0C4A" w:rsidRPr="006A57D3" w:rsidRDefault="00DE0C4A" w:rsidP="00DE0C4A">
            <w:pPr>
              <w:rPr>
                <w:color w:val="000000" w:themeColor="text1"/>
              </w:rPr>
            </w:pPr>
            <w:r w:rsidRPr="006A57D3">
              <w:rPr>
                <w:color w:val="000000" w:themeColor="text1"/>
              </w:rPr>
              <w:t>Privacy Policies</w:t>
            </w:r>
          </w:p>
          <w:p w14:paraId="4AF4F336" w14:textId="77777777" w:rsidR="00DE0C4A" w:rsidRPr="006A57D3" w:rsidRDefault="00DE0C4A" w:rsidP="00DE0C4A">
            <w:pPr>
              <w:rPr>
                <w:color w:val="000000" w:themeColor="text1"/>
              </w:rPr>
            </w:pPr>
            <w:r w:rsidRPr="006A57D3">
              <w:rPr>
                <w:color w:val="000000" w:themeColor="text1"/>
              </w:rPr>
              <w:t xml:space="preserve">Identify issues that privacy policies need to address. </w:t>
            </w:r>
          </w:p>
        </w:tc>
      </w:tr>
      <w:tr w:rsidR="00DE0C4A" w:rsidRPr="006A57D3" w14:paraId="1219493E" w14:textId="77777777" w:rsidTr="004E220C">
        <w:tc>
          <w:tcPr>
            <w:tcW w:w="2448" w:type="dxa"/>
            <w:shd w:val="clear" w:color="auto" w:fill="D9D9D9" w:themeFill="background1" w:themeFillShade="D9"/>
            <w:vAlign w:val="center"/>
          </w:tcPr>
          <w:p w14:paraId="0CDAAAF0" w14:textId="77777777" w:rsidR="00DE0C4A" w:rsidRPr="006A57D3" w:rsidRDefault="00DE0C4A" w:rsidP="00DE0C4A">
            <w:pPr>
              <w:rPr>
                <w:b/>
                <w:bCs/>
                <w:color w:val="000000" w:themeColor="text1"/>
              </w:rPr>
            </w:pPr>
            <w:r w:rsidRPr="006A57D3">
              <w:rPr>
                <w:b/>
                <w:bCs/>
                <w:color w:val="000000" w:themeColor="text1"/>
              </w:rPr>
              <w:t>Materials Required</w:t>
            </w:r>
          </w:p>
        </w:tc>
        <w:tc>
          <w:tcPr>
            <w:tcW w:w="7128" w:type="dxa"/>
            <w:shd w:val="clear" w:color="auto" w:fill="D9D9D9" w:themeFill="background1" w:themeFillShade="D9"/>
            <w:vAlign w:val="center"/>
          </w:tcPr>
          <w:p w14:paraId="3BDC6B9D" w14:textId="4C8F308E" w:rsidR="00DE0C4A" w:rsidRPr="006A57D3" w:rsidRDefault="00000000" w:rsidP="00DE0C4A">
            <w:pPr>
              <w:rPr>
                <w:color w:val="000000" w:themeColor="text1"/>
              </w:rPr>
            </w:pPr>
            <w:hyperlink w:anchor="_Worksheet:_Privacy_Policy" w:history="1">
              <w:r w:rsidR="00DC667B" w:rsidRPr="00E43778">
                <w:rPr>
                  <w:rStyle w:val="Hyperlink"/>
                </w:rPr>
                <w:t xml:space="preserve">Worksheet </w:t>
              </w:r>
              <w:r w:rsidR="003720C5" w:rsidRPr="00E43778">
                <w:rPr>
                  <w:rStyle w:val="Hyperlink"/>
                </w:rPr>
                <w:t>6</w:t>
              </w:r>
              <w:r w:rsidR="00DC667B" w:rsidRPr="00E43778">
                <w:rPr>
                  <w:rStyle w:val="Hyperlink"/>
                </w:rPr>
                <w:t xml:space="preserve">: </w:t>
              </w:r>
              <w:r w:rsidR="003720C5" w:rsidRPr="00E43778">
                <w:rPr>
                  <w:rStyle w:val="Hyperlink"/>
                </w:rPr>
                <w:t>Privacy Policy</w:t>
              </w:r>
            </w:hyperlink>
          </w:p>
        </w:tc>
      </w:tr>
      <w:tr w:rsidR="00DE0C4A" w:rsidRPr="006A57D3" w14:paraId="2C75A479" w14:textId="77777777" w:rsidTr="00DE0C4A">
        <w:trPr>
          <w:trHeight w:val="440"/>
        </w:trPr>
        <w:tc>
          <w:tcPr>
            <w:tcW w:w="2448" w:type="dxa"/>
            <w:vAlign w:val="center"/>
          </w:tcPr>
          <w:p w14:paraId="6F1B95E1" w14:textId="77777777" w:rsidR="00DE0C4A" w:rsidRPr="006A57D3" w:rsidRDefault="00DE0C4A" w:rsidP="00DE0C4A">
            <w:pPr>
              <w:rPr>
                <w:b/>
                <w:bCs/>
                <w:color w:val="000000" w:themeColor="text1"/>
              </w:rPr>
            </w:pPr>
            <w:r w:rsidRPr="006A57D3">
              <w:rPr>
                <w:b/>
                <w:bCs/>
                <w:color w:val="000000" w:themeColor="text1"/>
              </w:rPr>
              <w:t>Planning Checklist</w:t>
            </w:r>
          </w:p>
        </w:tc>
        <w:tc>
          <w:tcPr>
            <w:tcW w:w="7128" w:type="dxa"/>
            <w:vAlign w:val="center"/>
          </w:tcPr>
          <w:p w14:paraId="1051C816" w14:textId="77777777" w:rsidR="00DE0C4A" w:rsidRPr="006A57D3" w:rsidRDefault="00DE0C4A" w:rsidP="00DE0C4A">
            <w:pPr>
              <w:rPr>
                <w:color w:val="000000" w:themeColor="text1"/>
              </w:rPr>
            </w:pPr>
            <w:r w:rsidRPr="006A57D3">
              <w:rPr>
                <w:color w:val="000000" w:themeColor="text1"/>
              </w:rPr>
              <w:t>None</w:t>
            </w:r>
          </w:p>
        </w:tc>
      </w:tr>
      <w:tr w:rsidR="00DE0C4A" w:rsidRPr="006A57D3" w14:paraId="434AB8D5" w14:textId="77777777" w:rsidTr="004E220C">
        <w:tc>
          <w:tcPr>
            <w:tcW w:w="2448" w:type="dxa"/>
            <w:shd w:val="clear" w:color="auto" w:fill="D9D9D9" w:themeFill="background1" w:themeFillShade="D9"/>
            <w:vAlign w:val="center"/>
          </w:tcPr>
          <w:p w14:paraId="38337D70" w14:textId="77777777" w:rsidR="00DE0C4A" w:rsidRPr="006A57D3" w:rsidRDefault="00DE0C4A" w:rsidP="00DE0C4A">
            <w:pPr>
              <w:rPr>
                <w:b/>
                <w:bCs/>
                <w:color w:val="000000" w:themeColor="text1"/>
              </w:rPr>
            </w:pPr>
            <w:r w:rsidRPr="006A57D3">
              <w:rPr>
                <w:b/>
                <w:bCs/>
                <w:color w:val="000000" w:themeColor="text1"/>
              </w:rPr>
              <w:t>Recommended Activity</w:t>
            </w:r>
          </w:p>
        </w:tc>
        <w:tc>
          <w:tcPr>
            <w:tcW w:w="7128" w:type="dxa"/>
            <w:shd w:val="clear" w:color="auto" w:fill="D9D9D9" w:themeFill="background1" w:themeFillShade="D9"/>
            <w:vAlign w:val="center"/>
          </w:tcPr>
          <w:p w14:paraId="2A601678" w14:textId="77777777" w:rsidR="00DE0C4A" w:rsidRPr="006A57D3" w:rsidRDefault="00DE0C4A" w:rsidP="00DE0C4A">
            <w:pPr>
              <w:rPr>
                <w:color w:val="000000" w:themeColor="text1"/>
              </w:rPr>
            </w:pPr>
            <w:r w:rsidRPr="006A57D3">
              <w:rPr>
                <w:color w:val="000000" w:themeColor="text1"/>
              </w:rPr>
              <w:t xml:space="preserve">Complete the worksheet individually. Share one of your privacy policies with the rest of the class. </w:t>
            </w:r>
          </w:p>
        </w:tc>
      </w:tr>
      <w:tr w:rsidR="00DE0C4A" w:rsidRPr="006A57D3" w14:paraId="1B8A6EFC" w14:textId="77777777" w:rsidTr="00DE0C4A">
        <w:tc>
          <w:tcPr>
            <w:tcW w:w="2448" w:type="dxa"/>
            <w:vAlign w:val="center"/>
          </w:tcPr>
          <w:p w14:paraId="24A1A8E9" w14:textId="77777777" w:rsidR="00DE0C4A" w:rsidRPr="006A57D3" w:rsidRDefault="00DE0C4A" w:rsidP="00DE0C4A">
            <w:pPr>
              <w:rPr>
                <w:b/>
                <w:bCs/>
                <w:color w:val="000000" w:themeColor="text1"/>
              </w:rPr>
            </w:pPr>
            <w:r w:rsidRPr="006A57D3">
              <w:rPr>
                <w:b/>
                <w:bCs/>
                <w:color w:val="000000" w:themeColor="text1"/>
              </w:rPr>
              <w:t>Stories to Share</w:t>
            </w:r>
          </w:p>
        </w:tc>
        <w:tc>
          <w:tcPr>
            <w:tcW w:w="7128" w:type="dxa"/>
            <w:vAlign w:val="center"/>
          </w:tcPr>
          <w:p w14:paraId="68D9AAD7" w14:textId="77777777" w:rsidR="00DE0C4A" w:rsidRPr="006A57D3" w:rsidRDefault="00DE0C4A" w:rsidP="00DE0C4A">
            <w:pPr>
              <w:rPr>
                <w:color w:val="000000" w:themeColor="text1"/>
              </w:rPr>
            </w:pPr>
            <w:r w:rsidRPr="006A57D3">
              <w:rPr>
                <w:color w:val="000000" w:themeColor="text1"/>
              </w:rPr>
              <w:t xml:space="preserve">Share the news story below to indicate how many companies are monitoring their employees. </w:t>
            </w:r>
          </w:p>
          <w:p w14:paraId="017BDCCA" w14:textId="77777777" w:rsidR="00DE0C4A" w:rsidRDefault="00000000" w:rsidP="00DE0C4A">
            <w:hyperlink r:id="rId32" w:history="1">
              <w:r w:rsidR="00187AE4" w:rsidRPr="00F66D46">
                <w:rPr>
                  <w:rStyle w:val="Hyperlink"/>
                </w:rPr>
                <w:t>https://www.inc.com/will-yakowicz/drones-catch-employees-having-sex-and-other-employee-monitoring-gone-wrong.html</w:t>
              </w:r>
            </w:hyperlink>
          </w:p>
          <w:p w14:paraId="07D1ED54" w14:textId="77777777" w:rsidR="00187AE4" w:rsidRPr="006A57D3" w:rsidRDefault="00187AE4" w:rsidP="00DE0C4A">
            <w:pPr>
              <w:rPr>
                <w:color w:val="000000" w:themeColor="text1"/>
              </w:rPr>
            </w:pPr>
          </w:p>
        </w:tc>
      </w:tr>
      <w:tr w:rsidR="00DE0C4A" w:rsidRPr="006A57D3" w14:paraId="57AC0431" w14:textId="77777777" w:rsidTr="004E220C">
        <w:tc>
          <w:tcPr>
            <w:tcW w:w="2448" w:type="dxa"/>
            <w:shd w:val="clear" w:color="auto" w:fill="D9D9D9" w:themeFill="background1" w:themeFillShade="D9"/>
            <w:vAlign w:val="center"/>
          </w:tcPr>
          <w:p w14:paraId="28D072C2" w14:textId="77777777" w:rsidR="00DE0C4A" w:rsidRPr="006A57D3" w:rsidRDefault="00DE0C4A" w:rsidP="00DE0C4A">
            <w:pPr>
              <w:rPr>
                <w:b/>
                <w:bCs/>
                <w:color w:val="000000" w:themeColor="text1"/>
              </w:rPr>
            </w:pPr>
            <w:r w:rsidRPr="006A57D3">
              <w:rPr>
                <w:b/>
                <w:bCs/>
                <w:color w:val="000000" w:themeColor="text1"/>
              </w:rPr>
              <w:t>Delivery Tips</w:t>
            </w:r>
          </w:p>
        </w:tc>
        <w:tc>
          <w:tcPr>
            <w:tcW w:w="7128" w:type="dxa"/>
            <w:shd w:val="clear" w:color="auto" w:fill="D9D9D9" w:themeFill="background1" w:themeFillShade="D9"/>
            <w:vAlign w:val="center"/>
          </w:tcPr>
          <w:p w14:paraId="5FCF36F5" w14:textId="77777777" w:rsidR="00DE0C4A" w:rsidRPr="006A57D3" w:rsidRDefault="00DE0C4A" w:rsidP="00DE0C4A">
            <w:pPr>
              <w:rPr>
                <w:color w:val="000000" w:themeColor="text1"/>
              </w:rPr>
            </w:pPr>
            <w:r w:rsidRPr="006A57D3">
              <w:rPr>
                <w:color w:val="000000" w:themeColor="text1"/>
              </w:rPr>
              <w:t>You can skip the class discussion, if time runs out.</w:t>
            </w:r>
          </w:p>
          <w:p w14:paraId="2B7C3939" w14:textId="77777777" w:rsidR="00DE0C4A" w:rsidRPr="006A57D3" w:rsidRDefault="00DE0C4A" w:rsidP="00DE0C4A">
            <w:pPr>
              <w:rPr>
                <w:color w:val="000000" w:themeColor="text1"/>
              </w:rPr>
            </w:pPr>
            <w:r w:rsidRPr="006A57D3">
              <w:rPr>
                <w:color w:val="000000" w:themeColor="text1"/>
              </w:rPr>
              <w:t>You may want to show an example of a privacy policy.</w:t>
            </w:r>
          </w:p>
        </w:tc>
      </w:tr>
      <w:tr w:rsidR="00DE0C4A" w:rsidRPr="006A57D3" w14:paraId="72EDD18B" w14:textId="77777777" w:rsidTr="00DE0C4A">
        <w:tc>
          <w:tcPr>
            <w:tcW w:w="2448" w:type="dxa"/>
            <w:vAlign w:val="center"/>
          </w:tcPr>
          <w:p w14:paraId="7D29A663" w14:textId="77777777" w:rsidR="00DE0C4A" w:rsidRPr="006A57D3" w:rsidRDefault="00DE0C4A" w:rsidP="00DE0C4A">
            <w:pPr>
              <w:rPr>
                <w:b/>
                <w:bCs/>
                <w:color w:val="000000" w:themeColor="text1"/>
              </w:rPr>
            </w:pPr>
            <w:r w:rsidRPr="006A57D3">
              <w:rPr>
                <w:b/>
                <w:bCs/>
                <w:color w:val="000000" w:themeColor="text1"/>
              </w:rPr>
              <w:t>Review Questions</w:t>
            </w:r>
          </w:p>
        </w:tc>
        <w:tc>
          <w:tcPr>
            <w:tcW w:w="7128" w:type="dxa"/>
            <w:vAlign w:val="center"/>
          </w:tcPr>
          <w:p w14:paraId="41E114F5" w14:textId="77777777" w:rsidR="00DE0C4A" w:rsidRPr="006A57D3" w:rsidRDefault="00DE0C4A" w:rsidP="00DE0C4A">
            <w:pPr>
              <w:rPr>
                <w:color w:val="000000" w:themeColor="text1"/>
              </w:rPr>
            </w:pPr>
            <w:r w:rsidRPr="006A57D3">
              <w:rPr>
                <w:color w:val="000000" w:themeColor="text1"/>
              </w:rPr>
              <w:t>Can companies legally conduct searches?</w:t>
            </w:r>
          </w:p>
        </w:tc>
      </w:tr>
    </w:tbl>
    <w:p w14:paraId="288CB9D5" w14:textId="77777777" w:rsidR="00F75203" w:rsidRPr="006A57D3" w:rsidRDefault="00F75203" w:rsidP="00DE0C4A"/>
    <w:p w14:paraId="39C1EF6E" w14:textId="77777777" w:rsidR="00F75203" w:rsidRPr="006A57D3" w:rsidRDefault="00F75203">
      <w:pPr>
        <w:spacing w:after="0" w:line="240" w:lineRule="auto"/>
      </w:pPr>
      <w:r w:rsidRPr="006A57D3">
        <w:br w:type="page"/>
      </w:r>
    </w:p>
    <w:p w14:paraId="600B1AA3" w14:textId="77777777" w:rsidR="00DE0C4A" w:rsidRPr="006A57D3" w:rsidRDefault="00DE0C4A" w:rsidP="00DE0C4A">
      <w:pPr>
        <w:pStyle w:val="Heading2"/>
      </w:pPr>
      <w:bookmarkStart w:id="48" w:name="_Toc116473909"/>
      <w:r w:rsidRPr="006A57D3">
        <w:lastRenderedPageBreak/>
        <w:t>Harassment Issues</w:t>
      </w:r>
      <w:bookmarkEnd w:id="48"/>
    </w:p>
    <w:p w14:paraId="2509CA97" w14:textId="3BD3094B" w:rsidR="00DE0C4A" w:rsidRPr="006A57D3" w:rsidRDefault="00F75203" w:rsidP="00DE0C4A">
      <w:r w:rsidRPr="006A57D3">
        <w:rPr>
          <w:noProof/>
          <w:lang w:val="en-CA" w:eastAsia="en-CA" w:bidi="ar-SA"/>
        </w:rPr>
        <w:drawing>
          <wp:anchor distT="0" distB="0" distL="114300" distR="114300" simplePos="0" relativeHeight="251617280" behindDoc="0" locked="0" layoutInCell="1" allowOverlap="1" wp14:anchorId="6F9D7594" wp14:editId="57DB48EF">
            <wp:simplePos x="0" y="0"/>
            <wp:positionH relativeFrom="margin">
              <wp:align>left</wp:align>
            </wp:positionH>
            <wp:positionV relativeFrom="margin">
              <wp:posOffset>325755</wp:posOffset>
            </wp:positionV>
            <wp:extent cx="1014095" cy="1057275"/>
            <wp:effectExtent l="19050" t="0" r="0" b="0"/>
            <wp:wrapSquare wrapText="bothSides"/>
            <wp:docPr id="36" name="Picture 13" descr="C:\Users\Darren\AppData\Local\Microsoft\Windows\Temporary Internet Files\Content.IE5\MP321RS9\MC900055019[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arren\AppData\Local\Microsoft\Windows\Temporary Internet Files\Content.IE5\MP321RS9\MC900055019[1].wmf"/>
                    <pic:cNvPicPr>
                      <a:picLocks noChangeAspect="1" noChangeArrowheads="1"/>
                    </pic:cNvPicPr>
                  </pic:nvPicPr>
                  <pic:blipFill>
                    <a:blip r:embed="rId33" cstate="print"/>
                    <a:srcRect/>
                    <a:stretch>
                      <a:fillRect/>
                    </a:stretch>
                  </pic:blipFill>
                  <pic:spPr bwMode="auto">
                    <a:xfrm>
                      <a:off x="0" y="0"/>
                      <a:ext cx="1014095" cy="1057275"/>
                    </a:xfrm>
                    <a:prstGeom prst="rect">
                      <a:avLst/>
                    </a:prstGeom>
                    <a:noFill/>
                    <a:ln w="9525">
                      <a:noFill/>
                      <a:miter lim="800000"/>
                      <a:headEnd/>
                      <a:tailEnd/>
                    </a:ln>
                  </pic:spPr>
                </pic:pic>
              </a:graphicData>
            </a:graphic>
          </wp:anchor>
        </w:drawing>
      </w:r>
      <w:bookmarkStart w:id="49" w:name="_Hlk66344498"/>
      <w:r w:rsidR="00DE0C4A" w:rsidRPr="006A57D3">
        <w:t xml:space="preserve">Companies are legally bound to provide a safe working environment for all of their employees. </w:t>
      </w:r>
      <w:bookmarkEnd w:id="49"/>
      <w:r w:rsidR="00DE0C4A" w:rsidRPr="006A57D3">
        <w:t xml:space="preserve">Employees can sue their employers for not protecting them from harassment. The EEOC protects the rights of individuals from discrimination and harassment, regardless of ethnicity, sex, religion, sexual orientation, disability, age, etc. An employee who feels threatened or uncomfortable by any statement, gesture, or action may be experiencing harassment. </w:t>
      </w:r>
      <w:r w:rsidR="00E43778">
        <w:t>Creating a</w:t>
      </w:r>
      <w:r w:rsidR="00DE0C4A" w:rsidRPr="006A57D3">
        <w:t xml:space="preserve">n anti-harassment policy and </w:t>
      </w:r>
      <w:r w:rsidR="00E43778">
        <w:t xml:space="preserve">implementing </w:t>
      </w:r>
      <w:r w:rsidR="00DE0C4A" w:rsidRPr="006A57D3">
        <w:t xml:space="preserve">training in </w:t>
      </w:r>
      <w:r w:rsidR="00E43778">
        <w:t xml:space="preserve">workplace </w:t>
      </w:r>
      <w:r w:rsidR="00DE0C4A" w:rsidRPr="006A57D3">
        <w:t xml:space="preserve">harassment will help prevent harassment and protect the organization. Any harassment in the workplace needs to be confronted immediately and the rights of the harassed employee protected. </w:t>
      </w:r>
    </w:p>
    <w:p w14:paraId="03ADC180" w14:textId="77777777" w:rsidR="00B61642" w:rsidRPr="006A57D3" w:rsidRDefault="00B61642" w:rsidP="00DE0C4A"/>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DE0C4A" w:rsidRPr="006A57D3" w14:paraId="4E7DE179" w14:textId="77777777" w:rsidTr="00DE0C4A">
        <w:tc>
          <w:tcPr>
            <w:tcW w:w="2448" w:type="dxa"/>
            <w:vAlign w:val="center"/>
          </w:tcPr>
          <w:p w14:paraId="3BE4F948" w14:textId="77777777" w:rsidR="00DE0C4A" w:rsidRPr="006A57D3" w:rsidRDefault="00DE0C4A" w:rsidP="00DE0C4A">
            <w:pPr>
              <w:rPr>
                <w:b/>
                <w:bCs/>
                <w:color w:val="000000" w:themeColor="text1"/>
              </w:rPr>
            </w:pPr>
            <w:r w:rsidRPr="006A57D3">
              <w:rPr>
                <w:b/>
                <w:bCs/>
                <w:color w:val="000000" w:themeColor="text1"/>
              </w:rPr>
              <w:t xml:space="preserve">Estimated Time </w:t>
            </w:r>
          </w:p>
        </w:tc>
        <w:tc>
          <w:tcPr>
            <w:tcW w:w="7128" w:type="dxa"/>
            <w:vAlign w:val="center"/>
          </w:tcPr>
          <w:p w14:paraId="5A3C1852" w14:textId="77777777" w:rsidR="00DE0C4A" w:rsidRPr="006A57D3" w:rsidRDefault="007A5F97" w:rsidP="00DE0C4A">
            <w:pPr>
              <w:rPr>
                <w:bCs/>
                <w:color w:val="000000" w:themeColor="text1"/>
              </w:rPr>
            </w:pPr>
            <w:r w:rsidRPr="006A57D3">
              <w:rPr>
                <w:bCs/>
                <w:color w:val="000000" w:themeColor="text1"/>
              </w:rPr>
              <w:t>1</w:t>
            </w:r>
            <w:r w:rsidR="00DE0C4A" w:rsidRPr="006A57D3">
              <w:rPr>
                <w:bCs/>
                <w:color w:val="000000" w:themeColor="text1"/>
              </w:rPr>
              <w:t>0 minutes</w:t>
            </w:r>
          </w:p>
        </w:tc>
      </w:tr>
      <w:tr w:rsidR="00DE0C4A" w:rsidRPr="006A57D3" w14:paraId="452BBD8F" w14:textId="77777777" w:rsidTr="004E220C">
        <w:tc>
          <w:tcPr>
            <w:tcW w:w="2448" w:type="dxa"/>
            <w:shd w:val="clear" w:color="auto" w:fill="D9D9D9" w:themeFill="background1" w:themeFillShade="D9"/>
            <w:vAlign w:val="center"/>
          </w:tcPr>
          <w:p w14:paraId="4E3FB712" w14:textId="77777777" w:rsidR="00DE0C4A" w:rsidRPr="006A57D3" w:rsidRDefault="00DE0C4A" w:rsidP="00DE0C4A">
            <w:pPr>
              <w:rPr>
                <w:b/>
                <w:bCs/>
                <w:color w:val="000000" w:themeColor="text1"/>
              </w:rPr>
            </w:pPr>
            <w:r w:rsidRPr="006A57D3">
              <w:rPr>
                <w:b/>
                <w:bCs/>
                <w:color w:val="000000" w:themeColor="text1"/>
              </w:rPr>
              <w:t>Topic Objective</w:t>
            </w:r>
          </w:p>
        </w:tc>
        <w:tc>
          <w:tcPr>
            <w:tcW w:w="7128" w:type="dxa"/>
            <w:shd w:val="clear" w:color="auto" w:fill="D9D9D9" w:themeFill="background1" w:themeFillShade="D9"/>
            <w:vAlign w:val="center"/>
          </w:tcPr>
          <w:p w14:paraId="7D5F1EC1" w14:textId="77777777" w:rsidR="00DE0C4A" w:rsidRPr="006A57D3" w:rsidRDefault="00DE0C4A" w:rsidP="00DE0C4A">
            <w:pPr>
              <w:rPr>
                <w:color w:val="000000" w:themeColor="text1"/>
              </w:rPr>
            </w:pPr>
            <w:r w:rsidRPr="006A57D3">
              <w:rPr>
                <w:color w:val="000000" w:themeColor="text1"/>
              </w:rPr>
              <w:t>Outline harassment.</w:t>
            </w:r>
          </w:p>
        </w:tc>
      </w:tr>
      <w:tr w:rsidR="00DE0C4A" w:rsidRPr="006A57D3" w14:paraId="1FE93106" w14:textId="77777777" w:rsidTr="00DE0C4A">
        <w:tc>
          <w:tcPr>
            <w:tcW w:w="2448" w:type="dxa"/>
            <w:vAlign w:val="center"/>
          </w:tcPr>
          <w:p w14:paraId="3A140312" w14:textId="77777777" w:rsidR="00DE0C4A" w:rsidRPr="006A57D3" w:rsidRDefault="00DE0C4A" w:rsidP="00DE0C4A">
            <w:pPr>
              <w:rPr>
                <w:b/>
                <w:bCs/>
                <w:color w:val="000000" w:themeColor="text1"/>
              </w:rPr>
            </w:pPr>
            <w:r w:rsidRPr="006A57D3">
              <w:rPr>
                <w:b/>
                <w:bCs/>
                <w:color w:val="000000" w:themeColor="text1"/>
              </w:rPr>
              <w:t>Topic Summary</w:t>
            </w:r>
          </w:p>
        </w:tc>
        <w:tc>
          <w:tcPr>
            <w:tcW w:w="7128" w:type="dxa"/>
            <w:vAlign w:val="center"/>
          </w:tcPr>
          <w:p w14:paraId="2CC6A780" w14:textId="77777777" w:rsidR="00DE0C4A" w:rsidRPr="006A57D3" w:rsidRDefault="00DE0C4A" w:rsidP="00DE0C4A">
            <w:pPr>
              <w:rPr>
                <w:color w:val="000000" w:themeColor="text1"/>
              </w:rPr>
            </w:pPr>
            <w:r w:rsidRPr="006A57D3">
              <w:rPr>
                <w:color w:val="000000" w:themeColor="text1"/>
              </w:rPr>
              <w:t>Harassment Issues</w:t>
            </w:r>
          </w:p>
          <w:p w14:paraId="5C14AACC" w14:textId="77777777" w:rsidR="00DE0C4A" w:rsidRPr="006A57D3" w:rsidRDefault="00DE0C4A" w:rsidP="00DE0C4A">
            <w:pPr>
              <w:rPr>
                <w:color w:val="000000" w:themeColor="text1"/>
              </w:rPr>
            </w:pPr>
            <w:r w:rsidRPr="006A57D3">
              <w:rPr>
                <w:color w:val="000000" w:themeColor="text1"/>
              </w:rPr>
              <w:t>Use the exercise to understand harassment.</w:t>
            </w:r>
          </w:p>
        </w:tc>
      </w:tr>
      <w:tr w:rsidR="00DE0C4A" w:rsidRPr="006A57D3" w14:paraId="6C22D1A8" w14:textId="77777777" w:rsidTr="004E220C">
        <w:tc>
          <w:tcPr>
            <w:tcW w:w="2448" w:type="dxa"/>
            <w:shd w:val="clear" w:color="auto" w:fill="D9D9D9" w:themeFill="background1" w:themeFillShade="D9"/>
            <w:vAlign w:val="center"/>
          </w:tcPr>
          <w:p w14:paraId="500A6FA5" w14:textId="77777777" w:rsidR="00DE0C4A" w:rsidRPr="006A57D3" w:rsidRDefault="00DE0C4A" w:rsidP="00DE0C4A">
            <w:pPr>
              <w:rPr>
                <w:b/>
                <w:bCs/>
                <w:color w:val="000000" w:themeColor="text1"/>
              </w:rPr>
            </w:pPr>
            <w:r w:rsidRPr="006A57D3">
              <w:rPr>
                <w:b/>
                <w:bCs/>
                <w:color w:val="000000" w:themeColor="text1"/>
              </w:rPr>
              <w:t>Materials Required</w:t>
            </w:r>
          </w:p>
        </w:tc>
        <w:tc>
          <w:tcPr>
            <w:tcW w:w="7128" w:type="dxa"/>
            <w:shd w:val="clear" w:color="auto" w:fill="D9D9D9" w:themeFill="background1" w:themeFillShade="D9"/>
            <w:vAlign w:val="center"/>
          </w:tcPr>
          <w:p w14:paraId="3B69FD2F" w14:textId="6BEEB830" w:rsidR="00DE0C4A" w:rsidRPr="006A57D3" w:rsidRDefault="00000000" w:rsidP="00DE0C4A">
            <w:pPr>
              <w:rPr>
                <w:color w:val="000000" w:themeColor="text1"/>
              </w:rPr>
            </w:pPr>
            <w:hyperlink w:anchor="_Worksheet_7" w:history="1">
              <w:r w:rsidR="00E43778" w:rsidRPr="00E43778">
                <w:rPr>
                  <w:rStyle w:val="Hyperlink"/>
                </w:rPr>
                <w:t xml:space="preserve">Worksheet </w:t>
              </w:r>
              <w:r w:rsidR="003720C5" w:rsidRPr="00E43778">
                <w:rPr>
                  <w:rStyle w:val="Hyperlink"/>
                </w:rPr>
                <w:t>7</w:t>
              </w:r>
              <w:r w:rsidR="00E43778" w:rsidRPr="00E43778">
                <w:rPr>
                  <w:rStyle w:val="Hyperlink"/>
                </w:rPr>
                <w:t xml:space="preserve">: </w:t>
              </w:r>
              <w:r w:rsidR="00DE0C4A" w:rsidRPr="00E43778">
                <w:rPr>
                  <w:rStyle w:val="Hyperlink"/>
                </w:rPr>
                <w:t>Harassment</w:t>
              </w:r>
            </w:hyperlink>
          </w:p>
        </w:tc>
      </w:tr>
      <w:tr w:rsidR="00DE0C4A" w:rsidRPr="006A57D3" w14:paraId="787FBB4E" w14:textId="77777777" w:rsidTr="00DE0C4A">
        <w:trPr>
          <w:trHeight w:val="440"/>
        </w:trPr>
        <w:tc>
          <w:tcPr>
            <w:tcW w:w="2448" w:type="dxa"/>
            <w:vAlign w:val="center"/>
          </w:tcPr>
          <w:p w14:paraId="0ED21537" w14:textId="77777777" w:rsidR="00DE0C4A" w:rsidRPr="006A57D3" w:rsidRDefault="00DE0C4A" w:rsidP="00DE0C4A">
            <w:pPr>
              <w:rPr>
                <w:b/>
                <w:bCs/>
                <w:color w:val="000000" w:themeColor="text1"/>
              </w:rPr>
            </w:pPr>
            <w:r w:rsidRPr="006A57D3">
              <w:rPr>
                <w:b/>
                <w:bCs/>
                <w:color w:val="000000" w:themeColor="text1"/>
              </w:rPr>
              <w:t>Planning Checklist</w:t>
            </w:r>
          </w:p>
        </w:tc>
        <w:tc>
          <w:tcPr>
            <w:tcW w:w="7128" w:type="dxa"/>
            <w:vAlign w:val="center"/>
          </w:tcPr>
          <w:p w14:paraId="2C84AA23" w14:textId="77777777" w:rsidR="00DE0C4A" w:rsidRPr="006A57D3" w:rsidRDefault="00DE0C4A" w:rsidP="00DE0C4A">
            <w:pPr>
              <w:rPr>
                <w:color w:val="000000" w:themeColor="text1"/>
              </w:rPr>
            </w:pPr>
            <w:r w:rsidRPr="006A57D3">
              <w:rPr>
                <w:color w:val="000000" w:themeColor="text1"/>
              </w:rPr>
              <w:t>None</w:t>
            </w:r>
          </w:p>
        </w:tc>
      </w:tr>
      <w:tr w:rsidR="00DE0C4A" w:rsidRPr="006A57D3" w14:paraId="7F29ABB0" w14:textId="77777777" w:rsidTr="004E220C">
        <w:tc>
          <w:tcPr>
            <w:tcW w:w="2448" w:type="dxa"/>
            <w:shd w:val="clear" w:color="auto" w:fill="D9D9D9" w:themeFill="background1" w:themeFillShade="D9"/>
            <w:vAlign w:val="center"/>
          </w:tcPr>
          <w:p w14:paraId="5741A130" w14:textId="77777777" w:rsidR="00DE0C4A" w:rsidRPr="006A57D3" w:rsidRDefault="00DE0C4A" w:rsidP="00DE0C4A">
            <w:pPr>
              <w:rPr>
                <w:b/>
                <w:bCs/>
                <w:color w:val="000000" w:themeColor="text1"/>
              </w:rPr>
            </w:pPr>
            <w:r w:rsidRPr="006A57D3">
              <w:rPr>
                <w:b/>
                <w:bCs/>
                <w:color w:val="000000" w:themeColor="text1"/>
              </w:rPr>
              <w:t>Recommended Activity</w:t>
            </w:r>
          </w:p>
        </w:tc>
        <w:tc>
          <w:tcPr>
            <w:tcW w:w="7128" w:type="dxa"/>
            <w:shd w:val="clear" w:color="auto" w:fill="D9D9D9" w:themeFill="background1" w:themeFillShade="D9"/>
            <w:vAlign w:val="center"/>
          </w:tcPr>
          <w:p w14:paraId="0BD1800A" w14:textId="77777777" w:rsidR="00DE0C4A" w:rsidRPr="006A57D3" w:rsidRDefault="00DE0C4A" w:rsidP="00DE0C4A">
            <w:pPr>
              <w:rPr>
                <w:color w:val="000000" w:themeColor="text1"/>
              </w:rPr>
            </w:pPr>
            <w:r w:rsidRPr="006A57D3">
              <w:rPr>
                <w:color w:val="000000" w:themeColor="text1"/>
              </w:rPr>
              <w:t>Complete the worksheet alone and break into small groups to discuss your answers. Review the concept as a class.</w:t>
            </w:r>
          </w:p>
        </w:tc>
      </w:tr>
      <w:tr w:rsidR="00DE0C4A" w:rsidRPr="006A57D3" w14:paraId="2805CCDD" w14:textId="77777777" w:rsidTr="00DE0C4A">
        <w:tc>
          <w:tcPr>
            <w:tcW w:w="2448" w:type="dxa"/>
            <w:vAlign w:val="center"/>
          </w:tcPr>
          <w:p w14:paraId="7CAC77A5" w14:textId="77777777" w:rsidR="00DE0C4A" w:rsidRPr="006A57D3" w:rsidRDefault="00DE0C4A" w:rsidP="00DE0C4A">
            <w:pPr>
              <w:rPr>
                <w:b/>
                <w:bCs/>
                <w:color w:val="000000" w:themeColor="text1"/>
              </w:rPr>
            </w:pPr>
            <w:r w:rsidRPr="006A57D3">
              <w:rPr>
                <w:b/>
                <w:bCs/>
                <w:color w:val="000000" w:themeColor="text1"/>
              </w:rPr>
              <w:t>Stories to Share</w:t>
            </w:r>
          </w:p>
        </w:tc>
        <w:tc>
          <w:tcPr>
            <w:tcW w:w="7128" w:type="dxa"/>
            <w:vAlign w:val="center"/>
          </w:tcPr>
          <w:p w14:paraId="7F76E6C1" w14:textId="77777777" w:rsidR="00DE0C4A" w:rsidRPr="006A57D3" w:rsidRDefault="00DE0C4A" w:rsidP="00DE0C4A">
            <w:pPr>
              <w:rPr>
                <w:color w:val="000000" w:themeColor="text1"/>
              </w:rPr>
            </w:pPr>
            <w:r w:rsidRPr="006A57D3">
              <w:rPr>
                <w:color w:val="000000" w:themeColor="text1"/>
              </w:rPr>
              <w:t>Remind participants that harassment is determined by the feelings of the harassed. The legal rules governing harassment can be found on the EEOC website.</w:t>
            </w:r>
          </w:p>
          <w:p w14:paraId="0F7F7706" w14:textId="77777777" w:rsidR="00DE0C4A" w:rsidRPr="006A57D3" w:rsidRDefault="00000000" w:rsidP="00DE0C4A">
            <w:pPr>
              <w:rPr>
                <w:color w:val="000000" w:themeColor="text1"/>
              </w:rPr>
            </w:pPr>
            <w:hyperlink r:id="rId34" w:history="1">
              <w:r w:rsidR="00DE0C4A" w:rsidRPr="006A57D3">
                <w:rPr>
                  <w:rStyle w:val="Hyperlink"/>
                  <w:color w:val="000000" w:themeColor="text1"/>
                </w:rPr>
                <w:t>http://www.eeoc.gov/</w:t>
              </w:r>
            </w:hyperlink>
          </w:p>
        </w:tc>
      </w:tr>
      <w:tr w:rsidR="00DE0C4A" w:rsidRPr="006A57D3" w14:paraId="7BE50DCB" w14:textId="77777777" w:rsidTr="004E220C">
        <w:tc>
          <w:tcPr>
            <w:tcW w:w="2448" w:type="dxa"/>
            <w:shd w:val="clear" w:color="auto" w:fill="D9D9D9" w:themeFill="background1" w:themeFillShade="D9"/>
            <w:vAlign w:val="center"/>
          </w:tcPr>
          <w:p w14:paraId="01911028" w14:textId="77777777" w:rsidR="00DE0C4A" w:rsidRPr="006A57D3" w:rsidRDefault="00DE0C4A" w:rsidP="00DE0C4A">
            <w:pPr>
              <w:rPr>
                <w:b/>
                <w:bCs/>
                <w:color w:val="000000" w:themeColor="text1"/>
              </w:rPr>
            </w:pPr>
            <w:r w:rsidRPr="006A57D3">
              <w:rPr>
                <w:b/>
                <w:bCs/>
                <w:color w:val="000000" w:themeColor="text1"/>
              </w:rPr>
              <w:t>Delivery Tips</w:t>
            </w:r>
          </w:p>
        </w:tc>
        <w:tc>
          <w:tcPr>
            <w:tcW w:w="7128" w:type="dxa"/>
            <w:shd w:val="clear" w:color="auto" w:fill="D9D9D9" w:themeFill="background1" w:themeFillShade="D9"/>
            <w:vAlign w:val="center"/>
          </w:tcPr>
          <w:p w14:paraId="35258827" w14:textId="77777777" w:rsidR="00DE0C4A" w:rsidRPr="006A57D3" w:rsidRDefault="00DE0C4A" w:rsidP="00DE0C4A">
            <w:pPr>
              <w:rPr>
                <w:color w:val="000000" w:themeColor="text1"/>
              </w:rPr>
            </w:pPr>
            <w:r w:rsidRPr="006A57D3">
              <w:rPr>
                <w:color w:val="000000" w:themeColor="text1"/>
              </w:rPr>
              <w:t>Skip the small group discussion and review as a group, if you feel you need more time.</w:t>
            </w:r>
          </w:p>
        </w:tc>
      </w:tr>
      <w:tr w:rsidR="00DE0C4A" w:rsidRPr="006A57D3" w14:paraId="4B440A9C" w14:textId="77777777" w:rsidTr="00DE0C4A">
        <w:tc>
          <w:tcPr>
            <w:tcW w:w="2448" w:type="dxa"/>
            <w:vAlign w:val="center"/>
          </w:tcPr>
          <w:p w14:paraId="1D4F10FC" w14:textId="77777777" w:rsidR="00DE0C4A" w:rsidRPr="006A57D3" w:rsidRDefault="00DE0C4A" w:rsidP="00DE0C4A">
            <w:pPr>
              <w:rPr>
                <w:b/>
                <w:bCs/>
                <w:color w:val="000000" w:themeColor="text1"/>
              </w:rPr>
            </w:pPr>
            <w:r w:rsidRPr="006A57D3">
              <w:rPr>
                <w:b/>
                <w:bCs/>
                <w:color w:val="000000" w:themeColor="text1"/>
              </w:rPr>
              <w:t>Review Questions</w:t>
            </w:r>
          </w:p>
        </w:tc>
        <w:tc>
          <w:tcPr>
            <w:tcW w:w="7128" w:type="dxa"/>
            <w:vAlign w:val="center"/>
          </w:tcPr>
          <w:p w14:paraId="7D4B4286" w14:textId="77777777" w:rsidR="00DE0C4A" w:rsidRPr="006A57D3" w:rsidRDefault="00DE0C4A" w:rsidP="00DE0C4A">
            <w:pPr>
              <w:rPr>
                <w:color w:val="000000" w:themeColor="text1"/>
              </w:rPr>
            </w:pPr>
            <w:r w:rsidRPr="006A57D3">
              <w:rPr>
                <w:color w:val="000000" w:themeColor="text1"/>
              </w:rPr>
              <w:t>What legal obligations do companies have regarding harassment?</w:t>
            </w:r>
          </w:p>
        </w:tc>
      </w:tr>
    </w:tbl>
    <w:p w14:paraId="0C57ED4C" w14:textId="77777777" w:rsidR="00F75203" w:rsidRPr="006A57D3" w:rsidRDefault="00F75203" w:rsidP="00DE0C4A"/>
    <w:p w14:paraId="2437424B" w14:textId="77777777" w:rsidR="00F75203" w:rsidRPr="006A57D3" w:rsidRDefault="00F75203">
      <w:pPr>
        <w:spacing w:after="0" w:line="240" w:lineRule="auto"/>
      </w:pPr>
      <w:r w:rsidRPr="006A57D3">
        <w:br w:type="page"/>
      </w:r>
    </w:p>
    <w:p w14:paraId="76F70E3C" w14:textId="77777777" w:rsidR="00DE0C4A" w:rsidRPr="006A57D3" w:rsidRDefault="00DE0C4A" w:rsidP="00DE0C4A">
      <w:pPr>
        <w:pStyle w:val="Heading2"/>
      </w:pPr>
      <w:bookmarkStart w:id="50" w:name="_Toc116473910"/>
      <w:r w:rsidRPr="006A57D3">
        <w:lastRenderedPageBreak/>
        <w:t>Technology</w:t>
      </w:r>
      <w:bookmarkEnd w:id="50"/>
    </w:p>
    <w:p w14:paraId="7EEA0F93" w14:textId="77777777" w:rsidR="00DE0C4A" w:rsidRPr="006A57D3" w:rsidRDefault="00F75203" w:rsidP="00DE0C4A">
      <w:r w:rsidRPr="006A57D3">
        <w:rPr>
          <w:noProof/>
          <w:lang w:val="en-CA" w:eastAsia="en-CA" w:bidi="ar-SA"/>
        </w:rPr>
        <w:drawing>
          <wp:anchor distT="0" distB="0" distL="114300" distR="114300" simplePos="0" relativeHeight="251608064" behindDoc="0" locked="0" layoutInCell="1" allowOverlap="1" wp14:anchorId="5D8687CE" wp14:editId="7B1F69C2">
            <wp:simplePos x="0" y="0"/>
            <wp:positionH relativeFrom="margin">
              <wp:posOffset>-60960</wp:posOffset>
            </wp:positionH>
            <wp:positionV relativeFrom="margin">
              <wp:posOffset>405130</wp:posOffset>
            </wp:positionV>
            <wp:extent cx="1234440" cy="1144905"/>
            <wp:effectExtent l="19050" t="0" r="3810" b="0"/>
            <wp:wrapSquare wrapText="bothSides"/>
            <wp:docPr id="20" name="Picture 17" descr="C:\Program Files (x86)\Microsoft Office\MEDIA\CAGCAT10\j020558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Program Files (x86)\Microsoft Office\MEDIA\CAGCAT10\j0205582.wmf"/>
                    <pic:cNvPicPr>
                      <a:picLocks noChangeAspect="1" noChangeArrowheads="1"/>
                    </pic:cNvPicPr>
                  </pic:nvPicPr>
                  <pic:blipFill>
                    <a:blip r:embed="rId35" cstate="print"/>
                    <a:srcRect/>
                    <a:stretch>
                      <a:fillRect/>
                    </a:stretch>
                  </pic:blipFill>
                  <pic:spPr bwMode="auto">
                    <a:xfrm>
                      <a:off x="0" y="0"/>
                      <a:ext cx="1234440" cy="1144905"/>
                    </a:xfrm>
                    <a:prstGeom prst="rect">
                      <a:avLst/>
                    </a:prstGeom>
                    <a:noFill/>
                    <a:ln w="9525">
                      <a:noFill/>
                      <a:miter lim="800000"/>
                      <a:headEnd/>
                      <a:tailEnd/>
                    </a:ln>
                  </pic:spPr>
                </pic:pic>
              </a:graphicData>
            </a:graphic>
          </wp:anchor>
        </w:drawing>
      </w:r>
      <w:r w:rsidR="00DE0C4A" w:rsidRPr="006A57D3">
        <w:t xml:space="preserve">As technology changes, so does the clarity about employer and employee rights. Employers have the right to expect their employees to work productively and represent the company well. On the other hand, employees have the right to personal privacy. Advances in technology provide employers with more ways to monitor employees. Social networking further complicates this issue. </w:t>
      </w:r>
    </w:p>
    <w:p w14:paraId="74647D4D" w14:textId="77777777" w:rsidR="00DE0C4A" w:rsidRPr="006A57D3" w:rsidRDefault="00DE0C4A" w:rsidP="00DE0C4A">
      <w:r w:rsidRPr="006A57D3">
        <w:t xml:space="preserve">Employees often post things online for their friends to see, but employers may be monitoring these posts well. It is becoming more common for people to lose their jobs because of posts on their social networking sites. A recent survey revealed that about half of employees feel that their social networks are not any business of their employers, but 60 percent of executives think that they have the right to monitor their representatives’ social network behavior. This use of social networks should be included in privacy policies to protect both employee and employer, but many companies cite personal conduct policies to validate their actions. </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DE0C4A" w:rsidRPr="006A57D3" w14:paraId="52B249B0" w14:textId="77777777" w:rsidTr="00DE0C4A">
        <w:tc>
          <w:tcPr>
            <w:tcW w:w="2448" w:type="dxa"/>
            <w:vAlign w:val="center"/>
          </w:tcPr>
          <w:p w14:paraId="4E27D966" w14:textId="77777777" w:rsidR="00DE0C4A" w:rsidRPr="006A57D3" w:rsidRDefault="00DE0C4A" w:rsidP="00DE0C4A">
            <w:pPr>
              <w:rPr>
                <w:b/>
                <w:bCs/>
                <w:color w:val="000000" w:themeColor="text1"/>
              </w:rPr>
            </w:pPr>
            <w:r w:rsidRPr="006A57D3">
              <w:rPr>
                <w:b/>
                <w:bCs/>
                <w:color w:val="000000" w:themeColor="text1"/>
              </w:rPr>
              <w:t xml:space="preserve">Estimated Time </w:t>
            </w:r>
          </w:p>
        </w:tc>
        <w:tc>
          <w:tcPr>
            <w:tcW w:w="7128" w:type="dxa"/>
            <w:vAlign w:val="center"/>
          </w:tcPr>
          <w:p w14:paraId="69CC0395" w14:textId="77777777" w:rsidR="00DE0C4A" w:rsidRPr="006A57D3" w:rsidRDefault="007A5F97" w:rsidP="00DE0C4A">
            <w:pPr>
              <w:rPr>
                <w:bCs/>
                <w:color w:val="000000" w:themeColor="text1"/>
              </w:rPr>
            </w:pPr>
            <w:r w:rsidRPr="006A57D3">
              <w:rPr>
                <w:bCs/>
                <w:color w:val="000000" w:themeColor="text1"/>
              </w:rPr>
              <w:t>1</w:t>
            </w:r>
            <w:r w:rsidR="00DE0C4A" w:rsidRPr="006A57D3">
              <w:rPr>
                <w:bCs/>
                <w:color w:val="000000" w:themeColor="text1"/>
              </w:rPr>
              <w:t>0 minutes</w:t>
            </w:r>
          </w:p>
        </w:tc>
      </w:tr>
      <w:tr w:rsidR="00DE0C4A" w:rsidRPr="006A57D3" w14:paraId="01BA1139" w14:textId="77777777" w:rsidTr="004E220C">
        <w:tc>
          <w:tcPr>
            <w:tcW w:w="2448" w:type="dxa"/>
            <w:shd w:val="clear" w:color="auto" w:fill="D9D9D9" w:themeFill="background1" w:themeFillShade="D9"/>
            <w:vAlign w:val="center"/>
          </w:tcPr>
          <w:p w14:paraId="1CC1C79F" w14:textId="77777777" w:rsidR="00DE0C4A" w:rsidRPr="006A57D3" w:rsidRDefault="00DE0C4A" w:rsidP="00DE0C4A">
            <w:pPr>
              <w:rPr>
                <w:b/>
                <w:bCs/>
                <w:color w:val="000000" w:themeColor="text1"/>
              </w:rPr>
            </w:pPr>
            <w:r w:rsidRPr="006A57D3">
              <w:rPr>
                <w:b/>
                <w:bCs/>
                <w:color w:val="000000" w:themeColor="text1"/>
              </w:rPr>
              <w:t>Topic Objective</w:t>
            </w:r>
          </w:p>
        </w:tc>
        <w:tc>
          <w:tcPr>
            <w:tcW w:w="7128" w:type="dxa"/>
            <w:shd w:val="clear" w:color="auto" w:fill="D9D9D9" w:themeFill="background1" w:themeFillShade="D9"/>
            <w:vAlign w:val="center"/>
          </w:tcPr>
          <w:p w14:paraId="5113DAB4" w14:textId="77777777" w:rsidR="00DE0C4A" w:rsidRPr="006A57D3" w:rsidRDefault="00DE0C4A" w:rsidP="00DE0C4A">
            <w:pPr>
              <w:rPr>
                <w:color w:val="000000" w:themeColor="text1"/>
              </w:rPr>
            </w:pPr>
            <w:r w:rsidRPr="006A57D3">
              <w:rPr>
                <w:color w:val="000000" w:themeColor="text1"/>
              </w:rPr>
              <w:t xml:space="preserve">Understand the impact that technology has on employee and employer rights. </w:t>
            </w:r>
          </w:p>
        </w:tc>
      </w:tr>
      <w:tr w:rsidR="00DE0C4A" w:rsidRPr="006A57D3" w14:paraId="56266434" w14:textId="77777777" w:rsidTr="00DE0C4A">
        <w:tc>
          <w:tcPr>
            <w:tcW w:w="2448" w:type="dxa"/>
            <w:vAlign w:val="center"/>
          </w:tcPr>
          <w:p w14:paraId="5A336569" w14:textId="77777777" w:rsidR="00DE0C4A" w:rsidRPr="006A57D3" w:rsidRDefault="00DE0C4A" w:rsidP="00DE0C4A">
            <w:pPr>
              <w:rPr>
                <w:b/>
                <w:bCs/>
                <w:color w:val="000000" w:themeColor="text1"/>
              </w:rPr>
            </w:pPr>
            <w:r w:rsidRPr="006A57D3">
              <w:rPr>
                <w:b/>
                <w:bCs/>
                <w:color w:val="000000" w:themeColor="text1"/>
              </w:rPr>
              <w:t>Topic Summary</w:t>
            </w:r>
          </w:p>
        </w:tc>
        <w:tc>
          <w:tcPr>
            <w:tcW w:w="7128" w:type="dxa"/>
            <w:vAlign w:val="center"/>
          </w:tcPr>
          <w:p w14:paraId="00C665B6" w14:textId="77777777" w:rsidR="00DE0C4A" w:rsidRPr="006A57D3" w:rsidRDefault="00DE0C4A" w:rsidP="00DE0C4A">
            <w:pPr>
              <w:rPr>
                <w:color w:val="000000" w:themeColor="text1"/>
              </w:rPr>
            </w:pPr>
            <w:r w:rsidRPr="006A57D3">
              <w:rPr>
                <w:color w:val="000000" w:themeColor="text1"/>
              </w:rPr>
              <w:t>Technology</w:t>
            </w:r>
          </w:p>
          <w:p w14:paraId="5638A532" w14:textId="77777777" w:rsidR="00DE0C4A" w:rsidRPr="006A57D3" w:rsidRDefault="00DE0C4A" w:rsidP="00DE0C4A">
            <w:pPr>
              <w:rPr>
                <w:color w:val="000000" w:themeColor="text1"/>
              </w:rPr>
            </w:pPr>
            <w:r w:rsidRPr="006A57D3">
              <w:rPr>
                <w:color w:val="000000" w:themeColor="text1"/>
              </w:rPr>
              <w:t>Discuss the changing issues in technology and privacy</w:t>
            </w:r>
          </w:p>
        </w:tc>
      </w:tr>
      <w:tr w:rsidR="00DE0C4A" w:rsidRPr="006A57D3" w14:paraId="3B13737F" w14:textId="77777777" w:rsidTr="004E220C">
        <w:tc>
          <w:tcPr>
            <w:tcW w:w="2448" w:type="dxa"/>
            <w:shd w:val="clear" w:color="auto" w:fill="D9D9D9" w:themeFill="background1" w:themeFillShade="D9"/>
            <w:vAlign w:val="center"/>
          </w:tcPr>
          <w:p w14:paraId="19DEF98E" w14:textId="77777777" w:rsidR="00DE0C4A" w:rsidRPr="006A57D3" w:rsidRDefault="00DE0C4A" w:rsidP="00DE0C4A">
            <w:pPr>
              <w:rPr>
                <w:b/>
                <w:bCs/>
                <w:color w:val="000000" w:themeColor="text1"/>
              </w:rPr>
            </w:pPr>
            <w:r w:rsidRPr="006A57D3">
              <w:rPr>
                <w:b/>
                <w:bCs/>
                <w:color w:val="000000" w:themeColor="text1"/>
              </w:rPr>
              <w:t>Materials Required</w:t>
            </w:r>
          </w:p>
        </w:tc>
        <w:tc>
          <w:tcPr>
            <w:tcW w:w="7128" w:type="dxa"/>
            <w:shd w:val="clear" w:color="auto" w:fill="D9D9D9" w:themeFill="background1" w:themeFillShade="D9"/>
            <w:vAlign w:val="center"/>
          </w:tcPr>
          <w:p w14:paraId="1A188E2F" w14:textId="77777777" w:rsidR="00DE0C4A" w:rsidRPr="006A57D3" w:rsidRDefault="00DE0C4A" w:rsidP="00DE0C4A">
            <w:pPr>
              <w:rPr>
                <w:color w:val="000000" w:themeColor="text1"/>
              </w:rPr>
            </w:pPr>
            <w:r w:rsidRPr="006A57D3">
              <w:rPr>
                <w:color w:val="000000" w:themeColor="text1"/>
              </w:rPr>
              <w:t>Flip chart or board and marker</w:t>
            </w:r>
          </w:p>
        </w:tc>
      </w:tr>
      <w:tr w:rsidR="00DE0C4A" w:rsidRPr="006A57D3" w14:paraId="35F06E3F" w14:textId="77777777" w:rsidTr="00DE0C4A">
        <w:trPr>
          <w:trHeight w:val="440"/>
        </w:trPr>
        <w:tc>
          <w:tcPr>
            <w:tcW w:w="2448" w:type="dxa"/>
            <w:vAlign w:val="center"/>
          </w:tcPr>
          <w:p w14:paraId="7442A17B" w14:textId="77777777" w:rsidR="00DE0C4A" w:rsidRPr="006A57D3" w:rsidRDefault="00DE0C4A" w:rsidP="00DE0C4A">
            <w:pPr>
              <w:rPr>
                <w:b/>
                <w:bCs/>
                <w:color w:val="000000" w:themeColor="text1"/>
              </w:rPr>
            </w:pPr>
            <w:r w:rsidRPr="006A57D3">
              <w:rPr>
                <w:b/>
                <w:bCs/>
                <w:color w:val="000000" w:themeColor="text1"/>
              </w:rPr>
              <w:t>Planning Checklist</w:t>
            </w:r>
          </w:p>
        </w:tc>
        <w:tc>
          <w:tcPr>
            <w:tcW w:w="7128" w:type="dxa"/>
            <w:vAlign w:val="center"/>
          </w:tcPr>
          <w:p w14:paraId="3B39DD6D" w14:textId="77777777" w:rsidR="00DE0C4A" w:rsidRPr="006A57D3" w:rsidRDefault="00DE0C4A" w:rsidP="00DE0C4A">
            <w:pPr>
              <w:rPr>
                <w:color w:val="000000" w:themeColor="text1"/>
              </w:rPr>
            </w:pPr>
            <w:r w:rsidRPr="006A57D3">
              <w:rPr>
                <w:color w:val="000000" w:themeColor="text1"/>
              </w:rPr>
              <w:t>None</w:t>
            </w:r>
          </w:p>
        </w:tc>
      </w:tr>
      <w:tr w:rsidR="00DE0C4A" w:rsidRPr="006A57D3" w14:paraId="05BC7A37" w14:textId="77777777" w:rsidTr="004E220C">
        <w:tc>
          <w:tcPr>
            <w:tcW w:w="2448" w:type="dxa"/>
            <w:shd w:val="clear" w:color="auto" w:fill="D9D9D9" w:themeFill="background1" w:themeFillShade="D9"/>
            <w:vAlign w:val="center"/>
          </w:tcPr>
          <w:p w14:paraId="63C243F2" w14:textId="77777777" w:rsidR="00DE0C4A" w:rsidRPr="006A57D3" w:rsidRDefault="00DE0C4A" w:rsidP="00DE0C4A">
            <w:pPr>
              <w:rPr>
                <w:b/>
                <w:bCs/>
                <w:color w:val="000000" w:themeColor="text1"/>
              </w:rPr>
            </w:pPr>
            <w:r w:rsidRPr="006A57D3">
              <w:rPr>
                <w:b/>
                <w:bCs/>
                <w:color w:val="000000" w:themeColor="text1"/>
              </w:rPr>
              <w:t>Recommended Activity</w:t>
            </w:r>
          </w:p>
        </w:tc>
        <w:tc>
          <w:tcPr>
            <w:tcW w:w="7128" w:type="dxa"/>
            <w:shd w:val="clear" w:color="auto" w:fill="D9D9D9" w:themeFill="background1" w:themeFillShade="D9"/>
            <w:vAlign w:val="center"/>
          </w:tcPr>
          <w:p w14:paraId="2EB58BAF" w14:textId="77777777" w:rsidR="00DE0C4A" w:rsidRPr="006A57D3" w:rsidRDefault="00DE0C4A" w:rsidP="00DE0C4A">
            <w:pPr>
              <w:rPr>
                <w:color w:val="000000" w:themeColor="text1"/>
              </w:rPr>
            </w:pPr>
            <w:r w:rsidRPr="006A57D3">
              <w:rPr>
                <w:color w:val="000000" w:themeColor="text1"/>
              </w:rPr>
              <w:t xml:space="preserve">Discuss the pros and cons of employers using social network sites to protect themselves. </w:t>
            </w:r>
          </w:p>
        </w:tc>
      </w:tr>
      <w:tr w:rsidR="00DE0C4A" w:rsidRPr="006A57D3" w14:paraId="4380C10D" w14:textId="77777777" w:rsidTr="00DE0C4A">
        <w:tc>
          <w:tcPr>
            <w:tcW w:w="2448" w:type="dxa"/>
            <w:vAlign w:val="center"/>
          </w:tcPr>
          <w:p w14:paraId="2AA947F4" w14:textId="77777777" w:rsidR="00DE0C4A" w:rsidRPr="006A57D3" w:rsidRDefault="00DE0C4A" w:rsidP="00DE0C4A">
            <w:pPr>
              <w:rPr>
                <w:b/>
                <w:bCs/>
                <w:color w:val="000000" w:themeColor="text1"/>
              </w:rPr>
            </w:pPr>
            <w:r w:rsidRPr="006A57D3">
              <w:rPr>
                <w:b/>
                <w:bCs/>
                <w:color w:val="000000" w:themeColor="text1"/>
              </w:rPr>
              <w:t>Stories to Share</w:t>
            </w:r>
          </w:p>
        </w:tc>
        <w:tc>
          <w:tcPr>
            <w:tcW w:w="7128" w:type="dxa"/>
            <w:vAlign w:val="center"/>
          </w:tcPr>
          <w:p w14:paraId="3B3A296B" w14:textId="77777777" w:rsidR="00DE0C4A" w:rsidRPr="006A57D3" w:rsidRDefault="00DE0C4A" w:rsidP="00DE0C4A">
            <w:pPr>
              <w:rPr>
                <w:color w:val="000000" w:themeColor="text1"/>
              </w:rPr>
            </w:pPr>
            <w:r w:rsidRPr="006A57D3">
              <w:rPr>
                <w:color w:val="000000" w:themeColor="text1"/>
              </w:rPr>
              <w:t>Remind the participants of online behavior that cost people jobs. Use any story such as the Washington Post article below.</w:t>
            </w:r>
          </w:p>
          <w:p w14:paraId="4153B62D" w14:textId="2CDCA50F" w:rsidR="00DE0C4A" w:rsidRPr="006A57D3" w:rsidRDefault="00000000" w:rsidP="00DE0C4A">
            <w:pPr>
              <w:rPr>
                <w:color w:val="000000" w:themeColor="text1"/>
              </w:rPr>
            </w:pPr>
            <w:hyperlink r:id="rId36" w:history="1">
              <w:r w:rsidR="00DE0C4A" w:rsidRPr="006A57D3">
                <w:rPr>
                  <w:rStyle w:val="Hyperlink"/>
                  <w:color w:val="000000" w:themeColor="text1"/>
                </w:rPr>
                <w:t>http://www.washingtonpost.com/wp-dyn/content/article/2008/04/27/AR2008042702213.html</w:t>
              </w:r>
            </w:hyperlink>
          </w:p>
        </w:tc>
      </w:tr>
      <w:tr w:rsidR="00DE0C4A" w:rsidRPr="006A57D3" w14:paraId="7DCFB7EF" w14:textId="77777777" w:rsidTr="004E220C">
        <w:tc>
          <w:tcPr>
            <w:tcW w:w="2448" w:type="dxa"/>
            <w:shd w:val="clear" w:color="auto" w:fill="D9D9D9" w:themeFill="background1" w:themeFillShade="D9"/>
            <w:vAlign w:val="center"/>
          </w:tcPr>
          <w:p w14:paraId="3D7AEE5C" w14:textId="77777777" w:rsidR="00DE0C4A" w:rsidRPr="006A57D3" w:rsidRDefault="00DE0C4A" w:rsidP="00DE0C4A">
            <w:pPr>
              <w:rPr>
                <w:b/>
                <w:bCs/>
                <w:color w:val="000000" w:themeColor="text1"/>
              </w:rPr>
            </w:pPr>
            <w:r w:rsidRPr="006A57D3">
              <w:rPr>
                <w:b/>
                <w:bCs/>
                <w:color w:val="000000" w:themeColor="text1"/>
              </w:rPr>
              <w:t>Delivery Tips</w:t>
            </w:r>
          </w:p>
        </w:tc>
        <w:tc>
          <w:tcPr>
            <w:tcW w:w="7128" w:type="dxa"/>
            <w:shd w:val="clear" w:color="auto" w:fill="D9D9D9" w:themeFill="background1" w:themeFillShade="D9"/>
            <w:vAlign w:val="center"/>
          </w:tcPr>
          <w:p w14:paraId="301702B5" w14:textId="77777777" w:rsidR="00DE0C4A" w:rsidRPr="006A57D3" w:rsidRDefault="00DE0C4A" w:rsidP="00DE0C4A">
            <w:pPr>
              <w:rPr>
                <w:color w:val="000000" w:themeColor="text1"/>
              </w:rPr>
            </w:pPr>
            <w:r w:rsidRPr="006A57D3">
              <w:rPr>
                <w:color w:val="000000" w:themeColor="text1"/>
              </w:rPr>
              <w:t xml:space="preserve">Lead a discussion about privacy and technology. List the points that participants make on the flip chart or board. Make sure that the discussion is logical and respectful. </w:t>
            </w:r>
          </w:p>
        </w:tc>
      </w:tr>
      <w:tr w:rsidR="00DE0C4A" w:rsidRPr="006A57D3" w14:paraId="751CA954" w14:textId="77777777" w:rsidTr="00DE0C4A">
        <w:tc>
          <w:tcPr>
            <w:tcW w:w="2448" w:type="dxa"/>
            <w:vAlign w:val="center"/>
          </w:tcPr>
          <w:p w14:paraId="24D05864" w14:textId="77777777" w:rsidR="00DE0C4A" w:rsidRPr="006A57D3" w:rsidRDefault="00DE0C4A" w:rsidP="00DE0C4A">
            <w:pPr>
              <w:rPr>
                <w:b/>
                <w:bCs/>
                <w:color w:val="000000" w:themeColor="text1"/>
              </w:rPr>
            </w:pPr>
            <w:r w:rsidRPr="006A57D3">
              <w:rPr>
                <w:b/>
                <w:bCs/>
                <w:color w:val="000000" w:themeColor="text1"/>
              </w:rPr>
              <w:t>Review Questions</w:t>
            </w:r>
          </w:p>
        </w:tc>
        <w:tc>
          <w:tcPr>
            <w:tcW w:w="7128" w:type="dxa"/>
            <w:vAlign w:val="center"/>
          </w:tcPr>
          <w:p w14:paraId="67DBC4E0" w14:textId="77777777" w:rsidR="00DE0C4A" w:rsidRPr="006A57D3" w:rsidRDefault="00DE0C4A" w:rsidP="00DE0C4A">
            <w:pPr>
              <w:rPr>
                <w:color w:val="000000" w:themeColor="text1"/>
              </w:rPr>
            </w:pPr>
            <w:r w:rsidRPr="006A57D3">
              <w:rPr>
                <w:color w:val="000000" w:themeColor="text1"/>
              </w:rPr>
              <w:t>Why is technology such a complex issue?</w:t>
            </w:r>
          </w:p>
        </w:tc>
      </w:tr>
    </w:tbl>
    <w:p w14:paraId="6798E131" w14:textId="77777777" w:rsidR="00F5694F" w:rsidRDefault="00F5694F" w:rsidP="00EE2717"/>
    <w:p w14:paraId="6F04015F" w14:textId="77777777" w:rsidR="00F5694F" w:rsidRDefault="00F5694F">
      <w:pPr>
        <w:spacing w:after="0" w:line="240" w:lineRule="auto"/>
      </w:pPr>
      <w:r>
        <w:br w:type="page"/>
      </w:r>
    </w:p>
    <w:p w14:paraId="07B57AEC" w14:textId="19B53C81" w:rsidR="00F5694F" w:rsidRDefault="005A52A8" w:rsidP="00F5694F">
      <w:pPr>
        <w:pStyle w:val="Heading2"/>
      </w:pPr>
      <w:bookmarkStart w:id="51" w:name="_Toc116473911"/>
      <w:r>
        <w:lastRenderedPageBreak/>
        <w:t>Practical Illustration</w:t>
      </w:r>
      <w:bookmarkEnd w:id="51"/>
    </w:p>
    <w:p w14:paraId="5839684E" w14:textId="3E9E54EA" w:rsidR="00F5694F" w:rsidRDefault="00D67A50" w:rsidP="00F5694F">
      <w:r>
        <w:rPr>
          <w:noProof/>
          <w:lang w:val="en-CA" w:eastAsia="en-CA" w:bidi="ar-SA"/>
        </w:rPr>
        <w:drawing>
          <wp:anchor distT="0" distB="0" distL="114300" distR="114300" simplePos="0" relativeHeight="251682816" behindDoc="0" locked="0" layoutInCell="1" allowOverlap="1" wp14:anchorId="657B7958" wp14:editId="37C99007">
            <wp:simplePos x="0" y="0"/>
            <wp:positionH relativeFrom="column">
              <wp:posOffset>0</wp:posOffset>
            </wp:positionH>
            <wp:positionV relativeFrom="paragraph">
              <wp:posOffset>69850</wp:posOffset>
            </wp:positionV>
            <wp:extent cx="579120" cy="905510"/>
            <wp:effectExtent l="0" t="0" r="0" b="8890"/>
            <wp:wrapSquare wrapText="bothSides"/>
            <wp:docPr id="13"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579120" cy="905510"/>
                    </a:xfrm>
                    <a:prstGeom prst="rect">
                      <a:avLst/>
                    </a:prstGeom>
                    <a:ln/>
                  </pic:spPr>
                </pic:pic>
              </a:graphicData>
            </a:graphic>
            <wp14:sizeRelH relativeFrom="page">
              <wp14:pctWidth>0</wp14:pctWidth>
            </wp14:sizeRelH>
            <wp14:sizeRelV relativeFrom="page">
              <wp14:pctHeight>0</wp14:pctHeight>
            </wp14:sizeRelV>
          </wp:anchor>
        </w:drawing>
      </w:r>
      <w:r w:rsidR="00F5694F">
        <w:t xml:space="preserve">Charlie, a PR manager, was drafting a new privacy policy for his company. New regulations forced the company to collect additional private information from their employees for various employment records. Charlie knew that a company’s privacy policy had to explicitly state what the information they collected would be used for. </w:t>
      </w:r>
    </w:p>
    <w:p w14:paraId="2D63577F" w14:textId="04DC14EA" w:rsidR="004F296D" w:rsidRDefault="00F5694F" w:rsidP="00F5694F">
      <w:r>
        <w:t>The company was also installing several new cameras around the building, so Charlie had to include that the surveillance system would be active and recording in non-private areas to ensure employee and company safety. He made sure to clarify the use of the surveillance tapes, stating that while the tapes would be retained, they would be secured and only be reviewed in the case of a crime being recorded.</w:t>
      </w:r>
    </w:p>
    <w:p w14:paraId="572070D6" w14:textId="25186CCA" w:rsidR="00F5694F" w:rsidRPr="006A57D3" w:rsidRDefault="004F296D" w:rsidP="00FC1A0F">
      <w:pPr>
        <w:spacing w:after="0" w:line="240" w:lineRule="auto"/>
      </w:pPr>
      <w:r>
        <w:br w:type="page"/>
      </w:r>
    </w:p>
    <w:p w14:paraId="1295A972" w14:textId="77777777" w:rsidR="00E57EA4" w:rsidRPr="006A57D3" w:rsidRDefault="00E57EA4" w:rsidP="00E57EA4">
      <w:pPr>
        <w:pStyle w:val="Heading2"/>
        <w:spacing w:after="240"/>
        <w:rPr>
          <w:lang w:eastAsia="zh-TW"/>
        </w:rPr>
      </w:pPr>
      <w:bookmarkStart w:id="52" w:name="_Toc116473912"/>
      <w:r w:rsidRPr="006A57D3">
        <w:rPr>
          <w:lang w:eastAsia="zh-TW"/>
        </w:rPr>
        <w:lastRenderedPageBreak/>
        <w:t>Module Four: Review Questions</w:t>
      </w:r>
      <w:bookmarkEnd w:id="52"/>
    </w:p>
    <w:p w14:paraId="12923CE1" w14:textId="77777777" w:rsidR="00E57EA4" w:rsidRPr="006A57D3" w:rsidRDefault="00E57EA4">
      <w:pPr>
        <w:numPr>
          <w:ilvl w:val="0"/>
          <w:numId w:val="143"/>
        </w:numPr>
        <w:spacing w:after="240"/>
      </w:pPr>
      <w:r w:rsidRPr="006A57D3">
        <w:t>Does personal information need to be protected and kept confidential for a company to be ethical?</w:t>
      </w:r>
    </w:p>
    <w:p w14:paraId="0F363BA3" w14:textId="77777777" w:rsidR="00E57EA4" w:rsidRPr="009C33B2" w:rsidRDefault="00E57EA4">
      <w:pPr>
        <w:pStyle w:val="ListParagraph"/>
        <w:numPr>
          <w:ilvl w:val="0"/>
          <w:numId w:val="144"/>
        </w:numPr>
        <w:rPr>
          <w:color w:val="FF0000"/>
          <w:lang w:eastAsia="zh-TW"/>
        </w:rPr>
      </w:pPr>
      <w:r w:rsidRPr="009C33B2">
        <w:rPr>
          <w:color w:val="FF0000"/>
          <w:lang w:eastAsia="zh-TW"/>
        </w:rPr>
        <w:t>Yes</w:t>
      </w:r>
    </w:p>
    <w:p w14:paraId="2E9AA306" w14:textId="77777777" w:rsidR="00E57EA4" w:rsidRDefault="00E57EA4">
      <w:pPr>
        <w:pStyle w:val="ListParagraph"/>
        <w:numPr>
          <w:ilvl w:val="0"/>
          <w:numId w:val="144"/>
        </w:numPr>
        <w:rPr>
          <w:lang w:eastAsia="zh-TW"/>
        </w:rPr>
      </w:pPr>
      <w:r w:rsidRPr="006A57D3">
        <w:rPr>
          <w:lang w:eastAsia="zh-TW"/>
        </w:rPr>
        <w:t>No</w:t>
      </w:r>
    </w:p>
    <w:p w14:paraId="7D6CE99A" w14:textId="02F313AC" w:rsidR="00E57EA4" w:rsidRPr="00DA623E" w:rsidRDefault="00DA623E" w:rsidP="00FC1A0F">
      <w:pPr>
        <w:spacing w:before="240"/>
        <w:ind w:left="720"/>
        <w:rPr>
          <w:color w:val="FF0000"/>
        </w:rPr>
      </w:pPr>
      <w:r w:rsidRPr="00DA623E">
        <w:rPr>
          <w:color w:val="FF0000"/>
          <w:shd w:val="clear" w:color="auto" w:fill="FFFFFF"/>
        </w:rPr>
        <w:t>Personal information must be protected and kept confidential, and the employees need to agree to the background checks.</w:t>
      </w:r>
    </w:p>
    <w:p w14:paraId="564AC3A3" w14:textId="77777777" w:rsidR="00E57EA4" w:rsidRPr="006A57D3" w:rsidRDefault="00E57EA4">
      <w:pPr>
        <w:numPr>
          <w:ilvl w:val="0"/>
          <w:numId w:val="143"/>
        </w:numPr>
        <w:spacing w:after="240"/>
      </w:pPr>
      <w:r w:rsidRPr="006A57D3">
        <w:t>Ethical companies protect the rights of individuals from discrimination and harassment, regardless of what?</w:t>
      </w:r>
    </w:p>
    <w:p w14:paraId="0D402673" w14:textId="77777777" w:rsidR="00E57EA4" w:rsidRPr="006A57D3" w:rsidRDefault="00E57EA4" w:rsidP="00A401CE">
      <w:pPr>
        <w:numPr>
          <w:ilvl w:val="0"/>
          <w:numId w:val="102"/>
        </w:numPr>
        <w:spacing w:after="0" w:line="240" w:lineRule="auto"/>
      </w:pPr>
      <w:r w:rsidRPr="006A57D3">
        <w:t>Ethnicity</w:t>
      </w:r>
    </w:p>
    <w:p w14:paraId="710FC245" w14:textId="77777777" w:rsidR="00E57EA4" w:rsidRPr="006A57D3" w:rsidRDefault="00E57EA4" w:rsidP="00A401CE">
      <w:pPr>
        <w:numPr>
          <w:ilvl w:val="0"/>
          <w:numId w:val="102"/>
        </w:numPr>
        <w:spacing w:after="0" w:line="240" w:lineRule="auto"/>
      </w:pPr>
      <w:r w:rsidRPr="006A57D3">
        <w:t>Age</w:t>
      </w:r>
    </w:p>
    <w:p w14:paraId="049CCFA0" w14:textId="77777777" w:rsidR="00E57EA4" w:rsidRPr="006A57D3" w:rsidRDefault="00E57EA4" w:rsidP="00A401CE">
      <w:pPr>
        <w:numPr>
          <w:ilvl w:val="0"/>
          <w:numId w:val="102"/>
        </w:numPr>
        <w:spacing w:after="0" w:line="240" w:lineRule="auto"/>
      </w:pPr>
      <w:r w:rsidRPr="006A57D3">
        <w:t>Religion</w:t>
      </w:r>
    </w:p>
    <w:p w14:paraId="1243576B" w14:textId="6BB2B15E" w:rsidR="00DA623E" w:rsidRPr="00DA623E" w:rsidRDefault="00E57EA4" w:rsidP="00A401CE">
      <w:pPr>
        <w:pStyle w:val="ListParagraph"/>
        <w:numPr>
          <w:ilvl w:val="0"/>
          <w:numId w:val="102"/>
        </w:numPr>
        <w:rPr>
          <w:color w:val="FF0000"/>
          <w:lang w:eastAsia="zh-TW"/>
        </w:rPr>
      </w:pPr>
      <w:r w:rsidRPr="006A57D3">
        <w:rPr>
          <w:color w:val="FF0000"/>
          <w:lang w:eastAsia="zh-TW"/>
        </w:rPr>
        <w:t>All of the above</w:t>
      </w:r>
    </w:p>
    <w:p w14:paraId="3CE59354" w14:textId="414B5B1C" w:rsidR="00E57EA4" w:rsidRPr="00DA623E" w:rsidRDefault="00DA623E" w:rsidP="00DA623E">
      <w:pPr>
        <w:ind w:left="710"/>
        <w:rPr>
          <w:color w:val="FF0000"/>
          <w:lang w:eastAsia="zh-TW"/>
        </w:rPr>
      </w:pPr>
      <w:r w:rsidRPr="00DA623E">
        <w:rPr>
          <w:color w:val="FF0000"/>
          <w:shd w:val="clear" w:color="auto" w:fill="FFFFFF"/>
        </w:rPr>
        <w:t>The EEOC protects the rights of individuals from discrimination and harassment, regardless of ethnicity, sex, religion, sexual orientation, disability, age, etc.</w:t>
      </w:r>
    </w:p>
    <w:p w14:paraId="4E51BF61" w14:textId="77777777" w:rsidR="00E57EA4" w:rsidRPr="006A57D3" w:rsidRDefault="00E57EA4">
      <w:pPr>
        <w:numPr>
          <w:ilvl w:val="0"/>
          <w:numId w:val="143"/>
        </w:numPr>
        <w:spacing w:after="240"/>
      </w:pPr>
      <w:r w:rsidRPr="006A57D3">
        <w:t>The use of social networks should be included in what, to protect both employee and employer?</w:t>
      </w:r>
    </w:p>
    <w:p w14:paraId="3127B91E" w14:textId="77777777" w:rsidR="00E57EA4" w:rsidRPr="00FC1A0F" w:rsidRDefault="00E57EA4" w:rsidP="00A401CE">
      <w:pPr>
        <w:pStyle w:val="ListParagraph"/>
        <w:numPr>
          <w:ilvl w:val="0"/>
          <w:numId w:val="77"/>
        </w:numPr>
        <w:rPr>
          <w:color w:val="FF0000"/>
        </w:rPr>
      </w:pPr>
      <w:r w:rsidRPr="00FC1A0F">
        <w:rPr>
          <w:color w:val="FF0000"/>
        </w:rPr>
        <w:t>Privacy policies</w:t>
      </w:r>
    </w:p>
    <w:p w14:paraId="5BF5754F" w14:textId="77777777" w:rsidR="00E57EA4" w:rsidRPr="006A57D3" w:rsidRDefault="00E57EA4" w:rsidP="00A401CE">
      <w:pPr>
        <w:pStyle w:val="ListParagraph"/>
        <w:numPr>
          <w:ilvl w:val="0"/>
          <w:numId w:val="77"/>
        </w:numPr>
      </w:pPr>
      <w:r w:rsidRPr="006A57D3">
        <w:t>Employer agreement</w:t>
      </w:r>
    </w:p>
    <w:p w14:paraId="72A2477D" w14:textId="77777777" w:rsidR="00E57EA4" w:rsidRPr="006A57D3" w:rsidRDefault="00E57EA4" w:rsidP="00A401CE">
      <w:pPr>
        <w:pStyle w:val="ListParagraph"/>
        <w:numPr>
          <w:ilvl w:val="0"/>
          <w:numId w:val="77"/>
        </w:numPr>
      </w:pPr>
      <w:r w:rsidRPr="006A57D3">
        <w:t>Validation report</w:t>
      </w:r>
    </w:p>
    <w:p w14:paraId="7047C62B" w14:textId="66FE1275" w:rsidR="00DA623E" w:rsidRDefault="00E57EA4" w:rsidP="00A401CE">
      <w:pPr>
        <w:pStyle w:val="ListParagraph"/>
        <w:numPr>
          <w:ilvl w:val="0"/>
          <w:numId w:val="77"/>
        </w:numPr>
      </w:pPr>
      <w:r w:rsidRPr="006A57D3">
        <w:t>Test agreement</w:t>
      </w:r>
    </w:p>
    <w:p w14:paraId="6600A1B7" w14:textId="0C8A5C3B" w:rsidR="0079616B" w:rsidRPr="00FC1A0F" w:rsidRDefault="00DA623E" w:rsidP="00FC1A0F">
      <w:pPr>
        <w:ind w:left="720"/>
        <w:rPr>
          <w:color w:val="FF0000"/>
          <w:shd w:val="clear" w:color="auto" w:fill="FFFFFF"/>
        </w:rPr>
      </w:pPr>
      <w:r w:rsidRPr="00DA623E">
        <w:rPr>
          <w:color w:val="FF0000"/>
          <w:shd w:val="clear" w:color="auto" w:fill="FFFFFF"/>
        </w:rPr>
        <w:t>The use of social networks should be included in privacy policies to protect both employee and employer, but many companies cite personal conduct policies to validate their actions.</w:t>
      </w:r>
    </w:p>
    <w:p w14:paraId="4D2EC4D2" w14:textId="532CA372" w:rsidR="0079616B" w:rsidRDefault="0079616B">
      <w:pPr>
        <w:numPr>
          <w:ilvl w:val="0"/>
          <w:numId w:val="143"/>
        </w:numPr>
        <w:spacing w:after="240"/>
      </w:pPr>
      <w:r w:rsidRPr="006A57D3">
        <w:t xml:space="preserve">Companies are legally bound to provide a safe working environment for </w:t>
      </w:r>
      <w:r>
        <w:t>______</w:t>
      </w:r>
    </w:p>
    <w:p w14:paraId="744D8643" w14:textId="4B9AB677" w:rsidR="00E57EA4" w:rsidRDefault="0079616B">
      <w:pPr>
        <w:pStyle w:val="ListParagraph"/>
        <w:numPr>
          <w:ilvl w:val="0"/>
          <w:numId w:val="145"/>
        </w:numPr>
        <w:rPr>
          <w:lang w:eastAsia="zh-TW"/>
        </w:rPr>
      </w:pPr>
      <w:r>
        <w:t>Ethical employees</w:t>
      </w:r>
    </w:p>
    <w:p w14:paraId="0956D517" w14:textId="60215F2B" w:rsidR="0079616B" w:rsidRDefault="0079616B">
      <w:pPr>
        <w:pStyle w:val="ListParagraph"/>
        <w:numPr>
          <w:ilvl w:val="0"/>
          <w:numId w:val="145"/>
        </w:numPr>
        <w:rPr>
          <w:lang w:eastAsia="zh-TW"/>
        </w:rPr>
      </w:pPr>
      <w:r>
        <w:t>Older employees</w:t>
      </w:r>
    </w:p>
    <w:p w14:paraId="62FEB2E1" w14:textId="265B00A1" w:rsidR="0079616B" w:rsidRDefault="0079616B">
      <w:pPr>
        <w:pStyle w:val="ListParagraph"/>
        <w:numPr>
          <w:ilvl w:val="0"/>
          <w:numId w:val="145"/>
        </w:numPr>
        <w:rPr>
          <w:lang w:eastAsia="zh-TW"/>
        </w:rPr>
      </w:pPr>
      <w:r>
        <w:rPr>
          <w:lang w:eastAsia="zh-TW"/>
        </w:rPr>
        <w:t xml:space="preserve">New </w:t>
      </w:r>
      <w:r w:rsidRPr="0079616B">
        <w:rPr>
          <w:lang w:eastAsia="zh-TW"/>
        </w:rPr>
        <w:t>employees</w:t>
      </w:r>
    </w:p>
    <w:p w14:paraId="0C33E7E6" w14:textId="26F8A968" w:rsidR="0079616B" w:rsidRDefault="0079616B">
      <w:pPr>
        <w:pStyle w:val="ListParagraph"/>
        <w:numPr>
          <w:ilvl w:val="0"/>
          <w:numId w:val="145"/>
        </w:numPr>
        <w:rPr>
          <w:color w:val="FF0000"/>
          <w:lang w:eastAsia="zh-TW"/>
        </w:rPr>
      </w:pPr>
      <w:r w:rsidRPr="0079616B">
        <w:rPr>
          <w:color w:val="FF0000"/>
          <w:lang w:eastAsia="zh-TW"/>
        </w:rPr>
        <w:t>All employees</w:t>
      </w:r>
    </w:p>
    <w:p w14:paraId="3300F99C" w14:textId="21C01691" w:rsidR="00DA623E" w:rsidRPr="00DA623E" w:rsidRDefault="00DA623E" w:rsidP="00DA623E">
      <w:pPr>
        <w:ind w:firstLine="720"/>
        <w:rPr>
          <w:color w:val="FF0000"/>
          <w:lang w:eastAsia="zh-TW"/>
        </w:rPr>
      </w:pPr>
      <w:r w:rsidRPr="00DA623E">
        <w:rPr>
          <w:color w:val="FF0000"/>
          <w:shd w:val="clear" w:color="auto" w:fill="FFFFFF"/>
        </w:rPr>
        <w:t>Companies are legally bound to provide a safe working environment for all of their employees.</w:t>
      </w:r>
    </w:p>
    <w:p w14:paraId="33D32FDF" w14:textId="592DC661" w:rsidR="00DA623E" w:rsidRPr="00DA623E" w:rsidRDefault="00DA623E" w:rsidP="00DA623E">
      <w:pPr>
        <w:spacing w:after="0" w:line="240" w:lineRule="auto"/>
        <w:rPr>
          <w:color w:val="FF0000"/>
          <w:lang w:eastAsia="zh-TW"/>
        </w:rPr>
      </w:pPr>
      <w:r>
        <w:rPr>
          <w:color w:val="FF0000"/>
          <w:lang w:eastAsia="zh-TW"/>
        </w:rPr>
        <w:br w:type="page"/>
      </w:r>
    </w:p>
    <w:p w14:paraId="07A4710F" w14:textId="6242F5F6" w:rsidR="0079616B" w:rsidRDefault="0079616B">
      <w:pPr>
        <w:numPr>
          <w:ilvl w:val="0"/>
          <w:numId w:val="143"/>
        </w:numPr>
        <w:spacing w:after="240"/>
      </w:pPr>
      <w:r>
        <w:rPr>
          <w:lang w:eastAsia="zh-TW"/>
        </w:rPr>
        <w:lastRenderedPageBreak/>
        <w:t>Your place of employment has no right to look at your social media posts.</w:t>
      </w:r>
    </w:p>
    <w:p w14:paraId="60784642" w14:textId="18F7427C" w:rsidR="0079616B" w:rsidRDefault="0079616B" w:rsidP="00A401CE">
      <w:pPr>
        <w:pStyle w:val="ListParagraph"/>
        <w:numPr>
          <w:ilvl w:val="0"/>
          <w:numId w:val="78"/>
        </w:numPr>
        <w:rPr>
          <w:lang w:eastAsia="zh-TW"/>
        </w:rPr>
      </w:pPr>
      <w:r>
        <w:rPr>
          <w:lang w:eastAsia="zh-TW"/>
        </w:rPr>
        <w:t>True</w:t>
      </w:r>
    </w:p>
    <w:p w14:paraId="60BE491D" w14:textId="71354FAF" w:rsidR="0079616B" w:rsidRDefault="0079616B" w:rsidP="00A401CE">
      <w:pPr>
        <w:pStyle w:val="ListParagraph"/>
        <w:numPr>
          <w:ilvl w:val="0"/>
          <w:numId w:val="78"/>
        </w:numPr>
        <w:rPr>
          <w:color w:val="FF0000"/>
          <w:lang w:eastAsia="zh-TW"/>
        </w:rPr>
      </w:pPr>
      <w:r w:rsidRPr="0079616B">
        <w:rPr>
          <w:color w:val="FF0000"/>
          <w:lang w:eastAsia="zh-TW"/>
        </w:rPr>
        <w:t>False</w:t>
      </w:r>
    </w:p>
    <w:p w14:paraId="253EDB3F" w14:textId="34567286" w:rsidR="0079616B" w:rsidRPr="00DA623E" w:rsidRDefault="00DA623E" w:rsidP="00DA623E">
      <w:pPr>
        <w:ind w:left="360"/>
        <w:rPr>
          <w:color w:val="FF0000"/>
          <w:lang w:eastAsia="zh-TW"/>
        </w:rPr>
      </w:pPr>
      <w:r w:rsidRPr="00DA623E">
        <w:rPr>
          <w:color w:val="FF0000"/>
          <w:shd w:val="clear" w:color="auto" w:fill="FFFFFF"/>
        </w:rPr>
        <w:t>60 percent of executives think that they have the right to monitor their representatives’ social network behavior.</w:t>
      </w:r>
    </w:p>
    <w:p w14:paraId="1475C56A" w14:textId="7924EBBF" w:rsidR="0079616B" w:rsidRDefault="0079616B">
      <w:pPr>
        <w:numPr>
          <w:ilvl w:val="0"/>
          <w:numId w:val="143"/>
        </w:numPr>
        <w:spacing w:after="240"/>
        <w:rPr>
          <w:lang w:eastAsia="zh-TW"/>
        </w:rPr>
      </w:pPr>
      <w:r w:rsidRPr="0079616B">
        <w:rPr>
          <w:lang w:eastAsia="zh-TW"/>
        </w:rPr>
        <w:t>What implementation in the workplace can prevent harassment</w:t>
      </w:r>
      <w:r>
        <w:rPr>
          <w:lang w:eastAsia="zh-TW"/>
        </w:rPr>
        <w:t>?</w:t>
      </w:r>
    </w:p>
    <w:p w14:paraId="1F09413E" w14:textId="15D7D0A1" w:rsidR="0079616B" w:rsidRDefault="0079616B" w:rsidP="00A401CE">
      <w:pPr>
        <w:pStyle w:val="ListParagraph"/>
        <w:numPr>
          <w:ilvl w:val="0"/>
          <w:numId w:val="79"/>
        </w:numPr>
        <w:rPr>
          <w:lang w:eastAsia="zh-TW"/>
        </w:rPr>
      </w:pPr>
      <w:r>
        <w:rPr>
          <w:lang w:eastAsia="zh-TW"/>
        </w:rPr>
        <w:t>Training</w:t>
      </w:r>
    </w:p>
    <w:p w14:paraId="136B6FA8" w14:textId="00C39ECB" w:rsidR="0079616B" w:rsidRDefault="0079616B" w:rsidP="00A401CE">
      <w:pPr>
        <w:pStyle w:val="ListParagraph"/>
        <w:numPr>
          <w:ilvl w:val="0"/>
          <w:numId w:val="79"/>
        </w:numPr>
        <w:rPr>
          <w:lang w:eastAsia="zh-TW"/>
        </w:rPr>
      </w:pPr>
      <w:r>
        <w:rPr>
          <w:lang w:eastAsia="zh-TW"/>
        </w:rPr>
        <w:t>An anti-harassment policy</w:t>
      </w:r>
    </w:p>
    <w:p w14:paraId="6BAF7389" w14:textId="7BE95367" w:rsidR="0079616B" w:rsidRDefault="0079616B" w:rsidP="00A401CE">
      <w:pPr>
        <w:pStyle w:val="ListParagraph"/>
        <w:numPr>
          <w:ilvl w:val="0"/>
          <w:numId w:val="79"/>
        </w:numPr>
        <w:rPr>
          <w:lang w:eastAsia="zh-TW"/>
        </w:rPr>
      </w:pPr>
      <w:r>
        <w:rPr>
          <w:lang w:eastAsia="zh-TW"/>
        </w:rPr>
        <w:t>Discipline</w:t>
      </w:r>
    </w:p>
    <w:p w14:paraId="135493FB" w14:textId="00887723" w:rsidR="00E92884" w:rsidRDefault="0079616B" w:rsidP="00A401CE">
      <w:pPr>
        <w:pStyle w:val="ListParagraph"/>
        <w:numPr>
          <w:ilvl w:val="0"/>
          <w:numId w:val="79"/>
        </w:numPr>
        <w:rPr>
          <w:color w:val="FF0000"/>
          <w:lang w:eastAsia="zh-TW"/>
        </w:rPr>
      </w:pPr>
      <w:r w:rsidRPr="0079616B">
        <w:rPr>
          <w:color w:val="FF0000"/>
          <w:lang w:eastAsia="zh-TW"/>
        </w:rPr>
        <w:t>A and B</w:t>
      </w:r>
    </w:p>
    <w:p w14:paraId="73745D89" w14:textId="0CFA2226" w:rsidR="00DA623E" w:rsidRPr="00DA623E" w:rsidRDefault="00DA623E" w:rsidP="00DA623E">
      <w:pPr>
        <w:ind w:left="547"/>
        <w:rPr>
          <w:color w:val="FF0000"/>
          <w:lang w:eastAsia="zh-TW"/>
        </w:rPr>
      </w:pPr>
      <w:r w:rsidRPr="00DA623E">
        <w:rPr>
          <w:color w:val="FF0000"/>
          <w:shd w:val="clear" w:color="auto" w:fill="FFFFFF"/>
        </w:rPr>
        <w:t>Creating an anti-harassment policy and implementing training in workplace harassment will help prevent harassment and protect the organization.</w:t>
      </w:r>
    </w:p>
    <w:p w14:paraId="1C08EA23" w14:textId="7F396EF7" w:rsidR="00A23A3B" w:rsidRPr="00FC1A0F" w:rsidRDefault="00A23A3B">
      <w:pPr>
        <w:numPr>
          <w:ilvl w:val="0"/>
          <w:numId w:val="143"/>
        </w:numPr>
        <w:spacing w:after="240"/>
        <w:rPr>
          <w:lang w:eastAsia="zh-TW"/>
        </w:rPr>
      </w:pPr>
      <w:r w:rsidRPr="00FC1A0F">
        <w:rPr>
          <w:lang w:eastAsia="zh-TW"/>
        </w:rPr>
        <w:t xml:space="preserve">An ethical organization is able to ______ the rights of employees with the rights of the employer. </w:t>
      </w:r>
    </w:p>
    <w:p w14:paraId="1D0B0487" w14:textId="6A9FBC22" w:rsidR="00A23A3B" w:rsidRPr="00FC1A0F" w:rsidRDefault="00A23A3B">
      <w:pPr>
        <w:pStyle w:val="ListParagraph"/>
        <w:numPr>
          <w:ilvl w:val="0"/>
          <w:numId w:val="146"/>
        </w:numPr>
        <w:rPr>
          <w:lang w:eastAsia="zh-TW"/>
        </w:rPr>
      </w:pPr>
      <w:r w:rsidRPr="00FC1A0F">
        <w:rPr>
          <w:lang w:eastAsia="zh-TW"/>
        </w:rPr>
        <w:t>Understand</w:t>
      </w:r>
    </w:p>
    <w:p w14:paraId="4AB97147" w14:textId="0D014C0E" w:rsidR="00A23A3B" w:rsidRPr="00FC1A0F" w:rsidRDefault="00A23A3B">
      <w:pPr>
        <w:pStyle w:val="ListParagraph"/>
        <w:numPr>
          <w:ilvl w:val="0"/>
          <w:numId w:val="146"/>
        </w:numPr>
        <w:rPr>
          <w:lang w:eastAsia="zh-TW"/>
        </w:rPr>
      </w:pPr>
      <w:r w:rsidRPr="00FC1A0F">
        <w:rPr>
          <w:lang w:eastAsia="zh-TW"/>
        </w:rPr>
        <w:t>Create</w:t>
      </w:r>
    </w:p>
    <w:p w14:paraId="473BA083" w14:textId="05CF778D" w:rsidR="00A23A3B" w:rsidRPr="00FC1A0F" w:rsidRDefault="00A23A3B">
      <w:pPr>
        <w:pStyle w:val="ListParagraph"/>
        <w:numPr>
          <w:ilvl w:val="0"/>
          <w:numId w:val="146"/>
        </w:numPr>
        <w:rPr>
          <w:color w:val="FF0000"/>
          <w:lang w:eastAsia="zh-TW"/>
        </w:rPr>
      </w:pPr>
      <w:r w:rsidRPr="00FC1A0F">
        <w:rPr>
          <w:color w:val="FF0000"/>
          <w:lang w:eastAsia="zh-TW"/>
        </w:rPr>
        <w:t>Balance</w:t>
      </w:r>
    </w:p>
    <w:p w14:paraId="0D832A4D" w14:textId="0052B013" w:rsidR="00DA623E" w:rsidRPr="00FC1A0F" w:rsidRDefault="00A23A3B">
      <w:pPr>
        <w:pStyle w:val="ListParagraph"/>
        <w:numPr>
          <w:ilvl w:val="0"/>
          <w:numId w:val="146"/>
        </w:numPr>
        <w:rPr>
          <w:lang w:eastAsia="zh-TW"/>
        </w:rPr>
      </w:pPr>
      <w:r w:rsidRPr="00FC1A0F">
        <w:rPr>
          <w:lang w:eastAsia="zh-TW"/>
        </w:rPr>
        <w:t>Ignore</w:t>
      </w:r>
    </w:p>
    <w:p w14:paraId="620EDD36" w14:textId="37E115FF" w:rsidR="00A23A3B" w:rsidRPr="00DA623E" w:rsidRDefault="00DA623E" w:rsidP="00DA623E">
      <w:pPr>
        <w:ind w:firstLine="547"/>
        <w:rPr>
          <w:color w:val="FF0000"/>
          <w:kern w:val="24"/>
          <w:lang w:eastAsia="en-CA" w:bidi="ar-SA"/>
        </w:rPr>
      </w:pPr>
      <w:r w:rsidRPr="00DA623E">
        <w:rPr>
          <w:color w:val="FF0000"/>
          <w:shd w:val="clear" w:color="auto" w:fill="FFFFFF"/>
        </w:rPr>
        <w:t>An ethical organization is able to balance the rights of employees with the rights of the employer.</w:t>
      </w:r>
    </w:p>
    <w:p w14:paraId="1A1CC825" w14:textId="52DB80F8" w:rsidR="00A23A3B" w:rsidRPr="00FC1A0F" w:rsidRDefault="00FC1A0F">
      <w:pPr>
        <w:numPr>
          <w:ilvl w:val="0"/>
          <w:numId w:val="143"/>
        </w:numPr>
        <w:spacing w:after="240"/>
        <w:rPr>
          <w:lang w:eastAsia="zh-TW"/>
        </w:rPr>
      </w:pPr>
      <w:r>
        <w:rPr>
          <w:lang w:eastAsia="zh-TW"/>
        </w:rPr>
        <w:t>Instituting clear ____</w:t>
      </w:r>
      <w:r w:rsidR="00A23A3B" w:rsidRPr="00FC1A0F">
        <w:rPr>
          <w:lang w:eastAsia="zh-TW"/>
        </w:rPr>
        <w:t>____will prevent any confusion between employees and employers.</w:t>
      </w:r>
    </w:p>
    <w:p w14:paraId="5D36FBF8" w14:textId="0C448C47" w:rsidR="00A23A3B" w:rsidRPr="00FC1A0F" w:rsidRDefault="00A23A3B">
      <w:pPr>
        <w:pStyle w:val="ListParagraph"/>
        <w:numPr>
          <w:ilvl w:val="0"/>
          <w:numId w:val="147"/>
        </w:numPr>
        <w:rPr>
          <w:lang w:eastAsia="zh-TW"/>
        </w:rPr>
      </w:pPr>
      <w:r w:rsidRPr="00FC1A0F">
        <w:rPr>
          <w:lang w:eastAsia="zh-TW"/>
        </w:rPr>
        <w:t>Rules and regulations</w:t>
      </w:r>
    </w:p>
    <w:p w14:paraId="216D52B4" w14:textId="720A9949" w:rsidR="00A23A3B" w:rsidRPr="00FC1A0F" w:rsidRDefault="00A23A3B">
      <w:pPr>
        <w:pStyle w:val="ListParagraph"/>
        <w:numPr>
          <w:ilvl w:val="0"/>
          <w:numId w:val="147"/>
        </w:numPr>
        <w:rPr>
          <w:color w:val="FF0000"/>
          <w:lang w:eastAsia="zh-TW"/>
        </w:rPr>
      </w:pPr>
      <w:r w:rsidRPr="00FC1A0F">
        <w:rPr>
          <w:color w:val="FF0000"/>
          <w:lang w:eastAsia="zh-TW"/>
        </w:rPr>
        <w:t>Privacy policies</w:t>
      </w:r>
    </w:p>
    <w:p w14:paraId="7A0A95A9" w14:textId="5590DDD2" w:rsidR="00A23A3B" w:rsidRPr="00FC1A0F" w:rsidRDefault="00A23A3B">
      <w:pPr>
        <w:pStyle w:val="ListParagraph"/>
        <w:numPr>
          <w:ilvl w:val="0"/>
          <w:numId w:val="147"/>
        </w:numPr>
        <w:rPr>
          <w:lang w:eastAsia="zh-TW"/>
        </w:rPr>
      </w:pPr>
      <w:r w:rsidRPr="00FC1A0F">
        <w:rPr>
          <w:lang w:eastAsia="zh-TW"/>
        </w:rPr>
        <w:t>Vacation days</w:t>
      </w:r>
    </w:p>
    <w:p w14:paraId="031C5F2C" w14:textId="4460095B" w:rsidR="00A23A3B" w:rsidRPr="00FC1A0F" w:rsidRDefault="00A23A3B">
      <w:pPr>
        <w:pStyle w:val="ListParagraph"/>
        <w:numPr>
          <w:ilvl w:val="0"/>
          <w:numId w:val="147"/>
        </w:numPr>
        <w:rPr>
          <w:lang w:eastAsia="zh-TW"/>
        </w:rPr>
      </w:pPr>
      <w:r w:rsidRPr="00FC1A0F">
        <w:rPr>
          <w:lang w:eastAsia="zh-TW"/>
        </w:rPr>
        <w:t>None of the above</w:t>
      </w:r>
    </w:p>
    <w:p w14:paraId="2FCB2BC6" w14:textId="4A9B75EE" w:rsidR="00A23A3B" w:rsidRPr="00DA623E" w:rsidRDefault="00DA623E" w:rsidP="00DA623E">
      <w:pPr>
        <w:ind w:firstLine="547"/>
        <w:rPr>
          <w:rFonts w:eastAsiaTheme="minorEastAsia"/>
          <w:color w:val="FF0000"/>
          <w:kern w:val="24"/>
          <w:lang w:eastAsia="en-CA" w:bidi="ar-SA"/>
        </w:rPr>
      </w:pPr>
      <w:r w:rsidRPr="00DA623E">
        <w:rPr>
          <w:color w:val="FF0000"/>
          <w:shd w:val="clear" w:color="auto" w:fill="FFFFFF"/>
        </w:rPr>
        <w:t>Instituting clear privacy policies will prevent any confusion between employees and employers.</w:t>
      </w:r>
    </w:p>
    <w:p w14:paraId="142EA91B" w14:textId="7B1224CF" w:rsidR="00A23A3B" w:rsidRPr="00FC1A0F" w:rsidRDefault="00A23A3B">
      <w:pPr>
        <w:numPr>
          <w:ilvl w:val="0"/>
          <w:numId w:val="143"/>
        </w:numPr>
        <w:spacing w:after="240"/>
        <w:rPr>
          <w:lang w:eastAsia="zh-TW"/>
        </w:rPr>
      </w:pPr>
      <w:r w:rsidRPr="00FC1A0F">
        <w:rPr>
          <w:lang w:eastAsia="zh-TW"/>
        </w:rPr>
        <w:t>Taking a drug test before beginning a new job is ______.</w:t>
      </w:r>
    </w:p>
    <w:p w14:paraId="5D1A397D" w14:textId="021B1A28" w:rsidR="00A23A3B" w:rsidRPr="00FC1A0F" w:rsidRDefault="00A23A3B">
      <w:pPr>
        <w:pStyle w:val="ListParagraph"/>
        <w:numPr>
          <w:ilvl w:val="0"/>
          <w:numId w:val="148"/>
        </w:numPr>
        <w:rPr>
          <w:lang w:eastAsia="zh-TW"/>
        </w:rPr>
      </w:pPr>
      <w:r w:rsidRPr="00FC1A0F">
        <w:rPr>
          <w:lang w:eastAsia="zh-TW"/>
        </w:rPr>
        <w:t>Annoying</w:t>
      </w:r>
    </w:p>
    <w:p w14:paraId="521C5197" w14:textId="64C714DF" w:rsidR="00A23A3B" w:rsidRPr="00FC1A0F" w:rsidRDefault="00A23A3B">
      <w:pPr>
        <w:pStyle w:val="ListParagraph"/>
        <w:numPr>
          <w:ilvl w:val="0"/>
          <w:numId w:val="148"/>
        </w:numPr>
        <w:rPr>
          <w:color w:val="FF0000"/>
          <w:lang w:eastAsia="zh-TW"/>
        </w:rPr>
      </w:pPr>
      <w:r w:rsidRPr="00FC1A0F">
        <w:rPr>
          <w:color w:val="FF0000"/>
          <w:lang w:eastAsia="zh-TW"/>
        </w:rPr>
        <w:t>Common</w:t>
      </w:r>
    </w:p>
    <w:p w14:paraId="2372FE40" w14:textId="44788C86" w:rsidR="00A23A3B" w:rsidRPr="00FC1A0F" w:rsidRDefault="00A23A3B">
      <w:pPr>
        <w:pStyle w:val="ListParagraph"/>
        <w:numPr>
          <w:ilvl w:val="0"/>
          <w:numId w:val="148"/>
        </w:numPr>
        <w:rPr>
          <w:lang w:eastAsia="zh-TW"/>
        </w:rPr>
      </w:pPr>
      <w:r w:rsidRPr="00FC1A0F">
        <w:rPr>
          <w:lang w:eastAsia="zh-TW"/>
        </w:rPr>
        <w:t>Wrong</w:t>
      </w:r>
    </w:p>
    <w:p w14:paraId="0D90A26A" w14:textId="1113AEFB" w:rsidR="00A23A3B" w:rsidRPr="00FC1A0F" w:rsidRDefault="00A23A3B">
      <w:pPr>
        <w:pStyle w:val="ListParagraph"/>
        <w:numPr>
          <w:ilvl w:val="0"/>
          <w:numId w:val="148"/>
        </w:numPr>
        <w:rPr>
          <w:lang w:eastAsia="zh-TW"/>
        </w:rPr>
      </w:pPr>
      <w:r w:rsidRPr="00FC1A0F">
        <w:rPr>
          <w:lang w:eastAsia="zh-TW"/>
        </w:rPr>
        <w:t>Against the law</w:t>
      </w:r>
    </w:p>
    <w:p w14:paraId="384F0BC5" w14:textId="67438A2A" w:rsidR="00A23A3B" w:rsidRPr="00FC1A0F" w:rsidRDefault="00DA623E" w:rsidP="00FC1A0F">
      <w:pPr>
        <w:ind w:firstLine="547"/>
        <w:rPr>
          <w:color w:val="FF0000"/>
          <w:shd w:val="clear" w:color="auto" w:fill="FFFFFF"/>
        </w:rPr>
      </w:pPr>
      <w:r w:rsidRPr="00DA623E">
        <w:rPr>
          <w:color w:val="FF0000"/>
          <w:shd w:val="clear" w:color="auto" w:fill="FFFFFF"/>
        </w:rPr>
        <w:t>Taking a drug test before</w:t>
      </w:r>
      <w:r w:rsidR="00FC1A0F">
        <w:rPr>
          <w:color w:val="FF0000"/>
          <w:shd w:val="clear" w:color="auto" w:fill="FFFFFF"/>
        </w:rPr>
        <w:t xml:space="preserve"> beginning a new job is common.</w:t>
      </w:r>
      <w:r w:rsidR="00FC1A0F">
        <w:rPr>
          <w:color w:val="FF0000"/>
          <w:shd w:val="clear" w:color="auto" w:fill="FFFFFF"/>
        </w:rPr>
        <w:br w:type="page"/>
      </w:r>
    </w:p>
    <w:p w14:paraId="00B362BA" w14:textId="20F76E10" w:rsidR="00A23A3B" w:rsidRPr="00FC1A0F" w:rsidRDefault="00A23A3B">
      <w:pPr>
        <w:numPr>
          <w:ilvl w:val="0"/>
          <w:numId w:val="143"/>
        </w:numPr>
        <w:spacing w:after="240"/>
        <w:rPr>
          <w:lang w:eastAsia="zh-TW"/>
        </w:rPr>
      </w:pPr>
      <w:r w:rsidRPr="00FC1A0F">
        <w:rPr>
          <w:lang w:eastAsia="zh-TW"/>
        </w:rPr>
        <w:lastRenderedPageBreak/>
        <w:t>Searches should be conducted carefully a</w:t>
      </w:r>
      <w:r w:rsidR="00FC1A0F">
        <w:rPr>
          <w:lang w:eastAsia="zh-TW"/>
        </w:rPr>
        <w:t>nd with the instruction of ____</w:t>
      </w:r>
      <w:r w:rsidRPr="00FC1A0F">
        <w:rPr>
          <w:lang w:eastAsia="zh-TW"/>
        </w:rPr>
        <w:t>_____.</w:t>
      </w:r>
    </w:p>
    <w:p w14:paraId="7CDF1F1B" w14:textId="37592601" w:rsidR="00A23A3B" w:rsidRPr="00FC1A0F" w:rsidRDefault="00A23A3B">
      <w:pPr>
        <w:pStyle w:val="ListParagraph"/>
        <w:numPr>
          <w:ilvl w:val="0"/>
          <w:numId w:val="149"/>
        </w:numPr>
        <w:rPr>
          <w:color w:val="FF0000"/>
          <w:lang w:eastAsia="zh-TW"/>
        </w:rPr>
      </w:pPr>
      <w:r w:rsidRPr="00FC1A0F">
        <w:rPr>
          <w:color w:val="FF0000"/>
          <w:lang w:eastAsia="zh-TW"/>
        </w:rPr>
        <w:t>Senior Management</w:t>
      </w:r>
    </w:p>
    <w:p w14:paraId="16B94F17" w14:textId="7213D385" w:rsidR="00A23A3B" w:rsidRPr="00FC1A0F" w:rsidRDefault="00A23A3B">
      <w:pPr>
        <w:pStyle w:val="ListParagraph"/>
        <w:numPr>
          <w:ilvl w:val="0"/>
          <w:numId w:val="149"/>
        </w:numPr>
        <w:rPr>
          <w:lang w:eastAsia="zh-TW"/>
        </w:rPr>
      </w:pPr>
      <w:r w:rsidRPr="00FC1A0F">
        <w:rPr>
          <w:lang w:eastAsia="zh-TW"/>
        </w:rPr>
        <w:t>Local police</w:t>
      </w:r>
    </w:p>
    <w:p w14:paraId="5E1BE32B" w14:textId="7DA68960" w:rsidR="00A23A3B" w:rsidRPr="00FC1A0F" w:rsidRDefault="00A23A3B">
      <w:pPr>
        <w:pStyle w:val="ListParagraph"/>
        <w:numPr>
          <w:ilvl w:val="0"/>
          <w:numId w:val="149"/>
        </w:numPr>
        <w:rPr>
          <w:lang w:eastAsia="zh-TW"/>
        </w:rPr>
      </w:pPr>
      <w:r w:rsidRPr="00FC1A0F">
        <w:rPr>
          <w:lang w:eastAsia="zh-TW"/>
        </w:rPr>
        <w:t>A lawyer</w:t>
      </w:r>
    </w:p>
    <w:p w14:paraId="6EE6E334" w14:textId="58B200F5" w:rsidR="00A23A3B" w:rsidRPr="00FC1A0F" w:rsidRDefault="00A23A3B">
      <w:pPr>
        <w:pStyle w:val="ListParagraph"/>
        <w:numPr>
          <w:ilvl w:val="0"/>
          <w:numId w:val="149"/>
        </w:numPr>
        <w:rPr>
          <w:lang w:eastAsia="zh-TW"/>
        </w:rPr>
      </w:pPr>
      <w:r w:rsidRPr="00FC1A0F">
        <w:rPr>
          <w:lang w:eastAsia="zh-TW"/>
        </w:rPr>
        <w:t>A coworker</w:t>
      </w:r>
    </w:p>
    <w:p w14:paraId="321DF193" w14:textId="31E80BD9" w:rsidR="00A23A3B" w:rsidRPr="00A23A3B" w:rsidRDefault="00DA623E" w:rsidP="00DA623E">
      <w:pPr>
        <w:ind w:firstLine="547"/>
        <w:rPr>
          <w:rFonts w:ascii="Times New Roman" w:hAnsi="Times New Roman"/>
          <w:lang w:val="en-CA" w:eastAsia="en-CA" w:bidi="ar-SA"/>
        </w:rPr>
      </w:pPr>
      <w:r w:rsidRPr="00DA623E">
        <w:rPr>
          <w:color w:val="FF0000"/>
          <w:shd w:val="clear" w:color="auto" w:fill="FFFFFF"/>
        </w:rPr>
        <w:t>Searches should be conducted carefully and with the instruction of senior management.</w:t>
      </w:r>
    </w:p>
    <w:p w14:paraId="5D24AE93" w14:textId="77777777" w:rsidR="00E57EA4" w:rsidRPr="006A57D3" w:rsidRDefault="00E57EA4" w:rsidP="00E57EA4">
      <w:pPr>
        <w:rPr>
          <w:rFonts w:ascii="Cambria" w:hAnsi="Cambria"/>
          <w:color w:val="365F91"/>
          <w:sz w:val="28"/>
          <w:szCs w:val="28"/>
          <w:lang w:eastAsia="zh-TW"/>
        </w:rPr>
      </w:pPr>
      <w:r w:rsidRPr="006A57D3">
        <w:rPr>
          <w:lang w:eastAsia="zh-TW"/>
        </w:rPr>
        <w:br w:type="page"/>
      </w:r>
    </w:p>
    <w:p w14:paraId="634A2F84" w14:textId="77777777" w:rsidR="00DE0C4A" w:rsidRPr="006A57D3" w:rsidRDefault="00D32AB8" w:rsidP="00A469E1">
      <w:pPr>
        <w:pStyle w:val="Heading1"/>
      </w:pPr>
      <w:bookmarkStart w:id="53" w:name="_Toc116473913"/>
      <w:r w:rsidRPr="006A57D3">
        <w:rPr>
          <w:noProof/>
          <w:lang w:val="en-CA" w:eastAsia="en-CA" w:bidi="ar-SA"/>
        </w:rPr>
        <w:lastRenderedPageBreak/>
        <mc:AlternateContent>
          <mc:Choice Requires="wps">
            <w:drawing>
              <wp:anchor distT="91440" distB="91440" distL="114300" distR="114300" simplePos="0" relativeHeight="251603968" behindDoc="0" locked="0" layoutInCell="0" allowOverlap="1" wp14:anchorId="74C2860E" wp14:editId="69A44B54">
                <wp:simplePos x="0" y="0"/>
                <wp:positionH relativeFrom="page">
                  <wp:posOffset>-86995</wp:posOffset>
                </wp:positionH>
                <wp:positionV relativeFrom="page">
                  <wp:posOffset>-24130</wp:posOffset>
                </wp:positionV>
                <wp:extent cx="7978775" cy="1837055"/>
                <wp:effectExtent l="0" t="0" r="3175" b="0"/>
                <wp:wrapSquare wrapText="bothSides"/>
                <wp:docPr id="23" name="Rectangle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78775" cy="1837055"/>
                        </a:xfrm>
                        <a:prstGeom prst="rect">
                          <a:avLst/>
                        </a:prstGeom>
                        <a:gradFill>
                          <a:gsLst>
                            <a:gs pos="0">
                              <a:srgbClr val="FFFFFF"/>
                            </a:gs>
                            <a:gs pos="100000">
                              <a:schemeClr val="bg1">
                                <a:lumMod val="50000"/>
                              </a:schemeClr>
                            </a:gs>
                          </a:gsLst>
                          <a:lin ang="5400000" scaled="1"/>
                        </a:gradFill>
                        <a:ln>
                          <a:noFill/>
                        </a:ln>
                        <a:effectLst/>
                      </wps:spPr>
                      <wps:txbx>
                        <w:txbxContent>
                          <w:p w14:paraId="6FDF601A" w14:textId="77777777" w:rsidR="00DD26C5" w:rsidRPr="00005DB0" w:rsidRDefault="00DD26C5" w:rsidP="00DE0C4A">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005DB0">
                              <w:rPr>
                                <w:rFonts w:ascii="Cambria" w:hAnsi="Cambria"/>
                                <w:i/>
                                <w:iCs/>
                                <w:sz w:val="28"/>
                                <w:szCs w:val="28"/>
                              </w:rPr>
                              <w:t>It is not good enough to do what the law says. We must be in the forefront of these (social responsibility) issues.</w:t>
                            </w:r>
                          </w:p>
                          <w:p w14:paraId="6776A9B3" w14:textId="77777777" w:rsidR="00DD26C5" w:rsidRPr="004E220C" w:rsidRDefault="00DD26C5" w:rsidP="00A469E1">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4E220C">
                              <w:rPr>
                                <w:rFonts w:ascii="Cambria" w:hAnsi="Cambria"/>
                                <w:b/>
                                <w:i/>
                                <w:iCs/>
                                <w:sz w:val="28"/>
                                <w:szCs w:val="28"/>
                              </w:rPr>
                              <w:t>Anders Dahlvig</w:t>
                            </w: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C2860E" id="Rectangle 85" o:spid="_x0000_s1032" style="position:absolute;margin-left:-6.85pt;margin-top:-1.9pt;width:628.25pt;height:144.65pt;z-index:251603968;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" o:allowincell="f" stroked="f">
                <v:fill color2="#7f7f7f [1612]" focus="100%" type="gradient"/>
                <v:textbox inset="4in,54pt,1in,0">
                  <w:txbxContent>
                    <w:p w14:paraId="6FDF601A" w14:textId="77777777" w:rsidR="00DD26C5" w:rsidRPr="00005DB0" w:rsidRDefault="00DD26C5" w:rsidP="00DE0C4A">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005DB0">
                        <w:rPr>
                          <w:rFonts w:ascii="Cambria" w:hAnsi="Cambria"/>
                          <w:i/>
                          <w:iCs/>
                          <w:sz w:val="28"/>
                          <w:szCs w:val="28"/>
                        </w:rPr>
                        <w:t>It is not good enough to do what the law says. We must be in the forefront of these (social responsibility) issues.</w:t>
                      </w:r>
                    </w:p>
                    <w:p w14:paraId="6776A9B3" w14:textId="77777777" w:rsidR="00DD26C5" w:rsidRPr="004E220C" w:rsidRDefault="00DD26C5" w:rsidP="00A469E1">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4E220C">
                        <w:rPr>
                          <w:rFonts w:ascii="Cambria" w:hAnsi="Cambria"/>
                          <w:b/>
                          <w:i/>
                          <w:iCs/>
                          <w:sz w:val="28"/>
                          <w:szCs w:val="28"/>
                        </w:rPr>
                        <w:t>Anders Dahlvig</w:t>
                      </w:r>
                    </w:p>
                  </w:txbxContent>
                </v:textbox>
                <w10:wrap type="square" anchorx="page" anchory="page"/>
              </v:rect>
            </w:pict>
          </mc:Fallback>
        </mc:AlternateContent>
      </w:r>
      <w:r w:rsidR="00FE2E30" w:rsidRPr="006A57D3">
        <w:rPr>
          <w:lang w:eastAsia="zh-TW"/>
        </w:rPr>
        <w:t xml:space="preserve">Module Five: </w:t>
      </w:r>
      <w:r w:rsidR="00DE0C4A" w:rsidRPr="006A57D3">
        <w:t>Business &amp; Social Responsibilities</w:t>
      </w:r>
      <w:bookmarkEnd w:id="53"/>
    </w:p>
    <w:p w14:paraId="300DCD4C" w14:textId="7D082D87" w:rsidR="00DE0C4A" w:rsidRPr="006A57D3" w:rsidRDefault="00917BA8" w:rsidP="00DE0C4A">
      <w:pPr>
        <w:rPr>
          <w:rFonts w:asciiTheme="minorHAnsi" w:hAnsiTheme="minorHAnsi" w:cs="Helvetica Neue"/>
          <w:color w:val="1A1A1A"/>
          <w:szCs w:val="24"/>
          <w:lang w:bidi="ar-SA"/>
        </w:rPr>
      </w:pPr>
      <w:bookmarkStart w:id="54" w:name="_Hlk66270095"/>
      <w:r w:rsidRPr="006A57D3">
        <w:rPr>
          <w:noProof/>
          <w:lang w:val="en-CA" w:eastAsia="en-CA" w:bidi="ar-SA"/>
        </w:rPr>
        <w:drawing>
          <wp:anchor distT="0" distB="0" distL="114300" distR="114300" simplePos="0" relativeHeight="251623424" behindDoc="0" locked="0" layoutInCell="1" allowOverlap="1" wp14:anchorId="6E723064" wp14:editId="6430668F">
            <wp:simplePos x="0" y="0"/>
            <wp:positionH relativeFrom="margin">
              <wp:align>left</wp:align>
            </wp:positionH>
            <wp:positionV relativeFrom="margin">
              <wp:posOffset>1669415</wp:posOffset>
            </wp:positionV>
            <wp:extent cx="1931670" cy="1311910"/>
            <wp:effectExtent l="0" t="0" r="0" b="0"/>
            <wp:wrapSquare wrapText="bothSides"/>
            <wp:docPr id="44" name="Picture 16" descr="C:\Users\Darren\AppData\Local\Microsoft\Windows\Temporary Internet Files\Content.IE5\MP321RS9\MC900045085[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Darren\AppData\Local\Microsoft\Windows\Temporary Internet Files\Content.IE5\MP321RS9\MC900045085[1].wmf"/>
                    <pic:cNvPicPr>
                      <a:picLocks noChangeAspect="1" noChangeArrowheads="1"/>
                    </pic:cNvPicPr>
                  </pic:nvPicPr>
                  <pic:blipFill>
                    <a:blip r:embed="rId37" cstate="print"/>
                    <a:srcRect/>
                    <a:stretch>
                      <a:fillRect/>
                    </a:stretch>
                  </pic:blipFill>
                  <pic:spPr bwMode="auto">
                    <a:xfrm>
                      <a:off x="0" y="0"/>
                      <a:ext cx="1931670" cy="1311910"/>
                    </a:xfrm>
                    <a:prstGeom prst="rect">
                      <a:avLst/>
                    </a:prstGeom>
                    <a:noFill/>
                    <a:ln w="9525">
                      <a:noFill/>
                      <a:miter lim="800000"/>
                      <a:headEnd/>
                      <a:tailEnd/>
                    </a:ln>
                  </pic:spPr>
                </pic:pic>
              </a:graphicData>
            </a:graphic>
          </wp:anchor>
        </w:drawing>
      </w:r>
      <w:r w:rsidR="00DE0C4A" w:rsidRPr="006A57D3">
        <w:t xml:space="preserve">Most successful businesses operate with socially responsible business practices. Being socially responsible requires companies to integrate the needs of their stakeholders into the values and operations of their organizations. Stakeholders typically </w:t>
      </w:r>
      <w:r w:rsidR="00DE0C4A" w:rsidRPr="006A57D3">
        <w:rPr>
          <w:rFonts w:asciiTheme="minorHAnsi" w:hAnsiTheme="minorHAnsi"/>
        </w:rPr>
        <w:t xml:space="preserve">include </w:t>
      </w:r>
      <w:r w:rsidR="00DE0C4A" w:rsidRPr="006A57D3">
        <w:rPr>
          <w:rFonts w:asciiTheme="minorHAnsi" w:hAnsiTheme="minorHAnsi" w:cs="Helvetica Neue"/>
          <w:color w:val="1A1A1A"/>
          <w:szCs w:val="24"/>
          <w:lang w:bidi="ar-SA"/>
        </w:rPr>
        <w:t xml:space="preserve">investors, customers, employees, the </w:t>
      </w:r>
      <w:r w:rsidR="001C6949" w:rsidRPr="006A57D3">
        <w:rPr>
          <w:rFonts w:asciiTheme="minorHAnsi" w:hAnsiTheme="minorHAnsi" w:cs="Helvetica Neue"/>
          <w:color w:val="1A1A1A"/>
          <w:szCs w:val="24"/>
          <w:lang w:bidi="ar-SA"/>
        </w:rPr>
        <w:t>community,</w:t>
      </w:r>
      <w:r w:rsidR="00DE0C4A" w:rsidRPr="006A57D3">
        <w:rPr>
          <w:rFonts w:asciiTheme="minorHAnsi" w:hAnsiTheme="minorHAnsi" w:cs="Helvetica Neue"/>
          <w:color w:val="1A1A1A"/>
          <w:szCs w:val="24"/>
          <w:lang w:bidi="ar-SA"/>
        </w:rPr>
        <w:t xml:space="preserve"> and the environment. </w:t>
      </w:r>
      <w:r w:rsidR="00611114">
        <w:rPr>
          <w:rFonts w:asciiTheme="minorHAnsi" w:hAnsiTheme="minorHAnsi" w:cs="Helvetica Neue"/>
          <w:color w:val="1A1A1A"/>
          <w:szCs w:val="24"/>
          <w:lang w:bidi="ar-SA"/>
        </w:rPr>
        <w:t>Implementing a sense of s</w:t>
      </w:r>
      <w:r w:rsidR="00DE0C4A" w:rsidRPr="006A57D3">
        <w:rPr>
          <w:rFonts w:asciiTheme="minorHAnsi" w:hAnsiTheme="minorHAnsi" w:cs="Helvetica Neue"/>
          <w:color w:val="1A1A1A"/>
          <w:szCs w:val="24"/>
          <w:lang w:bidi="ar-SA"/>
        </w:rPr>
        <w:t>ocial responsibility</w:t>
      </w:r>
      <w:r w:rsidR="00611114">
        <w:rPr>
          <w:rFonts w:asciiTheme="minorHAnsi" w:hAnsiTheme="minorHAnsi" w:cs="Helvetica Neue"/>
          <w:color w:val="1A1A1A"/>
          <w:szCs w:val="24"/>
          <w:lang w:bidi="ar-SA"/>
        </w:rPr>
        <w:t xml:space="preserve"> indicates the company’s</w:t>
      </w:r>
      <w:r w:rsidR="00DE0C4A" w:rsidRPr="006A57D3">
        <w:rPr>
          <w:rFonts w:asciiTheme="minorHAnsi" w:hAnsiTheme="minorHAnsi" w:cs="Helvetica Neue"/>
          <w:color w:val="1A1A1A"/>
          <w:szCs w:val="24"/>
          <w:lang w:bidi="ar-SA"/>
        </w:rPr>
        <w:t xml:space="preserve"> </w:t>
      </w:r>
      <w:r w:rsidR="00611114">
        <w:rPr>
          <w:rFonts w:asciiTheme="minorHAnsi" w:hAnsiTheme="minorHAnsi" w:cs="Helvetica Neue"/>
          <w:color w:val="1A1A1A"/>
          <w:szCs w:val="24"/>
          <w:lang w:bidi="ar-SA"/>
        </w:rPr>
        <w:t>attempts</w:t>
      </w:r>
      <w:r w:rsidR="00DE0C4A" w:rsidRPr="006A57D3">
        <w:rPr>
          <w:rFonts w:asciiTheme="minorHAnsi" w:hAnsiTheme="minorHAnsi" w:cs="Helvetica Neue"/>
          <w:color w:val="1A1A1A"/>
          <w:szCs w:val="24"/>
          <w:lang w:bidi="ar-SA"/>
        </w:rPr>
        <w:t xml:space="preserve"> to </w:t>
      </w:r>
      <w:r w:rsidR="00F60958" w:rsidRPr="006A57D3">
        <w:rPr>
          <w:rFonts w:asciiTheme="minorHAnsi" w:hAnsiTheme="minorHAnsi" w:cs="Helvetica Neue"/>
          <w:color w:val="1A1A1A"/>
          <w:szCs w:val="24"/>
          <w:lang w:bidi="ar-SA"/>
        </w:rPr>
        <w:t>consider all</w:t>
      </w:r>
      <w:r w:rsidR="00DE0C4A" w:rsidRPr="006A57D3">
        <w:rPr>
          <w:rFonts w:asciiTheme="minorHAnsi" w:hAnsiTheme="minorHAnsi" w:cs="Helvetica Neue"/>
          <w:color w:val="1A1A1A"/>
          <w:szCs w:val="24"/>
          <w:lang w:bidi="ar-SA"/>
        </w:rPr>
        <w:t xml:space="preserve"> of these needs in their business practices. </w:t>
      </w:r>
    </w:p>
    <w:bookmarkEnd w:id="54"/>
    <w:p w14:paraId="1C899722" w14:textId="77777777" w:rsidR="00A469E1" w:rsidRPr="006A57D3" w:rsidRDefault="00A469E1" w:rsidP="00DE0C4A">
      <w:pPr>
        <w:rPr>
          <w:rFonts w:asciiTheme="minorHAnsi" w:hAnsiTheme="minorHAnsi"/>
          <w:sz w:val="24"/>
        </w:rPr>
      </w:pPr>
    </w:p>
    <w:p w14:paraId="6577A181" w14:textId="2CB2E7DD" w:rsidR="00DE0C4A" w:rsidRPr="006A57D3" w:rsidRDefault="00DE0C4A" w:rsidP="00A469E1">
      <w:pPr>
        <w:pStyle w:val="Heading2"/>
      </w:pPr>
      <w:bookmarkStart w:id="55" w:name="_Toc116473914"/>
      <w:r w:rsidRPr="006A57D3">
        <w:t>Identifying Types of Responsibilities</w:t>
      </w:r>
      <w:bookmarkEnd w:id="55"/>
    </w:p>
    <w:p w14:paraId="397BCDDF" w14:textId="0A7CC41D" w:rsidR="00DE0C4A" w:rsidRPr="006A57D3" w:rsidRDefault="00611114" w:rsidP="00DE0C4A">
      <w:r w:rsidRPr="006A57D3">
        <w:rPr>
          <w:noProof/>
          <w:lang w:val="en-CA" w:eastAsia="en-CA" w:bidi="ar-SA"/>
        </w:rPr>
        <w:drawing>
          <wp:anchor distT="0" distB="0" distL="114300" distR="114300" simplePos="0" relativeHeight="251625472" behindDoc="0" locked="0" layoutInCell="1" allowOverlap="1" wp14:anchorId="707812FA" wp14:editId="10A447F3">
            <wp:simplePos x="0" y="0"/>
            <wp:positionH relativeFrom="margin">
              <wp:posOffset>40005</wp:posOffset>
            </wp:positionH>
            <wp:positionV relativeFrom="margin">
              <wp:posOffset>3916680</wp:posOffset>
            </wp:positionV>
            <wp:extent cx="1094105" cy="1231900"/>
            <wp:effectExtent l="0" t="0" r="0" b="6350"/>
            <wp:wrapSquare wrapText="bothSides"/>
            <wp:docPr id="51" name="Picture 20" descr="C:\Users\Darren\AppData\Local\Microsoft\Windows\Temporary Internet Files\Content.IE5\MP321RS9\MC90005394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Darren\AppData\Local\Microsoft\Windows\Temporary Internet Files\Content.IE5\MP321RS9\MC900053943[1].wmf"/>
                    <pic:cNvPicPr>
                      <a:picLocks noChangeAspect="1" noChangeArrowheads="1"/>
                    </pic:cNvPicPr>
                  </pic:nvPicPr>
                  <pic:blipFill>
                    <a:blip r:embed="rId38" cstate="print"/>
                    <a:srcRect/>
                    <a:stretch>
                      <a:fillRect/>
                    </a:stretch>
                  </pic:blipFill>
                  <pic:spPr bwMode="auto">
                    <a:xfrm>
                      <a:off x="0" y="0"/>
                      <a:ext cx="1094105" cy="1231900"/>
                    </a:xfrm>
                    <a:prstGeom prst="rect">
                      <a:avLst/>
                    </a:prstGeom>
                    <a:noFill/>
                    <a:ln w="9525">
                      <a:noFill/>
                      <a:miter lim="800000"/>
                      <a:headEnd/>
                      <a:tailEnd/>
                    </a:ln>
                  </pic:spPr>
                </pic:pic>
              </a:graphicData>
            </a:graphic>
          </wp:anchor>
        </w:drawing>
      </w:r>
      <w:r w:rsidR="00DE0C4A" w:rsidRPr="006A57D3">
        <w:t xml:space="preserve">There are different types of responsibilities related to businesses. Ethical organizations need to </w:t>
      </w:r>
      <w:r>
        <w:t>address</w:t>
      </w:r>
      <w:r w:rsidR="00DE0C4A" w:rsidRPr="006A57D3">
        <w:t xml:space="preserve"> different areas of responsibility and consider the social ramifications of their actions.</w:t>
      </w:r>
    </w:p>
    <w:p w14:paraId="5D95AF17" w14:textId="77777777" w:rsidR="00917BA8" w:rsidRPr="006A57D3" w:rsidRDefault="00917BA8" w:rsidP="00DE0C4A"/>
    <w:p w14:paraId="526ADF58" w14:textId="77777777" w:rsidR="00917BA8" w:rsidRPr="006A57D3" w:rsidRDefault="00917BA8" w:rsidP="00DE0C4A"/>
    <w:p w14:paraId="69071293" w14:textId="77777777" w:rsidR="00917BA8" w:rsidRPr="006A57D3" w:rsidRDefault="00917BA8" w:rsidP="00DE0C4A"/>
    <w:p w14:paraId="4F6088EA" w14:textId="77777777" w:rsidR="00DE0C4A" w:rsidRPr="006A57D3" w:rsidRDefault="00DE0C4A" w:rsidP="00DE0C4A">
      <w:pPr>
        <w:rPr>
          <w:b/>
        </w:rPr>
      </w:pPr>
      <w:r w:rsidRPr="006A57D3">
        <w:rPr>
          <w:b/>
        </w:rPr>
        <w:t>Types:</w:t>
      </w:r>
    </w:p>
    <w:p w14:paraId="457147FB" w14:textId="77777777" w:rsidR="00DE0C4A" w:rsidRPr="006A57D3" w:rsidRDefault="00DE0C4A" w:rsidP="00917BA8">
      <w:pPr>
        <w:pStyle w:val="BulletedPoints"/>
      </w:pPr>
      <w:r w:rsidRPr="006A57D3">
        <w:rPr>
          <w:b/>
        </w:rPr>
        <w:t>Legal</w:t>
      </w:r>
      <w:r w:rsidRPr="006A57D3">
        <w:t xml:space="preserve">: Socially responsible companies are obligated to meet legal requirements that govern their industries. Health and safety standards and fair treatment of employees fall under this type of responsibility. </w:t>
      </w:r>
    </w:p>
    <w:p w14:paraId="25E35342" w14:textId="104D8124" w:rsidR="00DE0C4A" w:rsidRPr="006A57D3" w:rsidRDefault="00DE0C4A" w:rsidP="00917BA8">
      <w:pPr>
        <w:pStyle w:val="BulletedPoints"/>
      </w:pPr>
      <w:r w:rsidRPr="006A57D3">
        <w:rPr>
          <w:b/>
        </w:rPr>
        <w:t>Financial</w:t>
      </w:r>
      <w:r w:rsidRPr="006A57D3">
        <w:t xml:space="preserve">: Financial responsibility is more than turning a profit. </w:t>
      </w:r>
      <w:bookmarkStart w:id="56" w:name="_Hlk66700668"/>
      <w:r w:rsidRPr="006A57D3">
        <w:t>Financial ethics cover everything from fair salaries to fair payments for raw materials and services</w:t>
      </w:r>
      <w:r w:rsidR="00611114">
        <w:t>,</w:t>
      </w:r>
      <w:r w:rsidRPr="006A57D3">
        <w:t xml:space="preserve"> </w:t>
      </w:r>
      <w:r w:rsidR="00611114">
        <w:t>and offering fair prices to their</w:t>
      </w:r>
      <w:r w:rsidRPr="006A57D3">
        <w:t xml:space="preserve"> customers. </w:t>
      </w:r>
    </w:p>
    <w:bookmarkEnd w:id="56"/>
    <w:p w14:paraId="1CFDD41C" w14:textId="77777777" w:rsidR="00DE0C4A" w:rsidRPr="006A57D3" w:rsidRDefault="00DE0C4A" w:rsidP="00917BA8">
      <w:pPr>
        <w:pStyle w:val="BulletedPoints"/>
      </w:pPr>
      <w:r w:rsidRPr="006A57D3">
        <w:rPr>
          <w:b/>
        </w:rPr>
        <w:t>Philanthropic</w:t>
      </w:r>
      <w:r w:rsidRPr="006A57D3">
        <w:t xml:space="preserve">: Many organizations are being recognized for their philanthropy. Philanthropy can come from donations, service, education, and environmental programs. Some companies consider the environment its own type of social responsibility. </w:t>
      </w:r>
    </w:p>
    <w:p w14:paraId="50BEF470" w14:textId="77777777" w:rsidR="00917BA8" w:rsidRPr="006A57D3" w:rsidRDefault="00917BA8" w:rsidP="00917BA8">
      <w:pPr>
        <w:pStyle w:val="BulletedPoints"/>
        <w:numPr>
          <w:ilvl w:val="0"/>
          <w:numId w:val="0"/>
        </w:numPr>
        <w:ind w:left="720" w:hanging="360"/>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DE0C4A" w:rsidRPr="006A57D3" w14:paraId="4730990A" w14:textId="77777777" w:rsidTr="00DE0C4A">
        <w:tc>
          <w:tcPr>
            <w:tcW w:w="2448" w:type="dxa"/>
            <w:vAlign w:val="center"/>
          </w:tcPr>
          <w:p w14:paraId="48B4445A" w14:textId="77777777" w:rsidR="00DE0C4A" w:rsidRPr="006A57D3" w:rsidRDefault="00DE0C4A" w:rsidP="00DE0C4A">
            <w:pPr>
              <w:rPr>
                <w:b/>
                <w:bCs/>
                <w:color w:val="000000" w:themeColor="text1"/>
              </w:rPr>
            </w:pPr>
            <w:r w:rsidRPr="006A57D3">
              <w:rPr>
                <w:b/>
                <w:bCs/>
                <w:color w:val="000000" w:themeColor="text1"/>
              </w:rPr>
              <w:t xml:space="preserve">Estimated Time </w:t>
            </w:r>
          </w:p>
        </w:tc>
        <w:tc>
          <w:tcPr>
            <w:tcW w:w="7128" w:type="dxa"/>
            <w:vAlign w:val="center"/>
          </w:tcPr>
          <w:p w14:paraId="46AF1E77" w14:textId="77777777" w:rsidR="00DE0C4A" w:rsidRPr="006A57D3" w:rsidRDefault="007A5F97" w:rsidP="00DE0C4A">
            <w:pPr>
              <w:rPr>
                <w:bCs/>
                <w:color w:val="000000" w:themeColor="text1"/>
              </w:rPr>
            </w:pPr>
            <w:r w:rsidRPr="006A57D3">
              <w:rPr>
                <w:bCs/>
                <w:color w:val="000000" w:themeColor="text1"/>
              </w:rPr>
              <w:t>15</w:t>
            </w:r>
            <w:r w:rsidR="00DE0C4A" w:rsidRPr="006A57D3">
              <w:rPr>
                <w:bCs/>
                <w:color w:val="000000" w:themeColor="text1"/>
              </w:rPr>
              <w:t xml:space="preserve"> minutes</w:t>
            </w:r>
          </w:p>
        </w:tc>
      </w:tr>
      <w:tr w:rsidR="00DE0C4A" w:rsidRPr="006A57D3" w14:paraId="1338CFB4" w14:textId="77777777" w:rsidTr="004E220C">
        <w:tc>
          <w:tcPr>
            <w:tcW w:w="2448" w:type="dxa"/>
            <w:shd w:val="clear" w:color="auto" w:fill="D9D9D9" w:themeFill="background1" w:themeFillShade="D9"/>
            <w:vAlign w:val="center"/>
          </w:tcPr>
          <w:p w14:paraId="2E6BFE5C" w14:textId="77777777" w:rsidR="00DE0C4A" w:rsidRPr="006A57D3" w:rsidRDefault="00DE0C4A" w:rsidP="00DE0C4A">
            <w:pPr>
              <w:rPr>
                <w:b/>
                <w:bCs/>
                <w:color w:val="000000" w:themeColor="text1"/>
              </w:rPr>
            </w:pPr>
            <w:r w:rsidRPr="006A57D3">
              <w:rPr>
                <w:b/>
                <w:bCs/>
                <w:color w:val="000000" w:themeColor="text1"/>
              </w:rPr>
              <w:t>Topic Objective</w:t>
            </w:r>
          </w:p>
        </w:tc>
        <w:tc>
          <w:tcPr>
            <w:tcW w:w="7128" w:type="dxa"/>
            <w:shd w:val="clear" w:color="auto" w:fill="D9D9D9" w:themeFill="background1" w:themeFillShade="D9"/>
            <w:vAlign w:val="center"/>
          </w:tcPr>
          <w:p w14:paraId="0009CE37" w14:textId="77777777" w:rsidR="00DE0C4A" w:rsidRPr="006A57D3" w:rsidRDefault="00DE0C4A" w:rsidP="00DE0C4A">
            <w:pPr>
              <w:rPr>
                <w:color w:val="000000" w:themeColor="text1"/>
              </w:rPr>
            </w:pPr>
            <w:r w:rsidRPr="006A57D3">
              <w:rPr>
                <w:color w:val="000000" w:themeColor="text1"/>
              </w:rPr>
              <w:t xml:space="preserve">Recognize types of social responsibility. </w:t>
            </w:r>
          </w:p>
        </w:tc>
      </w:tr>
      <w:tr w:rsidR="00DE0C4A" w:rsidRPr="006A57D3" w14:paraId="25CCA55D" w14:textId="77777777" w:rsidTr="00DE0C4A">
        <w:tc>
          <w:tcPr>
            <w:tcW w:w="2448" w:type="dxa"/>
            <w:vAlign w:val="center"/>
          </w:tcPr>
          <w:p w14:paraId="0584D6F5" w14:textId="77777777" w:rsidR="00DE0C4A" w:rsidRPr="006A57D3" w:rsidRDefault="00DE0C4A" w:rsidP="00DE0C4A">
            <w:pPr>
              <w:rPr>
                <w:b/>
                <w:bCs/>
                <w:color w:val="000000" w:themeColor="text1"/>
              </w:rPr>
            </w:pPr>
            <w:r w:rsidRPr="006A57D3">
              <w:rPr>
                <w:b/>
                <w:bCs/>
                <w:color w:val="000000" w:themeColor="text1"/>
              </w:rPr>
              <w:t>Topic Summary</w:t>
            </w:r>
          </w:p>
        </w:tc>
        <w:tc>
          <w:tcPr>
            <w:tcW w:w="7128" w:type="dxa"/>
            <w:vAlign w:val="center"/>
          </w:tcPr>
          <w:p w14:paraId="5437165D" w14:textId="77777777" w:rsidR="00DE0C4A" w:rsidRPr="006A57D3" w:rsidRDefault="00DE0C4A" w:rsidP="00DE0C4A">
            <w:pPr>
              <w:rPr>
                <w:color w:val="000000" w:themeColor="text1"/>
              </w:rPr>
            </w:pPr>
            <w:r w:rsidRPr="006A57D3">
              <w:rPr>
                <w:color w:val="000000" w:themeColor="text1"/>
              </w:rPr>
              <w:t>Identifying Types of Responsibilities</w:t>
            </w:r>
          </w:p>
          <w:p w14:paraId="6061DF9E" w14:textId="77777777" w:rsidR="00DE0C4A" w:rsidRPr="006A57D3" w:rsidRDefault="00DE0C4A" w:rsidP="00DE0C4A">
            <w:pPr>
              <w:rPr>
                <w:color w:val="000000" w:themeColor="text1"/>
              </w:rPr>
            </w:pPr>
            <w:r w:rsidRPr="006A57D3">
              <w:rPr>
                <w:color w:val="000000" w:themeColor="text1"/>
              </w:rPr>
              <w:t xml:space="preserve">Understand what social responsibility is and what types there are </w:t>
            </w:r>
          </w:p>
        </w:tc>
      </w:tr>
      <w:tr w:rsidR="00DE0C4A" w:rsidRPr="006A57D3" w14:paraId="555C0031" w14:textId="77777777" w:rsidTr="004E220C">
        <w:tc>
          <w:tcPr>
            <w:tcW w:w="2448" w:type="dxa"/>
            <w:shd w:val="clear" w:color="auto" w:fill="D9D9D9" w:themeFill="background1" w:themeFillShade="D9"/>
            <w:vAlign w:val="center"/>
          </w:tcPr>
          <w:p w14:paraId="36F0A904" w14:textId="77777777" w:rsidR="00DE0C4A" w:rsidRPr="006A57D3" w:rsidRDefault="00DE0C4A" w:rsidP="00DE0C4A">
            <w:pPr>
              <w:rPr>
                <w:b/>
                <w:bCs/>
                <w:color w:val="000000" w:themeColor="text1"/>
              </w:rPr>
            </w:pPr>
            <w:r w:rsidRPr="006A57D3">
              <w:rPr>
                <w:b/>
                <w:bCs/>
                <w:color w:val="000000" w:themeColor="text1"/>
              </w:rPr>
              <w:t>Materials Required</w:t>
            </w:r>
          </w:p>
        </w:tc>
        <w:tc>
          <w:tcPr>
            <w:tcW w:w="7128" w:type="dxa"/>
            <w:shd w:val="clear" w:color="auto" w:fill="D9D9D9" w:themeFill="background1" w:themeFillShade="D9"/>
            <w:vAlign w:val="center"/>
          </w:tcPr>
          <w:p w14:paraId="4990DC30" w14:textId="7C964522" w:rsidR="00DE0C4A" w:rsidRPr="006A57D3" w:rsidRDefault="00000000" w:rsidP="00DE0C4A">
            <w:pPr>
              <w:rPr>
                <w:color w:val="000000" w:themeColor="text1"/>
              </w:rPr>
            </w:pPr>
            <w:hyperlink w:anchor="_Worksheet_8" w:history="1">
              <w:r w:rsidR="004F296D" w:rsidRPr="00611114">
                <w:rPr>
                  <w:rStyle w:val="Hyperlink"/>
                </w:rPr>
                <w:t xml:space="preserve">Worksheet 8: </w:t>
              </w:r>
              <w:r w:rsidR="00DE0C4A" w:rsidRPr="00611114">
                <w:rPr>
                  <w:rStyle w:val="Hyperlink"/>
                </w:rPr>
                <w:t>Social Responsibility</w:t>
              </w:r>
            </w:hyperlink>
          </w:p>
        </w:tc>
      </w:tr>
      <w:tr w:rsidR="00DE0C4A" w:rsidRPr="006A57D3" w14:paraId="0626D01F" w14:textId="77777777" w:rsidTr="00DE0C4A">
        <w:trPr>
          <w:trHeight w:val="440"/>
        </w:trPr>
        <w:tc>
          <w:tcPr>
            <w:tcW w:w="2448" w:type="dxa"/>
            <w:vAlign w:val="center"/>
          </w:tcPr>
          <w:p w14:paraId="45804113" w14:textId="77777777" w:rsidR="00DE0C4A" w:rsidRPr="006A57D3" w:rsidRDefault="00DE0C4A" w:rsidP="00DE0C4A">
            <w:pPr>
              <w:rPr>
                <w:b/>
                <w:bCs/>
                <w:color w:val="000000" w:themeColor="text1"/>
              </w:rPr>
            </w:pPr>
            <w:r w:rsidRPr="006A57D3">
              <w:rPr>
                <w:b/>
                <w:bCs/>
                <w:color w:val="000000" w:themeColor="text1"/>
              </w:rPr>
              <w:t>Planning Checklist</w:t>
            </w:r>
          </w:p>
        </w:tc>
        <w:tc>
          <w:tcPr>
            <w:tcW w:w="7128" w:type="dxa"/>
            <w:vAlign w:val="center"/>
          </w:tcPr>
          <w:p w14:paraId="644D579B" w14:textId="77777777" w:rsidR="00DE0C4A" w:rsidRPr="006A57D3" w:rsidRDefault="00DE0C4A" w:rsidP="00DE0C4A">
            <w:pPr>
              <w:rPr>
                <w:color w:val="000000" w:themeColor="text1"/>
              </w:rPr>
            </w:pPr>
            <w:r w:rsidRPr="006A57D3">
              <w:rPr>
                <w:color w:val="000000" w:themeColor="text1"/>
              </w:rPr>
              <w:t>None</w:t>
            </w:r>
          </w:p>
        </w:tc>
      </w:tr>
      <w:tr w:rsidR="00DE0C4A" w:rsidRPr="006A57D3" w14:paraId="7D40308E" w14:textId="77777777" w:rsidTr="004E220C">
        <w:tc>
          <w:tcPr>
            <w:tcW w:w="2448" w:type="dxa"/>
            <w:shd w:val="clear" w:color="auto" w:fill="D9D9D9" w:themeFill="background1" w:themeFillShade="D9"/>
            <w:vAlign w:val="center"/>
          </w:tcPr>
          <w:p w14:paraId="1A0ADD93" w14:textId="77777777" w:rsidR="00DE0C4A" w:rsidRPr="006A57D3" w:rsidRDefault="00DE0C4A" w:rsidP="00DE0C4A">
            <w:pPr>
              <w:rPr>
                <w:b/>
                <w:bCs/>
                <w:color w:val="000000" w:themeColor="text1"/>
              </w:rPr>
            </w:pPr>
            <w:r w:rsidRPr="006A57D3">
              <w:rPr>
                <w:b/>
                <w:bCs/>
                <w:color w:val="000000" w:themeColor="text1"/>
              </w:rPr>
              <w:t>Recommended Activity</w:t>
            </w:r>
          </w:p>
        </w:tc>
        <w:tc>
          <w:tcPr>
            <w:tcW w:w="7128" w:type="dxa"/>
            <w:shd w:val="clear" w:color="auto" w:fill="D9D9D9" w:themeFill="background1" w:themeFillShade="D9"/>
            <w:vAlign w:val="center"/>
          </w:tcPr>
          <w:p w14:paraId="2DE31F9A" w14:textId="77777777" w:rsidR="00DE0C4A" w:rsidRPr="006A57D3" w:rsidRDefault="00DE0C4A" w:rsidP="00DE0C4A">
            <w:pPr>
              <w:rPr>
                <w:color w:val="000000" w:themeColor="text1"/>
              </w:rPr>
            </w:pPr>
            <w:r w:rsidRPr="006A57D3">
              <w:rPr>
                <w:color w:val="000000" w:themeColor="text1"/>
              </w:rPr>
              <w:t xml:space="preserve">Complete the exercise alone. Meet in a small group to discuss your answers. After the small group discussion, review the topic with the class. </w:t>
            </w:r>
          </w:p>
        </w:tc>
      </w:tr>
      <w:tr w:rsidR="00DE0C4A" w:rsidRPr="006A57D3" w14:paraId="065426CB" w14:textId="77777777" w:rsidTr="00DE0C4A">
        <w:tc>
          <w:tcPr>
            <w:tcW w:w="2448" w:type="dxa"/>
            <w:vAlign w:val="center"/>
          </w:tcPr>
          <w:p w14:paraId="2293C115" w14:textId="77777777" w:rsidR="00DE0C4A" w:rsidRPr="006A57D3" w:rsidRDefault="00DE0C4A" w:rsidP="00DE0C4A">
            <w:pPr>
              <w:rPr>
                <w:b/>
                <w:bCs/>
                <w:color w:val="000000" w:themeColor="text1"/>
              </w:rPr>
            </w:pPr>
            <w:r w:rsidRPr="006A57D3">
              <w:rPr>
                <w:b/>
                <w:bCs/>
                <w:color w:val="000000" w:themeColor="text1"/>
              </w:rPr>
              <w:t>Stories to Share</w:t>
            </w:r>
          </w:p>
        </w:tc>
        <w:tc>
          <w:tcPr>
            <w:tcW w:w="7128" w:type="dxa"/>
            <w:vAlign w:val="center"/>
          </w:tcPr>
          <w:p w14:paraId="19630219" w14:textId="77777777" w:rsidR="00DE0C4A" w:rsidRPr="006A57D3" w:rsidRDefault="00DE0C4A" w:rsidP="00DE0C4A">
            <w:pPr>
              <w:rPr>
                <w:color w:val="000000" w:themeColor="text1"/>
              </w:rPr>
            </w:pPr>
            <w:r w:rsidRPr="006A57D3">
              <w:rPr>
                <w:color w:val="000000" w:themeColor="text1"/>
              </w:rPr>
              <w:t xml:space="preserve">Share a story about a socially responsible company you work or worked for, or discuss how social responsibility governs how you do business. </w:t>
            </w:r>
          </w:p>
        </w:tc>
      </w:tr>
      <w:tr w:rsidR="00DE0C4A" w:rsidRPr="006A57D3" w14:paraId="288AB2C8" w14:textId="77777777" w:rsidTr="004E220C">
        <w:tc>
          <w:tcPr>
            <w:tcW w:w="2448" w:type="dxa"/>
            <w:shd w:val="clear" w:color="auto" w:fill="D9D9D9" w:themeFill="background1" w:themeFillShade="D9"/>
            <w:vAlign w:val="center"/>
          </w:tcPr>
          <w:p w14:paraId="6560E594" w14:textId="77777777" w:rsidR="00DE0C4A" w:rsidRPr="006A57D3" w:rsidRDefault="00DE0C4A" w:rsidP="00DE0C4A">
            <w:pPr>
              <w:rPr>
                <w:b/>
                <w:bCs/>
                <w:color w:val="000000" w:themeColor="text1"/>
              </w:rPr>
            </w:pPr>
            <w:r w:rsidRPr="006A57D3">
              <w:rPr>
                <w:b/>
                <w:bCs/>
                <w:color w:val="000000" w:themeColor="text1"/>
              </w:rPr>
              <w:t>Delivery Tips</w:t>
            </w:r>
          </w:p>
        </w:tc>
        <w:tc>
          <w:tcPr>
            <w:tcW w:w="7128" w:type="dxa"/>
            <w:shd w:val="clear" w:color="auto" w:fill="D9D9D9" w:themeFill="background1" w:themeFillShade="D9"/>
            <w:vAlign w:val="center"/>
          </w:tcPr>
          <w:p w14:paraId="51544292" w14:textId="77777777" w:rsidR="00DE0C4A" w:rsidRPr="006A57D3" w:rsidRDefault="00DE0C4A" w:rsidP="00DE0C4A">
            <w:pPr>
              <w:rPr>
                <w:color w:val="000000" w:themeColor="text1"/>
              </w:rPr>
            </w:pPr>
            <w:r w:rsidRPr="006A57D3">
              <w:rPr>
                <w:color w:val="000000" w:themeColor="text1"/>
              </w:rPr>
              <w:t>Skip the large group discussion and monitor the small groups.</w:t>
            </w:r>
          </w:p>
        </w:tc>
      </w:tr>
      <w:tr w:rsidR="00DE0C4A" w:rsidRPr="006A57D3" w14:paraId="434CC664" w14:textId="77777777" w:rsidTr="00DE0C4A">
        <w:tc>
          <w:tcPr>
            <w:tcW w:w="2448" w:type="dxa"/>
            <w:vAlign w:val="center"/>
          </w:tcPr>
          <w:p w14:paraId="6BF97107" w14:textId="77777777" w:rsidR="00DE0C4A" w:rsidRPr="006A57D3" w:rsidRDefault="00DE0C4A" w:rsidP="00DE0C4A">
            <w:pPr>
              <w:rPr>
                <w:b/>
                <w:bCs/>
                <w:color w:val="000000" w:themeColor="text1"/>
              </w:rPr>
            </w:pPr>
            <w:r w:rsidRPr="006A57D3">
              <w:rPr>
                <w:b/>
                <w:bCs/>
                <w:color w:val="000000" w:themeColor="text1"/>
              </w:rPr>
              <w:t>Review Questions</w:t>
            </w:r>
          </w:p>
        </w:tc>
        <w:tc>
          <w:tcPr>
            <w:tcW w:w="7128" w:type="dxa"/>
            <w:vAlign w:val="center"/>
          </w:tcPr>
          <w:p w14:paraId="5B721998" w14:textId="77777777" w:rsidR="00DE0C4A" w:rsidRPr="006A57D3" w:rsidRDefault="00DE0C4A" w:rsidP="00DE0C4A">
            <w:pPr>
              <w:rPr>
                <w:color w:val="000000" w:themeColor="text1"/>
              </w:rPr>
            </w:pPr>
            <w:r w:rsidRPr="006A57D3">
              <w:rPr>
                <w:color w:val="000000" w:themeColor="text1"/>
              </w:rPr>
              <w:t>What is financial ethics?</w:t>
            </w:r>
          </w:p>
        </w:tc>
      </w:tr>
    </w:tbl>
    <w:p w14:paraId="7363D2ED" w14:textId="77777777" w:rsidR="00A469E1" w:rsidRPr="006A57D3" w:rsidRDefault="00A469E1" w:rsidP="00A469E1"/>
    <w:p w14:paraId="579FBDD1" w14:textId="1FC2552B" w:rsidR="00DE0C4A" w:rsidRPr="006A57D3" w:rsidRDefault="00413194" w:rsidP="00A469E1">
      <w:pPr>
        <w:pStyle w:val="Heading2"/>
      </w:pPr>
      <w:bookmarkStart w:id="57" w:name="_Toc116473915"/>
      <w:r>
        <w:t>Case Study</w:t>
      </w:r>
      <w:r w:rsidR="00D742A5">
        <w:t>(I)</w:t>
      </w:r>
      <w:bookmarkEnd w:id="57"/>
    </w:p>
    <w:p w14:paraId="2641CE2C" w14:textId="7D4A0A84" w:rsidR="00DE0C4A" w:rsidRDefault="00611114" w:rsidP="00DE0C4A">
      <w:pPr>
        <w:rPr>
          <w:rFonts w:asciiTheme="minorHAnsi" w:hAnsiTheme="minorHAnsi" w:cs="Verdana"/>
          <w:color w:val="262626"/>
          <w:szCs w:val="24"/>
          <w:lang w:bidi="ar-SA"/>
        </w:rPr>
      </w:pPr>
      <w:r w:rsidRPr="006A57D3">
        <w:rPr>
          <w:rFonts w:asciiTheme="minorHAnsi" w:hAnsiTheme="minorHAnsi" w:cs="Verdana"/>
          <w:noProof/>
          <w:color w:val="262626"/>
          <w:szCs w:val="24"/>
          <w:lang w:val="en-CA" w:eastAsia="en-CA" w:bidi="ar-SA"/>
        </w:rPr>
        <w:drawing>
          <wp:anchor distT="0" distB="0" distL="114300" distR="114300" simplePos="0" relativeHeight="251632640" behindDoc="1" locked="0" layoutInCell="1" allowOverlap="1" wp14:anchorId="588C584E" wp14:editId="21E293E1">
            <wp:simplePos x="0" y="0"/>
            <wp:positionH relativeFrom="margin">
              <wp:posOffset>22978</wp:posOffset>
            </wp:positionH>
            <wp:positionV relativeFrom="margin">
              <wp:posOffset>4651714</wp:posOffset>
            </wp:positionV>
            <wp:extent cx="1261110" cy="946150"/>
            <wp:effectExtent l="0" t="0" r="0" b="6350"/>
            <wp:wrapTight wrapText="bothSides">
              <wp:wrapPolygon edited="0">
                <wp:start x="0" y="0"/>
                <wp:lineTo x="0" y="21310"/>
                <wp:lineTo x="21208" y="21310"/>
                <wp:lineTo x="21208" y="0"/>
                <wp:lineTo x="0" y="0"/>
              </wp:wrapPolygon>
            </wp:wrapTight>
            <wp:docPr id="53" name="Picture 22" descr="C:\Users\Darren\AppData\Local\Microsoft\Windows\Temporary Internet Files\Content.IE5\9MJXCRQW\MC90043831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Darren\AppData\Local\Microsoft\Windows\Temporary Internet Files\Content.IE5\9MJXCRQW\MC900438315[1].jpg"/>
                    <pic:cNvPicPr>
                      <a:picLocks noChangeAspect="1" noChangeArrowheads="1"/>
                    </pic:cNvPicPr>
                  </pic:nvPicPr>
                  <pic:blipFill>
                    <a:blip r:embed="rId39" cstate="print"/>
                    <a:srcRect/>
                    <a:stretch>
                      <a:fillRect/>
                    </a:stretch>
                  </pic:blipFill>
                  <pic:spPr bwMode="auto">
                    <a:xfrm>
                      <a:off x="0" y="0"/>
                      <a:ext cx="1261110" cy="946150"/>
                    </a:xfrm>
                    <a:prstGeom prst="rect">
                      <a:avLst/>
                    </a:prstGeom>
                    <a:noFill/>
                    <a:ln w="9525">
                      <a:noFill/>
                      <a:miter lim="800000"/>
                      <a:headEnd/>
                      <a:tailEnd/>
                    </a:ln>
                  </pic:spPr>
                </pic:pic>
              </a:graphicData>
            </a:graphic>
          </wp:anchor>
        </w:drawing>
      </w:r>
      <w:r w:rsidR="00DE0C4A" w:rsidRPr="006A57D3">
        <w:rPr>
          <w:rFonts w:asciiTheme="minorHAnsi" w:hAnsiTheme="minorHAnsi" w:cs="Verdana"/>
          <w:color w:val="262626"/>
          <w:szCs w:val="24"/>
          <w:lang w:bidi="ar-SA"/>
        </w:rPr>
        <w:t>Jeff Swartz, CEO of Timberland, volunteered with an urban outreach in 1989 and donated 50 pairs of boots. This experience led to the beginning of a program called the Path to Service that officially began in 1992. This program helps employees become involved in different community projects. Over 95 percent of employees take advantage of the program. The Path to Service attracted many employees who believed it to be a crucial benefit. GREEN (Grassroots,</w:t>
      </w:r>
      <w:r w:rsidR="00493A8D" w:rsidRPr="006A57D3">
        <w:rPr>
          <w:rFonts w:asciiTheme="minorHAnsi" w:hAnsiTheme="minorHAnsi" w:cs="Verdana"/>
          <w:color w:val="262626"/>
          <w:szCs w:val="24"/>
          <w:lang w:bidi="ar-SA"/>
        </w:rPr>
        <w:t xml:space="preserve"> </w:t>
      </w:r>
      <w:r w:rsidR="00DE0C4A" w:rsidRPr="006A57D3">
        <w:rPr>
          <w:rFonts w:asciiTheme="minorHAnsi" w:hAnsiTheme="minorHAnsi" w:cs="Verdana"/>
          <w:color w:val="262626"/>
          <w:szCs w:val="24"/>
          <w:lang w:bidi="ar-SA"/>
        </w:rPr>
        <w:t>Reduce-reuse-recycle, Engagement, Education, and Neutral</w:t>
      </w:r>
      <w:r w:rsidR="006A57D3" w:rsidRPr="006A57D3">
        <w:rPr>
          <w:rFonts w:asciiTheme="minorHAnsi" w:hAnsiTheme="minorHAnsi" w:cs="Verdana"/>
          <w:color w:val="262626"/>
          <w:szCs w:val="24"/>
          <w:lang w:bidi="ar-SA"/>
        </w:rPr>
        <w:t>) followed</w:t>
      </w:r>
      <w:r w:rsidR="00DE0C4A" w:rsidRPr="006A57D3">
        <w:rPr>
          <w:rFonts w:asciiTheme="minorHAnsi" w:hAnsiTheme="minorHAnsi" w:cs="Verdana"/>
          <w:color w:val="262626"/>
          <w:szCs w:val="24"/>
          <w:lang w:bidi="ar-SA"/>
        </w:rPr>
        <w:t xml:space="preserve"> in 2008, which focuses on building community gardens and playgrounds. The company also donates money and product for charitable purposes. </w:t>
      </w:r>
    </w:p>
    <w:p w14:paraId="1C825720" w14:textId="7ACE5EA8" w:rsidR="00D742A5" w:rsidRDefault="00D742A5" w:rsidP="00D742A5">
      <w:pPr>
        <w:pStyle w:val="Heading2"/>
        <w:rPr>
          <w:lang w:bidi="ar-SA"/>
        </w:rPr>
      </w:pPr>
      <w:bookmarkStart w:id="58" w:name="_Toc116473916"/>
      <w:r>
        <w:rPr>
          <w:lang w:bidi="ar-SA"/>
        </w:rPr>
        <w:t>Case Study (II)</w:t>
      </w:r>
      <w:bookmarkEnd w:id="58"/>
    </w:p>
    <w:p w14:paraId="5037891D" w14:textId="429F4513" w:rsidR="00D742A5" w:rsidRPr="00D742A5" w:rsidRDefault="00D742A5" w:rsidP="00D73DA0">
      <w:pPr>
        <w:rPr>
          <w:lang w:bidi="ar-SA"/>
        </w:rPr>
      </w:pPr>
      <w:r>
        <w:rPr>
          <w:noProof/>
          <w:lang w:val="en-CA" w:eastAsia="en-CA" w:bidi="ar-SA"/>
        </w:rPr>
        <w:drawing>
          <wp:anchor distT="0" distB="0" distL="114300" distR="114300" simplePos="0" relativeHeight="251709440" behindDoc="0" locked="0" layoutInCell="1" allowOverlap="1" wp14:anchorId="1758C30E" wp14:editId="00575123">
            <wp:simplePos x="0" y="0"/>
            <wp:positionH relativeFrom="column">
              <wp:posOffset>20955</wp:posOffset>
            </wp:positionH>
            <wp:positionV relativeFrom="paragraph">
              <wp:posOffset>32385</wp:posOffset>
            </wp:positionV>
            <wp:extent cx="752475" cy="756920"/>
            <wp:effectExtent l="0" t="0" r="9525" b="5080"/>
            <wp:wrapSquare wrapText="bothSides"/>
            <wp:docPr id="41"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40">
                      <a:extLst>
                        <a:ext uri="{28A0092B-C50C-407E-A947-70E740481C1C}">
                          <a14:useLocalDpi xmlns:a14="http://schemas.microsoft.com/office/drawing/2010/main" val="0"/>
                        </a:ext>
                      </a:extLst>
                    </a:blip>
                    <a:srcRect/>
                    <a:stretch>
                      <a:fillRect/>
                    </a:stretch>
                  </pic:blipFill>
                  <pic:spPr>
                    <a:xfrm>
                      <a:off x="0" y="0"/>
                      <a:ext cx="752475" cy="756920"/>
                    </a:xfrm>
                    <a:prstGeom prst="rect">
                      <a:avLst/>
                    </a:prstGeom>
                    <a:ln/>
                  </pic:spPr>
                </pic:pic>
              </a:graphicData>
            </a:graphic>
            <wp14:sizeRelH relativeFrom="page">
              <wp14:pctWidth>0</wp14:pctWidth>
            </wp14:sizeRelH>
            <wp14:sizeRelV relativeFrom="page">
              <wp14:pctHeight>0</wp14:pctHeight>
            </wp14:sizeRelV>
          </wp:anchor>
        </w:drawing>
      </w:r>
      <w:r w:rsidRPr="00D742A5">
        <w:rPr>
          <w:lang w:bidi="ar-SA"/>
        </w:rPr>
        <w:t xml:space="preserve">Starbucks has been a popular employer because of the many benefits that it provided its employees. It was in the top ten of Fortune’s 100 Best Companies to Work For, and was able to exemplify social responsibility while growing shareholder revenue. The economic downturn took its toll on the well-known company, and cuts had to be made. Stores were closed and positions throughout the organization were eliminated. Some of the employee benefits were cut back, but the policy of providing health insurance to part-time employees still remains in effect. 2010 was a good year for Starbucks financially, and CEO Howard Schultz’s refusal </w:t>
      </w:r>
      <w:r w:rsidRPr="00D742A5">
        <w:rPr>
          <w:lang w:bidi="ar-SA"/>
        </w:rPr>
        <w:lastRenderedPageBreak/>
        <w:t>to cut</w:t>
      </w:r>
      <w:r w:rsidRPr="00D742A5">
        <w:rPr>
          <w:rFonts w:eastAsiaTheme="minorEastAsia" w:cstheme="minorBidi"/>
          <w:color w:val="000000" w:themeColor="text1"/>
          <w:kern w:val="24"/>
          <w:sz w:val="24"/>
          <w:lang w:eastAsia="en-CA" w:bidi="ar-SA"/>
        </w:rPr>
        <w:t xml:space="preserve"> </w:t>
      </w:r>
      <w:r w:rsidRPr="00D742A5">
        <w:rPr>
          <w:lang w:bidi="ar-SA"/>
        </w:rPr>
        <w:t>healthcare ensured the company a place on Fortune’s 100 Best Companies to Work For in 2011, albeit a bit lower than it was a few years ago.</w:t>
      </w:r>
    </w:p>
    <w:p w14:paraId="458F4041" w14:textId="2F91CA52" w:rsidR="00A469E1" w:rsidRPr="006A57D3" w:rsidRDefault="00A469E1" w:rsidP="00DE0C4A">
      <w:pPr>
        <w:rPr>
          <w:rFonts w:asciiTheme="minorHAnsi" w:hAnsiTheme="minorHAnsi"/>
        </w:rPr>
      </w:pPr>
    </w:p>
    <w:p w14:paraId="23A0E863" w14:textId="10E80C40" w:rsidR="00DE0C4A" w:rsidRPr="006A57D3" w:rsidRDefault="00DE0C4A" w:rsidP="00DE0C4A">
      <w:pPr>
        <w:pStyle w:val="Heading2"/>
      </w:pPr>
      <w:bookmarkStart w:id="59" w:name="_Toc116473917"/>
      <w:r w:rsidRPr="006A57D3">
        <w:t>Handling Conflicting Social and Business Responsibilities</w:t>
      </w:r>
      <w:bookmarkEnd w:id="59"/>
    </w:p>
    <w:p w14:paraId="6EFFF195" w14:textId="53157AEA" w:rsidR="00DE0C4A" w:rsidRPr="006A57D3" w:rsidRDefault="00D742A5" w:rsidP="00DE0C4A">
      <w:r w:rsidRPr="006A57D3">
        <w:rPr>
          <w:noProof/>
          <w:lang w:val="en-CA" w:eastAsia="en-CA" w:bidi="ar-SA"/>
        </w:rPr>
        <w:drawing>
          <wp:anchor distT="0" distB="0" distL="114300" distR="114300" simplePos="0" relativeHeight="251710464" behindDoc="0" locked="0" layoutInCell="1" allowOverlap="1" wp14:anchorId="7D37C6FD" wp14:editId="30D06928">
            <wp:simplePos x="0" y="0"/>
            <wp:positionH relativeFrom="margin">
              <wp:posOffset>-141605</wp:posOffset>
            </wp:positionH>
            <wp:positionV relativeFrom="margin">
              <wp:posOffset>1233805</wp:posOffset>
            </wp:positionV>
            <wp:extent cx="1221105" cy="1033145"/>
            <wp:effectExtent l="0" t="0" r="0" b="0"/>
            <wp:wrapSquare wrapText="bothSides"/>
            <wp:docPr id="59" name="Picture 27" descr="C:\Users\Darren\AppData\Local\Microsoft\Windows\Temporary Internet Files\Content.IE5\31B2RP17\MC90005695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Darren\AppData\Local\Microsoft\Windows\Temporary Internet Files\Content.IE5\31B2RP17\MC900056954[1].wmf"/>
                    <pic:cNvPicPr>
                      <a:picLocks noChangeAspect="1" noChangeArrowheads="1"/>
                    </pic:cNvPicPr>
                  </pic:nvPicPr>
                  <pic:blipFill>
                    <a:blip r:embed="rId41" cstate="print"/>
                    <a:srcRect/>
                    <a:stretch>
                      <a:fillRect/>
                    </a:stretch>
                  </pic:blipFill>
                  <pic:spPr bwMode="auto">
                    <a:xfrm>
                      <a:off x="0" y="0"/>
                      <a:ext cx="1221105" cy="1033145"/>
                    </a:xfrm>
                    <a:prstGeom prst="rect">
                      <a:avLst/>
                    </a:prstGeom>
                    <a:noFill/>
                    <a:ln w="9525">
                      <a:noFill/>
                      <a:miter lim="800000"/>
                      <a:headEnd/>
                      <a:tailEnd/>
                    </a:ln>
                  </pic:spPr>
                </pic:pic>
              </a:graphicData>
            </a:graphic>
          </wp:anchor>
        </w:drawing>
      </w:r>
      <w:r w:rsidR="00DE0C4A" w:rsidRPr="006A57D3">
        <w:t xml:space="preserve">Sometimes social and business responsibilities conflict with each other. This is particularly true when social business practices cut into shareholder earnings. This is a struggle for most public corporations. Businesses need to provide their shareholders with earning to convince them to continue to invest their money into the </w:t>
      </w:r>
      <w:r w:rsidR="00F60958" w:rsidRPr="006A57D3">
        <w:t>company. Sometimes</w:t>
      </w:r>
      <w:r w:rsidR="00DE0C4A" w:rsidRPr="006A57D3">
        <w:t xml:space="preserve"> this means scaling back a social program or waiting to implement one. </w:t>
      </w:r>
      <w:bookmarkStart w:id="60" w:name="_Hlk66700711"/>
      <w:r w:rsidR="00DE0C4A" w:rsidRPr="006A57D3">
        <w:t>Lean earnings and a poor economy complicate the balance between social responsibility and company growth</w:t>
      </w:r>
      <w:bookmarkEnd w:id="60"/>
      <w:r w:rsidR="00DE0C4A" w:rsidRPr="006A57D3">
        <w:t xml:space="preserve">. Without shareholders, however, the company will lose the wealth that backs social programs and the community will face further losses. </w:t>
      </w:r>
    </w:p>
    <w:p w14:paraId="6BE3D63D" w14:textId="77777777" w:rsidR="00A469E1" w:rsidRPr="006A57D3" w:rsidRDefault="00A469E1" w:rsidP="00DE0C4A"/>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D742A5" w:rsidRPr="006A57D3" w14:paraId="34E4F603" w14:textId="77777777" w:rsidTr="00DE0C4A">
        <w:tc>
          <w:tcPr>
            <w:tcW w:w="2448" w:type="dxa"/>
            <w:vAlign w:val="center"/>
          </w:tcPr>
          <w:p w14:paraId="1E9EDEC5" w14:textId="77777777" w:rsidR="00DE0C4A" w:rsidRPr="006A57D3" w:rsidRDefault="00DE0C4A" w:rsidP="00DE0C4A">
            <w:pPr>
              <w:rPr>
                <w:b/>
                <w:bCs/>
                <w:color w:val="000000" w:themeColor="text1"/>
              </w:rPr>
            </w:pPr>
            <w:r w:rsidRPr="006A57D3">
              <w:rPr>
                <w:b/>
                <w:bCs/>
                <w:color w:val="000000" w:themeColor="text1"/>
              </w:rPr>
              <w:t xml:space="preserve">Estimated Time </w:t>
            </w:r>
          </w:p>
        </w:tc>
        <w:tc>
          <w:tcPr>
            <w:tcW w:w="7128" w:type="dxa"/>
            <w:vAlign w:val="center"/>
          </w:tcPr>
          <w:p w14:paraId="4FD4E1BD" w14:textId="77777777" w:rsidR="00DE0C4A" w:rsidRPr="006A57D3" w:rsidRDefault="007A5F97" w:rsidP="00DE0C4A">
            <w:pPr>
              <w:rPr>
                <w:bCs/>
                <w:color w:val="000000" w:themeColor="text1"/>
              </w:rPr>
            </w:pPr>
            <w:r w:rsidRPr="006A57D3">
              <w:rPr>
                <w:bCs/>
                <w:color w:val="000000" w:themeColor="text1"/>
              </w:rPr>
              <w:t>15</w:t>
            </w:r>
            <w:r w:rsidR="00DE0C4A" w:rsidRPr="006A57D3">
              <w:rPr>
                <w:bCs/>
                <w:color w:val="000000" w:themeColor="text1"/>
              </w:rPr>
              <w:t xml:space="preserve"> minutes</w:t>
            </w:r>
          </w:p>
        </w:tc>
      </w:tr>
      <w:tr w:rsidR="00D742A5" w:rsidRPr="006A57D3" w14:paraId="505A1CF6" w14:textId="77777777" w:rsidTr="004E220C">
        <w:tc>
          <w:tcPr>
            <w:tcW w:w="2448" w:type="dxa"/>
            <w:shd w:val="clear" w:color="auto" w:fill="D9D9D9" w:themeFill="background1" w:themeFillShade="D9"/>
            <w:vAlign w:val="center"/>
          </w:tcPr>
          <w:p w14:paraId="4EBEAF93" w14:textId="77777777" w:rsidR="00DE0C4A" w:rsidRPr="006A57D3" w:rsidRDefault="00DE0C4A" w:rsidP="00DE0C4A">
            <w:pPr>
              <w:rPr>
                <w:b/>
                <w:bCs/>
                <w:color w:val="000000" w:themeColor="text1"/>
              </w:rPr>
            </w:pPr>
            <w:r w:rsidRPr="006A57D3">
              <w:rPr>
                <w:b/>
                <w:bCs/>
                <w:color w:val="000000" w:themeColor="text1"/>
              </w:rPr>
              <w:t>Topic Objective</w:t>
            </w:r>
          </w:p>
        </w:tc>
        <w:tc>
          <w:tcPr>
            <w:tcW w:w="7128" w:type="dxa"/>
            <w:shd w:val="clear" w:color="auto" w:fill="D9D9D9" w:themeFill="background1" w:themeFillShade="D9"/>
            <w:vAlign w:val="center"/>
          </w:tcPr>
          <w:p w14:paraId="0462761E" w14:textId="77777777" w:rsidR="00DE0C4A" w:rsidRPr="006A57D3" w:rsidRDefault="00DE0C4A" w:rsidP="00DE0C4A">
            <w:pPr>
              <w:rPr>
                <w:color w:val="000000" w:themeColor="text1"/>
              </w:rPr>
            </w:pPr>
            <w:r w:rsidRPr="006A57D3">
              <w:rPr>
                <w:color w:val="000000" w:themeColor="text1"/>
              </w:rPr>
              <w:t>Introduce the idea that social responsibility is not always easy for companies to maintain.</w:t>
            </w:r>
          </w:p>
        </w:tc>
      </w:tr>
      <w:tr w:rsidR="00D742A5" w:rsidRPr="006A57D3" w14:paraId="0BFFA311" w14:textId="77777777" w:rsidTr="00DE0C4A">
        <w:tc>
          <w:tcPr>
            <w:tcW w:w="2448" w:type="dxa"/>
            <w:vAlign w:val="center"/>
          </w:tcPr>
          <w:p w14:paraId="2C15EED2" w14:textId="77777777" w:rsidR="00DE0C4A" w:rsidRPr="006A57D3" w:rsidRDefault="00DE0C4A" w:rsidP="00DE0C4A">
            <w:pPr>
              <w:rPr>
                <w:b/>
                <w:bCs/>
                <w:color w:val="000000" w:themeColor="text1"/>
              </w:rPr>
            </w:pPr>
            <w:r w:rsidRPr="006A57D3">
              <w:rPr>
                <w:b/>
                <w:bCs/>
                <w:color w:val="000000" w:themeColor="text1"/>
              </w:rPr>
              <w:t>Topic Summary</w:t>
            </w:r>
          </w:p>
        </w:tc>
        <w:tc>
          <w:tcPr>
            <w:tcW w:w="7128" w:type="dxa"/>
            <w:vAlign w:val="center"/>
          </w:tcPr>
          <w:p w14:paraId="6077C5E1" w14:textId="77777777" w:rsidR="00DE0C4A" w:rsidRPr="006A57D3" w:rsidRDefault="00DE0C4A" w:rsidP="00DE0C4A">
            <w:pPr>
              <w:rPr>
                <w:color w:val="000000" w:themeColor="text1"/>
              </w:rPr>
            </w:pPr>
            <w:r w:rsidRPr="006A57D3">
              <w:rPr>
                <w:color w:val="000000" w:themeColor="text1"/>
              </w:rPr>
              <w:t>Handling Conflicting Social and Business Responsibilities</w:t>
            </w:r>
          </w:p>
          <w:p w14:paraId="6DEF2F8A" w14:textId="77777777" w:rsidR="00DE0C4A" w:rsidRPr="006A57D3" w:rsidRDefault="00DE0C4A" w:rsidP="00DE0C4A">
            <w:pPr>
              <w:rPr>
                <w:color w:val="000000" w:themeColor="text1"/>
              </w:rPr>
            </w:pPr>
            <w:r w:rsidRPr="006A57D3">
              <w:rPr>
                <w:color w:val="000000" w:themeColor="text1"/>
              </w:rPr>
              <w:t xml:space="preserve">Explore the ways to resolve business and social responsibility conflicts. </w:t>
            </w:r>
          </w:p>
        </w:tc>
      </w:tr>
      <w:tr w:rsidR="00D742A5" w:rsidRPr="006A57D3" w14:paraId="7CF10A40" w14:textId="77777777" w:rsidTr="004E220C">
        <w:tc>
          <w:tcPr>
            <w:tcW w:w="2448" w:type="dxa"/>
            <w:shd w:val="clear" w:color="auto" w:fill="D9D9D9" w:themeFill="background1" w:themeFillShade="D9"/>
            <w:vAlign w:val="center"/>
          </w:tcPr>
          <w:p w14:paraId="691F863C" w14:textId="77777777" w:rsidR="00DE0C4A" w:rsidRPr="006A57D3" w:rsidRDefault="00DE0C4A" w:rsidP="00DE0C4A">
            <w:pPr>
              <w:rPr>
                <w:b/>
                <w:bCs/>
                <w:color w:val="000000" w:themeColor="text1"/>
              </w:rPr>
            </w:pPr>
            <w:r w:rsidRPr="006A57D3">
              <w:rPr>
                <w:b/>
                <w:bCs/>
                <w:color w:val="000000" w:themeColor="text1"/>
              </w:rPr>
              <w:t>Materials Required</w:t>
            </w:r>
          </w:p>
        </w:tc>
        <w:tc>
          <w:tcPr>
            <w:tcW w:w="7128" w:type="dxa"/>
            <w:shd w:val="clear" w:color="auto" w:fill="D9D9D9" w:themeFill="background1" w:themeFillShade="D9"/>
            <w:vAlign w:val="center"/>
          </w:tcPr>
          <w:p w14:paraId="796D9B70" w14:textId="2AD02668" w:rsidR="00DE0C4A" w:rsidRPr="006A57D3" w:rsidRDefault="00000000" w:rsidP="00DE0C4A">
            <w:pPr>
              <w:rPr>
                <w:color w:val="000000" w:themeColor="text1"/>
              </w:rPr>
            </w:pPr>
            <w:hyperlink w:anchor="_Worksheet_9" w:history="1">
              <w:r w:rsidR="004F296D" w:rsidRPr="00611114">
                <w:rPr>
                  <w:rStyle w:val="Hyperlink"/>
                </w:rPr>
                <w:t xml:space="preserve">Worksheet 9: </w:t>
              </w:r>
              <w:r w:rsidR="00DE0C4A" w:rsidRPr="00611114">
                <w:rPr>
                  <w:rStyle w:val="Hyperlink"/>
                </w:rPr>
                <w:t>Conflict</w:t>
              </w:r>
            </w:hyperlink>
          </w:p>
        </w:tc>
      </w:tr>
      <w:tr w:rsidR="00D742A5" w:rsidRPr="006A57D3" w14:paraId="188117EA" w14:textId="77777777" w:rsidTr="00DE0C4A">
        <w:trPr>
          <w:trHeight w:val="440"/>
        </w:trPr>
        <w:tc>
          <w:tcPr>
            <w:tcW w:w="2448" w:type="dxa"/>
            <w:vAlign w:val="center"/>
          </w:tcPr>
          <w:p w14:paraId="46232F1D" w14:textId="77777777" w:rsidR="00DE0C4A" w:rsidRPr="006A57D3" w:rsidRDefault="00DE0C4A" w:rsidP="00DE0C4A">
            <w:pPr>
              <w:rPr>
                <w:b/>
                <w:bCs/>
                <w:color w:val="000000" w:themeColor="text1"/>
              </w:rPr>
            </w:pPr>
            <w:r w:rsidRPr="006A57D3">
              <w:rPr>
                <w:b/>
                <w:bCs/>
                <w:color w:val="000000" w:themeColor="text1"/>
              </w:rPr>
              <w:t>Planning Checklist</w:t>
            </w:r>
          </w:p>
        </w:tc>
        <w:tc>
          <w:tcPr>
            <w:tcW w:w="7128" w:type="dxa"/>
            <w:vAlign w:val="center"/>
          </w:tcPr>
          <w:p w14:paraId="4ED33ABC" w14:textId="77777777" w:rsidR="00DE0C4A" w:rsidRPr="006A57D3" w:rsidRDefault="00DE0C4A" w:rsidP="00DE0C4A">
            <w:pPr>
              <w:rPr>
                <w:color w:val="000000" w:themeColor="text1"/>
              </w:rPr>
            </w:pPr>
            <w:r w:rsidRPr="006A57D3">
              <w:rPr>
                <w:color w:val="000000" w:themeColor="text1"/>
              </w:rPr>
              <w:t>None</w:t>
            </w:r>
          </w:p>
        </w:tc>
      </w:tr>
      <w:tr w:rsidR="00D742A5" w:rsidRPr="006A57D3" w14:paraId="2A821BAD" w14:textId="77777777" w:rsidTr="004E220C">
        <w:tc>
          <w:tcPr>
            <w:tcW w:w="2448" w:type="dxa"/>
            <w:shd w:val="clear" w:color="auto" w:fill="D9D9D9" w:themeFill="background1" w:themeFillShade="D9"/>
            <w:vAlign w:val="center"/>
          </w:tcPr>
          <w:p w14:paraId="2B7F28C7" w14:textId="77777777" w:rsidR="00DE0C4A" w:rsidRPr="006A57D3" w:rsidRDefault="00DE0C4A" w:rsidP="00DE0C4A">
            <w:pPr>
              <w:rPr>
                <w:b/>
                <w:bCs/>
                <w:color w:val="000000" w:themeColor="text1"/>
              </w:rPr>
            </w:pPr>
            <w:r w:rsidRPr="006A57D3">
              <w:rPr>
                <w:b/>
                <w:bCs/>
                <w:color w:val="000000" w:themeColor="text1"/>
              </w:rPr>
              <w:t>Recommended Activity</w:t>
            </w:r>
          </w:p>
        </w:tc>
        <w:tc>
          <w:tcPr>
            <w:tcW w:w="7128" w:type="dxa"/>
            <w:shd w:val="clear" w:color="auto" w:fill="D9D9D9" w:themeFill="background1" w:themeFillShade="D9"/>
            <w:vAlign w:val="center"/>
          </w:tcPr>
          <w:p w14:paraId="484C19AF" w14:textId="77777777" w:rsidR="00DE0C4A" w:rsidRPr="006A57D3" w:rsidRDefault="00DE0C4A" w:rsidP="00DE0C4A">
            <w:pPr>
              <w:rPr>
                <w:color w:val="000000" w:themeColor="text1"/>
              </w:rPr>
            </w:pPr>
            <w:r w:rsidRPr="006A57D3">
              <w:rPr>
                <w:color w:val="000000" w:themeColor="text1"/>
              </w:rPr>
              <w:t>Complete the exercise alone. Meet in a small group to review your answers with each other. Discuss your answers as a class.</w:t>
            </w:r>
          </w:p>
        </w:tc>
      </w:tr>
      <w:tr w:rsidR="00D742A5" w:rsidRPr="006A57D3" w14:paraId="70FB9333" w14:textId="77777777" w:rsidTr="00DE0C4A">
        <w:tc>
          <w:tcPr>
            <w:tcW w:w="2448" w:type="dxa"/>
            <w:vAlign w:val="center"/>
          </w:tcPr>
          <w:p w14:paraId="5C6C922A" w14:textId="77777777" w:rsidR="00DE0C4A" w:rsidRPr="006A57D3" w:rsidRDefault="00DE0C4A" w:rsidP="00DE0C4A">
            <w:pPr>
              <w:rPr>
                <w:b/>
                <w:bCs/>
                <w:color w:val="000000" w:themeColor="text1"/>
              </w:rPr>
            </w:pPr>
            <w:r w:rsidRPr="006A57D3">
              <w:rPr>
                <w:b/>
                <w:bCs/>
                <w:color w:val="000000" w:themeColor="text1"/>
              </w:rPr>
              <w:t>Stories to Share</w:t>
            </w:r>
          </w:p>
        </w:tc>
        <w:tc>
          <w:tcPr>
            <w:tcW w:w="7128" w:type="dxa"/>
            <w:vAlign w:val="center"/>
          </w:tcPr>
          <w:p w14:paraId="4C3038B0" w14:textId="77777777" w:rsidR="00DE0C4A" w:rsidRPr="006A57D3" w:rsidRDefault="00DE0C4A" w:rsidP="00DE0C4A">
            <w:pPr>
              <w:rPr>
                <w:color w:val="000000" w:themeColor="text1"/>
              </w:rPr>
            </w:pPr>
            <w:r w:rsidRPr="006A57D3">
              <w:rPr>
                <w:color w:val="000000" w:themeColor="text1"/>
              </w:rPr>
              <w:t xml:space="preserve">Share a personal story about a time when you or someone you know faced a choice between social responsibility and keeping a company going. </w:t>
            </w:r>
          </w:p>
        </w:tc>
      </w:tr>
      <w:tr w:rsidR="00D742A5" w:rsidRPr="006A57D3" w14:paraId="4EAC6049" w14:textId="77777777" w:rsidTr="004E220C">
        <w:tc>
          <w:tcPr>
            <w:tcW w:w="2448" w:type="dxa"/>
            <w:shd w:val="clear" w:color="auto" w:fill="D9D9D9" w:themeFill="background1" w:themeFillShade="D9"/>
            <w:vAlign w:val="center"/>
          </w:tcPr>
          <w:p w14:paraId="7E4AEE81" w14:textId="77777777" w:rsidR="00DE0C4A" w:rsidRPr="006A57D3" w:rsidRDefault="00DE0C4A" w:rsidP="00DE0C4A">
            <w:pPr>
              <w:rPr>
                <w:b/>
                <w:bCs/>
                <w:color w:val="000000" w:themeColor="text1"/>
              </w:rPr>
            </w:pPr>
            <w:r w:rsidRPr="006A57D3">
              <w:rPr>
                <w:b/>
                <w:bCs/>
                <w:color w:val="000000" w:themeColor="text1"/>
              </w:rPr>
              <w:t>Delivery Tips</w:t>
            </w:r>
          </w:p>
        </w:tc>
        <w:tc>
          <w:tcPr>
            <w:tcW w:w="7128" w:type="dxa"/>
            <w:shd w:val="clear" w:color="auto" w:fill="D9D9D9" w:themeFill="background1" w:themeFillShade="D9"/>
            <w:vAlign w:val="center"/>
          </w:tcPr>
          <w:p w14:paraId="1BACC91F" w14:textId="77777777" w:rsidR="00DE0C4A" w:rsidRPr="006A57D3" w:rsidRDefault="00DE0C4A" w:rsidP="00DE0C4A">
            <w:pPr>
              <w:rPr>
                <w:color w:val="000000" w:themeColor="text1"/>
              </w:rPr>
            </w:pPr>
            <w:r w:rsidRPr="006A57D3">
              <w:rPr>
                <w:color w:val="000000" w:themeColor="text1"/>
              </w:rPr>
              <w:t>Give the class time to complete the exercise; leave out the class discussion, if you feel it is necessary.</w:t>
            </w:r>
          </w:p>
        </w:tc>
      </w:tr>
      <w:tr w:rsidR="00D742A5" w:rsidRPr="006A57D3" w14:paraId="17B05F30" w14:textId="77777777" w:rsidTr="00DE0C4A">
        <w:tc>
          <w:tcPr>
            <w:tcW w:w="2448" w:type="dxa"/>
            <w:vAlign w:val="center"/>
          </w:tcPr>
          <w:p w14:paraId="45F6A8EF" w14:textId="77777777" w:rsidR="00DE0C4A" w:rsidRPr="006A57D3" w:rsidRDefault="00DE0C4A" w:rsidP="00DE0C4A">
            <w:pPr>
              <w:rPr>
                <w:b/>
                <w:bCs/>
                <w:color w:val="000000" w:themeColor="text1"/>
              </w:rPr>
            </w:pPr>
            <w:r w:rsidRPr="006A57D3">
              <w:rPr>
                <w:b/>
                <w:bCs/>
                <w:color w:val="000000" w:themeColor="text1"/>
              </w:rPr>
              <w:t>Review Questions</w:t>
            </w:r>
          </w:p>
        </w:tc>
        <w:tc>
          <w:tcPr>
            <w:tcW w:w="7128" w:type="dxa"/>
            <w:vAlign w:val="center"/>
          </w:tcPr>
          <w:p w14:paraId="22BBBF8E" w14:textId="77777777" w:rsidR="00DE0C4A" w:rsidRPr="006A57D3" w:rsidRDefault="00DE0C4A" w:rsidP="00DE0C4A">
            <w:pPr>
              <w:rPr>
                <w:color w:val="000000" w:themeColor="text1"/>
              </w:rPr>
            </w:pPr>
            <w:r w:rsidRPr="006A57D3">
              <w:rPr>
                <w:color w:val="000000" w:themeColor="text1"/>
              </w:rPr>
              <w:t>What typically conflicts with social responsibility?</w:t>
            </w:r>
          </w:p>
        </w:tc>
      </w:tr>
    </w:tbl>
    <w:p w14:paraId="64407B8B" w14:textId="2DF65DC2" w:rsidR="00D742A5" w:rsidRDefault="00D742A5" w:rsidP="00DE0C4A"/>
    <w:p w14:paraId="5F77B1B8" w14:textId="77777777" w:rsidR="00D742A5" w:rsidRDefault="00D742A5">
      <w:pPr>
        <w:spacing w:after="0" w:line="240" w:lineRule="auto"/>
      </w:pPr>
      <w:r>
        <w:br w:type="page"/>
      </w:r>
    </w:p>
    <w:p w14:paraId="6D92A5FA" w14:textId="77777777" w:rsidR="00DE0C4A" w:rsidRPr="006A57D3" w:rsidRDefault="00DE0C4A" w:rsidP="00DE0C4A"/>
    <w:p w14:paraId="18D06BCD" w14:textId="590B1C27" w:rsidR="00DE0C4A" w:rsidRPr="006A57D3" w:rsidRDefault="005A52A8" w:rsidP="00DE0C4A">
      <w:pPr>
        <w:pStyle w:val="Heading2"/>
      </w:pPr>
      <w:bookmarkStart w:id="61" w:name="_Toc116473918"/>
      <w:r>
        <w:t>Practical Illustration</w:t>
      </w:r>
      <w:bookmarkEnd w:id="61"/>
    </w:p>
    <w:p w14:paraId="0EC444F5" w14:textId="67747638" w:rsidR="00F5694F" w:rsidRDefault="00413194" w:rsidP="00F5694F">
      <w:pPr>
        <w:rPr>
          <w:noProof/>
          <w:lang w:bidi="ar-SA"/>
        </w:rPr>
      </w:pPr>
      <w:r>
        <w:rPr>
          <w:noProof/>
          <w:lang w:val="en-CA" w:eastAsia="en-CA" w:bidi="ar-SA"/>
        </w:rPr>
        <w:drawing>
          <wp:anchor distT="0" distB="0" distL="114300" distR="114300" simplePos="0" relativeHeight="251702272" behindDoc="0" locked="0" layoutInCell="1" allowOverlap="1" wp14:anchorId="70D5444A" wp14:editId="209DE0F4">
            <wp:simplePos x="0" y="0"/>
            <wp:positionH relativeFrom="column">
              <wp:posOffset>37465</wp:posOffset>
            </wp:positionH>
            <wp:positionV relativeFrom="paragraph">
              <wp:posOffset>13335</wp:posOffset>
            </wp:positionV>
            <wp:extent cx="647700" cy="993775"/>
            <wp:effectExtent l="0" t="0" r="0" b="0"/>
            <wp:wrapSquare wrapText="bothSides"/>
            <wp:docPr id="42"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F5694F">
        <w:rPr>
          <w:noProof/>
          <w:lang w:bidi="ar-SA"/>
        </w:rPr>
        <w:t xml:space="preserve">Jeff, a CEO of a graphic tee-shirt company, volunteered with an urban outreach program and donated 50 shirts. He noticed that afterwards, his sales had gone up. He started a program for his employees to become involved in community projects. Many employees participated in some way, and paved the way for Jeff’s company to grow an ethical and generous reputation. </w:t>
      </w:r>
    </w:p>
    <w:p w14:paraId="1A96284C" w14:textId="77777777" w:rsidR="00FE2E30" w:rsidRPr="006A57D3" w:rsidRDefault="00F5694F" w:rsidP="00F5694F">
      <w:r>
        <w:rPr>
          <w:noProof/>
          <w:lang w:bidi="ar-SA"/>
        </w:rPr>
        <w:t>This program attracted future employees, who believed that the program was a crucial benefit to working with Jeff. Eventually, Jeff’s program branched out to building or donating to community gardens and playgrounds. Because of these programs, People were proud to work for him, and happy to buy his products. Soon, Jeff’s Shirts was a household name in his region.</w:t>
      </w:r>
    </w:p>
    <w:p w14:paraId="0D94B56B" w14:textId="77777777" w:rsidR="00FE2E30" w:rsidRPr="006A57D3" w:rsidRDefault="00FE2E30">
      <w:r w:rsidRPr="006A57D3">
        <w:br w:type="page"/>
      </w:r>
    </w:p>
    <w:p w14:paraId="1D007A21" w14:textId="77777777" w:rsidR="00E57EA4" w:rsidRPr="006A57D3" w:rsidRDefault="00E57EA4" w:rsidP="00E57EA4">
      <w:pPr>
        <w:pStyle w:val="Heading2"/>
        <w:spacing w:after="240"/>
        <w:rPr>
          <w:lang w:eastAsia="zh-TW"/>
        </w:rPr>
      </w:pPr>
      <w:bookmarkStart w:id="62" w:name="_Toc116473919"/>
      <w:r w:rsidRPr="006A57D3">
        <w:rPr>
          <w:lang w:eastAsia="zh-TW"/>
        </w:rPr>
        <w:lastRenderedPageBreak/>
        <w:t>Module Five: Review Questions</w:t>
      </w:r>
      <w:bookmarkEnd w:id="62"/>
    </w:p>
    <w:p w14:paraId="3659F691" w14:textId="4E7B0A82" w:rsidR="00E57EA4" w:rsidRPr="00DE6B53" w:rsidRDefault="00E57EA4">
      <w:pPr>
        <w:numPr>
          <w:ilvl w:val="0"/>
          <w:numId w:val="150"/>
        </w:numPr>
        <w:spacing w:after="240"/>
        <w:rPr>
          <w:rFonts w:cs="Calibri"/>
        </w:rPr>
      </w:pPr>
      <w:r w:rsidRPr="00DE6B53">
        <w:rPr>
          <w:rFonts w:cs="Calibri"/>
        </w:rPr>
        <w:t xml:space="preserve">Which is not an area of responsibility that must be considered in regard to social ramifications of </w:t>
      </w:r>
      <w:r w:rsidR="009B219D" w:rsidRPr="00DE6B53">
        <w:rPr>
          <w:rFonts w:cs="Calibri"/>
        </w:rPr>
        <w:t>a business’</w:t>
      </w:r>
      <w:r w:rsidRPr="00DE6B53">
        <w:rPr>
          <w:rFonts w:cs="Calibri"/>
        </w:rPr>
        <w:t xml:space="preserve"> </w:t>
      </w:r>
      <w:r w:rsidR="006A57D3" w:rsidRPr="00DE6B53">
        <w:rPr>
          <w:rFonts w:cs="Calibri"/>
        </w:rPr>
        <w:t>actions?</w:t>
      </w:r>
    </w:p>
    <w:p w14:paraId="3454E375" w14:textId="77777777" w:rsidR="00E57EA4" w:rsidRPr="00DE6B53" w:rsidRDefault="00E57EA4">
      <w:pPr>
        <w:numPr>
          <w:ilvl w:val="0"/>
          <w:numId w:val="151"/>
        </w:numPr>
        <w:spacing w:after="0"/>
        <w:rPr>
          <w:rFonts w:cs="Calibri"/>
        </w:rPr>
      </w:pPr>
      <w:r w:rsidRPr="00DE6B53">
        <w:rPr>
          <w:rFonts w:cs="Calibri"/>
        </w:rPr>
        <w:t>Legal</w:t>
      </w:r>
    </w:p>
    <w:p w14:paraId="37A6BD9F" w14:textId="77777777" w:rsidR="00E57EA4" w:rsidRPr="00DE6B53" w:rsidRDefault="00E57EA4">
      <w:pPr>
        <w:numPr>
          <w:ilvl w:val="0"/>
          <w:numId w:val="151"/>
        </w:numPr>
        <w:spacing w:after="0"/>
        <w:rPr>
          <w:rFonts w:cs="Calibri"/>
        </w:rPr>
      </w:pPr>
      <w:r w:rsidRPr="00DE6B53">
        <w:rPr>
          <w:rFonts w:cs="Calibri"/>
        </w:rPr>
        <w:t>Financial</w:t>
      </w:r>
    </w:p>
    <w:p w14:paraId="12C5467F" w14:textId="77777777" w:rsidR="00E57EA4" w:rsidRPr="00DE6B53" w:rsidRDefault="00E57EA4">
      <w:pPr>
        <w:numPr>
          <w:ilvl w:val="0"/>
          <w:numId w:val="151"/>
        </w:numPr>
        <w:spacing w:after="0"/>
        <w:rPr>
          <w:rFonts w:cs="Calibri"/>
        </w:rPr>
      </w:pPr>
      <w:r w:rsidRPr="00DE6B53">
        <w:rPr>
          <w:rFonts w:cs="Calibri"/>
        </w:rPr>
        <w:t>Philanthropic</w:t>
      </w:r>
    </w:p>
    <w:p w14:paraId="352E1F6C" w14:textId="47BEBD14" w:rsidR="00E57EA4" w:rsidRPr="00DE6B53" w:rsidRDefault="00E57EA4">
      <w:pPr>
        <w:numPr>
          <w:ilvl w:val="0"/>
          <w:numId w:val="151"/>
        </w:numPr>
        <w:ind w:left="1066" w:hanging="357"/>
        <w:rPr>
          <w:rFonts w:cs="Calibri"/>
          <w:color w:val="FF0000"/>
        </w:rPr>
      </w:pPr>
      <w:r w:rsidRPr="00DE6B53">
        <w:rPr>
          <w:rFonts w:cs="Calibri"/>
          <w:color w:val="FF0000"/>
        </w:rPr>
        <w:t>Internal politics</w:t>
      </w:r>
    </w:p>
    <w:p w14:paraId="45784F4C" w14:textId="7608B9F2" w:rsidR="00E57EA4" w:rsidRPr="00DE6B53" w:rsidRDefault="008C4F5B" w:rsidP="00DE6B53">
      <w:pPr>
        <w:ind w:left="720"/>
        <w:rPr>
          <w:rFonts w:cs="Calibri"/>
          <w:color w:val="FF0000"/>
          <w:shd w:val="clear" w:color="auto" w:fill="FFFFFF"/>
        </w:rPr>
      </w:pPr>
      <w:r w:rsidRPr="00DE6B53">
        <w:rPr>
          <w:rFonts w:cs="Calibri"/>
          <w:color w:val="FF0000"/>
          <w:shd w:val="clear" w:color="auto" w:fill="FFFFFF"/>
        </w:rPr>
        <w:t>Internal politics is not an area of responsibility that must be considered in regard to social ramifications of a business’ actions.</w:t>
      </w:r>
    </w:p>
    <w:p w14:paraId="3386E104" w14:textId="77777777" w:rsidR="00E57EA4" w:rsidRPr="00DE6B53" w:rsidRDefault="00E57EA4">
      <w:pPr>
        <w:numPr>
          <w:ilvl w:val="0"/>
          <w:numId w:val="150"/>
        </w:numPr>
        <w:spacing w:after="240"/>
        <w:rPr>
          <w:rFonts w:cs="Calibri"/>
        </w:rPr>
      </w:pPr>
      <w:r w:rsidRPr="00DE6B53">
        <w:rPr>
          <w:rFonts w:cs="Calibri"/>
        </w:rPr>
        <w:t>What percentage of Timberland employees are involved in the Path to Service program, which helps employees be involved in community programs?</w:t>
      </w:r>
    </w:p>
    <w:p w14:paraId="58731817" w14:textId="77777777" w:rsidR="00E57EA4" w:rsidRPr="00DE6B53" w:rsidRDefault="00E57EA4" w:rsidP="00DE6B53">
      <w:pPr>
        <w:numPr>
          <w:ilvl w:val="0"/>
          <w:numId w:val="103"/>
        </w:numPr>
        <w:spacing w:after="0"/>
        <w:rPr>
          <w:rFonts w:cs="Calibri"/>
        </w:rPr>
      </w:pPr>
      <w:r w:rsidRPr="00DE6B53">
        <w:rPr>
          <w:rFonts w:cs="Calibri"/>
        </w:rPr>
        <w:t>1%</w:t>
      </w:r>
    </w:p>
    <w:p w14:paraId="527008B0" w14:textId="77777777" w:rsidR="00E57EA4" w:rsidRPr="00DE6B53" w:rsidRDefault="00E57EA4" w:rsidP="00DE6B53">
      <w:pPr>
        <w:numPr>
          <w:ilvl w:val="0"/>
          <w:numId w:val="103"/>
        </w:numPr>
        <w:spacing w:after="0"/>
        <w:rPr>
          <w:rFonts w:cs="Calibri"/>
        </w:rPr>
      </w:pPr>
      <w:r w:rsidRPr="00DE6B53">
        <w:rPr>
          <w:rFonts w:cs="Calibri"/>
        </w:rPr>
        <w:t>10%</w:t>
      </w:r>
    </w:p>
    <w:p w14:paraId="2F0A3C14" w14:textId="77777777" w:rsidR="00E57EA4" w:rsidRPr="00DE6B53" w:rsidRDefault="00E57EA4" w:rsidP="00DE6B53">
      <w:pPr>
        <w:numPr>
          <w:ilvl w:val="0"/>
          <w:numId w:val="103"/>
        </w:numPr>
        <w:spacing w:after="0"/>
        <w:rPr>
          <w:rFonts w:cs="Calibri"/>
        </w:rPr>
      </w:pPr>
      <w:r w:rsidRPr="00DE6B53">
        <w:rPr>
          <w:rFonts w:cs="Calibri"/>
        </w:rPr>
        <w:t>25%</w:t>
      </w:r>
    </w:p>
    <w:p w14:paraId="36AF9393" w14:textId="7B6893B6" w:rsidR="00E57EA4" w:rsidRPr="00DE6B53" w:rsidRDefault="00E57EA4" w:rsidP="00DE6B53">
      <w:pPr>
        <w:numPr>
          <w:ilvl w:val="0"/>
          <w:numId w:val="103"/>
        </w:numPr>
        <w:ind w:left="1066" w:hanging="357"/>
        <w:rPr>
          <w:rFonts w:cs="Calibri"/>
          <w:color w:val="FF0000"/>
        </w:rPr>
      </w:pPr>
      <w:r w:rsidRPr="00DE6B53">
        <w:rPr>
          <w:rFonts w:cs="Calibri"/>
          <w:color w:val="FF0000"/>
        </w:rPr>
        <w:t>95%</w:t>
      </w:r>
    </w:p>
    <w:p w14:paraId="08BD2CBF" w14:textId="35BF59E6" w:rsidR="00E57EA4" w:rsidRPr="00DE6B53" w:rsidRDefault="008C4F5B" w:rsidP="00DE6B53">
      <w:pPr>
        <w:ind w:firstLine="710"/>
        <w:rPr>
          <w:rFonts w:cs="Calibri"/>
          <w:color w:val="FF0000"/>
        </w:rPr>
      </w:pPr>
      <w:r w:rsidRPr="00DE6B53">
        <w:rPr>
          <w:rFonts w:cs="Calibri"/>
          <w:color w:val="FF0000"/>
          <w:shd w:val="clear" w:color="auto" w:fill="FFFFFF"/>
        </w:rPr>
        <w:t> Over 95 percent of employees take advantage of the program.</w:t>
      </w:r>
    </w:p>
    <w:p w14:paraId="5C6A53A8" w14:textId="77777777" w:rsidR="00E57EA4" w:rsidRPr="00DE6B53" w:rsidRDefault="00E57EA4">
      <w:pPr>
        <w:numPr>
          <w:ilvl w:val="0"/>
          <w:numId w:val="150"/>
        </w:numPr>
        <w:spacing w:after="240"/>
        <w:rPr>
          <w:rFonts w:cs="Calibri"/>
        </w:rPr>
      </w:pPr>
      <w:r w:rsidRPr="00DE6B53">
        <w:rPr>
          <w:rFonts w:cs="Calibri"/>
        </w:rPr>
        <w:t>What typically conflicts with social responsibility?</w:t>
      </w:r>
    </w:p>
    <w:p w14:paraId="76183DAD" w14:textId="77777777" w:rsidR="00E57EA4" w:rsidRPr="00DE6B53" w:rsidRDefault="00E57EA4" w:rsidP="00DE6B53">
      <w:pPr>
        <w:numPr>
          <w:ilvl w:val="0"/>
          <w:numId w:val="80"/>
        </w:numPr>
        <w:spacing w:after="0"/>
        <w:rPr>
          <w:rFonts w:cs="Calibri"/>
        </w:rPr>
      </w:pPr>
      <w:r w:rsidRPr="00DE6B53">
        <w:rPr>
          <w:rFonts w:cs="Calibri"/>
        </w:rPr>
        <w:t>Social earnings</w:t>
      </w:r>
    </w:p>
    <w:p w14:paraId="1B031A66" w14:textId="77777777" w:rsidR="00E57EA4" w:rsidRPr="00DE6B53" w:rsidRDefault="00E57EA4" w:rsidP="00DE6B53">
      <w:pPr>
        <w:numPr>
          <w:ilvl w:val="0"/>
          <w:numId w:val="80"/>
        </w:numPr>
        <w:spacing w:after="0"/>
        <w:rPr>
          <w:rFonts w:cs="Calibri"/>
        </w:rPr>
      </w:pPr>
      <w:r w:rsidRPr="00DE6B53">
        <w:rPr>
          <w:rFonts w:cs="Calibri"/>
        </w:rPr>
        <w:t>Public needs</w:t>
      </w:r>
    </w:p>
    <w:p w14:paraId="61187AF8" w14:textId="77777777" w:rsidR="00E57EA4" w:rsidRPr="00DE6B53" w:rsidRDefault="00E57EA4" w:rsidP="00DE6B53">
      <w:pPr>
        <w:numPr>
          <w:ilvl w:val="0"/>
          <w:numId w:val="80"/>
        </w:numPr>
        <w:spacing w:after="0"/>
        <w:rPr>
          <w:rFonts w:cs="Calibri"/>
          <w:color w:val="FF0000"/>
        </w:rPr>
      </w:pPr>
      <w:r w:rsidRPr="00DE6B53">
        <w:rPr>
          <w:rFonts w:cs="Calibri"/>
          <w:color w:val="FF0000"/>
        </w:rPr>
        <w:t>Business earnings</w:t>
      </w:r>
    </w:p>
    <w:p w14:paraId="0332539D" w14:textId="75F79916" w:rsidR="00E57EA4" w:rsidRPr="00DE6B53" w:rsidRDefault="00E57EA4" w:rsidP="00DE6B53">
      <w:pPr>
        <w:numPr>
          <w:ilvl w:val="0"/>
          <w:numId w:val="80"/>
        </w:numPr>
        <w:ind w:left="1077" w:hanging="357"/>
        <w:rPr>
          <w:rFonts w:cs="Calibri"/>
        </w:rPr>
      </w:pPr>
      <w:r w:rsidRPr="00DE6B53">
        <w:rPr>
          <w:rFonts w:cs="Calibri"/>
        </w:rPr>
        <w:t>Summary decisions</w:t>
      </w:r>
    </w:p>
    <w:p w14:paraId="138DB18E" w14:textId="0FA1E95F" w:rsidR="000D368D" w:rsidRPr="00DE6B53" w:rsidRDefault="008C4F5B" w:rsidP="00DE6B53">
      <w:pPr>
        <w:ind w:firstLine="720"/>
        <w:rPr>
          <w:rFonts w:cs="Calibri"/>
        </w:rPr>
      </w:pPr>
      <w:r w:rsidRPr="00DE6B53">
        <w:rPr>
          <w:rFonts w:cs="Calibri"/>
          <w:color w:val="FF0000"/>
          <w:shd w:val="clear" w:color="auto" w:fill="FFFFFF"/>
        </w:rPr>
        <w:t>Business earnings typically conflict with social responsibility.</w:t>
      </w:r>
    </w:p>
    <w:p w14:paraId="35F2DE6D" w14:textId="06E31F74" w:rsidR="000D368D" w:rsidRPr="00DE6B53" w:rsidRDefault="000D368D">
      <w:pPr>
        <w:numPr>
          <w:ilvl w:val="0"/>
          <w:numId w:val="150"/>
        </w:numPr>
        <w:spacing w:after="240"/>
        <w:rPr>
          <w:rFonts w:cs="Calibri"/>
        </w:rPr>
      </w:pPr>
      <w:r w:rsidRPr="00DE6B53">
        <w:rPr>
          <w:rFonts w:cs="Calibri"/>
        </w:rPr>
        <w:t>Stakeholders typically include:</w:t>
      </w:r>
    </w:p>
    <w:p w14:paraId="3A42386B" w14:textId="4D00E235" w:rsidR="000D368D" w:rsidRPr="00DE6B53" w:rsidRDefault="000D368D" w:rsidP="00DE6B53">
      <w:pPr>
        <w:pStyle w:val="ListParagraph"/>
        <w:rPr>
          <w:rFonts w:cs="Calibri"/>
          <w:color w:val="1A1A1A"/>
          <w:lang w:bidi="ar-SA"/>
        </w:rPr>
      </w:pPr>
      <w:r w:rsidRPr="00DE6B53">
        <w:rPr>
          <w:rFonts w:cs="Calibri"/>
          <w:color w:val="1A1A1A"/>
          <w:lang w:bidi="ar-SA"/>
        </w:rPr>
        <w:t>a) Investors</w:t>
      </w:r>
    </w:p>
    <w:p w14:paraId="298FF8B6" w14:textId="40372647" w:rsidR="000D368D" w:rsidRPr="00DE6B53" w:rsidRDefault="000D368D" w:rsidP="00DE6B53">
      <w:pPr>
        <w:pStyle w:val="ListParagraph"/>
        <w:rPr>
          <w:rFonts w:cs="Calibri"/>
          <w:color w:val="1A1A1A"/>
          <w:lang w:bidi="ar-SA"/>
        </w:rPr>
      </w:pPr>
      <w:r w:rsidRPr="00DE6B53">
        <w:rPr>
          <w:rFonts w:cs="Calibri"/>
          <w:color w:val="1A1A1A"/>
          <w:lang w:bidi="ar-SA"/>
        </w:rPr>
        <w:t>b) Customers</w:t>
      </w:r>
    </w:p>
    <w:p w14:paraId="1DC645DF" w14:textId="4DAB505F" w:rsidR="000D368D" w:rsidRPr="00DE6B53" w:rsidRDefault="000D368D" w:rsidP="00DE6B53">
      <w:pPr>
        <w:pStyle w:val="ListParagraph"/>
        <w:rPr>
          <w:rFonts w:cs="Calibri"/>
          <w:color w:val="1A1A1A"/>
          <w:lang w:bidi="ar-SA"/>
        </w:rPr>
      </w:pPr>
      <w:r w:rsidRPr="00DE6B53">
        <w:rPr>
          <w:rFonts w:cs="Calibri"/>
          <w:color w:val="1A1A1A"/>
          <w:lang w:bidi="ar-SA"/>
        </w:rPr>
        <w:t>c) Employees</w:t>
      </w:r>
    </w:p>
    <w:p w14:paraId="5182A59F" w14:textId="344B23FD" w:rsidR="00BB22F0" w:rsidRPr="00DE6B53" w:rsidRDefault="000D368D" w:rsidP="00DE6B53">
      <w:pPr>
        <w:pStyle w:val="ListParagraph"/>
        <w:rPr>
          <w:rFonts w:cs="Calibri"/>
          <w:color w:val="FF0000"/>
          <w:lang w:bidi="ar-SA"/>
        </w:rPr>
      </w:pPr>
      <w:r w:rsidRPr="00DE6B53">
        <w:rPr>
          <w:rFonts w:cs="Calibri"/>
          <w:color w:val="FF0000"/>
          <w:lang w:bidi="ar-SA"/>
        </w:rPr>
        <w:t>d) All of the above</w:t>
      </w:r>
    </w:p>
    <w:p w14:paraId="110836D6" w14:textId="6D1FC607" w:rsidR="00BB22F0" w:rsidRPr="00DE6B53" w:rsidRDefault="00BB22F0" w:rsidP="00DE6B53">
      <w:pPr>
        <w:ind w:left="720"/>
        <w:rPr>
          <w:rFonts w:cs="Calibri"/>
          <w:color w:val="FF0000"/>
          <w:lang w:bidi="ar-SA"/>
        </w:rPr>
      </w:pPr>
      <w:r w:rsidRPr="00DE6B53">
        <w:rPr>
          <w:rFonts w:cs="Calibri"/>
          <w:color w:val="FF0000"/>
          <w:shd w:val="clear" w:color="auto" w:fill="FFFFFF"/>
        </w:rPr>
        <w:t>Stakeholders typically include investors, customers, employees, the community, and the environment.</w:t>
      </w:r>
    </w:p>
    <w:p w14:paraId="11DD2D4E" w14:textId="5D2A3CD0" w:rsidR="000D368D" w:rsidRPr="00DE6B53" w:rsidRDefault="00BB22F0" w:rsidP="00DE6B53">
      <w:pPr>
        <w:spacing w:after="0"/>
        <w:rPr>
          <w:rFonts w:cs="Calibri"/>
          <w:color w:val="FF0000"/>
          <w:lang w:bidi="ar-SA"/>
        </w:rPr>
      </w:pPr>
      <w:r w:rsidRPr="00DE6B53">
        <w:rPr>
          <w:rFonts w:cs="Calibri"/>
          <w:color w:val="FF0000"/>
          <w:lang w:bidi="ar-SA"/>
        </w:rPr>
        <w:br w:type="page"/>
      </w:r>
    </w:p>
    <w:p w14:paraId="4FBFD46A" w14:textId="551D13E8" w:rsidR="000D368D" w:rsidRPr="00DE6B53" w:rsidRDefault="000D368D">
      <w:pPr>
        <w:numPr>
          <w:ilvl w:val="0"/>
          <w:numId w:val="150"/>
        </w:numPr>
        <w:spacing w:after="240"/>
        <w:rPr>
          <w:rFonts w:cs="Calibri"/>
        </w:rPr>
      </w:pPr>
      <w:r w:rsidRPr="00DE6B53">
        <w:rPr>
          <w:rFonts w:cs="Calibri"/>
        </w:rPr>
        <w:lastRenderedPageBreak/>
        <w:t>Socially responsible companies are obligated to meet:</w:t>
      </w:r>
    </w:p>
    <w:p w14:paraId="70DD63F2" w14:textId="1059A4DF" w:rsidR="000D368D" w:rsidRPr="00DE6B53" w:rsidRDefault="000D368D" w:rsidP="00DE6B53">
      <w:pPr>
        <w:pStyle w:val="ListParagraph"/>
        <w:numPr>
          <w:ilvl w:val="0"/>
          <w:numId w:val="81"/>
        </w:numPr>
        <w:rPr>
          <w:rFonts w:cs="Calibri"/>
          <w:lang w:eastAsia="zh-TW"/>
        </w:rPr>
      </w:pPr>
      <w:r w:rsidRPr="00DE6B53">
        <w:rPr>
          <w:rFonts w:cs="Calibri"/>
        </w:rPr>
        <w:t>The public</w:t>
      </w:r>
    </w:p>
    <w:p w14:paraId="5A16C8BD" w14:textId="486FF774" w:rsidR="000D368D" w:rsidRPr="00DE6B53" w:rsidRDefault="000D368D" w:rsidP="00DE6B53">
      <w:pPr>
        <w:pStyle w:val="ListParagraph"/>
        <w:numPr>
          <w:ilvl w:val="0"/>
          <w:numId w:val="81"/>
        </w:numPr>
        <w:rPr>
          <w:rFonts w:cs="Calibri"/>
          <w:lang w:eastAsia="zh-TW"/>
        </w:rPr>
      </w:pPr>
      <w:r w:rsidRPr="00DE6B53">
        <w:rPr>
          <w:rFonts w:cs="Calibri"/>
        </w:rPr>
        <w:t>New employees</w:t>
      </w:r>
    </w:p>
    <w:p w14:paraId="0A74EC58" w14:textId="12F269D1" w:rsidR="000D368D" w:rsidRPr="00DE6B53" w:rsidRDefault="000D368D" w:rsidP="00DE6B53">
      <w:pPr>
        <w:pStyle w:val="ListParagraph"/>
        <w:numPr>
          <w:ilvl w:val="0"/>
          <w:numId w:val="81"/>
        </w:numPr>
        <w:rPr>
          <w:rFonts w:cs="Calibri"/>
          <w:color w:val="FF0000"/>
          <w:lang w:eastAsia="zh-TW"/>
        </w:rPr>
      </w:pPr>
      <w:r w:rsidRPr="00DE6B53">
        <w:rPr>
          <w:rFonts w:cs="Calibri"/>
          <w:color w:val="FF0000"/>
        </w:rPr>
        <w:t>Legal requirements</w:t>
      </w:r>
    </w:p>
    <w:p w14:paraId="78D23317" w14:textId="2CA8CB7C" w:rsidR="000D368D" w:rsidRPr="00DE6B53" w:rsidRDefault="000D368D" w:rsidP="00DE6B53">
      <w:pPr>
        <w:pStyle w:val="ListParagraph"/>
        <w:numPr>
          <w:ilvl w:val="0"/>
          <w:numId w:val="81"/>
        </w:numPr>
        <w:rPr>
          <w:rFonts w:cs="Calibri"/>
          <w:lang w:eastAsia="zh-TW"/>
        </w:rPr>
      </w:pPr>
      <w:r w:rsidRPr="00DE6B53">
        <w:rPr>
          <w:rFonts w:cs="Calibri"/>
        </w:rPr>
        <w:t>None of the above</w:t>
      </w:r>
    </w:p>
    <w:p w14:paraId="64411189" w14:textId="517657FE" w:rsidR="000D368D" w:rsidRPr="00DE6B53" w:rsidRDefault="00BB22F0" w:rsidP="00DE6B53">
      <w:pPr>
        <w:ind w:left="720"/>
        <w:rPr>
          <w:rFonts w:cs="Calibri"/>
          <w:color w:val="FF0000"/>
          <w:lang w:eastAsia="zh-TW"/>
        </w:rPr>
      </w:pPr>
      <w:r w:rsidRPr="00DE6B53">
        <w:rPr>
          <w:rFonts w:cs="Calibri"/>
          <w:color w:val="FF0000"/>
          <w:shd w:val="clear" w:color="auto" w:fill="FFFFFF"/>
        </w:rPr>
        <w:t>Socially responsible companies are obligated to meet legal requirements that govern their industries.</w:t>
      </w:r>
    </w:p>
    <w:p w14:paraId="43B77895" w14:textId="6D1BBF42" w:rsidR="000D368D" w:rsidRPr="00DE6B53" w:rsidRDefault="000D368D">
      <w:pPr>
        <w:numPr>
          <w:ilvl w:val="0"/>
          <w:numId w:val="150"/>
        </w:numPr>
        <w:spacing w:after="240"/>
        <w:rPr>
          <w:rFonts w:cs="Calibri"/>
        </w:rPr>
      </w:pPr>
      <w:r w:rsidRPr="00DE6B53">
        <w:rPr>
          <w:rFonts w:cs="Calibri"/>
        </w:rPr>
        <w:t>Financial ethics cover:</w:t>
      </w:r>
    </w:p>
    <w:p w14:paraId="0D74611C" w14:textId="77777777" w:rsidR="00FC1A0F" w:rsidRPr="00DE6B53" w:rsidRDefault="00AD5014">
      <w:pPr>
        <w:pStyle w:val="ListParagraph"/>
        <w:numPr>
          <w:ilvl w:val="0"/>
          <w:numId w:val="152"/>
        </w:numPr>
        <w:rPr>
          <w:rFonts w:cs="Calibri"/>
        </w:rPr>
      </w:pPr>
      <w:r w:rsidRPr="00DE6B53">
        <w:rPr>
          <w:rFonts w:cs="Calibri"/>
        </w:rPr>
        <w:t>Fair</w:t>
      </w:r>
      <w:r w:rsidR="000D368D" w:rsidRPr="00DE6B53">
        <w:rPr>
          <w:rFonts w:cs="Calibri"/>
        </w:rPr>
        <w:t xml:space="preserve"> salaries </w:t>
      </w:r>
    </w:p>
    <w:p w14:paraId="437F0A16" w14:textId="77777777" w:rsidR="00FC1A0F" w:rsidRPr="00DE6B53" w:rsidRDefault="00AD5014">
      <w:pPr>
        <w:pStyle w:val="ListParagraph"/>
        <w:numPr>
          <w:ilvl w:val="0"/>
          <w:numId w:val="152"/>
        </w:numPr>
        <w:rPr>
          <w:rFonts w:cs="Calibri"/>
        </w:rPr>
      </w:pPr>
      <w:r w:rsidRPr="00DE6B53">
        <w:rPr>
          <w:rFonts w:cs="Calibri"/>
        </w:rPr>
        <w:t>Fair</w:t>
      </w:r>
      <w:r w:rsidR="000D368D" w:rsidRPr="00DE6B53">
        <w:rPr>
          <w:rFonts w:cs="Calibri"/>
        </w:rPr>
        <w:t xml:space="preserve"> prices</w:t>
      </w:r>
    </w:p>
    <w:p w14:paraId="6B688C23" w14:textId="77777777" w:rsidR="00FC1A0F" w:rsidRPr="00DE6B53" w:rsidRDefault="00AD5014">
      <w:pPr>
        <w:pStyle w:val="ListParagraph"/>
        <w:numPr>
          <w:ilvl w:val="0"/>
          <w:numId w:val="152"/>
        </w:numPr>
        <w:rPr>
          <w:rFonts w:cs="Calibri"/>
        </w:rPr>
      </w:pPr>
      <w:r w:rsidRPr="00DE6B53">
        <w:rPr>
          <w:rFonts w:cs="Calibri"/>
        </w:rPr>
        <w:t>Fair</w:t>
      </w:r>
      <w:r w:rsidR="000D368D" w:rsidRPr="00DE6B53">
        <w:rPr>
          <w:rFonts w:cs="Calibri"/>
        </w:rPr>
        <w:t xml:space="preserve"> payments</w:t>
      </w:r>
    </w:p>
    <w:p w14:paraId="26F06B9D" w14:textId="24D512D4" w:rsidR="000D368D" w:rsidRPr="00DE6B53" w:rsidRDefault="00AD5014">
      <w:pPr>
        <w:pStyle w:val="ListParagraph"/>
        <w:numPr>
          <w:ilvl w:val="0"/>
          <w:numId w:val="152"/>
        </w:numPr>
        <w:rPr>
          <w:rFonts w:cs="Calibri"/>
          <w:color w:val="FF0000"/>
        </w:rPr>
      </w:pPr>
      <w:r w:rsidRPr="00DE6B53">
        <w:rPr>
          <w:rFonts w:cs="Calibri"/>
          <w:color w:val="FF0000"/>
        </w:rPr>
        <w:t>All</w:t>
      </w:r>
      <w:r w:rsidR="000D368D" w:rsidRPr="00DE6B53">
        <w:rPr>
          <w:rFonts w:cs="Calibri"/>
          <w:color w:val="FF0000"/>
        </w:rPr>
        <w:t xml:space="preserve"> of the above </w:t>
      </w:r>
    </w:p>
    <w:p w14:paraId="7E7F92B7" w14:textId="1D400916" w:rsidR="000D368D" w:rsidRPr="00DE6B53" w:rsidRDefault="00BB22F0" w:rsidP="00DE6B53">
      <w:pPr>
        <w:ind w:left="720"/>
        <w:rPr>
          <w:rFonts w:cs="Calibri"/>
          <w:color w:val="FF0000"/>
        </w:rPr>
      </w:pPr>
      <w:r w:rsidRPr="00DE6B53">
        <w:rPr>
          <w:rFonts w:cs="Calibri"/>
          <w:color w:val="FF0000"/>
          <w:shd w:val="clear" w:color="auto" w:fill="FFFFFF"/>
        </w:rPr>
        <w:t>Financial ethics cover everything from fair salaries to fair payments for raw materials and services, and offering fair prices to their customers.</w:t>
      </w:r>
    </w:p>
    <w:p w14:paraId="2D89F180" w14:textId="4923EE2E" w:rsidR="000D368D" w:rsidRPr="00DE6B53" w:rsidRDefault="000D368D">
      <w:pPr>
        <w:numPr>
          <w:ilvl w:val="0"/>
          <w:numId w:val="150"/>
        </w:numPr>
        <w:spacing w:after="240"/>
        <w:rPr>
          <w:rFonts w:cs="Calibri"/>
        </w:rPr>
      </w:pPr>
      <w:r w:rsidRPr="00DE6B53">
        <w:rPr>
          <w:rFonts w:cs="Calibri"/>
        </w:rPr>
        <w:t xml:space="preserve">Sometimes </w:t>
      </w:r>
      <w:r w:rsidR="00FC1A0F" w:rsidRPr="00DE6B53">
        <w:rPr>
          <w:rFonts w:cs="Calibri"/>
        </w:rPr>
        <w:t>___</w:t>
      </w:r>
      <w:r w:rsidR="00274D09" w:rsidRPr="00DE6B53">
        <w:rPr>
          <w:rFonts w:cs="Calibri"/>
        </w:rPr>
        <w:t>_____</w:t>
      </w:r>
      <w:r w:rsidRPr="00DE6B53">
        <w:rPr>
          <w:rFonts w:cs="Calibri"/>
        </w:rPr>
        <w:t xml:space="preserve"> responsibilities conflict with each other</w:t>
      </w:r>
      <w:r w:rsidR="00274D09" w:rsidRPr="00DE6B53">
        <w:rPr>
          <w:rFonts w:cs="Calibri"/>
        </w:rPr>
        <w:t>.</w:t>
      </w:r>
    </w:p>
    <w:p w14:paraId="573D16F4" w14:textId="77777777" w:rsidR="00274D09" w:rsidRPr="00DE6B53" w:rsidRDefault="00274D09" w:rsidP="00DE6B53">
      <w:pPr>
        <w:pStyle w:val="ListParagraph"/>
        <w:numPr>
          <w:ilvl w:val="0"/>
          <w:numId w:val="83"/>
        </w:numPr>
        <w:rPr>
          <w:rFonts w:cs="Calibri"/>
          <w:lang w:eastAsia="zh-TW"/>
        </w:rPr>
      </w:pPr>
      <w:r w:rsidRPr="00DE6B53">
        <w:rPr>
          <w:rFonts w:cs="Calibri"/>
        </w:rPr>
        <w:t>HR and manager</w:t>
      </w:r>
    </w:p>
    <w:p w14:paraId="2F1B7A1E" w14:textId="289A1C72" w:rsidR="00274D09" w:rsidRPr="00DE6B53" w:rsidRDefault="00274D09" w:rsidP="00DE6B53">
      <w:pPr>
        <w:pStyle w:val="ListParagraph"/>
        <w:numPr>
          <w:ilvl w:val="0"/>
          <w:numId w:val="83"/>
        </w:numPr>
        <w:rPr>
          <w:rFonts w:cs="Calibri"/>
          <w:color w:val="FF0000"/>
          <w:lang w:eastAsia="zh-TW"/>
        </w:rPr>
      </w:pPr>
      <w:r w:rsidRPr="00DE6B53">
        <w:rPr>
          <w:rFonts w:cs="Calibri"/>
          <w:color w:val="FF0000"/>
        </w:rPr>
        <w:t>Social and business</w:t>
      </w:r>
    </w:p>
    <w:p w14:paraId="3B421449" w14:textId="3FACC6BE" w:rsidR="00274D09" w:rsidRPr="00DE6B53" w:rsidRDefault="00274D09" w:rsidP="00DE6B53">
      <w:pPr>
        <w:pStyle w:val="ListParagraph"/>
        <w:numPr>
          <w:ilvl w:val="0"/>
          <w:numId w:val="83"/>
        </w:numPr>
        <w:rPr>
          <w:rFonts w:cs="Calibri"/>
          <w:lang w:eastAsia="zh-TW"/>
        </w:rPr>
      </w:pPr>
      <w:r w:rsidRPr="00DE6B53">
        <w:rPr>
          <w:rFonts w:cs="Calibri"/>
        </w:rPr>
        <w:t>Employer and employee</w:t>
      </w:r>
    </w:p>
    <w:p w14:paraId="3DA1F529" w14:textId="60D760FD" w:rsidR="00274D09" w:rsidRPr="00DE6B53" w:rsidRDefault="00274D09" w:rsidP="00DE6B53">
      <w:pPr>
        <w:pStyle w:val="ListParagraph"/>
        <w:numPr>
          <w:ilvl w:val="0"/>
          <w:numId w:val="83"/>
        </w:numPr>
        <w:rPr>
          <w:rFonts w:cs="Calibri"/>
          <w:lang w:eastAsia="zh-TW"/>
        </w:rPr>
      </w:pPr>
      <w:r w:rsidRPr="00DE6B53">
        <w:rPr>
          <w:rFonts w:cs="Calibri"/>
        </w:rPr>
        <w:t>None of the above</w:t>
      </w:r>
    </w:p>
    <w:p w14:paraId="41B0A2ED" w14:textId="59C4BF24" w:rsidR="00274D09" w:rsidRPr="00DE6B53" w:rsidRDefault="00BB22F0" w:rsidP="00DE6B53">
      <w:pPr>
        <w:ind w:firstLine="720"/>
        <w:rPr>
          <w:rFonts w:cs="Calibri"/>
          <w:color w:val="FF0000"/>
          <w:lang w:eastAsia="zh-TW"/>
        </w:rPr>
      </w:pPr>
      <w:r w:rsidRPr="00DE6B53">
        <w:rPr>
          <w:rFonts w:cs="Calibri"/>
          <w:color w:val="FF0000"/>
          <w:shd w:val="clear" w:color="auto" w:fill="FFFFFF"/>
        </w:rPr>
        <w:t>Sometimes social and business responsibilities conflict with each other.</w:t>
      </w:r>
    </w:p>
    <w:p w14:paraId="438DD2FB" w14:textId="47D6D449" w:rsidR="000D368D" w:rsidRPr="00DE6B53" w:rsidRDefault="000D368D">
      <w:pPr>
        <w:numPr>
          <w:ilvl w:val="0"/>
          <w:numId w:val="150"/>
        </w:numPr>
        <w:spacing w:after="240"/>
        <w:rPr>
          <w:rFonts w:cs="Calibri"/>
        </w:rPr>
      </w:pPr>
      <w:r w:rsidRPr="00DE6B53">
        <w:rPr>
          <w:rFonts w:cs="Calibri"/>
        </w:rPr>
        <w:t xml:space="preserve">Lean earnings and a </w:t>
      </w:r>
      <w:r w:rsidR="00FC1A0F" w:rsidRPr="00DE6B53">
        <w:rPr>
          <w:rFonts w:cs="Calibri"/>
        </w:rPr>
        <w:t>______</w:t>
      </w:r>
      <w:r w:rsidR="00274D09" w:rsidRPr="00DE6B53">
        <w:rPr>
          <w:rFonts w:cs="Calibri"/>
        </w:rPr>
        <w:t>___</w:t>
      </w:r>
      <w:r w:rsidRPr="00DE6B53">
        <w:rPr>
          <w:rFonts w:cs="Calibri"/>
        </w:rPr>
        <w:t xml:space="preserve"> complicate the balance between social responsibility and company growth</w:t>
      </w:r>
      <w:r w:rsidR="00274D09" w:rsidRPr="00DE6B53">
        <w:rPr>
          <w:rFonts w:cs="Calibri"/>
        </w:rPr>
        <w:t>.</w:t>
      </w:r>
    </w:p>
    <w:p w14:paraId="04D553E8" w14:textId="2802D1CF" w:rsidR="00274D09" w:rsidRPr="00DE6B53" w:rsidRDefault="00274D09" w:rsidP="00DE6B53">
      <w:pPr>
        <w:pStyle w:val="ListParagraph"/>
        <w:numPr>
          <w:ilvl w:val="0"/>
          <w:numId w:val="82"/>
        </w:numPr>
        <w:rPr>
          <w:rFonts w:cs="Calibri"/>
          <w:color w:val="FF0000"/>
          <w:lang w:eastAsia="zh-TW"/>
        </w:rPr>
      </w:pPr>
      <w:r w:rsidRPr="00DE6B53">
        <w:rPr>
          <w:rFonts w:cs="Calibri"/>
          <w:color w:val="FF0000"/>
        </w:rPr>
        <w:t>Poor economy</w:t>
      </w:r>
    </w:p>
    <w:p w14:paraId="0F37C36D" w14:textId="50478289" w:rsidR="00274D09" w:rsidRPr="00DE6B53" w:rsidRDefault="00274D09" w:rsidP="00DE6B53">
      <w:pPr>
        <w:pStyle w:val="ListParagraph"/>
        <w:numPr>
          <w:ilvl w:val="0"/>
          <w:numId w:val="82"/>
        </w:numPr>
        <w:rPr>
          <w:rFonts w:cs="Calibri"/>
          <w:lang w:eastAsia="zh-TW"/>
        </w:rPr>
      </w:pPr>
      <w:r w:rsidRPr="00DE6B53">
        <w:rPr>
          <w:rFonts w:cs="Calibri"/>
        </w:rPr>
        <w:t>Wealthy economy</w:t>
      </w:r>
    </w:p>
    <w:p w14:paraId="6267A546" w14:textId="5535D275" w:rsidR="00274D09" w:rsidRPr="00DE6B53" w:rsidRDefault="00274D09" w:rsidP="00DE6B53">
      <w:pPr>
        <w:pStyle w:val="ListParagraph"/>
        <w:numPr>
          <w:ilvl w:val="0"/>
          <w:numId w:val="82"/>
        </w:numPr>
        <w:rPr>
          <w:rFonts w:cs="Calibri"/>
          <w:lang w:eastAsia="zh-TW"/>
        </w:rPr>
      </w:pPr>
      <w:r w:rsidRPr="00DE6B53">
        <w:rPr>
          <w:rFonts w:cs="Calibri"/>
        </w:rPr>
        <w:t>Sustainable product</w:t>
      </w:r>
    </w:p>
    <w:p w14:paraId="0CD7ABF9" w14:textId="13FEEED1" w:rsidR="00274D09" w:rsidRPr="00DE6B53" w:rsidRDefault="00274D09" w:rsidP="00DE6B53">
      <w:pPr>
        <w:pStyle w:val="ListParagraph"/>
        <w:numPr>
          <w:ilvl w:val="0"/>
          <w:numId w:val="82"/>
        </w:numPr>
        <w:rPr>
          <w:rFonts w:cs="Calibri"/>
          <w:lang w:eastAsia="zh-TW"/>
        </w:rPr>
      </w:pPr>
      <w:r w:rsidRPr="00DE6B53">
        <w:rPr>
          <w:rFonts w:cs="Calibri"/>
        </w:rPr>
        <w:t>Company policies</w:t>
      </w:r>
    </w:p>
    <w:p w14:paraId="361C7F39" w14:textId="47743977" w:rsidR="00FC1A0F" w:rsidRPr="00DE6B53" w:rsidRDefault="00BB22F0" w:rsidP="00DE6B53">
      <w:pPr>
        <w:ind w:left="720"/>
        <w:rPr>
          <w:rFonts w:cs="Calibri"/>
          <w:color w:val="FF0000"/>
          <w:shd w:val="clear" w:color="auto" w:fill="FFFFFF"/>
        </w:rPr>
      </w:pPr>
      <w:r w:rsidRPr="00DE6B53">
        <w:rPr>
          <w:rFonts w:cs="Calibri"/>
          <w:color w:val="FF0000"/>
          <w:shd w:val="clear" w:color="auto" w:fill="FFFFFF"/>
        </w:rPr>
        <w:t>Lean earnings and a poor economy complicate the balance between social responsibility and company growth.</w:t>
      </w:r>
    </w:p>
    <w:p w14:paraId="50CD65F1" w14:textId="77777777" w:rsidR="00FC1A0F" w:rsidRPr="00DE6B53" w:rsidRDefault="00FC1A0F" w:rsidP="00DE6B53">
      <w:pPr>
        <w:spacing w:after="0"/>
        <w:rPr>
          <w:rFonts w:cs="Calibri"/>
          <w:color w:val="FF0000"/>
          <w:shd w:val="clear" w:color="auto" w:fill="FFFFFF"/>
        </w:rPr>
      </w:pPr>
      <w:r w:rsidRPr="00DE6B53">
        <w:rPr>
          <w:rFonts w:cs="Calibri"/>
          <w:color w:val="FF0000"/>
          <w:shd w:val="clear" w:color="auto" w:fill="FFFFFF"/>
        </w:rPr>
        <w:br w:type="page"/>
      </w:r>
    </w:p>
    <w:p w14:paraId="50A1A17F" w14:textId="71E8AEB1" w:rsidR="000D368D" w:rsidRPr="00DE6B53" w:rsidRDefault="000D368D">
      <w:pPr>
        <w:numPr>
          <w:ilvl w:val="0"/>
          <w:numId w:val="150"/>
        </w:numPr>
        <w:spacing w:after="240"/>
        <w:rPr>
          <w:rFonts w:cs="Calibri"/>
        </w:rPr>
      </w:pPr>
      <w:bookmarkStart w:id="63" w:name="_Hlk67647736"/>
      <w:r w:rsidRPr="00DE6B53">
        <w:rPr>
          <w:rFonts w:cs="Calibri"/>
        </w:rPr>
        <w:lastRenderedPageBreak/>
        <w:t xml:space="preserve">Many organizations are being recognized for their </w:t>
      </w:r>
      <w:r w:rsidR="00274D09" w:rsidRPr="00DE6B53">
        <w:rPr>
          <w:rFonts w:cs="Calibri"/>
        </w:rPr>
        <w:t>______.</w:t>
      </w:r>
    </w:p>
    <w:p w14:paraId="7F5C7DE3" w14:textId="473D0397" w:rsidR="00274D09" w:rsidRPr="00DE6B53" w:rsidRDefault="00274D09" w:rsidP="00DE6B53">
      <w:pPr>
        <w:pStyle w:val="ListParagraph"/>
        <w:numPr>
          <w:ilvl w:val="0"/>
          <w:numId w:val="84"/>
        </w:numPr>
        <w:rPr>
          <w:rFonts w:cs="Calibri"/>
          <w:lang w:eastAsia="zh-TW"/>
        </w:rPr>
      </w:pPr>
      <w:r w:rsidRPr="00DE6B53">
        <w:rPr>
          <w:rFonts w:cs="Calibri"/>
        </w:rPr>
        <w:t>Input</w:t>
      </w:r>
    </w:p>
    <w:p w14:paraId="4BCDE568" w14:textId="77777777" w:rsidR="00274D09" w:rsidRPr="00DE6B53" w:rsidRDefault="00274D09" w:rsidP="00DE6B53">
      <w:pPr>
        <w:pStyle w:val="ListParagraph"/>
        <w:numPr>
          <w:ilvl w:val="0"/>
          <w:numId w:val="84"/>
        </w:numPr>
        <w:rPr>
          <w:rFonts w:cs="Calibri"/>
          <w:color w:val="FF0000"/>
          <w:lang w:eastAsia="zh-TW"/>
        </w:rPr>
      </w:pPr>
      <w:r w:rsidRPr="00DE6B53">
        <w:rPr>
          <w:rFonts w:cs="Calibri"/>
          <w:color w:val="FF0000"/>
        </w:rPr>
        <w:t>Philanthropy</w:t>
      </w:r>
    </w:p>
    <w:p w14:paraId="0ABF8290" w14:textId="5DC0858D" w:rsidR="00274D09" w:rsidRPr="00DE6B53" w:rsidRDefault="00274D09" w:rsidP="00DE6B53">
      <w:pPr>
        <w:pStyle w:val="ListParagraph"/>
        <w:numPr>
          <w:ilvl w:val="0"/>
          <w:numId w:val="84"/>
        </w:numPr>
        <w:rPr>
          <w:rFonts w:cs="Calibri"/>
          <w:lang w:eastAsia="zh-TW"/>
        </w:rPr>
      </w:pPr>
      <w:r w:rsidRPr="00DE6B53">
        <w:rPr>
          <w:rFonts w:cs="Calibri"/>
        </w:rPr>
        <w:t>Financial increases</w:t>
      </w:r>
    </w:p>
    <w:p w14:paraId="3DD06D8E" w14:textId="31BDCADE" w:rsidR="00274D09" w:rsidRPr="00DE6B53" w:rsidRDefault="00274D09" w:rsidP="00DE6B53">
      <w:pPr>
        <w:pStyle w:val="ListParagraph"/>
        <w:numPr>
          <w:ilvl w:val="0"/>
          <w:numId w:val="84"/>
        </w:numPr>
        <w:rPr>
          <w:rFonts w:cs="Calibri"/>
          <w:lang w:eastAsia="zh-TW"/>
        </w:rPr>
      </w:pPr>
      <w:r w:rsidRPr="00DE6B53">
        <w:rPr>
          <w:rFonts w:cs="Calibri"/>
        </w:rPr>
        <w:t>None of the above</w:t>
      </w:r>
    </w:p>
    <w:p w14:paraId="591C7E2A" w14:textId="4B9131DD" w:rsidR="00274D09" w:rsidRPr="00DE6B53" w:rsidRDefault="00BB22F0" w:rsidP="00DE6B53">
      <w:pPr>
        <w:ind w:firstLine="720"/>
        <w:rPr>
          <w:rFonts w:cs="Calibri"/>
          <w:color w:val="FF0000"/>
          <w:lang w:eastAsia="zh-TW"/>
        </w:rPr>
      </w:pPr>
      <w:r w:rsidRPr="00DE6B53">
        <w:rPr>
          <w:rFonts w:cs="Calibri"/>
          <w:color w:val="FF0000"/>
          <w:shd w:val="clear" w:color="auto" w:fill="FFFFFF"/>
        </w:rPr>
        <w:t>Many organizations are being recognized for their philanthropy.</w:t>
      </w:r>
    </w:p>
    <w:p w14:paraId="0A86B7DF" w14:textId="34B5CD29" w:rsidR="000D368D" w:rsidRPr="00DE6B53" w:rsidRDefault="000D368D">
      <w:pPr>
        <w:numPr>
          <w:ilvl w:val="0"/>
          <w:numId w:val="150"/>
        </w:numPr>
        <w:spacing w:after="240"/>
        <w:rPr>
          <w:rFonts w:cs="Calibri"/>
        </w:rPr>
      </w:pPr>
      <w:r w:rsidRPr="00DE6B53">
        <w:rPr>
          <w:rFonts w:cs="Calibri"/>
        </w:rPr>
        <w:t xml:space="preserve">Businesses need to provide their shareholders with </w:t>
      </w:r>
      <w:r w:rsidR="00416FF1" w:rsidRPr="00DE6B53">
        <w:rPr>
          <w:rFonts w:cs="Calibri"/>
        </w:rPr>
        <w:t>____</w:t>
      </w:r>
      <w:r w:rsidRPr="00DE6B53">
        <w:rPr>
          <w:rFonts w:cs="Calibri"/>
        </w:rPr>
        <w:t xml:space="preserve"> to convince them to continue to invest their money into the company.</w:t>
      </w:r>
    </w:p>
    <w:p w14:paraId="3D8C703E" w14:textId="3DCB418B" w:rsidR="00416FF1" w:rsidRPr="00DE6B53" w:rsidRDefault="00416FF1" w:rsidP="00DE6B53">
      <w:pPr>
        <w:pStyle w:val="ListParagraph"/>
        <w:numPr>
          <w:ilvl w:val="0"/>
          <w:numId w:val="85"/>
        </w:numPr>
        <w:rPr>
          <w:rFonts w:cs="Calibri"/>
          <w:lang w:eastAsia="zh-TW"/>
        </w:rPr>
      </w:pPr>
      <w:r w:rsidRPr="00DE6B53">
        <w:rPr>
          <w:rFonts w:cs="Calibri"/>
        </w:rPr>
        <w:t>Feedback</w:t>
      </w:r>
    </w:p>
    <w:p w14:paraId="399E420B" w14:textId="08124687" w:rsidR="00416FF1" w:rsidRPr="00DE6B53" w:rsidRDefault="00416FF1" w:rsidP="00DE6B53">
      <w:pPr>
        <w:pStyle w:val="ListParagraph"/>
        <w:numPr>
          <w:ilvl w:val="0"/>
          <w:numId w:val="85"/>
        </w:numPr>
        <w:rPr>
          <w:rFonts w:cs="Calibri"/>
          <w:color w:val="FF0000"/>
          <w:lang w:eastAsia="zh-TW"/>
        </w:rPr>
      </w:pPr>
      <w:r w:rsidRPr="00DE6B53">
        <w:rPr>
          <w:rFonts w:cs="Calibri"/>
          <w:color w:val="FF0000"/>
        </w:rPr>
        <w:t>Earning</w:t>
      </w:r>
    </w:p>
    <w:p w14:paraId="40286C7B" w14:textId="64B12E52" w:rsidR="00416FF1" w:rsidRPr="00DE6B53" w:rsidRDefault="00416FF1" w:rsidP="00DE6B53">
      <w:pPr>
        <w:pStyle w:val="ListParagraph"/>
        <w:numPr>
          <w:ilvl w:val="0"/>
          <w:numId w:val="85"/>
        </w:numPr>
        <w:rPr>
          <w:rFonts w:cs="Calibri"/>
          <w:lang w:eastAsia="zh-TW"/>
        </w:rPr>
      </w:pPr>
      <w:r w:rsidRPr="00DE6B53">
        <w:rPr>
          <w:rFonts w:cs="Calibri"/>
        </w:rPr>
        <w:t>Reports</w:t>
      </w:r>
    </w:p>
    <w:p w14:paraId="7C4805A1" w14:textId="10FC8A68" w:rsidR="00416FF1" w:rsidRPr="00DE6B53" w:rsidRDefault="00416FF1" w:rsidP="00DE6B53">
      <w:pPr>
        <w:pStyle w:val="ListParagraph"/>
        <w:numPr>
          <w:ilvl w:val="0"/>
          <w:numId w:val="85"/>
        </w:numPr>
        <w:rPr>
          <w:rFonts w:cs="Calibri"/>
          <w:lang w:eastAsia="zh-TW"/>
        </w:rPr>
      </w:pPr>
      <w:r w:rsidRPr="00DE6B53">
        <w:rPr>
          <w:rFonts w:cs="Calibri"/>
          <w:lang w:eastAsia="zh-TW"/>
        </w:rPr>
        <w:t>None of the above</w:t>
      </w:r>
    </w:p>
    <w:bookmarkEnd w:id="63"/>
    <w:p w14:paraId="6F95A5EA" w14:textId="6E799406" w:rsidR="00E57EA4" w:rsidRPr="006A57D3" w:rsidRDefault="00BB22F0" w:rsidP="00DE6B53">
      <w:pPr>
        <w:ind w:left="720"/>
        <w:rPr>
          <w:rFonts w:ascii="Cambria" w:hAnsi="Cambria"/>
          <w:color w:val="365F91"/>
          <w:sz w:val="28"/>
          <w:szCs w:val="28"/>
          <w:lang w:eastAsia="zh-TW"/>
        </w:rPr>
      </w:pPr>
      <w:r w:rsidRPr="00DE6B53">
        <w:rPr>
          <w:rFonts w:cs="Calibri"/>
          <w:color w:val="FF0000"/>
          <w:shd w:val="clear" w:color="auto" w:fill="FFFFFF"/>
        </w:rPr>
        <w:t>Businesses need to provide their shareholders with earning to convince them to continue to invest their money into the company.</w:t>
      </w:r>
      <w:r w:rsidR="00E57EA4" w:rsidRPr="006A57D3">
        <w:rPr>
          <w:lang w:eastAsia="zh-TW"/>
        </w:rPr>
        <w:br w:type="page"/>
      </w:r>
    </w:p>
    <w:p w14:paraId="5B0B01FC" w14:textId="77777777" w:rsidR="00DE0C4A" w:rsidRPr="006A57D3" w:rsidRDefault="00D32AB8" w:rsidP="00DE0C4A">
      <w:pPr>
        <w:pStyle w:val="Heading1"/>
      </w:pPr>
      <w:bookmarkStart w:id="64" w:name="_Toc116473920"/>
      <w:r w:rsidRPr="006A57D3">
        <w:rPr>
          <w:noProof/>
          <w:lang w:val="en-CA" w:eastAsia="en-CA" w:bidi="ar-SA"/>
        </w:rPr>
        <w:lastRenderedPageBreak/>
        <mc:AlternateContent>
          <mc:Choice Requires="wps">
            <w:drawing>
              <wp:anchor distT="91440" distB="91440" distL="114300" distR="114300" simplePos="0" relativeHeight="251622400" behindDoc="0" locked="0" layoutInCell="0" allowOverlap="1" wp14:anchorId="431EA4D7" wp14:editId="1706351D">
                <wp:simplePos x="0" y="0"/>
                <wp:positionH relativeFrom="page">
                  <wp:posOffset>-87630</wp:posOffset>
                </wp:positionH>
                <wp:positionV relativeFrom="page">
                  <wp:posOffset>-15875</wp:posOffset>
                </wp:positionV>
                <wp:extent cx="7938770" cy="1605915"/>
                <wp:effectExtent l="0" t="0" r="5080" b="0"/>
                <wp:wrapSquare wrapText="bothSides"/>
                <wp:docPr id="22" name="Rectangl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38770" cy="1605915"/>
                        </a:xfrm>
                        <a:prstGeom prst="rect">
                          <a:avLst/>
                        </a:prstGeom>
                        <a:gradFill>
                          <a:gsLst>
                            <a:gs pos="0">
                              <a:srgbClr val="FFFFFF"/>
                            </a:gs>
                            <a:gs pos="100000">
                              <a:schemeClr val="bg1">
                                <a:lumMod val="50000"/>
                              </a:schemeClr>
                            </a:gs>
                          </a:gsLst>
                          <a:lin ang="5400000" scaled="1"/>
                        </a:gradFill>
                        <a:ln>
                          <a:noFill/>
                        </a:ln>
                        <a:effectLst/>
                      </wps:spPr>
                      <wps:txbx>
                        <w:txbxContent>
                          <w:p w14:paraId="4A48C0BC" w14:textId="77777777" w:rsidR="00DD26C5" w:rsidRDefault="00DD26C5" w:rsidP="00DE0C4A">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In the end, success or failure will come down to an ethical decision….</w:t>
                            </w:r>
                          </w:p>
                          <w:p w14:paraId="6416BFFD" w14:textId="77777777" w:rsidR="00DD26C5" w:rsidRPr="004E220C" w:rsidRDefault="00DD26C5" w:rsidP="00DE0C4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4E220C">
                              <w:rPr>
                                <w:rFonts w:ascii="Cambria" w:hAnsi="Cambria"/>
                                <w:b/>
                                <w:i/>
                                <w:iCs/>
                                <w:sz w:val="28"/>
                                <w:szCs w:val="28"/>
                              </w:rPr>
                              <w:t>Edward O. Wilson</w:t>
                            </w: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1EA4D7" id="Rectangle 86" o:spid="_x0000_s1033" style="position:absolute;margin-left:-6.9pt;margin-top:-1.25pt;width:625.1pt;height:126.45pt;z-index:251622400;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" o:allowincell="f" stroked="f">
                <v:fill color2="#7f7f7f [1612]" focus="100%" type="gradient"/>
                <v:textbox inset="4in,54pt,1in,0">
                  <w:txbxContent>
                    <w:p w14:paraId="4A48C0BC" w14:textId="77777777" w:rsidR="00DD26C5" w:rsidRDefault="00DD26C5" w:rsidP="00DE0C4A">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In the end, success or failure will come down to an ethical decision….</w:t>
                      </w:r>
                    </w:p>
                    <w:p w14:paraId="6416BFFD" w14:textId="77777777" w:rsidR="00DD26C5" w:rsidRPr="004E220C" w:rsidRDefault="00DD26C5" w:rsidP="00DE0C4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4E220C">
                        <w:rPr>
                          <w:rFonts w:ascii="Cambria" w:hAnsi="Cambria"/>
                          <w:b/>
                          <w:i/>
                          <w:iCs/>
                          <w:sz w:val="28"/>
                          <w:szCs w:val="28"/>
                        </w:rPr>
                        <w:t>Edward O. Wilson</w:t>
                      </w:r>
                    </w:p>
                  </w:txbxContent>
                </v:textbox>
                <w10:wrap type="square" anchorx="page" anchory="page"/>
              </v:rect>
            </w:pict>
          </mc:Fallback>
        </mc:AlternateContent>
      </w:r>
      <w:r w:rsidR="00FE2E30" w:rsidRPr="006A57D3">
        <w:rPr>
          <w:lang w:eastAsia="zh-TW"/>
        </w:rPr>
        <w:t xml:space="preserve">Module Six: </w:t>
      </w:r>
      <w:r w:rsidR="00DE0C4A" w:rsidRPr="006A57D3">
        <w:rPr>
          <w:lang w:eastAsia="zh-TW"/>
        </w:rPr>
        <w:t>Ethical Decisions</w:t>
      </w:r>
      <w:bookmarkEnd w:id="64"/>
    </w:p>
    <w:p w14:paraId="505803AD" w14:textId="6D0685BD" w:rsidR="00DE0C4A" w:rsidRPr="006A57D3" w:rsidRDefault="00AF3BC2" w:rsidP="00DE0C4A">
      <w:r w:rsidRPr="006A57D3">
        <w:rPr>
          <w:noProof/>
          <w:lang w:val="en-CA" w:eastAsia="en-CA" w:bidi="ar-SA"/>
        </w:rPr>
        <w:drawing>
          <wp:anchor distT="0" distB="0" distL="114300" distR="114300" simplePos="0" relativeHeight="251634688" behindDoc="0" locked="0" layoutInCell="1" allowOverlap="1" wp14:anchorId="57F43533" wp14:editId="720BC26D">
            <wp:simplePos x="0" y="0"/>
            <wp:positionH relativeFrom="margin">
              <wp:posOffset>635</wp:posOffset>
            </wp:positionH>
            <wp:positionV relativeFrom="margin">
              <wp:posOffset>1368425</wp:posOffset>
            </wp:positionV>
            <wp:extent cx="1612265" cy="1828800"/>
            <wp:effectExtent l="19050" t="0" r="6985" b="0"/>
            <wp:wrapSquare wrapText="bothSides"/>
            <wp:docPr id="62" name="Picture 30" descr="C:\Users\Darren\AppData\Local\Microsoft\Windows\Temporary Internet Files\Content.IE5\31B2RP17\MC91021720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Darren\AppData\Local\Microsoft\Windows\Temporary Internet Files\Content.IE5\31B2RP17\MC910217208[1].wmf"/>
                    <pic:cNvPicPr>
                      <a:picLocks noChangeAspect="1" noChangeArrowheads="1"/>
                    </pic:cNvPicPr>
                  </pic:nvPicPr>
                  <pic:blipFill>
                    <a:blip r:embed="rId42" cstate="print"/>
                    <a:srcRect/>
                    <a:stretch>
                      <a:fillRect/>
                    </a:stretch>
                  </pic:blipFill>
                  <pic:spPr bwMode="auto">
                    <a:xfrm>
                      <a:off x="0" y="0"/>
                      <a:ext cx="1612265" cy="1828800"/>
                    </a:xfrm>
                    <a:prstGeom prst="rect">
                      <a:avLst/>
                    </a:prstGeom>
                    <a:noFill/>
                    <a:ln w="9525">
                      <a:noFill/>
                      <a:miter lim="800000"/>
                      <a:headEnd/>
                      <a:tailEnd/>
                    </a:ln>
                  </pic:spPr>
                </pic:pic>
              </a:graphicData>
            </a:graphic>
          </wp:anchor>
        </w:drawing>
      </w:r>
      <w:r w:rsidR="00DE0C4A" w:rsidRPr="006A57D3">
        <w:t>We should always attempt to make ethical decisions. It is possible</w:t>
      </w:r>
      <w:r w:rsidR="00D742A5">
        <w:t xml:space="preserve">; </w:t>
      </w:r>
      <w:r w:rsidR="00DE0C4A" w:rsidRPr="006A57D3">
        <w:t xml:space="preserve">however, for two ethical people to make different decisions in a situation. In business, it is important that people understand ethical dilemmas and the ethical decision-making process. </w:t>
      </w:r>
    </w:p>
    <w:p w14:paraId="5B91E999" w14:textId="77777777" w:rsidR="00A469E1" w:rsidRPr="006A57D3" w:rsidRDefault="00A469E1" w:rsidP="00DE0C4A"/>
    <w:p w14:paraId="07BB860D" w14:textId="77777777" w:rsidR="00AF3BC2" w:rsidRPr="006A57D3" w:rsidRDefault="00AF3BC2" w:rsidP="00DE0C4A"/>
    <w:p w14:paraId="401250AD" w14:textId="77777777" w:rsidR="00AF3BC2" w:rsidRPr="006A57D3" w:rsidRDefault="00AF3BC2" w:rsidP="00DE0C4A"/>
    <w:p w14:paraId="19ADE048" w14:textId="77777777" w:rsidR="00AF3BC2" w:rsidRPr="006A57D3" w:rsidRDefault="00AF3BC2" w:rsidP="00DE0C4A"/>
    <w:p w14:paraId="3E81DF0E" w14:textId="77777777" w:rsidR="00254D05" w:rsidRPr="006A57D3" w:rsidRDefault="00254D05" w:rsidP="00DE0C4A"/>
    <w:p w14:paraId="1756FF12" w14:textId="1670E2C4" w:rsidR="00DE0C4A" w:rsidRPr="006A57D3" w:rsidRDefault="00DE0C4A" w:rsidP="00A469E1">
      <w:pPr>
        <w:pStyle w:val="Heading2"/>
      </w:pPr>
      <w:bookmarkStart w:id="65" w:name="_Toc116473921"/>
      <w:r w:rsidRPr="006A57D3">
        <w:t>The Basics</w:t>
      </w:r>
      <w:bookmarkEnd w:id="65"/>
    </w:p>
    <w:p w14:paraId="7F8406FD" w14:textId="5FAFC9E7" w:rsidR="00DE0C4A" w:rsidRPr="006A57D3" w:rsidRDefault="00254D05" w:rsidP="00DE0C4A">
      <w:r w:rsidRPr="006A57D3">
        <w:rPr>
          <w:noProof/>
          <w:lang w:val="en-CA" w:eastAsia="en-CA" w:bidi="ar-SA"/>
        </w:rPr>
        <w:drawing>
          <wp:anchor distT="0" distB="0" distL="114300" distR="114300" simplePos="0" relativeHeight="251609088" behindDoc="0" locked="0" layoutInCell="1" allowOverlap="1" wp14:anchorId="61DA226A" wp14:editId="7F292A6A">
            <wp:simplePos x="0" y="0"/>
            <wp:positionH relativeFrom="margin">
              <wp:posOffset>64135</wp:posOffset>
            </wp:positionH>
            <wp:positionV relativeFrom="margin">
              <wp:posOffset>4301490</wp:posOffset>
            </wp:positionV>
            <wp:extent cx="1581785" cy="1200150"/>
            <wp:effectExtent l="0" t="0" r="0" b="0"/>
            <wp:wrapSquare wrapText="bothSides"/>
            <wp:docPr id="27" name="Picture 24" descr="C:\Users\Lori\AppData\Local\Microsoft\Windows\Temporary Internet Files\Content.IE5\WGUVXJQ7\MC90029558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Lori\AppData\Local\Microsoft\Windows\Temporary Internet Files\Content.IE5\WGUVXJQ7\MC900295581[1].wmf"/>
                    <pic:cNvPicPr>
                      <a:picLocks noChangeAspect="1" noChangeArrowheads="1"/>
                    </pic:cNvPicPr>
                  </pic:nvPicPr>
                  <pic:blipFill>
                    <a:blip r:embed="rId43" cstate="print"/>
                    <a:srcRect/>
                    <a:stretch>
                      <a:fillRect/>
                    </a:stretch>
                  </pic:blipFill>
                  <pic:spPr bwMode="auto">
                    <a:xfrm>
                      <a:off x="0" y="0"/>
                      <a:ext cx="1581785" cy="1200150"/>
                    </a:xfrm>
                    <a:prstGeom prst="rect">
                      <a:avLst/>
                    </a:prstGeom>
                    <a:noFill/>
                    <a:ln w="9525">
                      <a:noFill/>
                      <a:miter lim="800000"/>
                      <a:headEnd/>
                      <a:tailEnd/>
                    </a:ln>
                  </pic:spPr>
                </pic:pic>
              </a:graphicData>
            </a:graphic>
          </wp:anchor>
        </w:drawing>
      </w:r>
      <w:r w:rsidR="00D742A5">
        <w:t>T</w:t>
      </w:r>
      <w:r w:rsidR="00DE0C4A" w:rsidRPr="006A57D3">
        <w:t>ypically</w:t>
      </w:r>
      <w:r w:rsidR="00D742A5">
        <w:t>,</w:t>
      </w:r>
      <w:r w:rsidR="00DE0C4A" w:rsidRPr="006A57D3">
        <w:t xml:space="preserve"> </w:t>
      </w:r>
      <w:r w:rsidR="00D742A5">
        <w:t>there are</w:t>
      </w:r>
      <w:r w:rsidR="00DE0C4A" w:rsidRPr="006A57D3">
        <w:t xml:space="preserve"> five ethical standards </w:t>
      </w:r>
      <w:r w:rsidR="008F25E0">
        <w:t xml:space="preserve">used </w:t>
      </w:r>
      <w:r w:rsidR="00DE0C4A" w:rsidRPr="006A57D3">
        <w:t xml:space="preserve">to interpret the world around </w:t>
      </w:r>
      <w:r w:rsidR="008F25E0">
        <w:t>us</w:t>
      </w:r>
      <w:r w:rsidR="00DE0C4A" w:rsidRPr="006A57D3">
        <w:t xml:space="preserve">. </w:t>
      </w:r>
      <w:r w:rsidR="008F25E0">
        <w:t>Based on your particular situation when having to make an ethical decision, you have likely used one of the following methods:</w:t>
      </w:r>
    </w:p>
    <w:p w14:paraId="070D139F" w14:textId="77777777" w:rsidR="003C1C46" w:rsidRPr="006A57D3" w:rsidRDefault="003C1C46" w:rsidP="00DE0C4A"/>
    <w:p w14:paraId="1BB66A0B" w14:textId="77777777" w:rsidR="003C1C46" w:rsidRPr="006A57D3" w:rsidRDefault="003C1C46" w:rsidP="00DE0C4A"/>
    <w:p w14:paraId="400EF313" w14:textId="77777777" w:rsidR="00DE0C4A" w:rsidRPr="006A57D3" w:rsidRDefault="00DE0C4A" w:rsidP="00DE0C4A">
      <w:pPr>
        <w:rPr>
          <w:b/>
        </w:rPr>
      </w:pPr>
      <w:r w:rsidRPr="006A57D3">
        <w:rPr>
          <w:b/>
        </w:rPr>
        <w:t>Ethical Standards</w:t>
      </w:r>
    </w:p>
    <w:p w14:paraId="188FF9E5" w14:textId="7A1631AD" w:rsidR="00DE0C4A" w:rsidRPr="006A57D3" w:rsidRDefault="00DE0C4A" w:rsidP="00AF3BC2">
      <w:pPr>
        <w:pStyle w:val="BulletedPoints"/>
      </w:pPr>
      <w:r w:rsidRPr="006A57D3">
        <w:rPr>
          <w:b/>
        </w:rPr>
        <w:t>Utilitarian approach</w:t>
      </w:r>
      <w:r w:rsidRPr="006A57D3">
        <w:t xml:space="preserve">: This approach focuses on the consequences of actions. The goal is to do </w:t>
      </w:r>
      <w:r w:rsidR="00EB46DC">
        <w:t>‘</w:t>
      </w:r>
      <w:r w:rsidRPr="006A57D3">
        <w:t>more good than harm</w:t>
      </w:r>
      <w:r w:rsidR="00EB46DC">
        <w:t>’,</w:t>
      </w:r>
      <w:r w:rsidRPr="006A57D3">
        <w:t xml:space="preserve"> in a situation. </w:t>
      </w:r>
    </w:p>
    <w:p w14:paraId="66727F6F" w14:textId="77777777" w:rsidR="00DE0C4A" w:rsidRPr="006A57D3" w:rsidRDefault="00DE0C4A" w:rsidP="00AF3BC2">
      <w:pPr>
        <w:pStyle w:val="BulletedPoints"/>
      </w:pPr>
      <w:r w:rsidRPr="006A57D3">
        <w:rPr>
          <w:b/>
        </w:rPr>
        <w:t>Rights approach</w:t>
      </w:r>
      <w:r w:rsidRPr="006A57D3">
        <w:t>: Focusing on the rights of all involved defines this approach. It makes respecting the rights of others a moral obligation.</w:t>
      </w:r>
    </w:p>
    <w:p w14:paraId="518FBCD6" w14:textId="720B9FFB" w:rsidR="00DE0C4A" w:rsidRPr="006A57D3" w:rsidRDefault="00DE0C4A" w:rsidP="00AF3BC2">
      <w:pPr>
        <w:pStyle w:val="BulletedPoints"/>
      </w:pPr>
      <w:r w:rsidRPr="006A57D3">
        <w:rPr>
          <w:b/>
        </w:rPr>
        <w:t xml:space="preserve">Fairness </w:t>
      </w:r>
      <w:r w:rsidRPr="00D7531E">
        <w:rPr>
          <w:b/>
        </w:rPr>
        <w:t>approach</w:t>
      </w:r>
      <w:r w:rsidRPr="00D7531E">
        <w:t xml:space="preserve">: </w:t>
      </w:r>
      <w:r w:rsidR="00D7531E" w:rsidRPr="00D7531E">
        <w:t>A f</w:t>
      </w:r>
      <w:r w:rsidRPr="00D7531E">
        <w:t>air</w:t>
      </w:r>
      <w:r w:rsidR="00D7531E" w:rsidRPr="00D7531E">
        <w:t xml:space="preserve"> approach indicates that all</w:t>
      </w:r>
      <w:r w:rsidRPr="00D7531E">
        <w:t xml:space="preserve"> people </w:t>
      </w:r>
      <w:r w:rsidR="00D7531E" w:rsidRPr="00D7531E">
        <w:t>will</w:t>
      </w:r>
      <w:r w:rsidRPr="00D7531E">
        <w:t xml:space="preserve"> be treated</w:t>
      </w:r>
      <w:r w:rsidRPr="006A57D3">
        <w:t xml:space="preserve"> equally. A fairly based standard is used to determine actions that are unequal such as pay rate.</w:t>
      </w:r>
    </w:p>
    <w:p w14:paraId="124C2CB8" w14:textId="77777777" w:rsidR="00DE0C4A" w:rsidRPr="006A57D3" w:rsidRDefault="00DE0C4A" w:rsidP="00AF3BC2">
      <w:pPr>
        <w:pStyle w:val="BulletedPoints"/>
      </w:pPr>
      <w:r w:rsidRPr="006A57D3">
        <w:rPr>
          <w:b/>
        </w:rPr>
        <w:t>Common Good approach</w:t>
      </w:r>
      <w:r w:rsidRPr="006A57D3">
        <w:t>: The conditions that affect all people are considered in the common good approach. Systems and laws are created to ensure the welfare of everyone.</w:t>
      </w:r>
    </w:p>
    <w:p w14:paraId="0F5C538E" w14:textId="77777777" w:rsidR="00DE0C4A" w:rsidRPr="006A57D3" w:rsidRDefault="00DE0C4A" w:rsidP="00AF3BC2">
      <w:pPr>
        <w:pStyle w:val="BulletedPoints"/>
      </w:pPr>
      <w:r w:rsidRPr="006A57D3">
        <w:rPr>
          <w:b/>
        </w:rPr>
        <w:lastRenderedPageBreak/>
        <w:t>Virtue approach</w:t>
      </w:r>
      <w:r w:rsidRPr="006A57D3">
        <w:t>: This approach uses virtues such as honesty, compassion, love, patience, and courage to guide behavior.</w:t>
      </w:r>
    </w:p>
    <w:p w14:paraId="63FE37B7" w14:textId="77777777" w:rsidR="0039641C" w:rsidRPr="006A57D3" w:rsidRDefault="0039641C"/>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DE0C4A" w:rsidRPr="006A57D3" w14:paraId="6116F083" w14:textId="77777777" w:rsidTr="00DE0C4A">
        <w:tc>
          <w:tcPr>
            <w:tcW w:w="2448" w:type="dxa"/>
            <w:vAlign w:val="center"/>
          </w:tcPr>
          <w:p w14:paraId="2AAC4C1C" w14:textId="77777777" w:rsidR="00DE0C4A" w:rsidRPr="006A57D3" w:rsidRDefault="00DE0C4A" w:rsidP="00DE0C4A">
            <w:pPr>
              <w:rPr>
                <w:b/>
                <w:bCs/>
                <w:color w:val="000000" w:themeColor="text1"/>
              </w:rPr>
            </w:pPr>
            <w:r w:rsidRPr="006A57D3">
              <w:rPr>
                <w:b/>
                <w:bCs/>
                <w:color w:val="000000" w:themeColor="text1"/>
              </w:rPr>
              <w:t xml:space="preserve">Estimated Time </w:t>
            </w:r>
          </w:p>
        </w:tc>
        <w:tc>
          <w:tcPr>
            <w:tcW w:w="7128" w:type="dxa"/>
            <w:vAlign w:val="center"/>
          </w:tcPr>
          <w:p w14:paraId="2EF0A5D7" w14:textId="77777777" w:rsidR="00DE0C4A" w:rsidRPr="006A57D3" w:rsidRDefault="00DE0C4A" w:rsidP="00DE0C4A">
            <w:pPr>
              <w:rPr>
                <w:bCs/>
                <w:color w:val="000000" w:themeColor="text1"/>
              </w:rPr>
            </w:pPr>
            <w:r w:rsidRPr="006A57D3">
              <w:rPr>
                <w:bCs/>
                <w:color w:val="000000" w:themeColor="text1"/>
              </w:rPr>
              <w:t>15 minutes</w:t>
            </w:r>
          </w:p>
        </w:tc>
      </w:tr>
      <w:tr w:rsidR="00DE0C4A" w:rsidRPr="006A57D3" w14:paraId="500E4872" w14:textId="77777777" w:rsidTr="004E220C">
        <w:tc>
          <w:tcPr>
            <w:tcW w:w="2448" w:type="dxa"/>
            <w:shd w:val="clear" w:color="auto" w:fill="D9D9D9" w:themeFill="background1" w:themeFillShade="D9"/>
            <w:vAlign w:val="center"/>
          </w:tcPr>
          <w:p w14:paraId="4815AF66" w14:textId="77777777" w:rsidR="00DE0C4A" w:rsidRPr="006A57D3" w:rsidRDefault="00DE0C4A" w:rsidP="00DE0C4A">
            <w:pPr>
              <w:rPr>
                <w:b/>
                <w:bCs/>
                <w:color w:val="000000" w:themeColor="text1"/>
              </w:rPr>
            </w:pPr>
            <w:r w:rsidRPr="006A57D3">
              <w:rPr>
                <w:b/>
                <w:bCs/>
                <w:color w:val="000000" w:themeColor="text1"/>
              </w:rPr>
              <w:t>Topic Objective</w:t>
            </w:r>
          </w:p>
        </w:tc>
        <w:tc>
          <w:tcPr>
            <w:tcW w:w="7128" w:type="dxa"/>
            <w:shd w:val="clear" w:color="auto" w:fill="D9D9D9" w:themeFill="background1" w:themeFillShade="D9"/>
            <w:vAlign w:val="center"/>
          </w:tcPr>
          <w:p w14:paraId="02F6C5C8" w14:textId="77777777" w:rsidR="00DE0C4A" w:rsidRPr="006A57D3" w:rsidRDefault="00DE0C4A" w:rsidP="00DE0C4A">
            <w:pPr>
              <w:rPr>
                <w:color w:val="000000" w:themeColor="text1"/>
              </w:rPr>
            </w:pPr>
            <w:r w:rsidRPr="006A57D3">
              <w:rPr>
                <w:color w:val="000000" w:themeColor="text1"/>
              </w:rPr>
              <w:t xml:space="preserve">Understand how people approach ethical decisions. </w:t>
            </w:r>
          </w:p>
        </w:tc>
      </w:tr>
      <w:tr w:rsidR="00DE0C4A" w:rsidRPr="006A57D3" w14:paraId="431CEA9C" w14:textId="77777777" w:rsidTr="00DE0C4A">
        <w:tc>
          <w:tcPr>
            <w:tcW w:w="2448" w:type="dxa"/>
            <w:vAlign w:val="center"/>
          </w:tcPr>
          <w:p w14:paraId="4EFE1F7F" w14:textId="77777777" w:rsidR="00DE0C4A" w:rsidRPr="006A57D3" w:rsidRDefault="00DE0C4A" w:rsidP="00DE0C4A">
            <w:pPr>
              <w:rPr>
                <w:b/>
                <w:bCs/>
                <w:color w:val="000000" w:themeColor="text1"/>
              </w:rPr>
            </w:pPr>
            <w:r w:rsidRPr="006A57D3">
              <w:rPr>
                <w:b/>
                <w:bCs/>
                <w:color w:val="000000" w:themeColor="text1"/>
              </w:rPr>
              <w:t>Topic Summary</w:t>
            </w:r>
          </w:p>
        </w:tc>
        <w:tc>
          <w:tcPr>
            <w:tcW w:w="7128" w:type="dxa"/>
            <w:vAlign w:val="center"/>
          </w:tcPr>
          <w:p w14:paraId="060B3311" w14:textId="77777777" w:rsidR="00DE0C4A" w:rsidRPr="006A57D3" w:rsidRDefault="00DE0C4A" w:rsidP="00DE0C4A">
            <w:pPr>
              <w:rPr>
                <w:color w:val="000000" w:themeColor="text1"/>
              </w:rPr>
            </w:pPr>
            <w:r w:rsidRPr="006A57D3">
              <w:rPr>
                <w:color w:val="000000" w:themeColor="text1"/>
              </w:rPr>
              <w:t>The Basics</w:t>
            </w:r>
          </w:p>
          <w:p w14:paraId="76B2C42D" w14:textId="77777777" w:rsidR="00DE0C4A" w:rsidRPr="006A57D3" w:rsidRDefault="00DE0C4A" w:rsidP="00DE0C4A">
            <w:pPr>
              <w:rPr>
                <w:color w:val="000000" w:themeColor="text1"/>
              </w:rPr>
            </w:pPr>
            <w:r w:rsidRPr="006A57D3">
              <w:rPr>
                <w:color w:val="000000" w:themeColor="text1"/>
              </w:rPr>
              <w:t xml:space="preserve">Use the exercise to become familiar with the different ethical approaches. </w:t>
            </w:r>
          </w:p>
        </w:tc>
      </w:tr>
      <w:tr w:rsidR="00DE0C4A" w:rsidRPr="006A57D3" w14:paraId="5A2054C0" w14:textId="77777777" w:rsidTr="004E220C">
        <w:tc>
          <w:tcPr>
            <w:tcW w:w="2448" w:type="dxa"/>
            <w:shd w:val="clear" w:color="auto" w:fill="D9D9D9" w:themeFill="background1" w:themeFillShade="D9"/>
            <w:vAlign w:val="center"/>
          </w:tcPr>
          <w:p w14:paraId="47612AAE" w14:textId="77777777" w:rsidR="00DE0C4A" w:rsidRPr="006A57D3" w:rsidRDefault="00DE0C4A" w:rsidP="00DE0C4A">
            <w:pPr>
              <w:rPr>
                <w:b/>
                <w:bCs/>
                <w:color w:val="000000" w:themeColor="text1"/>
              </w:rPr>
            </w:pPr>
            <w:r w:rsidRPr="006A57D3">
              <w:rPr>
                <w:b/>
                <w:bCs/>
                <w:color w:val="000000" w:themeColor="text1"/>
              </w:rPr>
              <w:t>Materials Required</w:t>
            </w:r>
          </w:p>
        </w:tc>
        <w:tc>
          <w:tcPr>
            <w:tcW w:w="7128" w:type="dxa"/>
            <w:shd w:val="clear" w:color="auto" w:fill="D9D9D9" w:themeFill="background1" w:themeFillShade="D9"/>
            <w:vAlign w:val="center"/>
          </w:tcPr>
          <w:p w14:paraId="75AF1E0A" w14:textId="3EAD29D5" w:rsidR="00DE0C4A" w:rsidRPr="006A57D3" w:rsidRDefault="00000000" w:rsidP="00DE0C4A">
            <w:pPr>
              <w:rPr>
                <w:color w:val="000000" w:themeColor="text1"/>
              </w:rPr>
            </w:pPr>
            <w:hyperlink w:anchor="_Worksheet_10" w:history="1">
              <w:r w:rsidR="004F296D" w:rsidRPr="00212DD4">
                <w:rPr>
                  <w:rStyle w:val="Hyperlink"/>
                </w:rPr>
                <w:t>Worksheet 10:</w:t>
              </w:r>
              <w:r w:rsidR="00DE0C4A" w:rsidRPr="00212DD4">
                <w:rPr>
                  <w:rStyle w:val="Hyperlink"/>
                </w:rPr>
                <w:t xml:space="preserve"> Ethical Approaches</w:t>
              </w:r>
            </w:hyperlink>
          </w:p>
        </w:tc>
      </w:tr>
      <w:tr w:rsidR="00DE0C4A" w:rsidRPr="006A57D3" w14:paraId="5E0F6470" w14:textId="77777777" w:rsidTr="00DE0C4A">
        <w:trPr>
          <w:trHeight w:val="440"/>
        </w:trPr>
        <w:tc>
          <w:tcPr>
            <w:tcW w:w="2448" w:type="dxa"/>
            <w:vAlign w:val="center"/>
          </w:tcPr>
          <w:p w14:paraId="256031FA" w14:textId="77777777" w:rsidR="00DE0C4A" w:rsidRPr="006A57D3" w:rsidRDefault="00DE0C4A" w:rsidP="00DE0C4A">
            <w:pPr>
              <w:rPr>
                <w:b/>
                <w:bCs/>
                <w:color w:val="000000" w:themeColor="text1"/>
              </w:rPr>
            </w:pPr>
            <w:r w:rsidRPr="006A57D3">
              <w:rPr>
                <w:b/>
                <w:bCs/>
                <w:color w:val="000000" w:themeColor="text1"/>
              </w:rPr>
              <w:t>Planning Checklist</w:t>
            </w:r>
          </w:p>
        </w:tc>
        <w:tc>
          <w:tcPr>
            <w:tcW w:w="7128" w:type="dxa"/>
            <w:vAlign w:val="center"/>
          </w:tcPr>
          <w:p w14:paraId="766A10B2" w14:textId="77777777" w:rsidR="00DE0C4A" w:rsidRPr="006A57D3" w:rsidRDefault="00DE0C4A" w:rsidP="00DE0C4A">
            <w:pPr>
              <w:rPr>
                <w:color w:val="000000" w:themeColor="text1"/>
              </w:rPr>
            </w:pPr>
            <w:r w:rsidRPr="006A57D3">
              <w:rPr>
                <w:color w:val="000000" w:themeColor="text1"/>
              </w:rPr>
              <w:t>None</w:t>
            </w:r>
          </w:p>
        </w:tc>
      </w:tr>
      <w:tr w:rsidR="00DE0C4A" w:rsidRPr="006A57D3" w14:paraId="541A63B9" w14:textId="77777777" w:rsidTr="004E220C">
        <w:tc>
          <w:tcPr>
            <w:tcW w:w="2448" w:type="dxa"/>
            <w:shd w:val="clear" w:color="auto" w:fill="D9D9D9" w:themeFill="background1" w:themeFillShade="D9"/>
            <w:vAlign w:val="center"/>
          </w:tcPr>
          <w:p w14:paraId="0F8D0C8F" w14:textId="77777777" w:rsidR="00DE0C4A" w:rsidRPr="006A57D3" w:rsidRDefault="00DE0C4A" w:rsidP="00DE0C4A">
            <w:pPr>
              <w:rPr>
                <w:b/>
                <w:bCs/>
                <w:color w:val="000000" w:themeColor="text1"/>
              </w:rPr>
            </w:pPr>
            <w:r w:rsidRPr="006A57D3">
              <w:rPr>
                <w:b/>
                <w:bCs/>
                <w:color w:val="000000" w:themeColor="text1"/>
              </w:rPr>
              <w:t>Recommended Activity</w:t>
            </w:r>
          </w:p>
        </w:tc>
        <w:tc>
          <w:tcPr>
            <w:tcW w:w="7128" w:type="dxa"/>
            <w:shd w:val="clear" w:color="auto" w:fill="D9D9D9" w:themeFill="background1" w:themeFillShade="D9"/>
            <w:vAlign w:val="center"/>
          </w:tcPr>
          <w:p w14:paraId="312784B2" w14:textId="77777777" w:rsidR="00DE0C4A" w:rsidRPr="006A57D3" w:rsidRDefault="00DE0C4A" w:rsidP="00DE0C4A">
            <w:pPr>
              <w:rPr>
                <w:color w:val="000000" w:themeColor="text1"/>
              </w:rPr>
            </w:pPr>
            <w:r w:rsidRPr="006A57D3">
              <w:rPr>
                <w:color w:val="000000" w:themeColor="text1"/>
              </w:rPr>
              <w:t xml:space="preserve">Work on the exercise individually. Break into small groups and discuss your answers. Review the concept as a class. </w:t>
            </w:r>
          </w:p>
        </w:tc>
      </w:tr>
      <w:tr w:rsidR="00DE0C4A" w:rsidRPr="006A57D3" w14:paraId="7196C503" w14:textId="77777777" w:rsidTr="00DE0C4A">
        <w:tc>
          <w:tcPr>
            <w:tcW w:w="2448" w:type="dxa"/>
            <w:vAlign w:val="center"/>
          </w:tcPr>
          <w:p w14:paraId="13709FDA" w14:textId="77777777" w:rsidR="00DE0C4A" w:rsidRPr="006A57D3" w:rsidRDefault="00DE0C4A" w:rsidP="00DE0C4A">
            <w:pPr>
              <w:rPr>
                <w:b/>
                <w:bCs/>
                <w:color w:val="000000" w:themeColor="text1"/>
              </w:rPr>
            </w:pPr>
            <w:r w:rsidRPr="006A57D3">
              <w:rPr>
                <w:b/>
                <w:bCs/>
                <w:color w:val="000000" w:themeColor="text1"/>
              </w:rPr>
              <w:t>Stories to Share</w:t>
            </w:r>
          </w:p>
        </w:tc>
        <w:tc>
          <w:tcPr>
            <w:tcW w:w="7128" w:type="dxa"/>
            <w:vAlign w:val="center"/>
          </w:tcPr>
          <w:p w14:paraId="62B13A65" w14:textId="77777777" w:rsidR="00DE0C4A" w:rsidRPr="006A57D3" w:rsidRDefault="00DE0C4A" w:rsidP="00DE0C4A">
            <w:pPr>
              <w:rPr>
                <w:color w:val="000000" w:themeColor="text1"/>
              </w:rPr>
            </w:pPr>
            <w:r w:rsidRPr="006A57D3">
              <w:rPr>
                <w:color w:val="000000" w:themeColor="text1"/>
              </w:rPr>
              <w:t>Give examples for each approach:</w:t>
            </w:r>
          </w:p>
          <w:p w14:paraId="441A2A7B" w14:textId="77777777" w:rsidR="00DE0C4A" w:rsidRPr="006A57D3" w:rsidRDefault="00DE0C4A" w:rsidP="00DE0C4A">
            <w:pPr>
              <w:rPr>
                <w:color w:val="000000" w:themeColor="text1"/>
              </w:rPr>
            </w:pPr>
            <w:r w:rsidRPr="006A57D3">
              <w:rPr>
                <w:color w:val="000000" w:themeColor="text1"/>
              </w:rPr>
              <w:t>Utilitarian: Robin hood activity</w:t>
            </w:r>
          </w:p>
          <w:p w14:paraId="3ADC78D7" w14:textId="77777777" w:rsidR="00DE0C4A" w:rsidRPr="006A57D3" w:rsidRDefault="00DE0C4A" w:rsidP="00DE0C4A">
            <w:pPr>
              <w:rPr>
                <w:color w:val="000000" w:themeColor="text1"/>
              </w:rPr>
            </w:pPr>
            <w:r w:rsidRPr="006A57D3">
              <w:rPr>
                <w:color w:val="000000" w:themeColor="text1"/>
              </w:rPr>
              <w:t>Rights: Civil rights</w:t>
            </w:r>
          </w:p>
          <w:p w14:paraId="3714A6E0" w14:textId="77777777" w:rsidR="00DE0C4A" w:rsidRPr="006A57D3" w:rsidRDefault="00DE0C4A" w:rsidP="00DE0C4A">
            <w:pPr>
              <w:rPr>
                <w:color w:val="000000" w:themeColor="text1"/>
              </w:rPr>
            </w:pPr>
            <w:r w:rsidRPr="006A57D3">
              <w:rPr>
                <w:color w:val="000000" w:themeColor="text1"/>
              </w:rPr>
              <w:t>Fairness: Question CEO salary</w:t>
            </w:r>
          </w:p>
          <w:p w14:paraId="2E529FE4" w14:textId="77777777" w:rsidR="00DE0C4A" w:rsidRPr="006A57D3" w:rsidRDefault="00DE0C4A" w:rsidP="00DE0C4A">
            <w:pPr>
              <w:rPr>
                <w:color w:val="000000" w:themeColor="text1"/>
              </w:rPr>
            </w:pPr>
            <w:r w:rsidRPr="006A57D3">
              <w:rPr>
                <w:color w:val="000000" w:themeColor="text1"/>
              </w:rPr>
              <w:t>Common Good: Health insurance</w:t>
            </w:r>
          </w:p>
          <w:p w14:paraId="32CCB05E" w14:textId="77777777" w:rsidR="00DE0C4A" w:rsidRPr="006A57D3" w:rsidRDefault="00DE0C4A" w:rsidP="00DE0C4A">
            <w:pPr>
              <w:rPr>
                <w:color w:val="000000" w:themeColor="text1"/>
              </w:rPr>
            </w:pPr>
            <w:r w:rsidRPr="006A57D3">
              <w:rPr>
                <w:color w:val="000000" w:themeColor="text1"/>
              </w:rPr>
              <w:t>Virtue: Refusing to lie to save a job.</w:t>
            </w:r>
          </w:p>
        </w:tc>
      </w:tr>
      <w:tr w:rsidR="00DE0C4A" w:rsidRPr="006A57D3" w14:paraId="43593A49" w14:textId="77777777" w:rsidTr="004E220C">
        <w:tc>
          <w:tcPr>
            <w:tcW w:w="2448" w:type="dxa"/>
            <w:shd w:val="clear" w:color="auto" w:fill="D9D9D9" w:themeFill="background1" w:themeFillShade="D9"/>
            <w:vAlign w:val="center"/>
          </w:tcPr>
          <w:p w14:paraId="4010ED24" w14:textId="77777777" w:rsidR="00DE0C4A" w:rsidRPr="006A57D3" w:rsidRDefault="00DE0C4A" w:rsidP="00DE0C4A">
            <w:pPr>
              <w:rPr>
                <w:b/>
                <w:bCs/>
                <w:color w:val="000000" w:themeColor="text1"/>
              </w:rPr>
            </w:pPr>
            <w:r w:rsidRPr="006A57D3">
              <w:rPr>
                <w:b/>
                <w:bCs/>
                <w:color w:val="000000" w:themeColor="text1"/>
              </w:rPr>
              <w:t>Delivery Tips</w:t>
            </w:r>
          </w:p>
        </w:tc>
        <w:tc>
          <w:tcPr>
            <w:tcW w:w="7128" w:type="dxa"/>
            <w:shd w:val="clear" w:color="auto" w:fill="D9D9D9" w:themeFill="background1" w:themeFillShade="D9"/>
            <w:vAlign w:val="center"/>
          </w:tcPr>
          <w:p w14:paraId="64664B07" w14:textId="77777777" w:rsidR="00DE0C4A" w:rsidRPr="006A57D3" w:rsidRDefault="00DE0C4A" w:rsidP="00DE0C4A">
            <w:pPr>
              <w:rPr>
                <w:color w:val="000000" w:themeColor="text1"/>
              </w:rPr>
            </w:pPr>
            <w:r w:rsidRPr="006A57D3">
              <w:rPr>
                <w:color w:val="000000" w:themeColor="text1"/>
              </w:rPr>
              <w:t>Skip the small group or large group discussion to save time.</w:t>
            </w:r>
          </w:p>
        </w:tc>
      </w:tr>
      <w:tr w:rsidR="00DE0C4A" w:rsidRPr="006A57D3" w14:paraId="4C10EF16" w14:textId="77777777" w:rsidTr="00DE0C4A">
        <w:tc>
          <w:tcPr>
            <w:tcW w:w="2448" w:type="dxa"/>
            <w:vAlign w:val="center"/>
          </w:tcPr>
          <w:p w14:paraId="511DEE31" w14:textId="77777777" w:rsidR="00DE0C4A" w:rsidRPr="006A57D3" w:rsidRDefault="00DE0C4A" w:rsidP="00DE0C4A">
            <w:pPr>
              <w:rPr>
                <w:b/>
                <w:bCs/>
                <w:color w:val="000000" w:themeColor="text1"/>
              </w:rPr>
            </w:pPr>
            <w:r w:rsidRPr="006A57D3">
              <w:rPr>
                <w:b/>
                <w:bCs/>
                <w:color w:val="000000" w:themeColor="text1"/>
              </w:rPr>
              <w:t>Review Questions</w:t>
            </w:r>
          </w:p>
        </w:tc>
        <w:tc>
          <w:tcPr>
            <w:tcW w:w="7128" w:type="dxa"/>
            <w:vAlign w:val="center"/>
          </w:tcPr>
          <w:p w14:paraId="0447A851" w14:textId="77777777" w:rsidR="00DE0C4A" w:rsidRPr="006A57D3" w:rsidRDefault="00DE0C4A" w:rsidP="00DE0C4A">
            <w:pPr>
              <w:rPr>
                <w:color w:val="000000" w:themeColor="text1"/>
              </w:rPr>
            </w:pPr>
            <w:r w:rsidRPr="006A57D3">
              <w:rPr>
                <w:color w:val="000000" w:themeColor="text1"/>
              </w:rPr>
              <w:t>What is the Utilitarian approach?</w:t>
            </w:r>
          </w:p>
        </w:tc>
      </w:tr>
    </w:tbl>
    <w:p w14:paraId="40B0F9A8" w14:textId="77777777" w:rsidR="00DE0C4A" w:rsidRPr="006A57D3" w:rsidRDefault="00DE0C4A" w:rsidP="00DE0C4A"/>
    <w:p w14:paraId="606673A0" w14:textId="03B844E2" w:rsidR="00DE0C4A" w:rsidRPr="006A57D3" w:rsidRDefault="00DE0C4A" w:rsidP="00DE0C4A">
      <w:pPr>
        <w:pStyle w:val="Heading2"/>
      </w:pPr>
      <w:bookmarkStart w:id="66" w:name="_Toc116473922"/>
      <w:r w:rsidRPr="006A57D3">
        <w:t>Balancing Personal and Organizational Ethics</w:t>
      </w:r>
      <w:bookmarkEnd w:id="66"/>
    </w:p>
    <w:p w14:paraId="556EB9E9" w14:textId="38D24A31" w:rsidR="00DE0C4A" w:rsidRPr="006A57D3" w:rsidRDefault="003C1C46" w:rsidP="00DE0C4A">
      <w:r w:rsidRPr="006A57D3">
        <w:rPr>
          <w:noProof/>
          <w:lang w:val="en-CA" w:eastAsia="en-CA" w:bidi="ar-SA"/>
        </w:rPr>
        <w:drawing>
          <wp:anchor distT="0" distB="0" distL="114300" distR="114300" simplePos="0" relativeHeight="251639808" behindDoc="0" locked="0" layoutInCell="1" allowOverlap="1" wp14:anchorId="75D9C59D" wp14:editId="47961541">
            <wp:simplePos x="0" y="0"/>
            <wp:positionH relativeFrom="margin">
              <wp:posOffset>-124460</wp:posOffset>
            </wp:positionH>
            <wp:positionV relativeFrom="margin">
              <wp:posOffset>6702425</wp:posOffset>
            </wp:positionV>
            <wp:extent cx="1570990" cy="1208405"/>
            <wp:effectExtent l="19050" t="0" r="0" b="0"/>
            <wp:wrapSquare wrapText="bothSides"/>
            <wp:docPr id="63" name="Picture 25" descr="C:\Users\Lori\AppData\Local\Microsoft\Windows\Temporary Internet Files\Content.IE5\G15NUO6Y\MC900295566[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Lori\AppData\Local\Microsoft\Windows\Temporary Internet Files\Content.IE5\G15NUO6Y\MC900295566[1].wmf"/>
                    <pic:cNvPicPr>
                      <a:picLocks noChangeAspect="1" noChangeArrowheads="1"/>
                    </pic:cNvPicPr>
                  </pic:nvPicPr>
                  <pic:blipFill>
                    <a:blip r:embed="rId44" cstate="print"/>
                    <a:srcRect/>
                    <a:stretch>
                      <a:fillRect/>
                    </a:stretch>
                  </pic:blipFill>
                  <pic:spPr bwMode="auto">
                    <a:xfrm>
                      <a:off x="0" y="0"/>
                      <a:ext cx="1570990" cy="1208405"/>
                    </a:xfrm>
                    <a:prstGeom prst="rect">
                      <a:avLst/>
                    </a:prstGeom>
                    <a:noFill/>
                    <a:ln w="9525">
                      <a:noFill/>
                      <a:miter lim="800000"/>
                      <a:headEnd/>
                      <a:tailEnd/>
                    </a:ln>
                  </pic:spPr>
                </pic:pic>
              </a:graphicData>
            </a:graphic>
          </wp:anchor>
        </w:drawing>
      </w:r>
      <w:r w:rsidR="00DE0C4A" w:rsidRPr="006A57D3">
        <w:t>It is important to be ethical on a personal</w:t>
      </w:r>
      <w:r w:rsidR="0020317A">
        <w:t>,</w:t>
      </w:r>
      <w:r w:rsidR="00DE0C4A" w:rsidRPr="006A57D3">
        <w:t xml:space="preserve"> and </w:t>
      </w:r>
      <w:r w:rsidR="00EB46DC">
        <w:t xml:space="preserve">at the </w:t>
      </w:r>
      <w:r w:rsidR="00DE0C4A" w:rsidRPr="006A57D3">
        <w:t>organizational level. Personal ethics</w:t>
      </w:r>
      <w:r w:rsidR="00EB46DC">
        <w:t>,</w:t>
      </w:r>
      <w:r w:rsidR="00EB46DC" w:rsidRPr="00EB46DC">
        <w:t xml:space="preserve"> </w:t>
      </w:r>
      <w:r w:rsidR="00EB46DC" w:rsidRPr="006A57D3">
        <w:t>based on personal beliefs and values</w:t>
      </w:r>
      <w:r w:rsidR="00EB46DC">
        <w:t>,</w:t>
      </w:r>
      <w:r w:rsidR="00EB46DC" w:rsidRPr="006A57D3">
        <w:t xml:space="preserve"> </w:t>
      </w:r>
      <w:r w:rsidR="00EB46DC">
        <w:t>i</w:t>
      </w:r>
      <w:r w:rsidR="00DE0C4A" w:rsidRPr="006A57D3">
        <w:t>nfluence decision</w:t>
      </w:r>
      <w:r w:rsidR="00EB46DC">
        <w:t>s</w:t>
      </w:r>
      <w:r w:rsidR="00DE0C4A" w:rsidRPr="006A57D3">
        <w:t xml:space="preserve"> </w:t>
      </w:r>
      <w:r w:rsidR="00DE0C4A" w:rsidRPr="0020317A">
        <w:t xml:space="preserve">both inside and outside of work. Organizational ethics determine workplace decisions. </w:t>
      </w:r>
    </w:p>
    <w:p w14:paraId="13DEF1FE" w14:textId="64D5076E" w:rsidR="00DE0C4A" w:rsidRPr="006A57D3" w:rsidRDefault="00DE0C4A" w:rsidP="00DE0C4A">
      <w:r w:rsidRPr="006A57D3">
        <w:t>Organizational ethics flow from the top down. Those in leadership need to promote ethical decisions</w:t>
      </w:r>
      <w:r w:rsidR="0099259F">
        <w:t xml:space="preserve"> and lead</w:t>
      </w:r>
      <w:r w:rsidRPr="006A57D3">
        <w:t xml:space="preserve"> by example. Occasionally, personal and professional ethics will collide. In the event of an ethical dilemma, it is </w:t>
      </w:r>
      <w:r w:rsidRPr="006A57D3">
        <w:lastRenderedPageBreak/>
        <w:t xml:space="preserve">important to </w:t>
      </w:r>
      <w:r w:rsidR="0099259F">
        <w:t>make your decision</w:t>
      </w:r>
      <w:r w:rsidRPr="006A57D3">
        <w:t xml:space="preserve"> based on what is most important and what will </w:t>
      </w:r>
      <w:r w:rsidR="0099259F">
        <w:t>be</w:t>
      </w:r>
      <w:r w:rsidRPr="006A57D3">
        <w:t xml:space="preserve"> the </w:t>
      </w:r>
      <w:r w:rsidR="00212DD4" w:rsidRPr="006A57D3">
        <w:t>best</w:t>
      </w:r>
      <w:r w:rsidRPr="006A57D3">
        <w:t xml:space="preserve"> for the parties involved. </w:t>
      </w:r>
    </w:p>
    <w:p w14:paraId="6AF668A6" w14:textId="77777777" w:rsidR="00AF3BC2" w:rsidRPr="006A57D3" w:rsidRDefault="00AF3BC2">
      <w:pPr>
        <w:spacing w:after="0" w:line="240" w:lineRule="auto"/>
      </w:pPr>
    </w:p>
    <w:p w14:paraId="0A199E2C" w14:textId="4F37571C" w:rsidR="00DE0C4A" w:rsidRPr="006A57D3" w:rsidRDefault="00DE0C4A" w:rsidP="00DE0C4A">
      <w:pPr>
        <w:pStyle w:val="Heading2"/>
      </w:pPr>
      <w:bookmarkStart w:id="67" w:name="_Toc116473923"/>
      <w:r w:rsidRPr="006A57D3">
        <w:t>Common Dilemmas</w:t>
      </w:r>
      <w:bookmarkEnd w:id="67"/>
    </w:p>
    <w:p w14:paraId="13D5A6D3" w14:textId="6E941978" w:rsidR="00DE0C4A" w:rsidRPr="006A57D3" w:rsidRDefault="00BB7A21" w:rsidP="00DE0C4A">
      <w:r w:rsidRPr="006A57D3">
        <w:rPr>
          <w:noProof/>
          <w:lang w:val="en-CA" w:eastAsia="en-CA" w:bidi="ar-SA"/>
        </w:rPr>
        <w:drawing>
          <wp:anchor distT="0" distB="0" distL="114300" distR="114300" simplePos="0" relativeHeight="251610112" behindDoc="0" locked="0" layoutInCell="1" allowOverlap="1" wp14:anchorId="2AE623F3" wp14:editId="694D16EC">
            <wp:simplePos x="0" y="0"/>
            <wp:positionH relativeFrom="margin">
              <wp:posOffset>4455795</wp:posOffset>
            </wp:positionH>
            <wp:positionV relativeFrom="margin">
              <wp:posOffset>1152525</wp:posOffset>
            </wp:positionV>
            <wp:extent cx="1205230" cy="1271905"/>
            <wp:effectExtent l="19050" t="0" r="0" b="0"/>
            <wp:wrapSquare wrapText="bothSides"/>
            <wp:docPr id="29" name="Picture 26" descr="C:\Users\Lori\AppData\Local\Microsoft\Windows\Temporary Internet Files\Content.IE5\V3LIOT9L\MC90028760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Lori\AppData\Local\Microsoft\Windows\Temporary Internet Files\Content.IE5\V3LIOT9L\MC900287608[1].wmf"/>
                    <pic:cNvPicPr>
                      <a:picLocks noChangeAspect="1" noChangeArrowheads="1"/>
                    </pic:cNvPicPr>
                  </pic:nvPicPr>
                  <pic:blipFill>
                    <a:blip r:embed="rId45" cstate="print"/>
                    <a:srcRect/>
                    <a:stretch>
                      <a:fillRect/>
                    </a:stretch>
                  </pic:blipFill>
                  <pic:spPr bwMode="auto">
                    <a:xfrm>
                      <a:off x="0" y="0"/>
                      <a:ext cx="1205230" cy="1271905"/>
                    </a:xfrm>
                    <a:prstGeom prst="rect">
                      <a:avLst/>
                    </a:prstGeom>
                    <a:noFill/>
                    <a:ln w="9525">
                      <a:noFill/>
                      <a:miter lim="800000"/>
                      <a:headEnd/>
                      <a:tailEnd/>
                    </a:ln>
                  </pic:spPr>
                </pic:pic>
              </a:graphicData>
            </a:graphic>
          </wp:anchor>
        </w:drawing>
      </w:r>
      <w:r w:rsidR="00DE0C4A" w:rsidRPr="006A57D3">
        <w:t>There are many different ethical dilemmas in business that are specific to industries. There are</w:t>
      </w:r>
      <w:r w:rsidR="00CE2BFC">
        <w:t>;</w:t>
      </w:r>
      <w:r w:rsidR="00DE0C4A" w:rsidRPr="006A57D3">
        <w:t xml:space="preserve"> however, common dilemmas that every organization </w:t>
      </w:r>
      <w:r w:rsidR="0099259F">
        <w:t>should practice:</w:t>
      </w:r>
      <w:r w:rsidR="00DE0C4A" w:rsidRPr="006A57D3">
        <w:t xml:space="preserve"> </w:t>
      </w:r>
    </w:p>
    <w:p w14:paraId="066D9FE8" w14:textId="77777777" w:rsidR="00DE0C4A" w:rsidRPr="006A57D3" w:rsidRDefault="00DE0C4A" w:rsidP="00AF3BC2">
      <w:pPr>
        <w:pStyle w:val="BulletedPoints"/>
      </w:pPr>
      <w:r w:rsidRPr="006A57D3">
        <w:t>Honest accounting practices</w:t>
      </w:r>
    </w:p>
    <w:p w14:paraId="369C440D" w14:textId="77777777" w:rsidR="00DE0C4A" w:rsidRPr="006A57D3" w:rsidRDefault="00DE0C4A" w:rsidP="00AF3BC2">
      <w:pPr>
        <w:pStyle w:val="BulletedPoints"/>
      </w:pPr>
      <w:r w:rsidRPr="006A57D3">
        <w:t>Responsibility for mistakes such as accidents, spills, and faulty product</w:t>
      </w:r>
    </w:p>
    <w:p w14:paraId="23EB661D" w14:textId="77777777" w:rsidR="00DE0C4A" w:rsidRPr="006A57D3" w:rsidRDefault="00DE0C4A" w:rsidP="00AF3BC2">
      <w:pPr>
        <w:pStyle w:val="BulletedPoints"/>
      </w:pPr>
      <w:r w:rsidRPr="006A57D3">
        <w:t>Advertising that is honest and not misleading</w:t>
      </w:r>
    </w:p>
    <w:p w14:paraId="18B933A4" w14:textId="77777777" w:rsidR="00DE0C4A" w:rsidRPr="006A57D3" w:rsidRDefault="00DE0C4A" w:rsidP="00AF3BC2">
      <w:pPr>
        <w:pStyle w:val="BulletedPoints"/>
      </w:pPr>
      <w:r w:rsidRPr="006A57D3">
        <w:t>Collusion with competitors</w:t>
      </w:r>
    </w:p>
    <w:p w14:paraId="13FECA89" w14:textId="77777777" w:rsidR="00DE0C4A" w:rsidRPr="006A57D3" w:rsidRDefault="00DE0C4A" w:rsidP="00AF3BC2">
      <w:pPr>
        <w:pStyle w:val="BulletedPoints"/>
      </w:pPr>
      <w:r w:rsidRPr="006A57D3">
        <w:t>Labor issues</w:t>
      </w:r>
    </w:p>
    <w:p w14:paraId="30ACA6D6" w14:textId="77777777" w:rsidR="00DE0C4A" w:rsidRPr="006A57D3" w:rsidRDefault="00DE0C4A" w:rsidP="00AF3BC2">
      <w:pPr>
        <w:pStyle w:val="BulletedPoints"/>
      </w:pPr>
      <w:r w:rsidRPr="006A57D3">
        <w:t>Bribes and corporate espionage</w:t>
      </w:r>
    </w:p>
    <w:p w14:paraId="6A893B01" w14:textId="478800C8" w:rsidR="00DE0C4A" w:rsidRPr="006A57D3" w:rsidRDefault="00DE0C4A" w:rsidP="00DE0C4A">
      <w:r w:rsidRPr="006A57D3">
        <w:t>Law governs many of these dilemmas, but an ethical</w:t>
      </w:r>
      <w:r w:rsidR="00444531">
        <w:t>ly run</w:t>
      </w:r>
      <w:r w:rsidRPr="006A57D3">
        <w:t xml:space="preserve"> organization will make the right decision regardless of legal issues. Because these issues are so common</w:t>
      </w:r>
      <w:r w:rsidRPr="005802CA">
        <w:t xml:space="preserve">, it is important to create ethical standards and </w:t>
      </w:r>
      <w:r w:rsidR="005802CA">
        <w:t>enforce the policies and procedures</w:t>
      </w:r>
      <w:r w:rsidRPr="005802CA">
        <w:t>.</w:t>
      </w:r>
      <w:r w:rsidRPr="006A57D3">
        <w:t xml:space="preserve"> </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DE0C4A" w:rsidRPr="006A57D3" w14:paraId="5050B75D" w14:textId="77777777" w:rsidTr="00DE0C4A">
        <w:tc>
          <w:tcPr>
            <w:tcW w:w="2448" w:type="dxa"/>
            <w:vAlign w:val="center"/>
          </w:tcPr>
          <w:p w14:paraId="2DA97858" w14:textId="77777777" w:rsidR="00DE0C4A" w:rsidRPr="006A57D3" w:rsidRDefault="00DE0C4A" w:rsidP="00DE0C4A">
            <w:pPr>
              <w:rPr>
                <w:b/>
                <w:bCs/>
                <w:color w:val="000000" w:themeColor="text1"/>
              </w:rPr>
            </w:pPr>
            <w:r w:rsidRPr="006A57D3">
              <w:rPr>
                <w:b/>
                <w:bCs/>
                <w:color w:val="000000" w:themeColor="text1"/>
              </w:rPr>
              <w:t xml:space="preserve">Estimated Time </w:t>
            </w:r>
          </w:p>
        </w:tc>
        <w:tc>
          <w:tcPr>
            <w:tcW w:w="7128" w:type="dxa"/>
            <w:vAlign w:val="center"/>
          </w:tcPr>
          <w:p w14:paraId="597A9FC9" w14:textId="77777777" w:rsidR="00DE0C4A" w:rsidRPr="006A57D3" w:rsidRDefault="00DE0C4A" w:rsidP="00DE0C4A">
            <w:pPr>
              <w:rPr>
                <w:bCs/>
                <w:color w:val="000000" w:themeColor="text1"/>
              </w:rPr>
            </w:pPr>
            <w:r w:rsidRPr="006A57D3">
              <w:rPr>
                <w:bCs/>
                <w:color w:val="000000" w:themeColor="text1"/>
              </w:rPr>
              <w:t>15 minutes</w:t>
            </w:r>
          </w:p>
        </w:tc>
      </w:tr>
      <w:tr w:rsidR="00DE0C4A" w:rsidRPr="006A57D3" w14:paraId="5AF5FABB" w14:textId="77777777" w:rsidTr="004E220C">
        <w:tc>
          <w:tcPr>
            <w:tcW w:w="2448" w:type="dxa"/>
            <w:shd w:val="clear" w:color="auto" w:fill="D9D9D9" w:themeFill="background1" w:themeFillShade="D9"/>
            <w:vAlign w:val="center"/>
          </w:tcPr>
          <w:p w14:paraId="4397405A" w14:textId="77777777" w:rsidR="00DE0C4A" w:rsidRPr="006A57D3" w:rsidRDefault="00DE0C4A" w:rsidP="00DE0C4A">
            <w:pPr>
              <w:rPr>
                <w:b/>
                <w:bCs/>
                <w:color w:val="000000" w:themeColor="text1"/>
              </w:rPr>
            </w:pPr>
            <w:r w:rsidRPr="006A57D3">
              <w:rPr>
                <w:b/>
                <w:bCs/>
                <w:color w:val="000000" w:themeColor="text1"/>
              </w:rPr>
              <w:t>Topic Objective</w:t>
            </w:r>
          </w:p>
        </w:tc>
        <w:tc>
          <w:tcPr>
            <w:tcW w:w="7128" w:type="dxa"/>
            <w:shd w:val="clear" w:color="auto" w:fill="D9D9D9" w:themeFill="background1" w:themeFillShade="D9"/>
            <w:vAlign w:val="center"/>
          </w:tcPr>
          <w:p w14:paraId="1C8CA72C" w14:textId="77777777" w:rsidR="00DE0C4A" w:rsidRPr="006A57D3" w:rsidRDefault="00DE0C4A" w:rsidP="00DE0C4A">
            <w:pPr>
              <w:rPr>
                <w:color w:val="000000" w:themeColor="text1"/>
              </w:rPr>
            </w:pPr>
            <w:r w:rsidRPr="006A57D3">
              <w:rPr>
                <w:color w:val="000000" w:themeColor="text1"/>
              </w:rPr>
              <w:t>Outline dilemmas that organizations face.</w:t>
            </w:r>
          </w:p>
        </w:tc>
      </w:tr>
      <w:tr w:rsidR="00DE0C4A" w:rsidRPr="006A57D3" w14:paraId="6CDBF310" w14:textId="77777777" w:rsidTr="00DE0C4A">
        <w:tc>
          <w:tcPr>
            <w:tcW w:w="2448" w:type="dxa"/>
            <w:vAlign w:val="center"/>
          </w:tcPr>
          <w:p w14:paraId="29A0B72B" w14:textId="77777777" w:rsidR="00DE0C4A" w:rsidRPr="006A57D3" w:rsidRDefault="00DE0C4A" w:rsidP="00DE0C4A">
            <w:pPr>
              <w:rPr>
                <w:b/>
                <w:bCs/>
                <w:color w:val="000000" w:themeColor="text1"/>
              </w:rPr>
            </w:pPr>
            <w:r w:rsidRPr="006A57D3">
              <w:rPr>
                <w:b/>
                <w:bCs/>
                <w:color w:val="000000" w:themeColor="text1"/>
              </w:rPr>
              <w:t>Topic Summary</w:t>
            </w:r>
          </w:p>
        </w:tc>
        <w:tc>
          <w:tcPr>
            <w:tcW w:w="7128" w:type="dxa"/>
            <w:vAlign w:val="center"/>
          </w:tcPr>
          <w:p w14:paraId="159FC14B" w14:textId="77777777" w:rsidR="00DE0C4A" w:rsidRPr="006A57D3" w:rsidRDefault="00DE0C4A" w:rsidP="00DE0C4A">
            <w:pPr>
              <w:rPr>
                <w:color w:val="000000" w:themeColor="text1"/>
              </w:rPr>
            </w:pPr>
            <w:r w:rsidRPr="006A57D3">
              <w:rPr>
                <w:color w:val="000000" w:themeColor="text1"/>
              </w:rPr>
              <w:t>Common Dilemmas</w:t>
            </w:r>
          </w:p>
          <w:p w14:paraId="2CC71777" w14:textId="77777777" w:rsidR="00DE0C4A" w:rsidRPr="006A57D3" w:rsidRDefault="00DE0C4A" w:rsidP="00DE0C4A">
            <w:pPr>
              <w:rPr>
                <w:color w:val="000000" w:themeColor="text1"/>
              </w:rPr>
            </w:pPr>
            <w:r w:rsidRPr="006A57D3">
              <w:rPr>
                <w:color w:val="000000" w:themeColor="text1"/>
              </w:rPr>
              <w:t xml:space="preserve">Link personal and organizational ethic with common dilemmas. </w:t>
            </w:r>
          </w:p>
        </w:tc>
      </w:tr>
      <w:tr w:rsidR="00DE0C4A" w:rsidRPr="006A57D3" w14:paraId="0EAC2F94" w14:textId="77777777" w:rsidTr="004E220C">
        <w:tc>
          <w:tcPr>
            <w:tcW w:w="2448" w:type="dxa"/>
            <w:shd w:val="clear" w:color="auto" w:fill="D9D9D9" w:themeFill="background1" w:themeFillShade="D9"/>
            <w:vAlign w:val="center"/>
          </w:tcPr>
          <w:p w14:paraId="4D08ADEA" w14:textId="77777777" w:rsidR="00DE0C4A" w:rsidRPr="006A57D3" w:rsidRDefault="00DE0C4A" w:rsidP="00DE0C4A">
            <w:pPr>
              <w:rPr>
                <w:b/>
                <w:bCs/>
                <w:color w:val="000000" w:themeColor="text1"/>
              </w:rPr>
            </w:pPr>
            <w:r w:rsidRPr="006A57D3">
              <w:rPr>
                <w:b/>
                <w:bCs/>
                <w:color w:val="000000" w:themeColor="text1"/>
              </w:rPr>
              <w:t>Materials Required</w:t>
            </w:r>
          </w:p>
        </w:tc>
        <w:tc>
          <w:tcPr>
            <w:tcW w:w="7128" w:type="dxa"/>
            <w:shd w:val="clear" w:color="auto" w:fill="D9D9D9" w:themeFill="background1" w:themeFillShade="D9"/>
            <w:vAlign w:val="center"/>
          </w:tcPr>
          <w:p w14:paraId="6104C2A5" w14:textId="6D85C96D" w:rsidR="00DE0C4A" w:rsidRPr="006A57D3" w:rsidRDefault="00000000" w:rsidP="00DE0C4A">
            <w:pPr>
              <w:rPr>
                <w:color w:val="000000" w:themeColor="text1"/>
              </w:rPr>
            </w:pPr>
            <w:hyperlink w:anchor="_Worksheet_11" w:history="1">
              <w:r w:rsidR="00D742A5" w:rsidRPr="005802CA">
                <w:rPr>
                  <w:rStyle w:val="Hyperlink"/>
                </w:rPr>
                <w:t xml:space="preserve">Worksheet </w:t>
              </w:r>
              <w:r w:rsidR="003720C5" w:rsidRPr="005802CA">
                <w:rPr>
                  <w:rStyle w:val="Hyperlink"/>
                </w:rPr>
                <w:t>11</w:t>
              </w:r>
              <w:r w:rsidR="00D742A5" w:rsidRPr="005802CA">
                <w:rPr>
                  <w:rStyle w:val="Hyperlink"/>
                </w:rPr>
                <w:t xml:space="preserve">: </w:t>
              </w:r>
              <w:r w:rsidR="00DE0C4A" w:rsidRPr="005802CA">
                <w:rPr>
                  <w:rStyle w:val="Hyperlink"/>
                </w:rPr>
                <w:t>Common Dilemmas</w:t>
              </w:r>
            </w:hyperlink>
          </w:p>
        </w:tc>
      </w:tr>
      <w:tr w:rsidR="00DE0C4A" w:rsidRPr="006A57D3" w14:paraId="15970BF5" w14:textId="77777777" w:rsidTr="00DE0C4A">
        <w:trPr>
          <w:trHeight w:val="440"/>
        </w:trPr>
        <w:tc>
          <w:tcPr>
            <w:tcW w:w="2448" w:type="dxa"/>
            <w:vAlign w:val="center"/>
          </w:tcPr>
          <w:p w14:paraId="7EA9E900" w14:textId="77777777" w:rsidR="00DE0C4A" w:rsidRPr="006A57D3" w:rsidRDefault="00DE0C4A" w:rsidP="00DE0C4A">
            <w:pPr>
              <w:rPr>
                <w:b/>
                <w:bCs/>
                <w:color w:val="000000" w:themeColor="text1"/>
              </w:rPr>
            </w:pPr>
            <w:r w:rsidRPr="006A57D3">
              <w:rPr>
                <w:b/>
                <w:bCs/>
                <w:color w:val="000000" w:themeColor="text1"/>
              </w:rPr>
              <w:t>Planning Checklist</w:t>
            </w:r>
          </w:p>
        </w:tc>
        <w:tc>
          <w:tcPr>
            <w:tcW w:w="7128" w:type="dxa"/>
            <w:vAlign w:val="center"/>
          </w:tcPr>
          <w:p w14:paraId="575C9398" w14:textId="77777777" w:rsidR="00DE0C4A" w:rsidRPr="006A57D3" w:rsidRDefault="00DE0C4A" w:rsidP="00DE0C4A">
            <w:pPr>
              <w:rPr>
                <w:color w:val="000000" w:themeColor="text1"/>
              </w:rPr>
            </w:pPr>
            <w:r w:rsidRPr="006A57D3">
              <w:rPr>
                <w:color w:val="000000" w:themeColor="text1"/>
              </w:rPr>
              <w:t>None</w:t>
            </w:r>
          </w:p>
        </w:tc>
      </w:tr>
      <w:tr w:rsidR="00DE0C4A" w:rsidRPr="006A57D3" w14:paraId="44496670" w14:textId="77777777" w:rsidTr="004E220C">
        <w:tc>
          <w:tcPr>
            <w:tcW w:w="2448" w:type="dxa"/>
            <w:shd w:val="clear" w:color="auto" w:fill="D9D9D9" w:themeFill="background1" w:themeFillShade="D9"/>
            <w:vAlign w:val="center"/>
          </w:tcPr>
          <w:p w14:paraId="5EB27265" w14:textId="77777777" w:rsidR="00DE0C4A" w:rsidRPr="006A57D3" w:rsidRDefault="00DE0C4A" w:rsidP="00DE0C4A">
            <w:pPr>
              <w:rPr>
                <w:b/>
                <w:bCs/>
                <w:color w:val="000000" w:themeColor="text1"/>
              </w:rPr>
            </w:pPr>
            <w:r w:rsidRPr="006A57D3">
              <w:rPr>
                <w:b/>
                <w:bCs/>
                <w:color w:val="000000" w:themeColor="text1"/>
              </w:rPr>
              <w:t>Recommended Activity</w:t>
            </w:r>
          </w:p>
        </w:tc>
        <w:tc>
          <w:tcPr>
            <w:tcW w:w="7128" w:type="dxa"/>
            <w:shd w:val="clear" w:color="auto" w:fill="D9D9D9" w:themeFill="background1" w:themeFillShade="D9"/>
            <w:vAlign w:val="center"/>
          </w:tcPr>
          <w:p w14:paraId="7EDB75F6" w14:textId="77777777" w:rsidR="00DE0C4A" w:rsidRPr="006A57D3" w:rsidRDefault="00DE0C4A" w:rsidP="00DE0C4A">
            <w:pPr>
              <w:rPr>
                <w:color w:val="000000" w:themeColor="text1"/>
              </w:rPr>
            </w:pPr>
            <w:r w:rsidRPr="006A57D3">
              <w:rPr>
                <w:color w:val="000000" w:themeColor="text1"/>
              </w:rPr>
              <w:t xml:space="preserve">Work on the exercise individually. Break into small groups and discuss your answers. Review the concept as a class. </w:t>
            </w:r>
          </w:p>
        </w:tc>
      </w:tr>
      <w:tr w:rsidR="00DE0C4A" w:rsidRPr="006A57D3" w14:paraId="222109BF" w14:textId="77777777" w:rsidTr="00DE0C4A">
        <w:tc>
          <w:tcPr>
            <w:tcW w:w="2448" w:type="dxa"/>
            <w:vAlign w:val="center"/>
          </w:tcPr>
          <w:p w14:paraId="4EEBAB22" w14:textId="77777777" w:rsidR="00DE0C4A" w:rsidRPr="006A57D3" w:rsidRDefault="00DE0C4A" w:rsidP="00DE0C4A">
            <w:pPr>
              <w:rPr>
                <w:b/>
                <w:bCs/>
                <w:color w:val="000000" w:themeColor="text1"/>
              </w:rPr>
            </w:pPr>
            <w:r w:rsidRPr="006A57D3">
              <w:rPr>
                <w:b/>
                <w:bCs/>
                <w:color w:val="000000" w:themeColor="text1"/>
              </w:rPr>
              <w:t>Stories to Share</w:t>
            </w:r>
          </w:p>
        </w:tc>
        <w:tc>
          <w:tcPr>
            <w:tcW w:w="7128" w:type="dxa"/>
            <w:vAlign w:val="center"/>
          </w:tcPr>
          <w:p w14:paraId="42110607" w14:textId="77777777" w:rsidR="00DE0C4A" w:rsidRPr="006A57D3" w:rsidRDefault="00DE0C4A" w:rsidP="00DE0C4A">
            <w:pPr>
              <w:rPr>
                <w:color w:val="000000" w:themeColor="text1"/>
              </w:rPr>
            </w:pPr>
            <w:r w:rsidRPr="006A57D3">
              <w:rPr>
                <w:color w:val="000000" w:themeColor="text1"/>
              </w:rPr>
              <w:t>Share a personal story of a time when you faced an ethical dilemma.</w:t>
            </w:r>
          </w:p>
        </w:tc>
      </w:tr>
      <w:tr w:rsidR="00DE0C4A" w:rsidRPr="006A57D3" w14:paraId="6930B4B8" w14:textId="77777777" w:rsidTr="004E220C">
        <w:tc>
          <w:tcPr>
            <w:tcW w:w="2448" w:type="dxa"/>
            <w:shd w:val="clear" w:color="auto" w:fill="D9D9D9" w:themeFill="background1" w:themeFillShade="D9"/>
            <w:vAlign w:val="center"/>
          </w:tcPr>
          <w:p w14:paraId="687F97A3" w14:textId="77777777" w:rsidR="00DE0C4A" w:rsidRPr="006A57D3" w:rsidRDefault="00DE0C4A" w:rsidP="00DE0C4A">
            <w:pPr>
              <w:rPr>
                <w:b/>
                <w:bCs/>
                <w:color w:val="000000" w:themeColor="text1"/>
              </w:rPr>
            </w:pPr>
            <w:r w:rsidRPr="006A57D3">
              <w:rPr>
                <w:b/>
                <w:bCs/>
                <w:color w:val="000000" w:themeColor="text1"/>
              </w:rPr>
              <w:t>Delivery Tips</w:t>
            </w:r>
          </w:p>
        </w:tc>
        <w:tc>
          <w:tcPr>
            <w:tcW w:w="7128" w:type="dxa"/>
            <w:shd w:val="clear" w:color="auto" w:fill="D9D9D9" w:themeFill="background1" w:themeFillShade="D9"/>
            <w:vAlign w:val="center"/>
          </w:tcPr>
          <w:p w14:paraId="01E92B59" w14:textId="77777777" w:rsidR="00DE0C4A" w:rsidRPr="006A57D3" w:rsidRDefault="00DE0C4A" w:rsidP="00DE0C4A">
            <w:pPr>
              <w:rPr>
                <w:color w:val="000000" w:themeColor="text1"/>
              </w:rPr>
            </w:pPr>
            <w:r w:rsidRPr="006A57D3">
              <w:rPr>
                <w:color w:val="000000" w:themeColor="text1"/>
              </w:rPr>
              <w:t>Skip the small group or large group discussion to save time.</w:t>
            </w:r>
          </w:p>
        </w:tc>
      </w:tr>
      <w:tr w:rsidR="00DE0C4A" w:rsidRPr="006A57D3" w14:paraId="4E77882E" w14:textId="77777777" w:rsidTr="00DE0C4A">
        <w:tc>
          <w:tcPr>
            <w:tcW w:w="2448" w:type="dxa"/>
            <w:vAlign w:val="center"/>
          </w:tcPr>
          <w:p w14:paraId="0C91EA50" w14:textId="77777777" w:rsidR="00DE0C4A" w:rsidRPr="006A57D3" w:rsidRDefault="00DE0C4A" w:rsidP="00DE0C4A">
            <w:pPr>
              <w:rPr>
                <w:b/>
                <w:bCs/>
                <w:color w:val="000000" w:themeColor="text1"/>
              </w:rPr>
            </w:pPr>
            <w:r w:rsidRPr="006A57D3">
              <w:rPr>
                <w:b/>
                <w:bCs/>
                <w:color w:val="000000" w:themeColor="text1"/>
              </w:rPr>
              <w:t>Review Questions</w:t>
            </w:r>
          </w:p>
        </w:tc>
        <w:tc>
          <w:tcPr>
            <w:tcW w:w="7128" w:type="dxa"/>
            <w:vAlign w:val="center"/>
          </w:tcPr>
          <w:p w14:paraId="54D6C605" w14:textId="77777777" w:rsidR="00DE0C4A" w:rsidRPr="006A57D3" w:rsidRDefault="00DE0C4A" w:rsidP="00DE0C4A">
            <w:pPr>
              <w:rPr>
                <w:color w:val="000000" w:themeColor="text1"/>
              </w:rPr>
            </w:pPr>
            <w:r w:rsidRPr="006A57D3">
              <w:rPr>
                <w:color w:val="000000" w:themeColor="text1"/>
              </w:rPr>
              <w:t xml:space="preserve">Name a common dilemma. </w:t>
            </w:r>
          </w:p>
        </w:tc>
      </w:tr>
    </w:tbl>
    <w:p w14:paraId="5AB028CC" w14:textId="77777777" w:rsidR="00DE0C4A" w:rsidRPr="006A57D3" w:rsidRDefault="00DE0C4A" w:rsidP="00DE0C4A">
      <w:pPr>
        <w:pStyle w:val="Heading2"/>
      </w:pPr>
      <w:bookmarkStart w:id="68" w:name="_Toc116473924"/>
      <w:r w:rsidRPr="006A57D3">
        <w:lastRenderedPageBreak/>
        <w:t>Making Ethical Decisions</w:t>
      </w:r>
      <w:bookmarkEnd w:id="68"/>
    </w:p>
    <w:p w14:paraId="3319FD04" w14:textId="77777777" w:rsidR="00DE0C4A" w:rsidRPr="006A57D3" w:rsidRDefault="009E169A" w:rsidP="00DE0C4A">
      <w:r w:rsidRPr="006A57D3">
        <w:rPr>
          <w:noProof/>
          <w:lang w:val="en-CA" w:eastAsia="en-CA" w:bidi="ar-SA"/>
        </w:rPr>
        <w:drawing>
          <wp:anchor distT="0" distB="0" distL="114300" distR="114300" simplePos="0" relativeHeight="251670528" behindDoc="0" locked="0" layoutInCell="1" allowOverlap="1" wp14:anchorId="7BE5CA1D" wp14:editId="6A7F3BCF">
            <wp:simplePos x="0" y="0"/>
            <wp:positionH relativeFrom="margin">
              <wp:posOffset>209550</wp:posOffset>
            </wp:positionH>
            <wp:positionV relativeFrom="margin">
              <wp:posOffset>397510</wp:posOffset>
            </wp:positionV>
            <wp:extent cx="1054100" cy="1073150"/>
            <wp:effectExtent l="19050" t="0" r="0" b="0"/>
            <wp:wrapSquare wrapText="bothSides"/>
            <wp:docPr id="98" name="Picture 32" descr="C:\Users\Darren\AppData\Local\Microsoft\Windows\Temporary Internet Files\Content.IE5\9MJXCRQW\MC90037037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Darren\AppData\Local\Microsoft\Windows\Temporary Internet Files\Content.IE5\9MJXCRQW\MC900370374[1].wmf"/>
                    <pic:cNvPicPr>
                      <a:picLocks noChangeAspect="1" noChangeArrowheads="1"/>
                    </pic:cNvPicPr>
                  </pic:nvPicPr>
                  <pic:blipFill>
                    <a:blip r:embed="rId46" cstate="print"/>
                    <a:srcRect/>
                    <a:stretch>
                      <a:fillRect/>
                    </a:stretch>
                  </pic:blipFill>
                  <pic:spPr bwMode="auto">
                    <a:xfrm>
                      <a:off x="0" y="0"/>
                      <a:ext cx="1054100" cy="1073150"/>
                    </a:xfrm>
                    <a:prstGeom prst="rect">
                      <a:avLst/>
                    </a:prstGeom>
                    <a:noFill/>
                    <a:ln w="9525">
                      <a:noFill/>
                      <a:miter lim="800000"/>
                      <a:headEnd/>
                      <a:tailEnd/>
                    </a:ln>
                  </pic:spPr>
                </pic:pic>
              </a:graphicData>
            </a:graphic>
          </wp:anchor>
        </w:drawing>
      </w:r>
      <w:r w:rsidR="00DE0C4A" w:rsidRPr="006A57D3">
        <w:t xml:space="preserve">Before making any final decisions, use the following steps to make sure that you are making ethical decisions. </w:t>
      </w:r>
    </w:p>
    <w:p w14:paraId="070C534E" w14:textId="77777777" w:rsidR="00DE0C4A" w:rsidRPr="006A57D3" w:rsidRDefault="00DE0C4A" w:rsidP="00AF3BC2">
      <w:pPr>
        <w:pStyle w:val="BulletedPoints"/>
      </w:pPr>
      <w:r w:rsidRPr="006A57D3">
        <w:t>Determine the ethics of a situation: Does the decision affect a group or have legal ramifications?</w:t>
      </w:r>
    </w:p>
    <w:p w14:paraId="7EE48A6F" w14:textId="77777777" w:rsidR="00DE0C4A" w:rsidRPr="006A57D3" w:rsidRDefault="00DE0C4A" w:rsidP="00AF3BC2">
      <w:pPr>
        <w:pStyle w:val="BulletedPoints"/>
      </w:pPr>
      <w:r w:rsidRPr="006A57D3">
        <w:t>Gather Information: Learn as much as possible about the situation, and get the point of view from all parties involved.</w:t>
      </w:r>
    </w:p>
    <w:p w14:paraId="209FBFE2" w14:textId="77777777" w:rsidR="00DE0C4A" w:rsidRPr="006A57D3" w:rsidRDefault="00DE0C4A" w:rsidP="00AF3BC2">
      <w:pPr>
        <w:pStyle w:val="BulletedPoints"/>
      </w:pPr>
      <w:r w:rsidRPr="006A57D3">
        <w:t>Evaluate Actions: Make different decisions based on the different ethical standards.</w:t>
      </w:r>
    </w:p>
    <w:p w14:paraId="2B9108CF" w14:textId="77777777" w:rsidR="00DE0C4A" w:rsidRPr="006A57D3" w:rsidRDefault="00DE0C4A" w:rsidP="00AF3BC2">
      <w:pPr>
        <w:pStyle w:val="BulletedPoints"/>
      </w:pPr>
      <w:r w:rsidRPr="006A57D3">
        <w:t>Test Decisions: Would you be proud of this decision if it were advertised?</w:t>
      </w:r>
    </w:p>
    <w:p w14:paraId="760BC084" w14:textId="77777777" w:rsidR="00DE0C4A" w:rsidRPr="006A57D3" w:rsidRDefault="00DE0C4A" w:rsidP="00AF3BC2">
      <w:pPr>
        <w:pStyle w:val="BulletedPoints"/>
      </w:pPr>
      <w:r w:rsidRPr="006A57D3">
        <w:t>Implement: Implement the decision, and evaluate the results.</w:t>
      </w:r>
    </w:p>
    <w:p w14:paraId="3BE5878E" w14:textId="77777777" w:rsidR="009E169A" w:rsidRPr="006A57D3" w:rsidRDefault="009E169A" w:rsidP="009E169A">
      <w:pPr>
        <w:pStyle w:val="BulletedPoints"/>
        <w:numPr>
          <w:ilvl w:val="0"/>
          <w:numId w:val="0"/>
        </w:numPr>
        <w:ind w:left="720" w:hanging="360"/>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917BA8" w:rsidRPr="006A57D3" w14:paraId="40E40CCD" w14:textId="77777777" w:rsidTr="00DE0C4A">
        <w:tc>
          <w:tcPr>
            <w:tcW w:w="2448" w:type="dxa"/>
            <w:vAlign w:val="center"/>
          </w:tcPr>
          <w:p w14:paraId="6F8E394F" w14:textId="77777777" w:rsidR="00DE0C4A" w:rsidRPr="006A57D3" w:rsidRDefault="00DE0C4A" w:rsidP="00DE0C4A">
            <w:pPr>
              <w:rPr>
                <w:b/>
                <w:bCs/>
                <w:color w:val="000000" w:themeColor="text1"/>
              </w:rPr>
            </w:pPr>
            <w:r w:rsidRPr="006A57D3">
              <w:rPr>
                <w:b/>
                <w:bCs/>
                <w:color w:val="000000" w:themeColor="text1"/>
              </w:rPr>
              <w:t xml:space="preserve">Estimated Time </w:t>
            </w:r>
          </w:p>
        </w:tc>
        <w:tc>
          <w:tcPr>
            <w:tcW w:w="7128" w:type="dxa"/>
            <w:vAlign w:val="center"/>
          </w:tcPr>
          <w:p w14:paraId="3E398D07" w14:textId="77777777" w:rsidR="00DE0C4A" w:rsidRPr="006A57D3" w:rsidRDefault="00DE0C4A" w:rsidP="00DE0C4A">
            <w:pPr>
              <w:rPr>
                <w:bCs/>
                <w:color w:val="000000" w:themeColor="text1"/>
              </w:rPr>
            </w:pPr>
            <w:r w:rsidRPr="006A57D3">
              <w:rPr>
                <w:bCs/>
                <w:color w:val="000000" w:themeColor="text1"/>
              </w:rPr>
              <w:t>15 minutes</w:t>
            </w:r>
          </w:p>
        </w:tc>
      </w:tr>
      <w:tr w:rsidR="00917BA8" w:rsidRPr="006A57D3" w14:paraId="16FEB63B" w14:textId="77777777" w:rsidTr="004E220C">
        <w:tc>
          <w:tcPr>
            <w:tcW w:w="2448" w:type="dxa"/>
            <w:shd w:val="clear" w:color="auto" w:fill="D9D9D9" w:themeFill="background1" w:themeFillShade="D9"/>
            <w:vAlign w:val="center"/>
          </w:tcPr>
          <w:p w14:paraId="07CBE45A" w14:textId="77777777" w:rsidR="00DE0C4A" w:rsidRPr="006A57D3" w:rsidRDefault="00DE0C4A" w:rsidP="00DE0C4A">
            <w:pPr>
              <w:rPr>
                <w:b/>
                <w:bCs/>
                <w:color w:val="000000" w:themeColor="text1"/>
              </w:rPr>
            </w:pPr>
            <w:r w:rsidRPr="006A57D3">
              <w:rPr>
                <w:b/>
                <w:bCs/>
                <w:color w:val="000000" w:themeColor="text1"/>
              </w:rPr>
              <w:t>Topic Objective</w:t>
            </w:r>
          </w:p>
        </w:tc>
        <w:tc>
          <w:tcPr>
            <w:tcW w:w="7128" w:type="dxa"/>
            <w:shd w:val="clear" w:color="auto" w:fill="D9D9D9" w:themeFill="background1" w:themeFillShade="D9"/>
            <w:vAlign w:val="center"/>
          </w:tcPr>
          <w:p w14:paraId="3403F5F0" w14:textId="77777777" w:rsidR="00DE0C4A" w:rsidRPr="006A57D3" w:rsidRDefault="00DE0C4A" w:rsidP="00DE0C4A">
            <w:pPr>
              <w:rPr>
                <w:color w:val="000000" w:themeColor="text1"/>
              </w:rPr>
            </w:pPr>
            <w:r w:rsidRPr="006A57D3">
              <w:rPr>
                <w:color w:val="000000" w:themeColor="text1"/>
              </w:rPr>
              <w:t xml:space="preserve">Understand the </w:t>
            </w:r>
            <w:r w:rsidR="00F60958" w:rsidRPr="006A57D3">
              <w:rPr>
                <w:color w:val="000000" w:themeColor="text1"/>
              </w:rPr>
              <w:t>process for</w:t>
            </w:r>
            <w:r w:rsidRPr="006A57D3">
              <w:rPr>
                <w:color w:val="000000" w:themeColor="text1"/>
              </w:rPr>
              <w:t xml:space="preserve"> making ethical decisions.</w:t>
            </w:r>
          </w:p>
        </w:tc>
      </w:tr>
      <w:tr w:rsidR="00917BA8" w:rsidRPr="006A57D3" w14:paraId="3E267984" w14:textId="77777777" w:rsidTr="00DE0C4A">
        <w:tc>
          <w:tcPr>
            <w:tcW w:w="2448" w:type="dxa"/>
            <w:vAlign w:val="center"/>
          </w:tcPr>
          <w:p w14:paraId="44A1B832" w14:textId="77777777" w:rsidR="00DE0C4A" w:rsidRPr="006A57D3" w:rsidRDefault="00DE0C4A" w:rsidP="00DE0C4A">
            <w:pPr>
              <w:rPr>
                <w:b/>
                <w:bCs/>
                <w:color w:val="000000" w:themeColor="text1"/>
              </w:rPr>
            </w:pPr>
            <w:r w:rsidRPr="006A57D3">
              <w:rPr>
                <w:b/>
                <w:bCs/>
                <w:color w:val="000000" w:themeColor="text1"/>
              </w:rPr>
              <w:t>Topic Summary</w:t>
            </w:r>
          </w:p>
        </w:tc>
        <w:tc>
          <w:tcPr>
            <w:tcW w:w="7128" w:type="dxa"/>
            <w:vAlign w:val="center"/>
          </w:tcPr>
          <w:p w14:paraId="0B2429F0" w14:textId="77777777" w:rsidR="00DE0C4A" w:rsidRPr="006A57D3" w:rsidRDefault="00DE0C4A" w:rsidP="00DE0C4A">
            <w:pPr>
              <w:rPr>
                <w:color w:val="000000" w:themeColor="text1"/>
              </w:rPr>
            </w:pPr>
            <w:r w:rsidRPr="006A57D3">
              <w:rPr>
                <w:color w:val="000000" w:themeColor="text1"/>
              </w:rPr>
              <w:t>Making Ethical Decisions</w:t>
            </w:r>
          </w:p>
          <w:p w14:paraId="05699284" w14:textId="7EDD4EEB" w:rsidR="00DE0C4A" w:rsidRPr="006A57D3" w:rsidRDefault="00DE0C4A" w:rsidP="00DE0C4A">
            <w:pPr>
              <w:rPr>
                <w:color w:val="000000" w:themeColor="text1"/>
              </w:rPr>
            </w:pPr>
            <w:r w:rsidRPr="006A57D3">
              <w:rPr>
                <w:color w:val="000000" w:themeColor="text1"/>
              </w:rPr>
              <w:t xml:space="preserve">Practice </w:t>
            </w:r>
            <w:r w:rsidR="005802CA">
              <w:rPr>
                <w:color w:val="000000" w:themeColor="text1"/>
              </w:rPr>
              <w:t xml:space="preserve">making </w:t>
            </w:r>
            <w:r w:rsidRPr="006A57D3">
              <w:rPr>
                <w:color w:val="000000" w:themeColor="text1"/>
              </w:rPr>
              <w:t>ethical decisions.</w:t>
            </w:r>
          </w:p>
        </w:tc>
      </w:tr>
      <w:tr w:rsidR="00917BA8" w:rsidRPr="006A57D3" w14:paraId="3A6FF682" w14:textId="77777777" w:rsidTr="004E220C">
        <w:tc>
          <w:tcPr>
            <w:tcW w:w="2448" w:type="dxa"/>
            <w:shd w:val="clear" w:color="auto" w:fill="D9D9D9" w:themeFill="background1" w:themeFillShade="D9"/>
            <w:vAlign w:val="center"/>
          </w:tcPr>
          <w:p w14:paraId="65109332" w14:textId="77777777" w:rsidR="00DE0C4A" w:rsidRPr="006A57D3" w:rsidRDefault="00DE0C4A" w:rsidP="00DE0C4A">
            <w:pPr>
              <w:rPr>
                <w:b/>
                <w:bCs/>
                <w:color w:val="000000" w:themeColor="text1"/>
              </w:rPr>
            </w:pPr>
            <w:r w:rsidRPr="006A57D3">
              <w:rPr>
                <w:b/>
                <w:bCs/>
                <w:color w:val="000000" w:themeColor="text1"/>
              </w:rPr>
              <w:t>Materials Required</w:t>
            </w:r>
          </w:p>
        </w:tc>
        <w:tc>
          <w:tcPr>
            <w:tcW w:w="7128" w:type="dxa"/>
            <w:shd w:val="clear" w:color="auto" w:fill="D9D9D9" w:themeFill="background1" w:themeFillShade="D9"/>
            <w:vAlign w:val="center"/>
          </w:tcPr>
          <w:p w14:paraId="47EBC1A0" w14:textId="3B6A318A" w:rsidR="00DE0C4A" w:rsidRPr="006A57D3" w:rsidRDefault="00000000" w:rsidP="00DE0C4A">
            <w:pPr>
              <w:rPr>
                <w:color w:val="000000" w:themeColor="text1"/>
              </w:rPr>
            </w:pPr>
            <w:hyperlink w:anchor="_Worksheet_12" w:history="1">
              <w:r w:rsidR="005802CA" w:rsidRPr="005802CA">
                <w:rPr>
                  <w:rStyle w:val="Hyperlink"/>
                </w:rPr>
                <w:t xml:space="preserve">Worksheet </w:t>
              </w:r>
              <w:r w:rsidR="003720C5" w:rsidRPr="005802CA">
                <w:rPr>
                  <w:rStyle w:val="Hyperlink"/>
                </w:rPr>
                <w:t>12</w:t>
              </w:r>
              <w:r w:rsidR="005802CA" w:rsidRPr="005802CA">
                <w:rPr>
                  <w:rStyle w:val="Hyperlink"/>
                </w:rPr>
                <w:t xml:space="preserve">: </w:t>
              </w:r>
              <w:r w:rsidR="003720C5" w:rsidRPr="005802CA">
                <w:rPr>
                  <w:rStyle w:val="Hyperlink"/>
                </w:rPr>
                <w:t xml:space="preserve">Making </w:t>
              </w:r>
              <w:r w:rsidR="00DE0C4A" w:rsidRPr="005802CA">
                <w:rPr>
                  <w:rStyle w:val="Hyperlink"/>
                </w:rPr>
                <w:t>Ethical Decisions</w:t>
              </w:r>
            </w:hyperlink>
          </w:p>
        </w:tc>
      </w:tr>
      <w:tr w:rsidR="00917BA8" w:rsidRPr="006A57D3" w14:paraId="12421782" w14:textId="77777777" w:rsidTr="00DE0C4A">
        <w:trPr>
          <w:trHeight w:val="440"/>
        </w:trPr>
        <w:tc>
          <w:tcPr>
            <w:tcW w:w="2448" w:type="dxa"/>
            <w:vAlign w:val="center"/>
          </w:tcPr>
          <w:p w14:paraId="7450BBD4" w14:textId="77777777" w:rsidR="00DE0C4A" w:rsidRPr="006A57D3" w:rsidRDefault="00DE0C4A" w:rsidP="00DE0C4A">
            <w:pPr>
              <w:rPr>
                <w:b/>
                <w:bCs/>
                <w:color w:val="000000" w:themeColor="text1"/>
              </w:rPr>
            </w:pPr>
            <w:r w:rsidRPr="006A57D3">
              <w:rPr>
                <w:b/>
                <w:bCs/>
                <w:color w:val="000000" w:themeColor="text1"/>
              </w:rPr>
              <w:t>Planning Checklist</w:t>
            </w:r>
          </w:p>
        </w:tc>
        <w:tc>
          <w:tcPr>
            <w:tcW w:w="7128" w:type="dxa"/>
            <w:vAlign w:val="center"/>
          </w:tcPr>
          <w:p w14:paraId="5842B5B7" w14:textId="77777777" w:rsidR="00DE0C4A" w:rsidRPr="006A57D3" w:rsidRDefault="00DE0C4A" w:rsidP="00DE0C4A">
            <w:pPr>
              <w:rPr>
                <w:color w:val="000000" w:themeColor="text1"/>
              </w:rPr>
            </w:pPr>
            <w:r w:rsidRPr="006A57D3">
              <w:rPr>
                <w:color w:val="000000" w:themeColor="text1"/>
              </w:rPr>
              <w:t>None</w:t>
            </w:r>
          </w:p>
        </w:tc>
      </w:tr>
      <w:tr w:rsidR="00917BA8" w:rsidRPr="006A57D3" w14:paraId="70291BFF" w14:textId="77777777" w:rsidTr="004E220C">
        <w:tc>
          <w:tcPr>
            <w:tcW w:w="2448" w:type="dxa"/>
            <w:shd w:val="clear" w:color="auto" w:fill="D9D9D9" w:themeFill="background1" w:themeFillShade="D9"/>
            <w:vAlign w:val="center"/>
          </w:tcPr>
          <w:p w14:paraId="0C8C8A88" w14:textId="77777777" w:rsidR="00DE0C4A" w:rsidRPr="006A57D3" w:rsidRDefault="00DE0C4A" w:rsidP="00DE0C4A">
            <w:pPr>
              <w:rPr>
                <w:b/>
                <w:bCs/>
                <w:color w:val="000000" w:themeColor="text1"/>
              </w:rPr>
            </w:pPr>
            <w:r w:rsidRPr="006A57D3">
              <w:rPr>
                <w:b/>
                <w:bCs/>
                <w:color w:val="000000" w:themeColor="text1"/>
              </w:rPr>
              <w:t>Recommended Activity</w:t>
            </w:r>
          </w:p>
        </w:tc>
        <w:tc>
          <w:tcPr>
            <w:tcW w:w="7128" w:type="dxa"/>
            <w:shd w:val="clear" w:color="auto" w:fill="D9D9D9" w:themeFill="background1" w:themeFillShade="D9"/>
            <w:vAlign w:val="center"/>
          </w:tcPr>
          <w:p w14:paraId="06AB2EA5" w14:textId="77777777" w:rsidR="00DE0C4A" w:rsidRPr="006A57D3" w:rsidRDefault="00DE0C4A" w:rsidP="00DE0C4A">
            <w:pPr>
              <w:rPr>
                <w:color w:val="000000" w:themeColor="text1"/>
              </w:rPr>
            </w:pPr>
            <w:r w:rsidRPr="006A57D3">
              <w:rPr>
                <w:color w:val="000000" w:themeColor="text1"/>
              </w:rPr>
              <w:t>Work on the exercise alone. Split into small groups and discuss your answers. Review the concept as a class.</w:t>
            </w:r>
          </w:p>
        </w:tc>
      </w:tr>
      <w:tr w:rsidR="00917BA8" w:rsidRPr="006A57D3" w14:paraId="19576090" w14:textId="77777777" w:rsidTr="00DE0C4A">
        <w:tc>
          <w:tcPr>
            <w:tcW w:w="2448" w:type="dxa"/>
            <w:vAlign w:val="center"/>
          </w:tcPr>
          <w:p w14:paraId="7423FE58" w14:textId="77777777" w:rsidR="00DE0C4A" w:rsidRPr="006A57D3" w:rsidRDefault="00DE0C4A" w:rsidP="00DE0C4A">
            <w:pPr>
              <w:rPr>
                <w:b/>
                <w:bCs/>
                <w:color w:val="000000" w:themeColor="text1"/>
              </w:rPr>
            </w:pPr>
            <w:r w:rsidRPr="006A57D3">
              <w:rPr>
                <w:b/>
                <w:bCs/>
                <w:color w:val="000000" w:themeColor="text1"/>
              </w:rPr>
              <w:t>Stories to Share</w:t>
            </w:r>
          </w:p>
        </w:tc>
        <w:tc>
          <w:tcPr>
            <w:tcW w:w="7128" w:type="dxa"/>
            <w:vAlign w:val="center"/>
          </w:tcPr>
          <w:p w14:paraId="23E167C9" w14:textId="77777777" w:rsidR="00DE0C4A" w:rsidRPr="006A57D3" w:rsidRDefault="00DE0C4A" w:rsidP="00DE0C4A">
            <w:pPr>
              <w:rPr>
                <w:color w:val="000000" w:themeColor="text1"/>
              </w:rPr>
            </w:pPr>
            <w:r w:rsidRPr="006A57D3">
              <w:rPr>
                <w:color w:val="000000" w:themeColor="text1"/>
              </w:rPr>
              <w:t>Ask the students to consider decisions they made that they would not want exposed on the news.</w:t>
            </w:r>
          </w:p>
        </w:tc>
      </w:tr>
      <w:tr w:rsidR="00917BA8" w:rsidRPr="006A57D3" w14:paraId="281C45FA" w14:textId="77777777" w:rsidTr="004E220C">
        <w:tc>
          <w:tcPr>
            <w:tcW w:w="2448" w:type="dxa"/>
            <w:shd w:val="clear" w:color="auto" w:fill="D9D9D9" w:themeFill="background1" w:themeFillShade="D9"/>
            <w:vAlign w:val="center"/>
          </w:tcPr>
          <w:p w14:paraId="48204649" w14:textId="77777777" w:rsidR="00DE0C4A" w:rsidRPr="006A57D3" w:rsidRDefault="00DE0C4A" w:rsidP="00DE0C4A">
            <w:pPr>
              <w:rPr>
                <w:b/>
                <w:bCs/>
                <w:color w:val="000000" w:themeColor="text1"/>
              </w:rPr>
            </w:pPr>
            <w:r w:rsidRPr="006A57D3">
              <w:rPr>
                <w:b/>
                <w:bCs/>
                <w:color w:val="000000" w:themeColor="text1"/>
              </w:rPr>
              <w:t>Delivery Tips</w:t>
            </w:r>
          </w:p>
        </w:tc>
        <w:tc>
          <w:tcPr>
            <w:tcW w:w="7128" w:type="dxa"/>
            <w:shd w:val="clear" w:color="auto" w:fill="D9D9D9" w:themeFill="background1" w:themeFillShade="D9"/>
            <w:vAlign w:val="center"/>
          </w:tcPr>
          <w:p w14:paraId="19352D6C" w14:textId="77777777" w:rsidR="00DE0C4A" w:rsidRPr="006A57D3" w:rsidRDefault="00DE0C4A" w:rsidP="00DE0C4A">
            <w:pPr>
              <w:rPr>
                <w:color w:val="000000" w:themeColor="text1"/>
              </w:rPr>
            </w:pPr>
            <w:r w:rsidRPr="006A57D3">
              <w:rPr>
                <w:color w:val="000000" w:themeColor="text1"/>
              </w:rPr>
              <w:t>Skip the small group or large group discussion if you need to save time.</w:t>
            </w:r>
          </w:p>
        </w:tc>
      </w:tr>
      <w:tr w:rsidR="00917BA8" w:rsidRPr="006A57D3" w14:paraId="303981EF" w14:textId="77777777" w:rsidTr="00DE0C4A">
        <w:tc>
          <w:tcPr>
            <w:tcW w:w="2448" w:type="dxa"/>
            <w:vAlign w:val="center"/>
          </w:tcPr>
          <w:p w14:paraId="5FB55512" w14:textId="77777777" w:rsidR="00DE0C4A" w:rsidRPr="006A57D3" w:rsidRDefault="00DE0C4A" w:rsidP="00DE0C4A">
            <w:pPr>
              <w:rPr>
                <w:b/>
                <w:bCs/>
                <w:color w:val="000000" w:themeColor="text1"/>
              </w:rPr>
            </w:pPr>
            <w:r w:rsidRPr="006A57D3">
              <w:rPr>
                <w:b/>
                <w:bCs/>
                <w:color w:val="000000" w:themeColor="text1"/>
              </w:rPr>
              <w:t>Review Questions</w:t>
            </w:r>
          </w:p>
        </w:tc>
        <w:tc>
          <w:tcPr>
            <w:tcW w:w="7128" w:type="dxa"/>
            <w:vAlign w:val="center"/>
          </w:tcPr>
          <w:p w14:paraId="4A8D77CB" w14:textId="77777777" w:rsidR="00DE0C4A" w:rsidRPr="006A57D3" w:rsidRDefault="00DE0C4A" w:rsidP="00DE0C4A">
            <w:pPr>
              <w:rPr>
                <w:color w:val="000000" w:themeColor="text1"/>
              </w:rPr>
            </w:pPr>
            <w:r w:rsidRPr="006A57D3">
              <w:rPr>
                <w:color w:val="000000" w:themeColor="text1"/>
              </w:rPr>
              <w:t>What is the first step to making ethical decisions?</w:t>
            </w:r>
          </w:p>
        </w:tc>
      </w:tr>
    </w:tbl>
    <w:p w14:paraId="293A89D6" w14:textId="77777777" w:rsidR="008058C1" w:rsidRPr="006A57D3" w:rsidRDefault="008058C1">
      <w:pPr>
        <w:spacing w:after="0" w:line="240" w:lineRule="auto"/>
      </w:pPr>
    </w:p>
    <w:p w14:paraId="45C6B2AE" w14:textId="77777777" w:rsidR="008058C1" w:rsidRPr="006A57D3" w:rsidRDefault="008058C1">
      <w:pPr>
        <w:spacing w:after="0" w:line="240" w:lineRule="auto"/>
      </w:pPr>
      <w:r w:rsidRPr="006A57D3">
        <w:br w:type="page"/>
      </w:r>
    </w:p>
    <w:p w14:paraId="72C1922D" w14:textId="77777777" w:rsidR="00DE0C4A" w:rsidRPr="006A57D3" w:rsidRDefault="00DE0C4A" w:rsidP="00DE0C4A">
      <w:pPr>
        <w:pStyle w:val="Heading2"/>
      </w:pPr>
      <w:bookmarkStart w:id="69" w:name="_Toc116473925"/>
      <w:r w:rsidRPr="006A57D3">
        <w:lastRenderedPageBreak/>
        <w:t>Overcoming Obstacles</w:t>
      </w:r>
      <w:bookmarkEnd w:id="69"/>
    </w:p>
    <w:p w14:paraId="0711C7CE" w14:textId="233DC800" w:rsidR="00DE0C4A" w:rsidRPr="006A57D3" w:rsidRDefault="008058C1" w:rsidP="00DE0C4A">
      <w:r w:rsidRPr="006A57D3">
        <w:rPr>
          <w:noProof/>
          <w:lang w:val="en-CA" w:eastAsia="en-CA" w:bidi="ar-SA"/>
        </w:rPr>
        <w:drawing>
          <wp:anchor distT="0" distB="0" distL="114300" distR="114300" simplePos="0" relativeHeight="251700224" behindDoc="0" locked="0" layoutInCell="1" allowOverlap="1" wp14:anchorId="28F9807A" wp14:editId="77DE8D49">
            <wp:simplePos x="0" y="0"/>
            <wp:positionH relativeFrom="margin">
              <wp:posOffset>58420</wp:posOffset>
            </wp:positionH>
            <wp:positionV relativeFrom="margin">
              <wp:posOffset>397510</wp:posOffset>
            </wp:positionV>
            <wp:extent cx="1069975" cy="826770"/>
            <wp:effectExtent l="19050" t="0" r="0" b="0"/>
            <wp:wrapSquare wrapText="bothSides"/>
            <wp:docPr id="135" name="Picture 27" descr="C:\Users\Lori\AppData\Local\Microsoft\Windows\Temporary Internet Files\Content.IE5\G15NUO6Y\MC90028049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Lori\AppData\Local\Microsoft\Windows\Temporary Internet Files\Content.IE5\G15NUO6Y\MC900280493[1].wmf"/>
                    <pic:cNvPicPr>
                      <a:picLocks noChangeAspect="1" noChangeArrowheads="1"/>
                    </pic:cNvPicPr>
                  </pic:nvPicPr>
                  <pic:blipFill>
                    <a:blip r:embed="rId47" cstate="print"/>
                    <a:srcRect/>
                    <a:stretch>
                      <a:fillRect/>
                    </a:stretch>
                  </pic:blipFill>
                  <pic:spPr bwMode="auto">
                    <a:xfrm>
                      <a:off x="0" y="0"/>
                      <a:ext cx="1069975" cy="826770"/>
                    </a:xfrm>
                    <a:prstGeom prst="rect">
                      <a:avLst/>
                    </a:prstGeom>
                    <a:noFill/>
                    <a:ln w="9525">
                      <a:noFill/>
                      <a:miter lim="800000"/>
                      <a:headEnd/>
                      <a:tailEnd/>
                    </a:ln>
                  </pic:spPr>
                </pic:pic>
              </a:graphicData>
            </a:graphic>
          </wp:anchor>
        </w:drawing>
      </w:r>
      <w:r w:rsidR="00DE0C4A" w:rsidRPr="006A57D3">
        <w:t>There will always be temptation to act unethically. These obstacles are particularly difficult to overcome when other people are encouraging you to behave unethically. They may be in positions of authority or simply intimidating, but you do not have to give into them.</w:t>
      </w:r>
    </w:p>
    <w:p w14:paraId="502ADC43" w14:textId="77777777" w:rsidR="008058C1" w:rsidRPr="006A57D3" w:rsidRDefault="008058C1" w:rsidP="00DE0C4A"/>
    <w:p w14:paraId="1750D98C" w14:textId="77777777" w:rsidR="008058C1" w:rsidRPr="006A57D3" w:rsidRDefault="008058C1" w:rsidP="00DE0C4A"/>
    <w:p w14:paraId="13B69638" w14:textId="77777777" w:rsidR="00DE0C4A" w:rsidRPr="006A57D3" w:rsidRDefault="00DE0C4A" w:rsidP="00DE0C4A">
      <w:pPr>
        <w:rPr>
          <w:b/>
        </w:rPr>
      </w:pPr>
      <w:r w:rsidRPr="006A57D3">
        <w:rPr>
          <w:b/>
        </w:rPr>
        <w:t>Overcome Obstacles:</w:t>
      </w:r>
    </w:p>
    <w:p w14:paraId="5EADAB53" w14:textId="77777777" w:rsidR="00DE0C4A" w:rsidRPr="006A57D3" w:rsidRDefault="00DE0C4A" w:rsidP="009E169A">
      <w:pPr>
        <w:pStyle w:val="BulletedPoints"/>
      </w:pPr>
      <w:r w:rsidRPr="006A57D3">
        <w:t>Sympathize: Do not attack unethical people. Sympathize with their situation, but refuse to compromise your standards.</w:t>
      </w:r>
    </w:p>
    <w:p w14:paraId="479265D8" w14:textId="77777777" w:rsidR="00DE0C4A" w:rsidRPr="006A57D3" w:rsidRDefault="00DE0C4A" w:rsidP="009E169A">
      <w:pPr>
        <w:pStyle w:val="BulletedPoints"/>
      </w:pPr>
      <w:r w:rsidRPr="006A57D3">
        <w:t>Make them responsible: Do not quibble. Directly ask people if they want you to do something illegal or unethical. This removes their plausible deniability.</w:t>
      </w:r>
    </w:p>
    <w:p w14:paraId="5659EF60" w14:textId="77777777" w:rsidR="00DE0C4A" w:rsidRPr="006A57D3" w:rsidRDefault="00DE0C4A" w:rsidP="009E169A">
      <w:pPr>
        <w:pStyle w:val="BulletedPoints"/>
      </w:pPr>
      <w:r w:rsidRPr="006A57D3">
        <w:t>Reason: Provide them with logical reasons for your refusal to compromise your integrity.</w:t>
      </w:r>
    </w:p>
    <w:p w14:paraId="534122E5" w14:textId="77777777" w:rsidR="00DE0C4A" w:rsidRPr="006A57D3" w:rsidRDefault="00DE0C4A" w:rsidP="009E169A">
      <w:pPr>
        <w:pStyle w:val="BulletedPoints"/>
      </w:pPr>
      <w:r w:rsidRPr="006A57D3">
        <w:t xml:space="preserve">Stay firm: Make a decision and stick to it. Do not let people wear you down. </w:t>
      </w:r>
    </w:p>
    <w:p w14:paraId="04E4900C" w14:textId="77777777" w:rsidR="00DE0C4A" w:rsidRPr="006A57D3" w:rsidRDefault="00DE0C4A" w:rsidP="009E169A">
      <w:pPr>
        <w:pStyle w:val="BulletedPoints"/>
      </w:pPr>
      <w:r w:rsidRPr="006A57D3">
        <w:t xml:space="preserve">Take precautions: Keep a paper trail of your encounters, and be prepared to defend yourself. </w:t>
      </w:r>
    </w:p>
    <w:p w14:paraId="4F76E291" w14:textId="77777777" w:rsidR="00A469E1" w:rsidRPr="006A57D3" w:rsidRDefault="00A469E1">
      <w:pPr>
        <w:spacing w:after="0" w:line="240" w:lineRule="auto"/>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DE0C4A" w:rsidRPr="006A57D3" w14:paraId="43C6CD79" w14:textId="77777777" w:rsidTr="00DE0C4A">
        <w:tc>
          <w:tcPr>
            <w:tcW w:w="2448" w:type="dxa"/>
            <w:vAlign w:val="center"/>
          </w:tcPr>
          <w:p w14:paraId="1EDEB616" w14:textId="77777777" w:rsidR="00DE0C4A" w:rsidRPr="006A57D3" w:rsidRDefault="00DE0C4A" w:rsidP="00DE0C4A">
            <w:pPr>
              <w:rPr>
                <w:b/>
                <w:bCs/>
                <w:color w:val="000000" w:themeColor="text1"/>
              </w:rPr>
            </w:pPr>
            <w:r w:rsidRPr="006A57D3">
              <w:rPr>
                <w:b/>
                <w:bCs/>
                <w:color w:val="000000" w:themeColor="text1"/>
              </w:rPr>
              <w:t xml:space="preserve">Estimated Time </w:t>
            </w:r>
          </w:p>
        </w:tc>
        <w:tc>
          <w:tcPr>
            <w:tcW w:w="7128" w:type="dxa"/>
            <w:vAlign w:val="center"/>
          </w:tcPr>
          <w:p w14:paraId="60FC2290" w14:textId="77777777" w:rsidR="00DE0C4A" w:rsidRPr="006A57D3" w:rsidRDefault="00DE0C4A" w:rsidP="00DE0C4A">
            <w:pPr>
              <w:rPr>
                <w:bCs/>
                <w:color w:val="000000" w:themeColor="text1"/>
              </w:rPr>
            </w:pPr>
            <w:r w:rsidRPr="006A57D3">
              <w:rPr>
                <w:bCs/>
                <w:color w:val="000000" w:themeColor="text1"/>
              </w:rPr>
              <w:t>15 minutes</w:t>
            </w:r>
          </w:p>
        </w:tc>
      </w:tr>
      <w:tr w:rsidR="00DE0C4A" w:rsidRPr="006A57D3" w14:paraId="2BBCDAC3" w14:textId="77777777" w:rsidTr="004E220C">
        <w:tc>
          <w:tcPr>
            <w:tcW w:w="2448" w:type="dxa"/>
            <w:shd w:val="clear" w:color="auto" w:fill="D9D9D9" w:themeFill="background1" w:themeFillShade="D9"/>
            <w:vAlign w:val="center"/>
          </w:tcPr>
          <w:p w14:paraId="3CC568A8" w14:textId="77777777" w:rsidR="00DE0C4A" w:rsidRPr="006A57D3" w:rsidRDefault="00DE0C4A" w:rsidP="00DE0C4A">
            <w:pPr>
              <w:rPr>
                <w:b/>
                <w:bCs/>
                <w:color w:val="000000" w:themeColor="text1"/>
              </w:rPr>
            </w:pPr>
            <w:r w:rsidRPr="006A57D3">
              <w:rPr>
                <w:b/>
                <w:bCs/>
                <w:color w:val="000000" w:themeColor="text1"/>
              </w:rPr>
              <w:t>Topic Objective</w:t>
            </w:r>
          </w:p>
        </w:tc>
        <w:tc>
          <w:tcPr>
            <w:tcW w:w="7128" w:type="dxa"/>
            <w:shd w:val="clear" w:color="auto" w:fill="D9D9D9" w:themeFill="background1" w:themeFillShade="D9"/>
            <w:vAlign w:val="center"/>
          </w:tcPr>
          <w:p w14:paraId="7C4CDCBB" w14:textId="77777777" w:rsidR="00DE0C4A" w:rsidRPr="006A57D3" w:rsidRDefault="00DE0C4A" w:rsidP="00DE0C4A">
            <w:pPr>
              <w:rPr>
                <w:color w:val="000000" w:themeColor="text1"/>
              </w:rPr>
            </w:pPr>
            <w:r w:rsidRPr="006A57D3">
              <w:rPr>
                <w:color w:val="000000" w:themeColor="text1"/>
              </w:rPr>
              <w:t>Recognize ways to remain ethical in the face of obstacles.</w:t>
            </w:r>
          </w:p>
        </w:tc>
      </w:tr>
      <w:tr w:rsidR="00DE0C4A" w:rsidRPr="006A57D3" w14:paraId="6827E759" w14:textId="77777777" w:rsidTr="00DE0C4A">
        <w:tc>
          <w:tcPr>
            <w:tcW w:w="2448" w:type="dxa"/>
            <w:vAlign w:val="center"/>
          </w:tcPr>
          <w:p w14:paraId="072122D1" w14:textId="77777777" w:rsidR="00DE0C4A" w:rsidRPr="006A57D3" w:rsidRDefault="00DE0C4A" w:rsidP="00DE0C4A">
            <w:pPr>
              <w:rPr>
                <w:b/>
                <w:bCs/>
                <w:color w:val="000000" w:themeColor="text1"/>
              </w:rPr>
            </w:pPr>
            <w:r w:rsidRPr="006A57D3">
              <w:rPr>
                <w:b/>
                <w:bCs/>
                <w:color w:val="000000" w:themeColor="text1"/>
              </w:rPr>
              <w:t>Topic Summary</w:t>
            </w:r>
          </w:p>
        </w:tc>
        <w:tc>
          <w:tcPr>
            <w:tcW w:w="7128" w:type="dxa"/>
            <w:vAlign w:val="center"/>
          </w:tcPr>
          <w:p w14:paraId="1D415357" w14:textId="77777777" w:rsidR="00DE0C4A" w:rsidRPr="006A57D3" w:rsidRDefault="00DE0C4A" w:rsidP="00DE0C4A">
            <w:pPr>
              <w:rPr>
                <w:color w:val="000000" w:themeColor="text1"/>
              </w:rPr>
            </w:pPr>
            <w:r w:rsidRPr="006A57D3">
              <w:rPr>
                <w:color w:val="000000" w:themeColor="text1"/>
              </w:rPr>
              <w:t>Overcoming Obstacles</w:t>
            </w:r>
          </w:p>
          <w:p w14:paraId="6E26F8E9" w14:textId="77777777" w:rsidR="00DE0C4A" w:rsidRPr="006A57D3" w:rsidRDefault="00DE0C4A" w:rsidP="00DE0C4A">
            <w:pPr>
              <w:rPr>
                <w:color w:val="000000" w:themeColor="text1"/>
              </w:rPr>
            </w:pPr>
            <w:r w:rsidRPr="006A57D3">
              <w:rPr>
                <w:color w:val="000000" w:themeColor="text1"/>
              </w:rPr>
              <w:t>Use the handout to practice overcoming obstacles.</w:t>
            </w:r>
          </w:p>
        </w:tc>
      </w:tr>
      <w:tr w:rsidR="00DE0C4A" w:rsidRPr="006A57D3" w14:paraId="6BA2D76C" w14:textId="77777777" w:rsidTr="004E220C">
        <w:tc>
          <w:tcPr>
            <w:tcW w:w="2448" w:type="dxa"/>
            <w:shd w:val="clear" w:color="auto" w:fill="D9D9D9" w:themeFill="background1" w:themeFillShade="D9"/>
            <w:vAlign w:val="center"/>
          </w:tcPr>
          <w:p w14:paraId="5DE31FF7" w14:textId="77777777" w:rsidR="00DE0C4A" w:rsidRPr="006A57D3" w:rsidRDefault="00DE0C4A" w:rsidP="00DE0C4A">
            <w:pPr>
              <w:rPr>
                <w:b/>
                <w:bCs/>
                <w:color w:val="000000" w:themeColor="text1"/>
              </w:rPr>
            </w:pPr>
            <w:r w:rsidRPr="006A57D3">
              <w:rPr>
                <w:b/>
                <w:bCs/>
                <w:color w:val="000000" w:themeColor="text1"/>
              </w:rPr>
              <w:t>Materials Required</w:t>
            </w:r>
          </w:p>
        </w:tc>
        <w:tc>
          <w:tcPr>
            <w:tcW w:w="7128" w:type="dxa"/>
            <w:shd w:val="clear" w:color="auto" w:fill="D9D9D9" w:themeFill="background1" w:themeFillShade="D9"/>
            <w:vAlign w:val="center"/>
          </w:tcPr>
          <w:p w14:paraId="6D4E3060" w14:textId="7992741C" w:rsidR="00DE0C4A" w:rsidRPr="006A57D3" w:rsidRDefault="00000000" w:rsidP="00DE0C4A">
            <w:pPr>
              <w:rPr>
                <w:color w:val="000000" w:themeColor="text1"/>
              </w:rPr>
            </w:pPr>
            <w:hyperlink w:anchor="_Worksheet_13" w:history="1">
              <w:r w:rsidR="005802CA" w:rsidRPr="007F5B94">
                <w:rPr>
                  <w:rStyle w:val="Hyperlink"/>
                </w:rPr>
                <w:t xml:space="preserve">Worksheet </w:t>
              </w:r>
              <w:r w:rsidR="003720C5" w:rsidRPr="007F5B94">
                <w:rPr>
                  <w:rStyle w:val="Hyperlink"/>
                </w:rPr>
                <w:t>13</w:t>
              </w:r>
              <w:r w:rsidR="005802CA" w:rsidRPr="007F5B94">
                <w:rPr>
                  <w:rStyle w:val="Hyperlink"/>
                </w:rPr>
                <w:t xml:space="preserve">: </w:t>
              </w:r>
              <w:r w:rsidR="00DE0C4A" w:rsidRPr="007F5B94">
                <w:rPr>
                  <w:rStyle w:val="Hyperlink"/>
                </w:rPr>
                <w:t>Overcoming Obstacles</w:t>
              </w:r>
            </w:hyperlink>
          </w:p>
        </w:tc>
      </w:tr>
      <w:tr w:rsidR="00DE0C4A" w:rsidRPr="006A57D3" w14:paraId="3C527083" w14:textId="77777777" w:rsidTr="00DE0C4A">
        <w:trPr>
          <w:trHeight w:val="440"/>
        </w:trPr>
        <w:tc>
          <w:tcPr>
            <w:tcW w:w="2448" w:type="dxa"/>
            <w:vAlign w:val="center"/>
          </w:tcPr>
          <w:p w14:paraId="612F3083" w14:textId="77777777" w:rsidR="00DE0C4A" w:rsidRPr="006A57D3" w:rsidRDefault="00DE0C4A" w:rsidP="00DE0C4A">
            <w:pPr>
              <w:rPr>
                <w:b/>
                <w:bCs/>
                <w:color w:val="000000" w:themeColor="text1"/>
              </w:rPr>
            </w:pPr>
            <w:r w:rsidRPr="006A57D3">
              <w:rPr>
                <w:b/>
                <w:bCs/>
                <w:color w:val="000000" w:themeColor="text1"/>
              </w:rPr>
              <w:t>Planning Checklist</w:t>
            </w:r>
          </w:p>
        </w:tc>
        <w:tc>
          <w:tcPr>
            <w:tcW w:w="7128" w:type="dxa"/>
            <w:vAlign w:val="center"/>
          </w:tcPr>
          <w:p w14:paraId="6A64E92E" w14:textId="77777777" w:rsidR="00DE0C4A" w:rsidRPr="006A57D3" w:rsidRDefault="00DE0C4A" w:rsidP="00DE0C4A">
            <w:pPr>
              <w:rPr>
                <w:color w:val="000000" w:themeColor="text1"/>
              </w:rPr>
            </w:pPr>
            <w:r w:rsidRPr="006A57D3">
              <w:rPr>
                <w:color w:val="000000" w:themeColor="text1"/>
              </w:rPr>
              <w:t>None</w:t>
            </w:r>
          </w:p>
        </w:tc>
      </w:tr>
      <w:tr w:rsidR="00DE0C4A" w:rsidRPr="006A57D3" w14:paraId="4558886F" w14:textId="77777777" w:rsidTr="004E220C">
        <w:tc>
          <w:tcPr>
            <w:tcW w:w="2448" w:type="dxa"/>
            <w:shd w:val="clear" w:color="auto" w:fill="D9D9D9" w:themeFill="background1" w:themeFillShade="D9"/>
            <w:vAlign w:val="center"/>
          </w:tcPr>
          <w:p w14:paraId="41B33385" w14:textId="77777777" w:rsidR="00DE0C4A" w:rsidRPr="006A57D3" w:rsidRDefault="00DE0C4A" w:rsidP="00DE0C4A">
            <w:pPr>
              <w:rPr>
                <w:b/>
                <w:bCs/>
                <w:color w:val="000000" w:themeColor="text1"/>
              </w:rPr>
            </w:pPr>
            <w:r w:rsidRPr="006A57D3">
              <w:rPr>
                <w:b/>
                <w:bCs/>
                <w:color w:val="000000" w:themeColor="text1"/>
              </w:rPr>
              <w:t>Recommended Activity</w:t>
            </w:r>
          </w:p>
        </w:tc>
        <w:tc>
          <w:tcPr>
            <w:tcW w:w="7128" w:type="dxa"/>
            <w:shd w:val="clear" w:color="auto" w:fill="D9D9D9" w:themeFill="background1" w:themeFillShade="D9"/>
            <w:vAlign w:val="center"/>
          </w:tcPr>
          <w:p w14:paraId="12CC5EAB" w14:textId="77777777" w:rsidR="00DE0C4A" w:rsidRPr="006A57D3" w:rsidRDefault="00DE0C4A" w:rsidP="00DE0C4A">
            <w:pPr>
              <w:rPr>
                <w:color w:val="000000" w:themeColor="text1"/>
              </w:rPr>
            </w:pPr>
            <w:r w:rsidRPr="006A57D3">
              <w:rPr>
                <w:color w:val="000000" w:themeColor="text1"/>
              </w:rPr>
              <w:t>Work with a partner to practice overcoming obstacles. Discuss your experience with the class.</w:t>
            </w:r>
          </w:p>
        </w:tc>
      </w:tr>
      <w:tr w:rsidR="00DE0C4A" w:rsidRPr="006A57D3" w14:paraId="42082BD0" w14:textId="77777777" w:rsidTr="00DE0C4A">
        <w:tc>
          <w:tcPr>
            <w:tcW w:w="2448" w:type="dxa"/>
            <w:vAlign w:val="center"/>
          </w:tcPr>
          <w:p w14:paraId="7076DAA5" w14:textId="77777777" w:rsidR="00DE0C4A" w:rsidRPr="006A57D3" w:rsidRDefault="00DE0C4A" w:rsidP="00DE0C4A">
            <w:pPr>
              <w:rPr>
                <w:b/>
                <w:bCs/>
                <w:color w:val="000000" w:themeColor="text1"/>
              </w:rPr>
            </w:pPr>
            <w:r w:rsidRPr="006A57D3">
              <w:rPr>
                <w:b/>
                <w:bCs/>
                <w:color w:val="000000" w:themeColor="text1"/>
              </w:rPr>
              <w:t>Stories to Share</w:t>
            </w:r>
          </w:p>
        </w:tc>
        <w:tc>
          <w:tcPr>
            <w:tcW w:w="7128" w:type="dxa"/>
            <w:vAlign w:val="center"/>
          </w:tcPr>
          <w:p w14:paraId="1AAEE15B" w14:textId="77777777" w:rsidR="00DE0C4A" w:rsidRPr="006A57D3" w:rsidRDefault="00DE0C4A" w:rsidP="00E57EA4">
            <w:pPr>
              <w:rPr>
                <w:color w:val="000000" w:themeColor="text1"/>
              </w:rPr>
            </w:pPr>
            <w:r w:rsidRPr="006A57D3">
              <w:rPr>
                <w:color w:val="000000" w:themeColor="text1"/>
              </w:rPr>
              <w:t>Share a personal story about a time when someone tried to coerce you or someone you know into unethical behavior.</w:t>
            </w:r>
          </w:p>
        </w:tc>
      </w:tr>
      <w:tr w:rsidR="00DE0C4A" w:rsidRPr="006A57D3" w14:paraId="221926F9" w14:textId="77777777" w:rsidTr="004E220C">
        <w:tc>
          <w:tcPr>
            <w:tcW w:w="2448" w:type="dxa"/>
            <w:shd w:val="clear" w:color="auto" w:fill="D9D9D9" w:themeFill="background1" w:themeFillShade="D9"/>
            <w:vAlign w:val="center"/>
          </w:tcPr>
          <w:p w14:paraId="4E85968A" w14:textId="77777777" w:rsidR="00DE0C4A" w:rsidRPr="006A57D3" w:rsidRDefault="00DE0C4A" w:rsidP="00DE0C4A">
            <w:pPr>
              <w:rPr>
                <w:b/>
                <w:bCs/>
                <w:color w:val="000000" w:themeColor="text1"/>
              </w:rPr>
            </w:pPr>
            <w:r w:rsidRPr="006A57D3">
              <w:rPr>
                <w:b/>
                <w:bCs/>
                <w:color w:val="000000" w:themeColor="text1"/>
              </w:rPr>
              <w:t>Delivery Tips</w:t>
            </w:r>
          </w:p>
        </w:tc>
        <w:tc>
          <w:tcPr>
            <w:tcW w:w="7128" w:type="dxa"/>
            <w:shd w:val="clear" w:color="auto" w:fill="D9D9D9" w:themeFill="background1" w:themeFillShade="D9"/>
            <w:vAlign w:val="center"/>
          </w:tcPr>
          <w:p w14:paraId="75ED0D03" w14:textId="77777777" w:rsidR="00DE0C4A" w:rsidRPr="006A57D3" w:rsidRDefault="00DE0C4A" w:rsidP="00DE0C4A">
            <w:pPr>
              <w:rPr>
                <w:color w:val="000000" w:themeColor="text1"/>
              </w:rPr>
            </w:pPr>
            <w:r w:rsidRPr="006A57D3">
              <w:rPr>
                <w:color w:val="000000" w:themeColor="text1"/>
              </w:rPr>
              <w:t>Skip the class discussion, if necessary.</w:t>
            </w:r>
          </w:p>
        </w:tc>
      </w:tr>
      <w:tr w:rsidR="00DE0C4A" w:rsidRPr="006A57D3" w14:paraId="46EC72AB" w14:textId="77777777" w:rsidTr="00DE0C4A">
        <w:tc>
          <w:tcPr>
            <w:tcW w:w="2448" w:type="dxa"/>
            <w:vAlign w:val="center"/>
          </w:tcPr>
          <w:p w14:paraId="39F8F41A" w14:textId="77777777" w:rsidR="00DE0C4A" w:rsidRPr="006A57D3" w:rsidRDefault="00DE0C4A" w:rsidP="00DE0C4A">
            <w:pPr>
              <w:rPr>
                <w:b/>
                <w:bCs/>
                <w:color w:val="000000" w:themeColor="text1"/>
              </w:rPr>
            </w:pPr>
            <w:r w:rsidRPr="006A57D3">
              <w:rPr>
                <w:b/>
                <w:bCs/>
                <w:color w:val="000000" w:themeColor="text1"/>
              </w:rPr>
              <w:t>Review Questions</w:t>
            </w:r>
          </w:p>
        </w:tc>
        <w:tc>
          <w:tcPr>
            <w:tcW w:w="7128" w:type="dxa"/>
            <w:vAlign w:val="center"/>
          </w:tcPr>
          <w:p w14:paraId="1EB95487" w14:textId="77777777" w:rsidR="00DE0C4A" w:rsidRPr="006A57D3" w:rsidRDefault="00DE0C4A" w:rsidP="00DE0C4A">
            <w:pPr>
              <w:rPr>
                <w:color w:val="000000" w:themeColor="text1"/>
              </w:rPr>
            </w:pPr>
            <w:r w:rsidRPr="006A57D3">
              <w:rPr>
                <w:color w:val="000000" w:themeColor="text1"/>
              </w:rPr>
              <w:t>What is the first step in dealing with unethical people?</w:t>
            </w:r>
          </w:p>
        </w:tc>
      </w:tr>
    </w:tbl>
    <w:p w14:paraId="77F7E9BA" w14:textId="1915B22E" w:rsidR="00F5694F" w:rsidRDefault="005A52A8" w:rsidP="00F5694F">
      <w:pPr>
        <w:pStyle w:val="Heading2"/>
        <w:rPr>
          <w:lang w:eastAsia="zh-TW"/>
        </w:rPr>
      </w:pPr>
      <w:bookmarkStart w:id="70" w:name="_Toc116473926"/>
      <w:r>
        <w:rPr>
          <w:lang w:eastAsia="zh-TW"/>
        </w:rPr>
        <w:lastRenderedPageBreak/>
        <w:t>Practical Illustration</w:t>
      </w:r>
      <w:bookmarkEnd w:id="70"/>
    </w:p>
    <w:p w14:paraId="7CCE7C14" w14:textId="1A9848A0" w:rsidR="00F5694F" w:rsidRDefault="00413194" w:rsidP="00F5694F">
      <w:pPr>
        <w:rPr>
          <w:lang w:eastAsia="zh-TW"/>
        </w:rPr>
      </w:pPr>
      <w:r>
        <w:rPr>
          <w:noProof/>
          <w:lang w:val="en-CA" w:eastAsia="en-CA" w:bidi="ar-SA"/>
        </w:rPr>
        <w:drawing>
          <wp:anchor distT="0" distB="0" distL="114300" distR="114300" simplePos="0" relativeHeight="251703296" behindDoc="0" locked="0" layoutInCell="1" allowOverlap="1" wp14:anchorId="01072069" wp14:editId="63CBBF50">
            <wp:simplePos x="0" y="0"/>
            <wp:positionH relativeFrom="column">
              <wp:posOffset>0</wp:posOffset>
            </wp:positionH>
            <wp:positionV relativeFrom="paragraph">
              <wp:posOffset>38500</wp:posOffset>
            </wp:positionV>
            <wp:extent cx="647700" cy="993775"/>
            <wp:effectExtent l="0" t="0" r="0" b="0"/>
            <wp:wrapSquare wrapText="bothSides"/>
            <wp:docPr id="45"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F5694F">
        <w:rPr>
          <w:lang w:eastAsia="zh-TW"/>
        </w:rPr>
        <w:t xml:space="preserve">Dave had to make an ethical decision and wasn’t sure how to go about finding the best result. After doing some research, he decided to work out the end results of five different processes. He chose to compare the theoretical results of the Utilitarian, Rights Based, Fairness, Common Good, and Virtue approaches. </w:t>
      </w:r>
    </w:p>
    <w:p w14:paraId="187B00AE" w14:textId="10E72B9F" w:rsidR="007F5B94" w:rsidRDefault="00F5694F" w:rsidP="00F5694F">
      <w:pPr>
        <w:rPr>
          <w:lang w:eastAsia="zh-TW"/>
        </w:rPr>
      </w:pPr>
      <w:r>
        <w:rPr>
          <w:lang w:eastAsia="zh-TW"/>
        </w:rPr>
        <w:t>Dave considered several things in his process. What were the ramifications of his decision? Did he know everything he could about the situation? Would he be okay if his choice was advertised? After he made sure to consider everything he could think of, he found his decision easy to make. In the end, what he chose benefitted his company and their reputation.</w:t>
      </w:r>
    </w:p>
    <w:p w14:paraId="68293BC7" w14:textId="77777777" w:rsidR="007F5B94" w:rsidRDefault="007F5B94">
      <w:pPr>
        <w:spacing w:after="0" w:line="240" w:lineRule="auto"/>
        <w:rPr>
          <w:lang w:eastAsia="zh-TW"/>
        </w:rPr>
      </w:pPr>
      <w:r>
        <w:rPr>
          <w:lang w:eastAsia="zh-TW"/>
        </w:rPr>
        <w:br w:type="page"/>
      </w:r>
    </w:p>
    <w:p w14:paraId="41D5DEF7" w14:textId="0949D5DC" w:rsidR="00F5694F" w:rsidRDefault="00342CD8" w:rsidP="00342CD8">
      <w:pPr>
        <w:pStyle w:val="Heading2"/>
        <w:spacing w:after="240"/>
        <w:rPr>
          <w:lang w:eastAsia="zh-TW"/>
        </w:rPr>
      </w:pPr>
      <w:bookmarkStart w:id="71" w:name="_Toc116473927"/>
      <w:r>
        <w:rPr>
          <w:lang w:eastAsia="zh-TW"/>
        </w:rPr>
        <w:lastRenderedPageBreak/>
        <w:t>Module Six Review Questions</w:t>
      </w:r>
      <w:bookmarkEnd w:id="71"/>
    </w:p>
    <w:p w14:paraId="18CB81A4" w14:textId="598F6D29" w:rsidR="00E57EA4" w:rsidRPr="00DE6B53" w:rsidRDefault="00E57EA4" w:rsidP="00DE6B53">
      <w:pPr>
        <w:numPr>
          <w:ilvl w:val="0"/>
          <w:numId w:val="6"/>
        </w:numPr>
        <w:spacing w:before="240"/>
        <w:ind w:left="714" w:hanging="357"/>
        <w:rPr>
          <w:rFonts w:cs="Calibri"/>
        </w:rPr>
      </w:pPr>
      <w:r w:rsidRPr="00DE6B53">
        <w:rPr>
          <w:rFonts w:cs="Calibri"/>
        </w:rPr>
        <w:t>Typically</w:t>
      </w:r>
      <w:r w:rsidR="00212DD4" w:rsidRPr="00DE6B53">
        <w:rPr>
          <w:rFonts w:cs="Calibri"/>
        </w:rPr>
        <w:t>,</w:t>
      </w:r>
      <w:r w:rsidRPr="00DE6B53">
        <w:rPr>
          <w:rFonts w:cs="Calibri"/>
        </w:rPr>
        <w:t xml:space="preserve"> there are how many ethical standards for interpreting the world?</w:t>
      </w:r>
    </w:p>
    <w:p w14:paraId="52391EBC" w14:textId="77777777" w:rsidR="00E57EA4" w:rsidRPr="00DE6B53" w:rsidRDefault="00E57EA4" w:rsidP="00DE6B53">
      <w:pPr>
        <w:numPr>
          <w:ilvl w:val="0"/>
          <w:numId w:val="7"/>
        </w:numPr>
        <w:spacing w:after="0"/>
        <w:rPr>
          <w:rFonts w:cs="Calibri"/>
        </w:rPr>
      </w:pPr>
      <w:r w:rsidRPr="00DE6B53">
        <w:rPr>
          <w:rFonts w:cs="Calibri"/>
        </w:rPr>
        <w:t>3</w:t>
      </w:r>
    </w:p>
    <w:p w14:paraId="745CE7F0" w14:textId="77777777" w:rsidR="00E57EA4" w:rsidRPr="00DE6B53" w:rsidRDefault="00E57EA4" w:rsidP="00DE6B53">
      <w:pPr>
        <w:numPr>
          <w:ilvl w:val="0"/>
          <w:numId w:val="7"/>
        </w:numPr>
        <w:spacing w:after="0"/>
        <w:rPr>
          <w:rFonts w:cs="Calibri"/>
          <w:color w:val="FF0000"/>
        </w:rPr>
      </w:pPr>
      <w:r w:rsidRPr="00DE6B53">
        <w:rPr>
          <w:rFonts w:cs="Calibri"/>
          <w:color w:val="FF0000"/>
        </w:rPr>
        <w:t>5</w:t>
      </w:r>
    </w:p>
    <w:p w14:paraId="2B3AD3A1" w14:textId="77777777" w:rsidR="00E57EA4" w:rsidRPr="00DE6B53" w:rsidRDefault="00E57EA4" w:rsidP="00DE6B53">
      <w:pPr>
        <w:numPr>
          <w:ilvl w:val="0"/>
          <w:numId w:val="7"/>
        </w:numPr>
        <w:spacing w:after="0"/>
        <w:rPr>
          <w:rFonts w:cs="Calibri"/>
        </w:rPr>
      </w:pPr>
      <w:r w:rsidRPr="00DE6B53">
        <w:rPr>
          <w:rFonts w:cs="Calibri"/>
        </w:rPr>
        <w:t>8</w:t>
      </w:r>
    </w:p>
    <w:p w14:paraId="0AD5A1A1" w14:textId="04641FA0" w:rsidR="00E57EA4" w:rsidRPr="00DE6B53" w:rsidRDefault="00E57EA4" w:rsidP="00DE6B53">
      <w:pPr>
        <w:numPr>
          <w:ilvl w:val="0"/>
          <w:numId w:val="7"/>
        </w:numPr>
        <w:spacing w:after="0"/>
        <w:rPr>
          <w:rFonts w:cs="Calibri"/>
        </w:rPr>
      </w:pPr>
      <w:r w:rsidRPr="00DE6B53">
        <w:rPr>
          <w:rFonts w:cs="Calibri"/>
        </w:rPr>
        <w:t>10</w:t>
      </w:r>
    </w:p>
    <w:p w14:paraId="40A664AC" w14:textId="320F3714" w:rsidR="00E57EA4" w:rsidRPr="00DE6B53" w:rsidRDefault="00D73DA0" w:rsidP="00DE6B53">
      <w:pPr>
        <w:spacing w:before="240"/>
        <w:ind w:left="720"/>
        <w:rPr>
          <w:rFonts w:cs="Calibri"/>
          <w:color w:val="FF0000"/>
          <w:shd w:val="clear" w:color="auto" w:fill="FFFFFF"/>
        </w:rPr>
      </w:pPr>
      <w:r w:rsidRPr="00DE6B53">
        <w:rPr>
          <w:rFonts w:cs="Calibri"/>
          <w:color w:val="FF0000"/>
          <w:shd w:val="clear" w:color="auto" w:fill="FFFFFF"/>
        </w:rPr>
        <w:t>Typically, there are five ethical standards used to interpret the world around us.</w:t>
      </w:r>
    </w:p>
    <w:p w14:paraId="4A70E364" w14:textId="77777777" w:rsidR="00E57EA4" w:rsidRPr="00DE6B53" w:rsidRDefault="00E57EA4" w:rsidP="00DE6B53">
      <w:pPr>
        <w:numPr>
          <w:ilvl w:val="0"/>
          <w:numId w:val="6"/>
        </w:numPr>
        <w:spacing w:before="240"/>
        <w:ind w:left="714" w:hanging="357"/>
        <w:rPr>
          <w:rFonts w:cs="Calibri"/>
        </w:rPr>
      </w:pPr>
      <w:r w:rsidRPr="00DE6B53">
        <w:rPr>
          <w:rFonts w:cs="Calibri"/>
        </w:rPr>
        <w:t>Organizational ethics flow from where?</w:t>
      </w:r>
    </w:p>
    <w:p w14:paraId="67D0430D" w14:textId="77777777" w:rsidR="00E57EA4" w:rsidRPr="00DE6B53" w:rsidRDefault="00E57EA4" w:rsidP="00DE6B53">
      <w:pPr>
        <w:numPr>
          <w:ilvl w:val="0"/>
          <w:numId w:val="104"/>
        </w:numPr>
        <w:spacing w:after="0"/>
        <w:rPr>
          <w:rFonts w:cs="Calibri"/>
        </w:rPr>
      </w:pPr>
      <w:r w:rsidRPr="00DE6B53">
        <w:rPr>
          <w:rFonts w:cs="Calibri"/>
        </w:rPr>
        <w:t>Bottom up</w:t>
      </w:r>
    </w:p>
    <w:p w14:paraId="3BA92DC1" w14:textId="77777777" w:rsidR="00E57EA4" w:rsidRPr="00DE6B53" w:rsidRDefault="00E57EA4" w:rsidP="00DE6B53">
      <w:pPr>
        <w:numPr>
          <w:ilvl w:val="0"/>
          <w:numId w:val="104"/>
        </w:numPr>
        <w:spacing w:after="0"/>
        <w:rPr>
          <w:rFonts w:cs="Calibri"/>
          <w:color w:val="FF0000"/>
        </w:rPr>
      </w:pPr>
      <w:r w:rsidRPr="00DE6B53">
        <w:rPr>
          <w:rFonts w:cs="Calibri"/>
          <w:color w:val="FF0000"/>
        </w:rPr>
        <w:t>Top down</w:t>
      </w:r>
    </w:p>
    <w:p w14:paraId="644D0B65" w14:textId="77777777" w:rsidR="00E57EA4" w:rsidRPr="00DE6B53" w:rsidRDefault="00E57EA4" w:rsidP="00DE6B53">
      <w:pPr>
        <w:numPr>
          <w:ilvl w:val="0"/>
          <w:numId w:val="104"/>
        </w:numPr>
        <w:spacing w:after="0"/>
        <w:rPr>
          <w:rFonts w:cs="Calibri"/>
        </w:rPr>
      </w:pPr>
      <w:r w:rsidRPr="00DE6B53">
        <w:rPr>
          <w:rFonts w:cs="Calibri"/>
        </w:rPr>
        <w:t>Public domain</w:t>
      </w:r>
    </w:p>
    <w:p w14:paraId="7ABB0A10" w14:textId="101DE31E" w:rsidR="00E57EA4" w:rsidRPr="00DE6B53" w:rsidRDefault="00E57EA4" w:rsidP="00DE6B53">
      <w:pPr>
        <w:numPr>
          <w:ilvl w:val="0"/>
          <w:numId w:val="104"/>
        </w:numPr>
        <w:spacing w:after="0"/>
        <w:rPr>
          <w:rFonts w:cs="Calibri"/>
        </w:rPr>
      </w:pPr>
      <w:r w:rsidRPr="00DE6B53">
        <w:rPr>
          <w:rFonts w:cs="Calibri"/>
        </w:rPr>
        <w:t>Employee actions</w:t>
      </w:r>
    </w:p>
    <w:p w14:paraId="747E08FC" w14:textId="0CC0C14D" w:rsidR="00E57EA4" w:rsidRPr="00DE6B53" w:rsidRDefault="00D73DA0" w:rsidP="00DE6B53">
      <w:pPr>
        <w:spacing w:before="240"/>
        <w:ind w:left="720"/>
        <w:rPr>
          <w:rFonts w:cs="Calibri"/>
          <w:color w:val="FF0000"/>
          <w:shd w:val="clear" w:color="auto" w:fill="FFFFFF"/>
        </w:rPr>
      </w:pPr>
      <w:r w:rsidRPr="00DE6B53">
        <w:rPr>
          <w:rFonts w:cs="Calibri"/>
          <w:color w:val="FF0000"/>
          <w:shd w:val="clear" w:color="auto" w:fill="FFFFFF"/>
        </w:rPr>
        <w:t>Organizational ethics flow from top down.</w:t>
      </w:r>
    </w:p>
    <w:p w14:paraId="222BB172" w14:textId="77777777" w:rsidR="00E57EA4" w:rsidRPr="00DE6B53" w:rsidRDefault="00E57EA4" w:rsidP="00DE6B53">
      <w:pPr>
        <w:numPr>
          <w:ilvl w:val="0"/>
          <w:numId w:val="6"/>
        </w:numPr>
        <w:spacing w:before="240"/>
        <w:ind w:left="714" w:hanging="357"/>
        <w:rPr>
          <w:rFonts w:cs="Calibri"/>
        </w:rPr>
      </w:pPr>
      <w:r w:rsidRPr="00DE6B53">
        <w:rPr>
          <w:rFonts w:cs="Calibri"/>
        </w:rPr>
        <w:t>Honest accounting practices, accurate advertising, and taking responsibility for mistakes are examples of what?</w:t>
      </w:r>
    </w:p>
    <w:p w14:paraId="01432CAC" w14:textId="77777777" w:rsidR="00E57EA4" w:rsidRPr="00DE6B53" w:rsidRDefault="00E57EA4" w:rsidP="00DE6B53">
      <w:pPr>
        <w:numPr>
          <w:ilvl w:val="0"/>
          <w:numId w:val="8"/>
        </w:numPr>
        <w:spacing w:after="0"/>
        <w:rPr>
          <w:rFonts w:cs="Calibri"/>
          <w:color w:val="FF0000"/>
        </w:rPr>
      </w:pPr>
      <w:r w:rsidRPr="00DE6B53">
        <w:rPr>
          <w:rFonts w:cs="Calibri"/>
          <w:color w:val="FF0000"/>
        </w:rPr>
        <w:t>Common dilemmas</w:t>
      </w:r>
    </w:p>
    <w:p w14:paraId="09157630" w14:textId="77777777" w:rsidR="00E57EA4" w:rsidRPr="00DE6B53" w:rsidRDefault="00E57EA4" w:rsidP="00DE6B53">
      <w:pPr>
        <w:numPr>
          <w:ilvl w:val="0"/>
          <w:numId w:val="8"/>
        </w:numPr>
        <w:spacing w:after="0"/>
        <w:rPr>
          <w:rFonts w:cs="Calibri"/>
        </w:rPr>
      </w:pPr>
      <w:r w:rsidRPr="00DE6B53">
        <w:rPr>
          <w:rFonts w:cs="Calibri"/>
        </w:rPr>
        <w:t>Ethical targets</w:t>
      </w:r>
    </w:p>
    <w:p w14:paraId="1763CFA8" w14:textId="77777777" w:rsidR="00E57EA4" w:rsidRPr="00DE6B53" w:rsidRDefault="00E57EA4" w:rsidP="00DE6B53">
      <w:pPr>
        <w:numPr>
          <w:ilvl w:val="0"/>
          <w:numId w:val="8"/>
        </w:numPr>
        <w:spacing w:after="0"/>
        <w:rPr>
          <w:rFonts w:cs="Calibri"/>
        </w:rPr>
      </w:pPr>
      <w:r w:rsidRPr="00DE6B53">
        <w:rPr>
          <w:rFonts w:cs="Calibri"/>
        </w:rPr>
        <w:t>Laws</w:t>
      </w:r>
    </w:p>
    <w:p w14:paraId="6B221232" w14:textId="77777777" w:rsidR="00E57EA4" w:rsidRPr="00DE6B53" w:rsidRDefault="00E57EA4" w:rsidP="00DE6B53">
      <w:pPr>
        <w:numPr>
          <w:ilvl w:val="0"/>
          <w:numId w:val="8"/>
        </w:numPr>
        <w:spacing w:after="0"/>
        <w:rPr>
          <w:rFonts w:cs="Calibri"/>
        </w:rPr>
      </w:pPr>
      <w:r w:rsidRPr="00DE6B53">
        <w:rPr>
          <w:rFonts w:cs="Calibri"/>
        </w:rPr>
        <w:t>Rights of business</w:t>
      </w:r>
    </w:p>
    <w:p w14:paraId="1520E62A" w14:textId="6EBFA65E" w:rsidR="00E57EA4" w:rsidRPr="00DE6B53" w:rsidRDefault="00D73DA0" w:rsidP="00DE6B53">
      <w:pPr>
        <w:spacing w:before="240"/>
        <w:ind w:left="720"/>
        <w:rPr>
          <w:rFonts w:cs="Calibri"/>
          <w:color w:val="FF0000"/>
          <w:shd w:val="clear" w:color="auto" w:fill="FFFFFF"/>
        </w:rPr>
      </w:pPr>
      <w:r w:rsidRPr="00DE6B53">
        <w:rPr>
          <w:rFonts w:cs="Calibri"/>
          <w:color w:val="FF0000"/>
          <w:shd w:val="clear" w:color="auto" w:fill="FFFFFF"/>
        </w:rPr>
        <w:t>These are all examples of common dilemmas. </w:t>
      </w:r>
    </w:p>
    <w:p w14:paraId="2A2A9AF9" w14:textId="77777777" w:rsidR="00E57EA4" w:rsidRPr="00DE6B53" w:rsidRDefault="00E57EA4" w:rsidP="00DE6B53">
      <w:pPr>
        <w:numPr>
          <w:ilvl w:val="0"/>
          <w:numId w:val="6"/>
        </w:numPr>
        <w:spacing w:before="240"/>
        <w:ind w:left="714" w:hanging="357"/>
        <w:rPr>
          <w:rFonts w:cs="Calibri"/>
        </w:rPr>
      </w:pPr>
      <w:r w:rsidRPr="00DE6B53">
        <w:rPr>
          <w:rFonts w:cs="Calibri"/>
        </w:rPr>
        <w:t>What is the first step to making ethical decisions?</w:t>
      </w:r>
    </w:p>
    <w:p w14:paraId="3F880166" w14:textId="77777777" w:rsidR="00E57EA4" w:rsidRPr="00DE6B53" w:rsidRDefault="00E57EA4" w:rsidP="00DE6B53">
      <w:pPr>
        <w:numPr>
          <w:ilvl w:val="0"/>
          <w:numId w:val="9"/>
        </w:numPr>
        <w:spacing w:after="0"/>
        <w:rPr>
          <w:rFonts w:cs="Calibri"/>
        </w:rPr>
      </w:pPr>
      <w:r w:rsidRPr="00DE6B53">
        <w:rPr>
          <w:rFonts w:cs="Calibri"/>
        </w:rPr>
        <w:t xml:space="preserve">Can the problem be ignored? </w:t>
      </w:r>
    </w:p>
    <w:p w14:paraId="5FAA6FB5" w14:textId="77777777" w:rsidR="00E57EA4" w:rsidRPr="00DE6B53" w:rsidRDefault="00E57EA4" w:rsidP="00DE6B53">
      <w:pPr>
        <w:numPr>
          <w:ilvl w:val="0"/>
          <w:numId w:val="9"/>
        </w:numPr>
        <w:spacing w:after="0"/>
        <w:rPr>
          <w:rFonts w:cs="Calibri"/>
          <w:color w:val="FF0000"/>
        </w:rPr>
      </w:pPr>
      <w:r w:rsidRPr="00DE6B53">
        <w:rPr>
          <w:rFonts w:cs="Calibri"/>
          <w:color w:val="FF0000"/>
        </w:rPr>
        <w:t>Does the decision have legal ramifications?</w:t>
      </w:r>
    </w:p>
    <w:p w14:paraId="288C61CD" w14:textId="77777777" w:rsidR="00E57EA4" w:rsidRPr="00DE6B53" w:rsidRDefault="00E57EA4" w:rsidP="00DE6B53">
      <w:pPr>
        <w:numPr>
          <w:ilvl w:val="0"/>
          <w:numId w:val="9"/>
        </w:numPr>
        <w:spacing w:after="0"/>
        <w:rPr>
          <w:rFonts w:cs="Calibri"/>
        </w:rPr>
      </w:pPr>
      <w:r w:rsidRPr="00DE6B53">
        <w:rPr>
          <w:rFonts w:cs="Calibri"/>
        </w:rPr>
        <w:t>Can the issue be solved with more money?</w:t>
      </w:r>
    </w:p>
    <w:p w14:paraId="2C90B04B" w14:textId="659EACE5" w:rsidR="00E57EA4" w:rsidRPr="00DE6B53" w:rsidRDefault="00E57EA4" w:rsidP="00DE6B53">
      <w:pPr>
        <w:numPr>
          <w:ilvl w:val="0"/>
          <w:numId w:val="9"/>
        </w:numPr>
        <w:spacing w:after="0"/>
        <w:rPr>
          <w:rFonts w:cs="Calibri"/>
        </w:rPr>
      </w:pPr>
      <w:r w:rsidRPr="00DE6B53">
        <w:rPr>
          <w:rFonts w:cs="Calibri"/>
        </w:rPr>
        <w:t>Is there a way to make money from the situation?</w:t>
      </w:r>
    </w:p>
    <w:p w14:paraId="45C7F746" w14:textId="18911E10" w:rsidR="00BA2991" w:rsidRPr="00DE6B53" w:rsidRDefault="00D73DA0" w:rsidP="00DE6B53">
      <w:pPr>
        <w:spacing w:before="240"/>
        <w:ind w:left="720"/>
        <w:rPr>
          <w:rFonts w:cs="Calibri"/>
          <w:color w:val="FF0000"/>
          <w:shd w:val="clear" w:color="auto" w:fill="FFFFFF"/>
        </w:rPr>
      </w:pPr>
      <w:r w:rsidRPr="00DE6B53">
        <w:rPr>
          <w:rFonts w:cs="Calibri"/>
          <w:color w:val="FF0000"/>
          <w:shd w:val="clear" w:color="auto" w:fill="FFFFFF"/>
        </w:rPr>
        <w:t>The first step to making ethical decisions is to determine the ethics of a situation.</w:t>
      </w:r>
    </w:p>
    <w:p w14:paraId="32559710" w14:textId="7C1A1EB8" w:rsidR="00E57EA4" w:rsidRPr="00DE6B53" w:rsidRDefault="00BA2991" w:rsidP="00DE6B53">
      <w:pPr>
        <w:spacing w:after="0"/>
        <w:rPr>
          <w:rFonts w:cs="Calibri"/>
          <w:color w:val="FF0000"/>
          <w:shd w:val="clear" w:color="auto" w:fill="FFFFFF"/>
        </w:rPr>
      </w:pPr>
      <w:r w:rsidRPr="00DE6B53">
        <w:rPr>
          <w:rFonts w:cs="Calibri"/>
          <w:color w:val="FF0000"/>
          <w:shd w:val="clear" w:color="auto" w:fill="FFFFFF"/>
        </w:rPr>
        <w:br w:type="page"/>
      </w:r>
    </w:p>
    <w:p w14:paraId="236623F4" w14:textId="05CE19F9" w:rsidR="00E57EA4" w:rsidRPr="00DE6B53" w:rsidRDefault="00E57EA4" w:rsidP="00DE6B53">
      <w:pPr>
        <w:numPr>
          <w:ilvl w:val="0"/>
          <w:numId w:val="6"/>
        </w:numPr>
        <w:spacing w:before="240"/>
        <w:ind w:left="714" w:hanging="357"/>
        <w:rPr>
          <w:rFonts w:cs="Calibri"/>
        </w:rPr>
      </w:pPr>
      <w:r w:rsidRPr="00DE6B53">
        <w:rPr>
          <w:rFonts w:cs="Calibri"/>
        </w:rPr>
        <w:lastRenderedPageBreak/>
        <w:t xml:space="preserve">Which </w:t>
      </w:r>
      <w:r w:rsidR="0053698B" w:rsidRPr="00DE6B53">
        <w:rPr>
          <w:rFonts w:cs="Calibri"/>
        </w:rPr>
        <w:t>tactic was not recommended for standing your ground when others are trying to influence you to behave unethically</w:t>
      </w:r>
      <w:r w:rsidRPr="00DE6B53">
        <w:rPr>
          <w:rFonts w:cs="Calibri"/>
        </w:rPr>
        <w:t>?</w:t>
      </w:r>
    </w:p>
    <w:p w14:paraId="207E1438" w14:textId="77777777" w:rsidR="00E57EA4" w:rsidRPr="00DE6B53" w:rsidRDefault="00E57EA4" w:rsidP="00DE6B53">
      <w:pPr>
        <w:numPr>
          <w:ilvl w:val="0"/>
          <w:numId w:val="86"/>
        </w:numPr>
        <w:spacing w:after="0"/>
        <w:rPr>
          <w:rFonts w:cs="Calibri"/>
          <w:color w:val="FF0000"/>
        </w:rPr>
      </w:pPr>
      <w:r w:rsidRPr="00DE6B53">
        <w:rPr>
          <w:rFonts w:cs="Calibri"/>
          <w:color w:val="FF0000"/>
        </w:rPr>
        <w:t>Bribery</w:t>
      </w:r>
    </w:p>
    <w:p w14:paraId="1FDA7440" w14:textId="77777777" w:rsidR="00E57EA4" w:rsidRPr="00DE6B53" w:rsidRDefault="00E57EA4" w:rsidP="00DE6B53">
      <w:pPr>
        <w:numPr>
          <w:ilvl w:val="0"/>
          <w:numId w:val="86"/>
        </w:numPr>
        <w:spacing w:after="0"/>
        <w:rPr>
          <w:rFonts w:cs="Calibri"/>
        </w:rPr>
      </w:pPr>
      <w:r w:rsidRPr="00DE6B53">
        <w:rPr>
          <w:rFonts w:cs="Calibri"/>
        </w:rPr>
        <w:t>Sympathy</w:t>
      </w:r>
    </w:p>
    <w:p w14:paraId="1AAA6ECE" w14:textId="77777777" w:rsidR="00E57EA4" w:rsidRPr="00DE6B53" w:rsidRDefault="00E57EA4" w:rsidP="00DE6B53">
      <w:pPr>
        <w:numPr>
          <w:ilvl w:val="0"/>
          <w:numId w:val="86"/>
        </w:numPr>
        <w:spacing w:after="0"/>
        <w:rPr>
          <w:rFonts w:cs="Calibri"/>
        </w:rPr>
      </w:pPr>
      <w:r w:rsidRPr="00DE6B53">
        <w:rPr>
          <w:rFonts w:cs="Calibri"/>
        </w:rPr>
        <w:t>Reason</w:t>
      </w:r>
    </w:p>
    <w:p w14:paraId="1E3E34DC" w14:textId="01890966" w:rsidR="00D73DA0" w:rsidRPr="00DE6B53" w:rsidRDefault="00E57EA4" w:rsidP="00DE6B53">
      <w:pPr>
        <w:numPr>
          <w:ilvl w:val="0"/>
          <w:numId w:val="86"/>
        </w:numPr>
        <w:spacing w:after="0"/>
        <w:rPr>
          <w:rFonts w:cs="Calibri"/>
        </w:rPr>
      </w:pPr>
      <w:r w:rsidRPr="00DE6B53">
        <w:rPr>
          <w:rFonts w:cs="Calibri"/>
        </w:rPr>
        <w:t>Staying firm</w:t>
      </w:r>
    </w:p>
    <w:p w14:paraId="11BEADC5" w14:textId="18324C05" w:rsidR="0099259F" w:rsidRPr="00DE6B53" w:rsidRDefault="00D73DA0" w:rsidP="00DE6B53">
      <w:pPr>
        <w:spacing w:before="240"/>
        <w:ind w:left="720"/>
        <w:rPr>
          <w:rFonts w:cs="Calibri"/>
          <w:color w:val="FF0000"/>
          <w:shd w:val="clear" w:color="auto" w:fill="FFFFFF"/>
        </w:rPr>
      </w:pPr>
      <w:r w:rsidRPr="00DE6B53">
        <w:rPr>
          <w:rFonts w:cs="Calibri"/>
          <w:color w:val="FF0000"/>
          <w:shd w:val="clear" w:color="auto" w:fill="FFFFFF"/>
        </w:rPr>
        <w:t>Sympathizing, reasoning and staying firm are all ways to overcome obstacles. </w:t>
      </w:r>
    </w:p>
    <w:p w14:paraId="6891840F" w14:textId="282A1756" w:rsidR="0099259F" w:rsidRPr="00DE6B53" w:rsidRDefault="0099259F" w:rsidP="00DE6B53">
      <w:pPr>
        <w:numPr>
          <w:ilvl w:val="0"/>
          <w:numId w:val="6"/>
        </w:numPr>
        <w:spacing w:before="240"/>
        <w:ind w:left="714" w:hanging="357"/>
        <w:rPr>
          <w:rFonts w:cs="Calibri"/>
        </w:rPr>
      </w:pPr>
      <w:r w:rsidRPr="00DE6B53">
        <w:rPr>
          <w:rFonts w:cs="Calibri"/>
        </w:rPr>
        <w:t xml:space="preserve">The goal when making </w:t>
      </w:r>
      <w:r w:rsidR="00342CD8" w:rsidRPr="00DE6B53">
        <w:rPr>
          <w:rFonts w:cs="Calibri"/>
        </w:rPr>
        <w:t xml:space="preserve">ethical </w:t>
      </w:r>
      <w:r w:rsidRPr="00DE6B53">
        <w:rPr>
          <w:rFonts w:cs="Calibri"/>
        </w:rPr>
        <w:t>decisions is to:</w:t>
      </w:r>
    </w:p>
    <w:p w14:paraId="7BF4AD19" w14:textId="37229AB3" w:rsidR="0099259F" w:rsidRPr="00DE6B53" w:rsidRDefault="00342CD8" w:rsidP="00DE6B53">
      <w:pPr>
        <w:numPr>
          <w:ilvl w:val="0"/>
          <w:numId w:val="87"/>
        </w:numPr>
        <w:spacing w:after="0"/>
        <w:rPr>
          <w:rFonts w:cs="Calibri"/>
          <w:color w:val="FF0000"/>
        </w:rPr>
      </w:pPr>
      <w:r w:rsidRPr="00DE6B53">
        <w:rPr>
          <w:rFonts w:cs="Calibri"/>
          <w:color w:val="FF0000"/>
        </w:rPr>
        <w:t xml:space="preserve">Do </w:t>
      </w:r>
      <w:r w:rsidR="0099259F" w:rsidRPr="00DE6B53">
        <w:rPr>
          <w:rFonts w:cs="Calibri"/>
          <w:color w:val="FF0000"/>
        </w:rPr>
        <w:t>more good than harm</w:t>
      </w:r>
    </w:p>
    <w:p w14:paraId="77CA1DF6" w14:textId="77777777" w:rsidR="0099259F" w:rsidRPr="00DE6B53" w:rsidRDefault="0099259F" w:rsidP="00DE6B53">
      <w:pPr>
        <w:numPr>
          <w:ilvl w:val="0"/>
          <w:numId w:val="87"/>
        </w:numPr>
        <w:spacing w:after="0"/>
        <w:rPr>
          <w:rFonts w:cs="Calibri"/>
        </w:rPr>
      </w:pPr>
      <w:r w:rsidRPr="00DE6B53">
        <w:rPr>
          <w:rFonts w:cs="Calibri"/>
        </w:rPr>
        <w:t>Leave no stone unturned</w:t>
      </w:r>
    </w:p>
    <w:p w14:paraId="17FD40F0" w14:textId="77777777" w:rsidR="0099259F" w:rsidRPr="00DE6B53" w:rsidRDefault="0099259F" w:rsidP="00DE6B53">
      <w:pPr>
        <w:numPr>
          <w:ilvl w:val="0"/>
          <w:numId w:val="87"/>
        </w:numPr>
        <w:spacing w:after="0"/>
        <w:rPr>
          <w:rFonts w:cs="Calibri"/>
        </w:rPr>
      </w:pPr>
      <w:r w:rsidRPr="00DE6B53">
        <w:rPr>
          <w:rFonts w:cs="Calibri"/>
        </w:rPr>
        <w:t>Go with the flow</w:t>
      </w:r>
    </w:p>
    <w:p w14:paraId="150E73A9" w14:textId="318AD04E" w:rsidR="00342CD8" w:rsidRPr="00DE6B53" w:rsidRDefault="00342CD8" w:rsidP="00DE6B53">
      <w:pPr>
        <w:numPr>
          <w:ilvl w:val="0"/>
          <w:numId w:val="87"/>
        </w:numPr>
        <w:spacing w:after="0"/>
        <w:rPr>
          <w:rFonts w:cs="Calibri"/>
        </w:rPr>
      </w:pPr>
      <w:r w:rsidRPr="00DE6B53">
        <w:rPr>
          <w:rFonts w:cs="Calibri"/>
        </w:rPr>
        <w:t>Take it easy</w:t>
      </w:r>
      <w:r w:rsidR="0099259F" w:rsidRPr="00DE6B53">
        <w:rPr>
          <w:rFonts w:cs="Calibri"/>
        </w:rPr>
        <w:t xml:space="preserve"> </w:t>
      </w:r>
    </w:p>
    <w:p w14:paraId="03FAD05F" w14:textId="1BF289EC" w:rsidR="00342CD8" w:rsidRPr="00DE6B53" w:rsidRDefault="00D73DA0" w:rsidP="00DE6B53">
      <w:pPr>
        <w:spacing w:before="240"/>
        <w:ind w:left="720"/>
        <w:rPr>
          <w:rFonts w:cs="Calibri"/>
          <w:color w:val="FF0000"/>
          <w:shd w:val="clear" w:color="auto" w:fill="FFFFFF"/>
        </w:rPr>
      </w:pPr>
      <w:r w:rsidRPr="00DE6B53">
        <w:rPr>
          <w:rFonts w:cs="Calibri"/>
          <w:color w:val="FF0000"/>
          <w:shd w:val="clear" w:color="auto" w:fill="FFFFFF"/>
        </w:rPr>
        <w:t>The goal when making ethical decisions is to do more good than harm. </w:t>
      </w:r>
    </w:p>
    <w:p w14:paraId="1D191613" w14:textId="77777777" w:rsidR="00342CD8" w:rsidRPr="00DE6B53" w:rsidRDefault="0099259F" w:rsidP="00DE6B53">
      <w:pPr>
        <w:numPr>
          <w:ilvl w:val="0"/>
          <w:numId w:val="6"/>
        </w:numPr>
        <w:spacing w:before="240"/>
        <w:ind w:left="714" w:hanging="357"/>
        <w:rPr>
          <w:rFonts w:cs="Calibri"/>
        </w:rPr>
      </w:pPr>
      <w:r w:rsidRPr="00DE6B53">
        <w:rPr>
          <w:rFonts w:cs="Calibri"/>
        </w:rPr>
        <w:t xml:space="preserve">Make a decision and </w:t>
      </w:r>
      <w:r w:rsidR="00342CD8" w:rsidRPr="00DE6B53">
        <w:rPr>
          <w:rFonts w:cs="Calibri"/>
        </w:rPr>
        <w:t>_____</w:t>
      </w:r>
      <w:r w:rsidRPr="00DE6B53">
        <w:rPr>
          <w:rFonts w:cs="Calibri"/>
        </w:rPr>
        <w:t>.</w:t>
      </w:r>
    </w:p>
    <w:p w14:paraId="0FCDA320" w14:textId="70B51FD7" w:rsidR="003D495F" w:rsidRPr="00DE6B53" w:rsidRDefault="003D495F" w:rsidP="00DE6B53">
      <w:pPr>
        <w:numPr>
          <w:ilvl w:val="0"/>
          <w:numId w:val="110"/>
        </w:numPr>
        <w:spacing w:after="0"/>
        <w:rPr>
          <w:rFonts w:cs="Calibri"/>
        </w:rPr>
      </w:pPr>
      <w:r w:rsidRPr="00DE6B53">
        <w:rPr>
          <w:rFonts w:cs="Calibri"/>
        </w:rPr>
        <w:t>Hope for the best</w:t>
      </w:r>
    </w:p>
    <w:p w14:paraId="42FB29D7" w14:textId="5EF7C9F5" w:rsidR="00342CD8" w:rsidRPr="00DE6B53" w:rsidRDefault="00342CD8" w:rsidP="00DE6B53">
      <w:pPr>
        <w:numPr>
          <w:ilvl w:val="0"/>
          <w:numId w:val="110"/>
        </w:numPr>
        <w:spacing w:after="0"/>
        <w:rPr>
          <w:rFonts w:cs="Calibri"/>
        </w:rPr>
      </w:pPr>
      <w:r w:rsidRPr="00DE6B53">
        <w:rPr>
          <w:rFonts w:cs="Calibri"/>
        </w:rPr>
        <w:t>Play it by ear</w:t>
      </w:r>
    </w:p>
    <w:p w14:paraId="257FCD8B" w14:textId="77777777" w:rsidR="00342CD8" w:rsidRPr="00DE6B53" w:rsidRDefault="00342CD8" w:rsidP="00DE6B53">
      <w:pPr>
        <w:numPr>
          <w:ilvl w:val="0"/>
          <w:numId w:val="110"/>
        </w:numPr>
        <w:spacing w:after="0"/>
        <w:rPr>
          <w:rFonts w:cs="Calibri"/>
          <w:color w:val="FF0000"/>
        </w:rPr>
      </w:pPr>
      <w:r w:rsidRPr="00DE6B53">
        <w:rPr>
          <w:rFonts w:cs="Calibri"/>
          <w:color w:val="FF0000"/>
        </w:rPr>
        <w:t>Stick to it</w:t>
      </w:r>
    </w:p>
    <w:p w14:paraId="42A1D7EF" w14:textId="644B2301" w:rsidR="00D73DA0" w:rsidRPr="00DE6B53" w:rsidRDefault="00342CD8" w:rsidP="00DE6B53">
      <w:pPr>
        <w:numPr>
          <w:ilvl w:val="0"/>
          <w:numId w:val="110"/>
        </w:numPr>
        <w:spacing w:after="0"/>
        <w:rPr>
          <w:rFonts w:cs="Calibri"/>
        </w:rPr>
      </w:pPr>
      <w:r w:rsidRPr="00DE6B53">
        <w:rPr>
          <w:rFonts w:cs="Calibri"/>
        </w:rPr>
        <w:t>None of the above</w:t>
      </w:r>
    </w:p>
    <w:p w14:paraId="081D8686" w14:textId="023D3571" w:rsidR="00342CD8" w:rsidRPr="00DE6B53" w:rsidRDefault="00D73DA0" w:rsidP="00DE6B53">
      <w:pPr>
        <w:spacing w:before="240"/>
        <w:ind w:left="720"/>
        <w:rPr>
          <w:rFonts w:cs="Calibri"/>
          <w:color w:val="FF0000"/>
          <w:shd w:val="clear" w:color="auto" w:fill="FFFFFF"/>
        </w:rPr>
      </w:pPr>
      <w:r w:rsidRPr="00DE6B53">
        <w:rPr>
          <w:rFonts w:cs="Calibri"/>
          <w:color w:val="FF0000"/>
          <w:shd w:val="clear" w:color="auto" w:fill="FFFFFF"/>
        </w:rPr>
        <w:t>Make a decision and stick with it.</w:t>
      </w:r>
    </w:p>
    <w:p w14:paraId="27B761BF" w14:textId="77777777" w:rsidR="00BC7E2B" w:rsidRPr="00DE6B53" w:rsidRDefault="00342CD8" w:rsidP="00DE6B53">
      <w:pPr>
        <w:numPr>
          <w:ilvl w:val="0"/>
          <w:numId w:val="6"/>
        </w:numPr>
        <w:spacing w:before="240"/>
        <w:ind w:left="714" w:hanging="357"/>
        <w:rPr>
          <w:rFonts w:cs="Calibri"/>
        </w:rPr>
      </w:pPr>
      <w:r w:rsidRPr="00DE6B53">
        <w:rPr>
          <w:rFonts w:cs="Calibri"/>
        </w:rPr>
        <w:t>R</w:t>
      </w:r>
      <w:r w:rsidR="0099259F" w:rsidRPr="00DE6B53">
        <w:rPr>
          <w:rFonts w:cs="Calibri"/>
        </w:rPr>
        <w:t xml:space="preserve">especting the rights of others </w:t>
      </w:r>
      <w:r w:rsidR="00BC7E2B" w:rsidRPr="00DE6B53">
        <w:rPr>
          <w:rFonts w:cs="Calibri"/>
        </w:rPr>
        <w:t>__</w:t>
      </w:r>
      <w:r w:rsidRPr="00DE6B53">
        <w:rPr>
          <w:rFonts w:cs="Calibri"/>
        </w:rPr>
        <w:t>___</w:t>
      </w:r>
    </w:p>
    <w:p w14:paraId="711A9C45" w14:textId="77777777" w:rsidR="00BA2991" w:rsidRPr="00DE6B53" w:rsidRDefault="00342CD8">
      <w:pPr>
        <w:numPr>
          <w:ilvl w:val="0"/>
          <w:numId w:val="153"/>
        </w:numPr>
        <w:spacing w:after="0"/>
        <w:rPr>
          <w:rFonts w:cs="Calibri"/>
        </w:rPr>
      </w:pPr>
      <w:r w:rsidRPr="00DE6B53">
        <w:rPr>
          <w:rFonts w:cs="Calibri"/>
        </w:rPr>
        <w:t>Is not your concern</w:t>
      </w:r>
    </w:p>
    <w:p w14:paraId="0DE60012" w14:textId="77777777" w:rsidR="00BA2991" w:rsidRPr="00DE6B53" w:rsidRDefault="00342CD8">
      <w:pPr>
        <w:numPr>
          <w:ilvl w:val="0"/>
          <w:numId w:val="153"/>
        </w:numPr>
        <w:spacing w:after="0"/>
        <w:rPr>
          <w:rFonts w:cs="Calibri"/>
          <w:color w:val="FF0000"/>
        </w:rPr>
      </w:pPr>
      <w:r w:rsidRPr="00DE6B53">
        <w:rPr>
          <w:rFonts w:cs="Calibri"/>
          <w:color w:val="FF0000"/>
        </w:rPr>
        <w:t>A moral obligation</w:t>
      </w:r>
    </w:p>
    <w:p w14:paraId="7AA12B46" w14:textId="77777777" w:rsidR="00BA2991" w:rsidRPr="00DE6B53" w:rsidRDefault="00342CD8">
      <w:pPr>
        <w:numPr>
          <w:ilvl w:val="0"/>
          <w:numId w:val="153"/>
        </w:numPr>
        <w:spacing w:after="0"/>
        <w:rPr>
          <w:rFonts w:cs="Calibri"/>
        </w:rPr>
      </w:pPr>
      <w:r w:rsidRPr="00DE6B53">
        <w:rPr>
          <w:rFonts w:cs="Calibri"/>
        </w:rPr>
        <w:t>Hard to do</w:t>
      </w:r>
    </w:p>
    <w:p w14:paraId="3D5A25E9" w14:textId="77777777" w:rsidR="00BA2991" w:rsidRPr="00DE6B53" w:rsidRDefault="00342CD8">
      <w:pPr>
        <w:numPr>
          <w:ilvl w:val="0"/>
          <w:numId w:val="153"/>
        </w:numPr>
        <w:spacing w:after="0"/>
        <w:rPr>
          <w:rFonts w:cs="Calibri"/>
        </w:rPr>
      </w:pPr>
      <w:r w:rsidRPr="00DE6B53">
        <w:rPr>
          <w:rFonts w:cs="Calibri"/>
        </w:rPr>
        <w:t>A lesson to learn</w:t>
      </w:r>
    </w:p>
    <w:p w14:paraId="5D74D2C8" w14:textId="466D25AC" w:rsidR="00BA2991" w:rsidRPr="00DE6B53" w:rsidRDefault="008B53CB" w:rsidP="00DE6B53">
      <w:pPr>
        <w:spacing w:before="240"/>
        <w:ind w:left="720"/>
        <w:rPr>
          <w:rFonts w:cs="Calibri"/>
          <w:color w:val="FF0000"/>
          <w:shd w:val="clear" w:color="auto" w:fill="FFFFFF"/>
        </w:rPr>
      </w:pPr>
      <w:r w:rsidRPr="00DE6B53">
        <w:rPr>
          <w:rFonts w:cs="Calibri"/>
          <w:color w:val="FF0000"/>
          <w:shd w:val="clear" w:color="auto" w:fill="FFFFFF"/>
        </w:rPr>
        <w:t>Respecting the right of others is a moral obligation.</w:t>
      </w:r>
    </w:p>
    <w:p w14:paraId="3AD4085C" w14:textId="77777777" w:rsidR="00BA2991" w:rsidRPr="00DE6B53" w:rsidRDefault="00BA2991" w:rsidP="00DE6B53">
      <w:pPr>
        <w:spacing w:after="0"/>
        <w:rPr>
          <w:rFonts w:cs="Calibri"/>
          <w:color w:val="FF0000"/>
        </w:rPr>
      </w:pPr>
      <w:r w:rsidRPr="00DE6B53">
        <w:rPr>
          <w:rFonts w:cs="Calibri"/>
          <w:color w:val="FF0000"/>
        </w:rPr>
        <w:br w:type="page"/>
      </w:r>
    </w:p>
    <w:p w14:paraId="797937E9" w14:textId="77777777" w:rsidR="003D495F" w:rsidRPr="00DE6B53" w:rsidRDefault="0099259F" w:rsidP="00DE6B53">
      <w:pPr>
        <w:numPr>
          <w:ilvl w:val="0"/>
          <w:numId w:val="6"/>
        </w:numPr>
        <w:spacing w:before="240"/>
        <w:ind w:left="714" w:hanging="357"/>
        <w:rPr>
          <w:rFonts w:cs="Calibri"/>
        </w:rPr>
      </w:pPr>
      <w:r w:rsidRPr="00DE6B53">
        <w:rPr>
          <w:rFonts w:cs="Calibri"/>
        </w:rPr>
        <w:lastRenderedPageBreak/>
        <w:t>This approach uses honesty, compassion, love, patience, and courage to guide behavior</w:t>
      </w:r>
    </w:p>
    <w:p w14:paraId="4A715629" w14:textId="238C0989" w:rsidR="003D495F" w:rsidRPr="00DE6B53" w:rsidRDefault="003D495F" w:rsidP="00DE6B53">
      <w:pPr>
        <w:numPr>
          <w:ilvl w:val="0"/>
          <w:numId w:val="111"/>
        </w:numPr>
        <w:spacing w:after="0"/>
        <w:rPr>
          <w:rFonts w:cs="Calibri"/>
        </w:rPr>
      </w:pPr>
      <w:r w:rsidRPr="00DE6B53">
        <w:rPr>
          <w:rFonts w:cs="Calibri"/>
        </w:rPr>
        <w:t>The Common Good Approach</w:t>
      </w:r>
    </w:p>
    <w:p w14:paraId="05265FE8" w14:textId="77777777" w:rsidR="003D495F" w:rsidRPr="00DE6B53" w:rsidRDefault="003D495F" w:rsidP="00DE6B53">
      <w:pPr>
        <w:numPr>
          <w:ilvl w:val="0"/>
          <w:numId w:val="111"/>
        </w:numPr>
        <w:spacing w:after="0"/>
        <w:rPr>
          <w:rFonts w:cs="Calibri"/>
        </w:rPr>
      </w:pPr>
      <w:r w:rsidRPr="00DE6B53">
        <w:rPr>
          <w:rFonts w:cs="Calibri"/>
        </w:rPr>
        <w:t>The Fairness Approach</w:t>
      </w:r>
    </w:p>
    <w:p w14:paraId="08791450" w14:textId="15E58E99" w:rsidR="003D495F" w:rsidRPr="00DE6B53" w:rsidRDefault="003D495F" w:rsidP="00DE6B53">
      <w:pPr>
        <w:numPr>
          <w:ilvl w:val="0"/>
          <w:numId w:val="111"/>
        </w:numPr>
        <w:spacing w:after="0"/>
        <w:rPr>
          <w:rFonts w:cs="Calibri"/>
        </w:rPr>
      </w:pPr>
      <w:r w:rsidRPr="00DE6B53">
        <w:rPr>
          <w:rFonts w:cs="Calibri"/>
        </w:rPr>
        <w:t>The Utilitarian Approach</w:t>
      </w:r>
    </w:p>
    <w:p w14:paraId="13084A9D" w14:textId="280D00D4" w:rsidR="0099259F" w:rsidRPr="00DE6B53" w:rsidRDefault="00342CD8" w:rsidP="00DE6B53">
      <w:pPr>
        <w:numPr>
          <w:ilvl w:val="0"/>
          <w:numId w:val="111"/>
        </w:numPr>
        <w:spacing w:after="0"/>
        <w:rPr>
          <w:rFonts w:cs="Calibri"/>
          <w:color w:val="FF0000"/>
        </w:rPr>
      </w:pPr>
      <w:r w:rsidRPr="00DE6B53">
        <w:rPr>
          <w:rFonts w:cs="Calibri"/>
          <w:color w:val="FF0000"/>
        </w:rPr>
        <w:t>The Virtues Approach</w:t>
      </w:r>
    </w:p>
    <w:p w14:paraId="3E109D06" w14:textId="77777777" w:rsidR="003D495F" w:rsidRPr="00DE6B53" w:rsidRDefault="003D495F" w:rsidP="00DE6B53">
      <w:pPr>
        <w:spacing w:before="240"/>
        <w:ind w:left="720"/>
        <w:rPr>
          <w:rFonts w:cs="Calibri"/>
          <w:color w:val="FF0000"/>
          <w:shd w:val="clear" w:color="auto" w:fill="FFFFFF"/>
        </w:rPr>
      </w:pPr>
      <w:r w:rsidRPr="00DE6B53">
        <w:rPr>
          <w:rFonts w:cs="Calibri"/>
          <w:color w:val="FF0000"/>
          <w:shd w:val="clear" w:color="auto" w:fill="FFFFFF"/>
        </w:rPr>
        <w:t>The Virtues Approach uses virtues such as honesty, compassion, love, patience, and courage to guide behavior.</w:t>
      </w:r>
    </w:p>
    <w:p w14:paraId="245D0C14" w14:textId="77777777" w:rsidR="00BA2991" w:rsidRPr="00DE6B53" w:rsidRDefault="00BC7E2B" w:rsidP="00DE6B53">
      <w:pPr>
        <w:numPr>
          <w:ilvl w:val="0"/>
          <w:numId w:val="6"/>
        </w:numPr>
        <w:spacing w:before="240"/>
        <w:ind w:left="714" w:hanging="357"/>
        <w:rPr>
          <w:rFonts w:cs="Calibri"/>
        </w:rPr>
      </w:pPr>
      <w:r w:rsidRPr="00DE6B53">
        <w:rPr>
          <w:rFonts w:cs="Calibri"/>
        </w:rPr>
        <w:t>A</w:t>
      </w:r>
      <w:r w:rsidR="0099259F" w:rsidRPr="00DE6B53">
        <w:rPr>
          <w:rFonts w:cs="Calibri"/>
        </w:rPr>
        <w:t xml:space="preserve">n ethically run organization will make the right decision </w:t>
      </w:r>
      <w:r w:rsidRPr="00DE6B53">
        <w:rPr>
          <w:rFonts w:cs="Calibri"/>
        </w:rPr>
        <w:t>_______</w:t>
      </w:r>
      <w:r w:rsidR="003D495F" w:rsidRPr="00DE6B53">
        <w:rPr>
          <w:rFonts w:cs="Calibri"/>
        </w:rPr>
        <w:t>.</w:t>
      </w:r>
    </w:p>
    <w:p w14:paraId="73D3D78B" w14:textId="77777777" w:rsidR="00BA2991" w:rsidRPr="00DE6B53" w:rsidRDefault="00BC7E2B">
      <w:pPr>
        <w:numPr>
          <w:ilvl w:val="0"/>
          <w:numId w:val="154"/>
        </w:numPr>
        <w:spacing w:after="0"/>
        <w:rPr>
          <w:rFonts w:cs="Calibri"/>
          <w:color w:val="FF0000"/>
        </w:rPr>
      </w:pPr>
      <w:r w:rsidRPr="00DE6B53">
        <w:rPr>
          <w:rFonts w:cs="Calibri"/>
          <w:color w:val="FF0000"/>
        </w:rPr>
        <w:t>Regardless of legal obligation</w:t>
      </w:r>
    </w:p>
    <w:p w14:paraId="5C118C72" w14:textId="77777777" w:rsidR="00BA2991" w:rsidRPr="00DE6B53" w:rsidRDefault="00BC7E2B">
      <w:pPr>
        <w:numPr>
          <w:ilvl w:val="0"/>
          <w:numId w:val="154"/>
        </w:numPr>
        <w:spacing w:after="0"/>
        <w:rPr>
          <w:rFonts w:cs="Calibri"/>
        </w:rPr>
      </w:pPr>
      <w:r w:rsidRPr="00DE6B53">
        <w:rPr>
          <w:rFonts w:cs="Calibri"/>
        </w:rPr>
        <w:t>Every time</w:t>
      </w:r>
    </w:p>
    <w:p w14:paraId="7FC39BD7" w14:textId="77777777" w:rsidR="00BA2991" w:rsidRPr="00DE6B53" w:rsidRDefault="00BC7E2B">
      <w:pPr>
        <w:numPr>
          <w:ilvl w:val="0"/>
          <w:numId w:val="154"/>
        </w:numPr>
        <w:spacing w:after="0"/>
        <w:rPr>
          <w:rFonts w:cs="Calibri"/>
        </w:rPr>
      </w:pPr>
      <w:r w:rsidRPr="00DE6B53">
        <w:rPr>
          <w:rFonts w:cs="Calibri"/>
        </w:rPr>
        <w:t>If they feel it’s the right thing to do</w:t>
      </w:r>
    </w:p>
    <w:p w14:paraId="6EFB6773" w14:textId="28504011" w:rsidR="003D495F" w:rsidRPr="00DE6B53" w:rsidRDefault="00BC7E2B">
      <w:pPr>
        <w:numPr>
          <w:ilvl w:val="0"/>
          <w:numId w:val="154"/>
        </w:numPr>
        <w:spacing w:after="0"/>
        <w:rPr>
          <w:rFonts w:cs="Calibri"/>
        </w:rPr>
      </w:pPr>
      <w:r w:rsidRPr="00DE6B53">
        <w:rPr>
          <w:rFonts w:cs="Calibri"/>
        </w:rPr>
        <w:t>None of the above</w:t>
      </w:r>
    </w:p>
    <w:p w14:paraId="3DBCA64E" w14:textId="250DC100" w:rsidR="003D495F" w:rsidRPr="00DE6B53" w:rsidRDefault="003D495F" w:rsidP="00DE6B53">
      <w:pPr>
        <w:spacing w:before="240"/>
        <w:ind w:left="720"/>
        <w:rPr>
          <w:rFonts w:cs="Calibri"/>
          <w:color w:val="FF0000"/>
          <w:shd w:val="clear" w:color="auto" w:fill="FFFFFF"/>
        </w:rPr>
      </w:pPr>
      <w:r w:rsidRPr="00DE6B53">
        <w:rPr>
          <w:rFonts w:cs="Calibri"/>
          <w:color w:val="FF0000"/>
          <w:shd w:val="clear" w:color="auto" w:fill="FFFFFF"/>
        </w:rPr>
        <w:t>An ethically run organization will make the right decision regardless of legal obligation. </w:t>
      </w:r>
    </w:p>
    <w:p w14:paraId="009D0571" w14:textId="77777777" w:rsidR="008058C1" w:rsidRPr="00DE6B53" w:rsidRDefault="008058C1" w:rsidP="00DE6B53">
      <w:pPr>
        <w:spacing w:after="0"/>
        <w:rPr>
          <w:rFonts w:cs="Calibri"/>
          <w:lang w:eastAsia="zh-TW"/>
        </w:rPr>
      </w:pPr>
      <w:r w:rsidRPr="00DE6B53">
        <w:rPr>
          <w:rFonts w:cs="Calibri"/>
          <w:lang w:eastAsia="zh-TW"/>
        </w:rPr>
        <w:br w:type="page"/>
      </w:r>
    </w:p>
    <w:p w14:paraId="22E661EC" w14:textId="70613C7D" w:rsidR="00DE0C4A" w:rsidRPr="006A57D3" w:rsidRDefault="007F5B94" w:rsidP="00DE0C4A">
      <w:pPr>
        <w:pStyle w:val="Heading1"/>
      </w:pPr>
      <w:bookmarkStart w:id="72" w:name="_Toc116473928"/>
      <w:r w:rsidRPr="006A57D3">
        <w:rPr>
          <w:noProof/>
          <w:lang w:val="en-CA" w:eastAsia="en-CA" w:bidi="ar-SA"/>
        </w:rPr>
        <w:lastRenderedPageBreak/>
        <w:drawing>
          <wp:anchor distT="0" distB="0" distL="114300" distR="114300" simplePos="0" relativeHeight="251676672" behindDoc="1" locked="0" layoutInCell="1" allowOverlap="1" wp14:anchorId="021ECD2B" wp14:editId="52A8C87E">
            <wp:simplePos x="0" y="0"/>
            <wp:positionH relativeFrom="margin">
              <wp:posOffset>-11430</wp:posOffset>
            </wp:positionH>
            <wp:positionV relativeFrom="margin">
              <wp:posOffset>1398905</wp:posOffset>
            </wp:positionV>
            <wp:extent cx="1786890" cy="1502410"/>
            <wp:effectExtent l="0" t="0" r="3810" b="2540"/>
            <wp:wrapTight wrapText="bothSides">
              <wp:wrapPolygon edited="0">
                <wp:start x="7829" y="0"/>
                <wp:lineTo x="0" y="1369"/>
                <wp:lineTo x="0" y="21363"/>
                <wp:lineTo x="17731" y="21363"/>
                <wp:lineTo x="17962" y="17528"/>
                <wp:lineTo x="21416" y="13146"/>
                <wp:lineTo x="21416" y="8764"/>
                <wp:lineTo x="17731" y="4382"/>
                <wp:lineTo x="18192" y="1917"/>
                <wp:lineTo x="17041" y="1369"/>
                <wp:lineTo x="8981" y="0"/>
                <wp:lineTo x="7829" y="0"/>
              </wp:wrapPolygon>
            </wp:wrapTight>
            <wp:docPr id="99" name="Picture 33" descr="C:\Users\Darren\AppData\Local\Microsoft\Windows\Temporary Internet Files\Content.IE5\31B2RP17\MC90034011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Darren\AppData\Local\Microsoft\Windows\Temporary Internet Files\Content.IE5\31B2RP17\MC900340112[1].wmf"/>
                    <pic:cNvPicPr>
                      <a:picLocks noChangeAspect="1" noChangeArrowheads="1"/>
                    </pic:cNvPicPr>
                  </pic:nvPicPr>
                  <pic:blipFill>
                    <a:blip r:embed="rId48" cstate="print"/>
                    <a:srcRect/>
                    <a:stretch>
                      <a:fillRect/>
                    </a:stretch>
                  </pic:blipFill>
                  <pic:spPr bwMode="auto">
                    <a:xfrm>
                      <a:off x="0" y="0"/>
                      <a:ext cx="1786890" cy="1502410"/>
                    </a:xfrm>
                    <a:prstGeom prst="rect">
                      <a:avLst/>
                    </a:prstGeom>
                    <a:noFill/>
                    <a:ln w="9525">
                      <a:noFill/>
                      <a:miter lim="800000"/>
                      <a:headEnd/>
                      <a:tailEnd/>
                    </a:ln>
                  </pic:spPr>
                </pic:pic>
              </a:graphicData>
            </a:graphic>
          </wp:anchor>
        </w:drawing>
      </w:r>
      <w:r w:rsidR="00D32AB8" w:rsidRPr="006A57D3">
        <w:rPr>
          <w:noProof/>
          <w:lang w:val="en-CA" w:eastAsia="en-CA" w:bidi="ar-SA"/>
        </w:rPr>
        <mc:AlternateContent>
          <mc:Choice Requires="wps">
            <w:drawing>
              <wp:anchor distT="91440" distB="91440" distL="114300" distR="114300" simplePos="0" relativeHeight="251629568" behindDoc="0" locked="0" layoutInCell="0" allowOverlap="1" wp14:anchorId="72DF7B8E" wp14:editId="0968E9CE">
                <wp:simplePos x="0" y="0"/>
                <wp:positionH relativeFrom="page">
                  <wp:posOffset>-102870</wp:posOffset>
                </wp:positionH>
                <wp:positionV relativeFrom="page">
                  <wp:posOffset>6985</wp:posOffset>
                </wp:positionV>
                <wp:extent cx="7987030" cy="1609725"/>
                <wp:effectExtent l="0" t="0" r="0" b="9525"/>
                <wp:wrapSquare wrapText="bothSides"/>
                <wp:docPr id="18" name="Rectangl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87030" cy="1609725"/>
                        </a:xfrm>
                        <a:prstGeom prst="rect">
                          <a:avLst/>
                        </a:prstGeom>
                        <a:gradFill>
                          <a:gsLst>
                            <a:gs pos="0">
                              <a:srgbClr val="FFFFFF"/>
                            </a:gs>
                            <a:gs pos="100000">
                              <a:schemeClr val="bg1">
                                <a:lumMod val="50000"/>
                              </a:schemeClr>
                            </a:gs>
                          </a:gsLst>
                          <a:lin ang="5400000" scaled="1"/>
                        </a:gradFill>
                        <a:ln>
                          <a:noFill/>
                        </a:ln>
                        <a:effectLst/>
                      </wps:spPr>
                      <wps:txbx>
                        <w:txbxContent>
                          <w:p w14:paraId="6C8D0A51" w14:textId="77777777" w:rsidR="00DD26C5" w:rsidRDefault="00DD26C5" w:rsidP="005647C6">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Integrity is telling myself the truth. And honesty is telling the truth to other people.</w:t>
                            </w:r>
                          </w:p>
                          <w:p w14:paraId="79D1C1A7" w14:textId="77777777" w:rsidR="00DD26C5" w:rsidRPr="004E220C" w:rsidRDefault="00DD26C5" w:rsidP="00DE0C4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4E220C">
                              <w:rPr>
                                <w:rFonts w:ascii="Cambria" w:hAnsi="Cambria"/>
                                <w:b/>
                                <w:i/>
                                <w:iCs/>
                                <w:sz w:val="28"/>
                                <w:szCs w:val="28"/>
                              </w:rPr>
                              <w:t>Spencer Johnson</w:t>
                            </w:r>
                          </w:p>
                          <w:p w14:paraId="7EFF2A29" w14:textId="77777777" w:rsidR="00DD26C5" w:rsidRPr="00DE0C4A" w:rsidRDefault="00DD26C5" w:rsidP="00DE0C4A">
                            <w:pPr>
                              <w:rPr>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DF7B8E" id="Rectangle 87" o:spid="_x0000_s1034" style="position:absolute;margin-left:-8.1pt;margin-top:.55pt;width:628.9pt;height:126.75pt;z-index:251629568;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" o:allowincell="f" stroked="f">
                <v:fill color2="#7f7f7f [1612]" focus="100%" type="gradient"/>
                <v:textbox inset="4in,54pt,1in,0">
                  <w:txbxContent>
                    <w:p w14:paraId="6C8D0A51" w14:textId="77777777" w:rsidR="00DD26C5" w:rsidRDefault="00DD26C5" w:rsidP="005647C6">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Integrity is telling myself the truth. And honesty is telling the truth to other people.</w:t>
                      </w:r>
                    </w:p>
                    <w:p w14:paraId="79D1C1A7" w14:textId="77777777" w:rsidR="00DD26C5" w:rsidRPr="004E220C" w:rsidRDefault="00DD26C5" w:rsidP="00DE0C4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4E220C">
                        <w:rPr>
                          <w:rFonts w:ascii="Cambria" w:hAnsi="Cambria"/>
                          <w:b/>
                          <w:i/>
                          <w:iCs/>
                          <w:sz w:val="28"/>
                          <w:szCs w:val="28"/>
                        </w:rPr>
                        <w:t>Spencer Johnson</w:t>
                      </w:r>
                    </w:p>
                    <w:p w14:paraId="7EFF2A29" w14:textId="77777777" w:rsidR="00DD26C5" w:rsidRPr="00DE0C4A" w:rsidRDefault="00DD26C5" w:rsidP="00DE0C4A">
                      <w:pPr>
                        <w:rPr>
                          <w:szCs w:val="28"/>
                        </w:rPr>
                      </w:pPr>
                    </w:p>
                  </w:txbxContent>
                </v:textbox>
                <w10:wrap type="square" anchorx="page" anchory="page"/>
              </v:rect>
            </w:pict>
          </mc:Fallback>
        </mc:AlternateContent>
      </w:r>
      <w:r w:rsidR="00FE2E30" w:rsidRPr="006A57D3">
        <w:rPr>
          <w:lang w:eastAsia="zh-TW"/>
        </w:rPr>
        <w:t xml:space="preserve">Module Seven: </w:t>
      </w:r>
      <w:r w:rsidR="00DE0C4A" w:rsidRPr="006A57D3">
        <w:t>Whistle Blowing</w:t>
      </w:r>
      <w:bookmarkEnd w:id="72"/>
    </w:p>
    <w:p w14:paraId="7B47521B" w14:textId="6A2E9DDE" w:rsidR="00DE0C4A" w:rsidRPr="006A57D3" w:rsidRDefault="00DE0C4A" w:rsidP="00904AA0">
      <w:bookmarkStart w:id="73" w:name="_Toc283632823"/>
      <w:bookmarkStart w:id="74" w:name="_Toc283633496"/>
      <w:r w:rsidRPr="006A57D3">
        <w:t xml:space="preserve">Whistle blowing </w:t>
      </w:r>
      <w:r w:rsidR="007F5B94">
        <w:t>can be seen as</w:t>
      </w:r>
      <w:r w:rsidRPr="006A57D3">
        <w:t xml:space="preserve"> either a public service or </w:t>
      </w:r>
      <w:r w:rsidR="00014F00">
        <w:t xml:space="preserve">as </w:t>
      </w:r>
      <w:r w:rsidRPr="006A57D3">
        <w:t xml:space="preserve">a petty act of </w:t>
      </w:r>
      <w:r w:rsidR="007F5B94" w:rsidRPr="006A57D3">
        <w:t>talete</w:t>
      </w:r>
      <w:r w:rsidR="007F5B94">
        <w:t>lling</w:t>
      </w:r>
      <w:r w:rsidRPr="006A57D3">
        <w:t xml:space="preserve">. </w:t>
      </w:r>
      <w:r w:rsidR="00014F00">
        <w:t>This may not be an easy decision to make,</w:t>
      </w:r>
      <w:r w:rsidR="00014F00" w:rsidRPr="00014F00">
        <w:t xml:space="preserve"> </w:t>
      </w:r>
      <w:r w:rsidR="00014F00">
        <w:t>but w</w:t>
      </w:r>
      <w:r w:rsidR="00014F00" w:rsidRPr="006A57D3">
        <w:t>histleblow</w:t>
      </w:r>
      <w:r w:rsidR="00014F00">
        <w:t>ing concerning a misconduct is considered a public service. Although,</w:t>
      </w:r>
      <w:r w:rsidRPr="006A57D3">
        <w:t xml:space="preserve"> legally protected, whistleblowers take on serious personal risks by informing </w:t>
      </w:r>
      <w:r w:rsidR="00014F00">
        <w:t xml:space="preserve">the proper authority about </w:t>
      </w:r>
      <w:r w:rsidRPr="006A57D3">
        <w:t>their employer</w:t>
      </w:r>
      <w:r w:rsidR="00014F00">
        <w:t xml:space="preserve">’s unethical actions. </w:t>
      </w:r>
      <w:r w:rsidRPr="006A57D3">
        <w:t xml:space="preserve">There are circumstances, however, </w:t>
      </w:r>
      <w:r w:rsidR="00014F00">
        <w:t xml:space="preserve">when an incident </w:t>
      </w:r>
      <w:r w:rsidRPr="006A57D3">
        <w:t>need</w:t>
      </w:r>
      <w:r w:rsidR="00014F00">
        <w:t>s</w:t>
      </w:r>
      <w:r w:rsidRPr="006A57D3">
        <w:t xml:space="preserve"> to be reported in order to protect the public.</w:t>
      </w:r>
      <w:bookmarkEnd w:id="73"/>
      <w:bookmarkEnd w:id="74"/>
      <w:r w:rsidRPr="006A57D3">
        <w:t xml:space="preserve"> </w:t>
      </w:r>
    </w:p>
    <w:p w14:paraId="7A25C410" w14:textId="77777777" w:rsidR="00A469E1" w:rsidRPr="006A57D3" w:rsidRDefault="00A469E1" w:rsidP="00904AA0">
      <w:pPr>
        <w:rPr>
          <w:b/>
        </w:rPr>
      </w:pPr>
    </w:p>
    <w:p w14:paraId="15DF91C7" w14:textId="77777777" w:rsidR="009E169A" w:rsidRPr="006A57D3" w:rsidRDefault="009E169A" w:rsidP="00904AA0">
      <w:pPr>
        <w:rPr>
          <w:b/>
        </w:rPr>
      </w:pPr>
    </w:p>
    <w:p w14:paraId="3CE82B6D" w14:textId="5D5A86F0" w:rsidR="00DE0C4A" w:rsidRPr="006A57D3" w:rsidRDefault="00DE0C4A" w:rsidP="00A469E1">
      <w:pPr>
        <w:pStyle w:val="Heading2"/>
      </w:pPr>
      <w:bookmarkStart w:id="75" w:name="_Toc116473929"/>
      <w:r w:rsidRPr="006A57D3">
        <w:t>Criteria and Risk</w:t>
      </w:r>
      <w:bookmarkEnd w:id="75"/>
    </w:p>
    <w:p w14:paraId="31D6CDEA" w14:textId="4A7AA09D" w:rsidR="00DE0C4A" w:rsidRPr="006A57D3" w:rsidRDefault="00014F00" w:rsidP="00DE0C4A">
      <w:r w:rsidRPr="006A57D3">
        <w:rPr>
          <w:noProof/>
          <w:lang w:val="en-CA" w:eastAsia="en-CA" w:bidi="ar-SA"/>
        </w:rPr>
        <w:drawing>
          <wp:anchor distT="0" distB="0" distL="114300" distR="114300" simplePos="0" relativeHeight="251695104" behindDoc="1" locked="0" layoutInCell="1" allowOverlap="1" wp14:anchorId="258C10EA" wp14:editId="16EEE057">
            <wp:simplePos x="0" y="0"/>
            <wp:positionH relativeFrom="margin">
              <wp:posOffset>76200</wp:posOffset>
            </wp:positionH>
            <wp:positionV relativeFrom="paragraph">
              <wp:posOffset>45720</wp:posOffset>
            </wp:positionV>
            <wp:extent cx="1036955" cy="1097280"/>
            <wp:effectExtent l="0" t="0" r="0" b="7620"/>
            <wp:wrapTight wrapText="bothSides">
              <wp:wrapPolygon edited="0">
                <wp:start x="1984" y="0"/>
                <wp:lineTo x="0" y="375"/>
                <wp:lineTo x="0" y="8625"/>
                <wp:lineTo x="3571" y="12000"/>
                <wp:lineTo x="2778" y="19125"/>
                <wp:lineTo x="5952" y="21375"/>
                <wp:lineTo x="7539" y="21375"/>
                <wp:lineTo x="10714" y="21375"/>
                <wp:lineTo x="19444" y="21375"/>
                <wp:lineTo x="20634" y="21000"/>
                <wp:lineTo x="21031" y="6750"/>
                <wp:lineTo x="21031" y="750"/>
                <wp:lineTo x="17460" y="0"/>
                <wp:lineTo x="1984" y="0"/>
              </wp:wrapPolygon>
            </wp:wrapTight>
            <wp:docPr id="100" name="Picture 34" descr="C:\Users\Darren\AppData\Local\Microsoft\Windows\Temporary Internet Files\Content.IE5\31B2RP17\MC900367666[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Darren\AppData\Local\Microsoft\Windows\Temporary Internet Files\Content.IE5\31B2RP17\MC900367666[1].wmf"/>
                    <pic:cNvPicPr>
                      <a:picLocks noChangeAspect="1" noChangeArrowheads="1"/>
                    </pic:cNvPicPr>
                  </pic:nvPicPr>
                  <pic:blipFill>
                    <a:blip r:embed="rId49" cstate="print"/>
                    <a:srcRect/>
                    <a:stretch>
                      <a:fillRect/>
                    </a:stretch>
                  </pic:blipFill>
                  <pic:spPr bwMode="auto">
                    <a:xfrm>
                      <a:off x="0" y="0"/>
                      <a:ext cx="1036955" cy="1097280"/>
                    </a:xfrm>
                    <a:prstGeom prst="rect">
                      <a:avLst/>
                    </a:prstGeom>
                    <a:noFill/>
                    <a:ln w="9525">
                      <a:noFill/>
                      <a:miter lim="800000"/>
                      <a:headEnd/>
                      <a:tailEnd/>
                    </a:ln>
                  </pic:spPr>
                </pic:pic>
              </a:graphicData>
            </a:graphic>
          </wp:anchor>
        </w:drawing>
      </w:r>
      <w:r w:rsidR="00DE0C4A" w:rsidRPr="006A57D3">
        <w:t xml:space="preserve">The term “whistleblower” is British, and it comes from the whistles that the police used to carry to alert the public and other police to a crime. Whistleblowers point out serious infractions </w:t>
      </w:r>
      <w:r>
        <w:t>against</w:t>
      </w:r>
      <w:r w:rsidR="00DE0C4A" w:rsidRPr="006A57D3">
        <w:t xml:space="preserve"> the law; risk </w:t>
      </w:r>
      <w:r>
        <w:t xml:space="preserve">to </w:t>
      </w:r>
      <w:r w:rsidR="00DE0C4A" w:rsidRPr="006A57D3">
        <w:t xml:space="preserve">public or employee health; fraud; or signs of corruption. </w:t>
      </w:r>
      <w:r>
        <w:t>Reporting</w:t>
      </w:r>
      <w:r w:rsidR="00DE0C4A" w:rsidRPr="006A57D3">
        <w:t xml:space="preserve"> a co-worker </w:t>
      </w:r>
      <w:r>
        <w:t>for being</w:t>
      </w:r>
      <w:r w:rsidR="00DE0C4A" w:rsidRPr="006A57D3">
        <w:t xml:space="preserve"> late is not whistle blowing. </w:t>
      </w:r>
    </w:p>
    <w:p w14:paraId="18A65144" w14:textId="40BD413D" w:rsidR="00DE0C4A" w:rsidRPr="006A57D3" w:rsidRDefault="00DE0C4A" w:rsidP="00DE0C4A">
      <w:bookmarkStart w:id="76" w:name="_Hlk66704770"/>
      <w:r w:rsidRPr="006A57D3">
        <w:t>Legal protection has been provided to whistleblowers since the 1960s</w:t>
      </w:r>
      <w:bookmarkEnd w:id="76"/>
      <w:r w:rsidRPr="006A57D3">
        <w:t xml:space="preserve">, and the laws have changed to keep up with the times. While there is legal protection for whistleblowers, they </w:t>
      </w:r>
      <w:r w:rsidR="00014F00">
        <w:t>may</w:t>
      </w:r>
      <w:r w:rsidRPr="006A57D3">
        <w:t xml:space="preserve"> face retaliation. They may be fired for unrelated reasons, harassed, or intimidated. They may find it difficult to find another job because of their reputations as </w:t>
      </w:r>
      <w:r w:rsidR="00014F00">
        <w:t xml:space="preserve">a </w:t>
      </w:r>
      <w:r w:rsidRPr="006A57D3">
        <w:t xml:space="preserve">whistleblower. </w:t>
      </w:r>
    </w:p>
    <w:p w14:paraId="3F886D94" w14:textId="77777777" w:rsidR="00A469E1" w:rsidRPr="006A57D3" w:rsidRDefault="00A469E1" w:rsidP="00DE0C4A"/>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DE0C4A" w:rsidRPr="006A57D3" w14:paraId="06277E5A" w14:textId="77777777" w:rsidTr="00DE0C4A">
        <w:tc>
          <w:tcPr>
            <w:tcW w:w="2448" w:type="dxa"/>
            <w:vAlign w:val="center"/>
          </w:tcPr>
          <w:p w14:paraId="6FE0925E" w14:textId="77777777" w:rsidR="00DE0C4A" w:rsidRPr="006A57D3" w:rsidRDefault="00DE0C4A" w:rsidP="00DE0C4A">
            <w:pPr>
              <w:rPr>
                <w:b/>
                <w:bCs/>
                <w:color w:val="000000" w:themeColor="text1"/>
              </w:rPr>
            </w:pPr>
            <w:r w:rsidRPr="006A57D3">
              <w:rPr>
                <w:b/>
                <w:bCs/>
                <w:color w:val="000000" w:themeColor="text1"/>
              </w:rPr>
              <w:t xml:space="preserve">Estimated Time </w:t>
            </w:r>
          </w:p>
        </w:tc>
        <w:tc>
          <w:tcPr>
            <w:tcW w:w="7128" w:type="dxa"/>
            <w:vAlign w:val="center"/>
          </w:tcPr>
          <w:p w14:paraId="155C048E" w14:textId="77777777" w:rsidR="00DE0C4A" w:rsidRPr="006A57D3" w:rsidRDefault="007A5F97" w:rsidP="00DE0C4A">
            <w:pPr>
              <w:rPr>
                <w:bCs/>
                <w:color w:val="000000" w:themeColor="text1"/>
              </w:rPr>
            </w:pPr>
            <w:r w:rsidRPr="006A57D3">
              <w:rPr>
                <w:bCs/>
                <w:color w:val="000000" w:themeColor="text1"/>
              </w:rPr>
              <w:t>10</w:t>
            </w:r>
            <w:r w:rsidR="00DE0C4A" w:rsidRPr="006A57D3">
              <w:rPr>
                <w:bCs/>
                <w:color w:val="000000" w:themeColor="text1"/>
              </w:rPr>
              <w:t xml:space="preserve"> minutes</w:t>
            </w:r>
          </w:p>
        </w:tc>
      </w:tr>
      <w:tr w:rsidR="00DE0C4A" w:rsidRPr="006A57D3" w14:paraId="2EB6D047" w14:textId="77777777" w:rsidTr="004E220C">
        <w:tc>
          <w:tcPr>
            <w:tcW w:w="2448" w:type="dxa"/>
            <w:shd w:val="clear" w:color="auto" w:fill="D9D9D9" w:themeFill="background1" w:themeFillShade="D9"/>
            <w:vAlign w:val="center"/>
          </w:tcPr>
          <w:p w14:paraId="3426F01A" w14:textId="77777777" w:rsidR="00DE0C4A" w:rsidRPr="006A57D3" w:rsidRDefault="00DE0C4A" w:rsidP="00DE0C4A">
            <w:pPr>
              <w:rPr>
                <w:b/>
                <w:bCs/>
                <w:color w:val="000000" w:themeColor="text1"/>
              </w:rPr>
            </w:pPr>
            <w:r w:rsidRPr="006A57D3">
              <w:rPr>
                <w:b/>
                <w:bCs/>
                <w:color w:val="000000" w:themeColor="text1"/>
              </w:rPr>
              <w:t>Topic Objective</w:t>
            </w:r>
          </w:p>
        </w:tc>
        <w:tc>
          <w:tcPr>
            <w:tcW w:w="7128" w:type="dxa"/>
            <w:shd w:val="clear" w:color="auto" w:fill="D9D9D9" w:themeFill="background1" w:themeFillShade="D9"/>
            <w:vAlign w:val="center"/>
          </w:tcPr>
          <w:p w14:paraId="54D5F221" w14:textId="77777777" w:rsidR="00DE0C4A" w:rsidRPr="006A57D3" w:rsidRDefault="00DE0C4A" w:rsidP="00DE0C4A">
            <w:pPr>
              <w:rPr>
                <w:color w:val="000000" w:themeColor="text1"/>
              </w:rPr>
            </w:pPr>
            <w:r w:rsidRPr="006A57D3">
              <w:rPr>
                <w:color w:val="000000" w:themeColor="text1"/>
              </w:rPr>
              <w:t xml:space="preserve">Understand the criteria and risk of being a whistleblower. </w:t>
            </w:r>
          </w:p>
        </w:tc>
      </w:tr>
      <w:tr w:rsidR="00DE0C4A" w:rsidRPr="006A57D3" w14:paraId="6EF00607" w14:textId="77777777" w:rsidTr="00DE0C4A">
        <w:tc>
          <w:tcPr>
            <w:tcW w:w="2448" w:type="dxa"/>
            <w:vAlign w:val="center"/>
          </w:tcPr>
          <w:p w14:paraId="36610A09" w14:textId="77777777" w:rsidR="00DE0C4A" w:rsidRPr="006A57D3" w:rsidRDefault="00DE0C4A" w:rsidP="00DE0C4A">
            <w:pPr>
              <w:rPr>
                <w:b/>
                <w:bCs/>
                <w:color w:val="000000" w:themeColor="text1"/>
              </w:rPr>
            </w:pPr>
            <w:r w:rsidRPr="006A57D3">
              <w:rPr>
                <w:b/>
                <w:bCs/>
                <w:color w:val="000000" w:themeColor="text1"/>
              </w:rPr>
              <w:t>Topic Summary</w:t>
            </w:r>
          </w:p>
        </w:tc>
        <w:tc>
          <w:tcPr>
            <w:tcW w:w="7128" w:type="dxa"/>
            <w:vAlign w:val="center"/>
          </w:tcPr>
          <w:p w14:paraId="43CAD7BB" w14:textId="77777777" w:rsidR="00DE0C4A" w:rsidRPr="006A57D3" w:rsidRDefault="00DE0C4A" w:rsidP="00DE0C4A">
            <w:pPr>
              <w:rPr>
                <w:color w:val="000000" w:themeColor="text1"/>
              </w:rPr>
            </w:pPr>
            <w:r w:rsidRPr="006A57D3">
              <w:rPr>
                <w:color w:val="000000" w:themeColor="text1"/>
              </w:rPr>
              <w:t xml:space="preserve">Criteria and Risk </w:t>
            </w:r>
          </w:p>
          <w:p w14:paraId="57C30051" w14:textId="77777777" w:rsidR="00DE0C4A" w:rsidRPr="006A57D3" w:rsidRDefault="00DE0C4A" w:rsidP="00DE0C4A">
            <w:pPr>
              <w:rPr>
                <w:color w:val="000000" w:themeColor="text1"/>
              </w:rPr>
            </w:pPr>
            <w:r w:rsidRPr="006A57D3">
              <w:rPr>
                <w:color w:val="000000" w:themeColor="text1"/>
              </w:rPr>
              <w:t>Use the exercise to identify whistle blowing.</w:t>
            </w:r>
          </w:p>
        </w:tc>
      </w:tr>
      <w:tr w:rsidR="00DE0C4A" w:rsidRPr="006A57D3" w14:paraId="6FA9D585" w14:textId="77777777" w:rsidTr="004E220C">
        <w:tc>
          <w:tcPr>
            <w:tcW w:w="2448" w:type="dxa"/>
            <w:shd w:val="clear" w:color="auto" w:fill="D9D9D9" w:themeFill="background1" w:themeFillShade="D9"/>
            <w:vAlign w:val="center"/>
          </w:tcPr>
          <w:p w14:paraId="09243C3F" w14:textId="77777777" w:rsidR="00DE0C4A" w:rsidRPr="006A57D3" w:rsidRDefault="00DE0C4A" w:rsidP="00DE0C4A">
            <w:pPr>
              <w:rPr>
                <w:b/>
                <w:bCs/>
                <w:color w:val="000000" w:themeColor="text1"/>
              </w:rPr>
            </w:pPr>
            <w:r w:rsidRPr="006A57D3">
              <w:rPr>
                <w:b/>
                <w:bCs/>
                <w:color w:val="000000" w:themeColor="text1"/>
              </w:rPr>
              <w:t>Materials Required</w:t>
            </w:r>
          </w:p>
        </w:tc>
        <w:tc>
          <w:tcPr>
            <w:tcW w:w="7128" w:type="dxa"/>
            <w:shd w:val="clear" w:color="auto" w:fill="D9D9D9" w:themeFill="background1" w:themeFillShade="D9"/>
            <w:vAlign w:val="center"/>
          </w:tcPr>
          <w:p w14:paraId="4E28008C" w14:textId="36950043" w:rsidR="00DE0C4A" w:rsidRPr="006A57D3" w:rsidRDefault="00000000" w:rsidP="00DE0C4A">
            <w:pPr>
              <w:rPr>
                <w:color w:val="000000" w:themeColor="text1"/>
              </w:rPr>
            </w:pPr>
            <w:hyperlink w:anchor="_Worksheet_14" w:history="1">
              <w:r w:rsidR="00014F00" w:rsidRPr="00A06CA9">
                <w:rPr>
                  <w:rStyle w:val="Hyperlink"/>
                </w:rPr>
                <w:t xml:space="preserve">Worksheet </w:t>
              </w:r>
              <w:r w:rsidR="003720C5" w:rsidRPr="00A06CA9">
                <w:rPr>
                  <w:rStyle w:val="Hyperlink"/>
                </w:rPr>
                <w:t>14</w:t>
              </w:r>
              <w:r w:rsidR="00014F00" w:rsidRPr="00A06CA9">
                <w:rPr>
                  <w:rStyle w:val="Hyperlink"/>
                </w:rPr>
                <w:t xml:space="preserve">: </w:t>
              </w:r>
              <w:r w:rsidR="00DE0C4A" w:rsidRPr="00A06CA9">
                <w:rPr>
                  <w:rStyle w:val="Hyperlink"/>
                </w:rPr>
                <w:t>Whistle</w:t>
              </w:r>
              <w:r w:rsidR="00014F00" w:rsidRPr="00A06CA9">
                <w:rPr>
                  <w:rStyle w:val="Hyperlink"/>
                </w:rPr>
                <w:t xml:space="preserve"> Blowing</w:t>
              </w:r>
            </w:hyperlink>
          </w:p>
        </w:tc>
      </w:tr>
      <w:tr w:rsidR="00DE0C4A" w:rsidRPr="006A57D3" w14:paraId="0A7D8D33" w14:textId="77777777" w:rsidTr="00DE0C4A">
        <w:trPr>
          <w:trHeight w:val="440"/>
        </w:trPr>
        <w:tc>
          <w:tcPr>
            <w:tcW w:w="2448" w:type="dxa"/>
            <w:vAlign w:val="center"/>
          </w:tcPr>
          <w:p w14:paraId="61714746" w14:textId="77777777" w:rsidR="00DE0C4A" w:rsidRPr="006A57D3" w:rsidRDefault="00DE0C4A" w:rsidP="00DE0C4A">
            <w:pPr>
              <w:rPr>
                <w:b/>
                <w:bCs/>
                <w:color w:val="000000" w:themeColor="text1"/>
              </w:rPr>
            </w:pPr>
            <w:r w:rsidRPr="006A57D3">
              <w:rPr>
                <w:b/>
                <w:bCs/>
                <w:color w:val="000000" w:themeColor="text1"/>
              </w:rPr>
              <w:lastRenderedPageBreak/>
              <w:t>Planning Checklist</w:t>
            </w:r>
          </w:p>
        </w:tc>
        <w:tc>
          <w:tcPr>
            <w:tcW w:w="7128" w:type="dxa"/>
            <w:vAlign w:val="center"/>
          </w:tcPr>
          <w:p w14:paraId="51C8414A" w14:textId="77777777" w:rsidR="00DE0C4A" w:rsidRPr="006A57D3" w:rsidRDefault="00DE0C4A" w:rsidP="00DE0C4A">
            <w:pPr>
              <w:rPr>
                <w:color w:val="000000" w:themeColor="text1"/>
              </w:rPr>
            </w:pPr>
            <w:r w:rsidRPr="006A57D3">
              <w:rPr>
                <w:color w:val="000000" w:themeColor="text1"/>
              </w:rPr>
              <w:t>None</w:t>
            </w:r>
          </w:p>
        </w:tc>
      </w:tr>
      <w:tr w:rsidR="00DE0C4A" w:rsidRPr="006A57D3" w14:paraId="05BE56CC" w14:textId="77777777" w:rsidTr="004E220C">
        <w:trPr>
          <w:trHeight w:val="980"/>
        </w:trPr>
        <w:tc>
          <w:tcPr>
            <w:tcW w:w="2448" w:type="dxa"/>
            <w:shd w:val="clear" w:color="auto" w:fill="D9D9D9" w:themeFill="background1" w:themeFillShade="D9"/>
            <w:vAlign w:val="center"/>
          </w:tcPr>
          <w:p w14:paraId="0D9EA4CA" w14:textId="77777777" w:rsidR="00DE0C4A" w:rsidRPr="006A57D3" w:rsidRDefault="00DE0C4A" w:rsidP="00DE0C4A">
            <w:pPr>
              <w:rPr>
                <w:b/>
                <w:bCs/>
                <w:color w:val="000000" w:themeColor="text1"/>
              </w:rPr>
            </w:pPr>
            <w:r w:rsidRPr="006A57D3">
              <w:rPr>
                <w:b/>
                <w:bCs/>
                <w:color w:val="000000" w:themeColor="text1"/>
              </w:rPr>
              <w:t>Recommended Activity</w:t>
            </w:r>
          </w:p>
        </w:tc>
        <w:tc>
          <w:tcPr>
            <w:tcW w:w="7128" w:type="dxa"/>
            <w:shd w:val="clear" w:color="auto" w:fill="D9D9D9" w:themeFill="background1" w:themeFillShade="D9"/>
            <w:vAlign w:val="center"/>
          </w:tcPr>
          <w:p w14:paraId="1A2482E5" w14:textId="77777777" w:rsidR="00DE0C4A" w:rsidRPr="006A57D3" w:rsidRDefault="00DE0C4A" w:rsidP="00DE0C4A">
            <w:pPr>
              <w:rPr>
                <w:color w:val="000000" w:themeColor="text1"/>
              </w:rPr>
            </w:pPr>
            <w:r w:rsidRPr="006A57D3">
              <w:rPr>
                <w:color w:val="000000" w:themeColor="text1"/>
              </w:rPr>
              <w:t xml:space="preserve">Work on the exercise individually. Meet in a small group to discuss the exercise. After the small group discussion, review the topic with the class. </w:t>
            </w:r>
          </w:p>
        </w:tc>
      </w:tr>
      <w:tr w:rsidR="00DE0C4A" w:rsidRPr="006A57D3" w14:paraId="64C7EE4E" w14:textId="77777777" w:rsidTr="00DE0C4A">
        <w:tc>
          <w:tcPr>
            <w:tcW w:w="2448" w:type="dxa"/>
            <w:vAlign w:val="center"/>
          </w:tcPr>
          <w:p w14:paraId="72148E26" w14:textId="77777777" w:rsidR="00DE0C4A" w:rsidRPr="006A57D3" w:rsidRDefault="00DE0C4A" w:rsidP="00DE0C4A">
            <w:pPr>
              <w:rPr>
                <w:b/>
                <w:bCs/>
                <w:color w:val="000000" w:themeColor="text1"/>
              </w:rPr>
            </w:pPr>
            <w:r w:rsidRPr="006A57D3">
              <w:rPr>
                <w:b/>
                <w:bCs/>
                <w:color w:val="000000" w:themeColor="text1"/>
              </w:rPr>
              <w:t>Stories to Share</w:t>
            </w:r>
          </w:p>
        </w:tc>
        <w:tc>
          <w:tcPr>
            <w:tcW w:w="7128" w:type="dxa"/>
            <w:vAlign w:val="center"/>
          </w:tcPr>
          <w:p w14:paraId="199E30EF" w14:textId="77777777" w:rsidR="00DE0C4A" w:rsidRPr="006A57D3" w:rsidRDefault="00DE0C4A" w:rsidP="00DE0C4A">
            <w:pPr>
              <w:rPr>
                <w:color w:val="000000" w:themeColor="text1"/>
              </w:rPr>
            </w:pPr>
            <w:r w:rsidRPr="006A57D3">
              <w:rPr>
                <w:color w:val="000000" w:themeColor="text1"/>
              </w:rPr>
              <w:t>Present a familiar story of whistle blowing such as Sherron Watkins of Enron.</w:t>
            </w:r>
          </w:p>
        </w:tc>
      </w:tr>
      <w:tr w:rsidR="00DE0C4A" w:rsidRPr="006A57D3" w14:paraId="748F18E1" w14:textId="77777777" w:rsidTr="004E220C">
        <w:tc>
          <w:tcPr>
            <w:tcW w:w="2448" w:type="dxa"/>
            <w:shd w:val="clear" w:color="auto" w:fill="D9D9D9" w:themeFill="background1" w:themeFillShade="D9"/>
            <w:vAlign w:val="center"/>
          </w:tcPr>
          <w:p w14:paraId="650E09FD" w14:textId="77777777" w:rsidR="00DE0C4A" w:rsidRPr="006A57D3" w:rsidRDefault="00DE0C4A" w:rsidP="00DE0C4A">
            <w:pPr>
              <w:rPr>
                <w:b/>
                <w:bCs/>
                <w:color w:val="000000" w:themeColor="text1"/>
              </w:rPr>
            </w:pPr>
            <w:r w:rsidRPr="006A57D3">
              <w:rPr>
                <w:b/>
                <w:bCs/>
                <w:color w:val="000000" w:themeColor="text1"/>
              </w:rPr>
              <w:t>Delivery Tips</w:t>
            </w:r>
          </w:p>
        </w:tc>
        <w:tc>
          <w:tcPr>
            <w:tcW w:w="7128" w:type="dxa"/>
            <w:shd w:val="clear" w:color="auto" w:fill="D9D9D9" w:themeFill="background1" w:themeFillShade="D9"/>
            <w:vAlign w:val="center"/>
          </w:tcPr>
          <w:p w14:paraId="66A21F13" w14:textId="77777777" w:rsidR="00DE0C4A" w:rsidRPr="006A57D3" w:rsidRDefault="00DE0C4A" w:rsidP="00DE0C4A">
            <w:pPr>
              <w:rPr>
                <w:color w:val="000000" w:themeColor="text1"/>
              </w:rPr>
            </w:pPr>
            <w:r w:rsidRPr="006A57D3">
              <w:rPr>
                <w:color w:val="000000" w:themeColor="text1"/>
              </w:rPr>
              <w:t>Choose either a group or class discussion, if you are short on time.</w:t>
            </w:r>
          </w:p>
        </w:tc>
      </w:tr>
      <w:tr w:rsidR="00DE0C4A" w:rsidRPr="006A57D3" w14:paraId="4B604747" w14:textId="77777777" w:rsidTr="00DE0C4A">
        <w:tc>
          <w:tcPr>
            <w:tcW w:w="2448" w:type="dxa"/>
            <w:vAlign w:val="center"/>
          </w:tcPr>
          <w:p w14:paraId="30BA6F0B" w14:textId="77777777" w:rsidR="00DE0C4A" w:rsidRPr="006A57D3" w:rsidRDefault="00DE0C4A" w:rsidP="00DE0C4A">
            <w:pPr>
              <w:rPr>
                <w:b/>
                <w:bCs/>
                <w:color w:val="000000" w:themeColor="text1"/>
              </w:rPr>
            </w:pPr>
            <w:r w:rsidRPr="006A57D3">
              <w:rPr>
                <w:b/>
                <w:bCs/>
                <w:color w:val="000000" w:themeColor="text1"/>
              </w:rPr>
              <w:t>Review Questions</w:t>
            </w:r>
          </w:p>
        </w:tc>
        <w:tc>
          <w:tcPr>
            <w:tcW w:w="7128" w:type="dxa"/>
            <w:vAlign w:val="center"/>
          </w:tcPr>
          <w:p w14:paraId="7B42C3D9" w14:textId="77777777" w:rsidR="00DE0C4A" w:rsidRPr="006A57D3" w:rsidRDefault="00DE0C4A" w:rsidP="00DE0C4A">
            <w:pPr>
              <w:rPr>
                <w:color w:val="000000" w:themeColor="text1"/>
              </w:rPr>
            </w:pPr>
            <w:r w:rsidRPr="006A57D3">
              <w:rPr>
                <w:color w:val="000000" w:themeColor="text1"/>
              </w:rPr>
              <w:t>Where did the term whistle blower originate?</w:t>
            </w:r>
          </w:p>
        </w:tc>
      </w:tr>
    </w:tbl>
    <w:p w14:paraId="479B5AEA" w14:textId="77777777" w:rsidR="00DE0C4A" w:rsidRPr="006A57D3" w:rsidRDefault="00DE0C4A" w:rsidP="00DE0C4A"/>
    <w:p w14:paraId="2DFBA0F8" w14:textId="48DA34D8" w:rsidR="00DE0C4A" w:rsidRPr="006A57D3" w:rsidRDefault="00DE0C4A" w:rsidP="00DE0C4A">
      <w:pPr>
        <w:pStyle w:val="Heading2"/>
      </w:pPr>
      <w:bookmarkStart w:id="77" w:name="_Toc116473930"/>
      <w:r w:rsidRPr="006A57D3">
        <w:t>The Process</w:t>
      </w:r>
      <w:bookmarkEnd w:id="77"/>
    </w:p>
    <w:p w14:paraId="295B1B65" w14:textId="02069924" w:rsidR="00DE0C4A" w:rsidRPr="006A57D3" w:rsidRDefault="00A06CA9" w:rsidP="00DE0C4A">
      <w:r w:rsidRPr="006A57D3">
        <w:rPr>
          <w:noProof/>
          <w:lang w:val="en-CA" w:eastAsia="en-CA" w:bidi="ar-SA"/>
        </w:rPr>
        <w:drawing>
          <wp:anchor distT="0" distB="0" distL="114300" distR="114300" simplePos="0" relativeHeight="251611136" behindDoc="1" locked="0" layoutInCell="1" allowOverlap="1" wp14:anchorId="68CF82E2" wp14:editId="4D7543A9">
            <wp:simplePos x="0" y="0"/>
            <wp:positionH relativeFrom="margin">
              <wp:posOffset>28575</wp:posOffset>
            </wp:positionH>
            <wp:positionV relativeFrom="paragraph">
              <wp:posOffset>25400</wp:posOffset>
            </wp:positionV>
            <wp:extent cx="1263650" cy="1208405"/>
            <wp:effectExtent l="0" t="0" r="0" b="0"/>
            <wp:wrapTight wrapText="bothSides">
              <wp:wrapPolygon edited="0">
                <wp:start x="1628" y="0"/>
                <wp:lineTo x="0" y="341"/>
                <wp:lineTo x="0" y="20771"/>
                <wp:lineTo x="4233" y="21112"/>
                <wp:lineTo x="20840" y="21112"/>
                <wp:lineTo x="21166" y="2043"/>
                <wp:lineTo x="19863" y="1022"/>
                <wp:lineTo x="14653" y="0"/>
                <wp:lineTo x="1628" y="0"/>
              </wp:wrapPolygon>
            </wp:wrapTight>
            <wp:docPr id="34" name="Picture 30" descr="C:\Users\Lori\AppData\Local\Microsoft\Windows\Temporary Internet Files\Content.IE5\V3LIOT9L\MC900071016[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Lori\AppData\Local\Microsoft\Windows\Temporary Internet Files\Content.IE5\V3LIOT9L\MC900071016[1].wmf"/>
                    <pic:cNvPicPr>
                      <a:picLocks noChangeAspect="1" noChangeArrowheads="1"/>
                    </pic:cNvPicPr>
                  </pic:nvPicPr>
                  <pic:blipFill>
                    <a:blip r:embed="rId50" cstate="print"/>
                    <a:srcRect/>
                    <a:stretch>
                      <a:fillRect/>
                    </a:stretch>
                  </pic:blipFill>
                  <pic:spPr bwMode="auto">
                    <a:xfrm>
                      <a:off x="0" y="0"/>
                      <a:ext cx="1263650" cy="1208405"/>
                    </a:xfrm>
                    <a:prstGeom prst="rect">
                      <a:avLst/>
                    </a:prstGeom>
                    <a:noFill/>
                    <a:ln w="9525">
                      <a:noFill/>
                      <a:miter lim="800000"/>
                      <a:headEnd/>
                      <a:tailEnd/>
                    </a:ln>
                  </pic:spPr>
                </pic:pic>
              </a:graphicData>
            </a:graphic>
          </wp:anchor>
        </w:drawing>
      </w:r>
      <w:r w:rsidR="00DE0C4A" w:rsidRPr="006A57D3">
        <w:t xml:space="preserve">There are two types of whistleblowers: internal whistleblowers and external whistleblowers. Internal whistleblowers go to someone within the organization to report a problem. Many companies have ways of doing this anonymously so that the employee will be protected from retaliation. External whistleblowers go outside the organization with the issue. They go to law enforcement or the media. External whistle blowing is the best </w:t>
      </w:r>
      <w:r>
        <w:t xml:space="preserve">option when reporting unethical conduct of </w:t>
      </w:r>
      <w:r w:rsidR="00DE0C4A" w:rsidRPr="006A57D3">
        <w:t xml:space="preserve">businesses that are corrupt from the top down. Once the whistle is blown, whistleblowers need to protect their rights and possibly seek </w:t>
      </w:r>
      <w:r w:rsidR="006A57D3" w:rsidRPr="006A57D3">
        <w:t>legal counsel</w:t>
      </w:r>
      <w:r w:rsidR="00DE0C4A" w:rsidRPr="006A57D3">
        <w:t xml:space="preserve"> to shield themselves from retaliation.</w:t>
      </w:r>
    </w:p>
    <w:p w14:paraId="2736A83E" w14:textId="77777777" w:rsidR="00A469E1" w:rsidRPr="006A57D3" w:rsidRDefault="00A469E1" w:rsidP="00DE0C4A"/>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DE0C4A" w:rsidRPr="006A57D3" w14:paraId="78F1E5E6" w14:textId="77777777" w:rsidTr="00DE0C4A">
        <w:tc>
          <w:tcPr>
            <w:tcW w:w="2448" w:type="dxa"/>
            <w:vAlign w:val="center"/>
          </w:tcPr>
          <w:p w14:paraId="76E10EFD" w14:textId="77777777" w:rsidR="00DE0C4A" w:rsidRPr="006A57D3" w:rsidRDefault="00DE0C4A" w:rsidP="00DE0C4A">
            <w:pPr>
              <w:rPr>
                <w:b/>
                <w:bCs/>
                <w:color w:val="000000" w:themeColor="text1"/>
              </w:rPr>
            </w:pPr>
            <w:r w:rsidRPr="006A57D3">
              <w:rPr>
                <w:b/>
                <w:bCs/>
                <w:color w:val="000000" w:themeColor="text1"/>
              </w:rPr>
              <w:t xml:space="preserve">Estimated Time </w:t>
            </w:r>
          </w:p>
        </w:tc>
        <w:tc>
          <w:tcPr>
            <w:tcW w:w="7128" w:type="dxa"/>
            <w:vAlign w:val="center"/>
          </w:tcPr>
          <w:p w14:paraId="3308F027" w14:textId="77777777" w:rsidR="00DE0C4A" w:rsidRPr="006A57D3" w:rsidRDefault="007A5F97" w:rsidP="00DE0C4A">
            <w:pPr>
              <w:rPr>
                <w:bCs/>
                <w:color w:val="000000" w:themeColor="text1"/>
              </w:rPr>
            </w:pPr>
            <w:r w:rsidRPr="006A57D3">
              <w:rPr>
                <w:bCs/>
                <w:color w:val="000000" w:themeColor="text1"/>
              </w:rPr>
              <w:t>10</w:t>
            </w:r>
            <w:r w:rsidR="00DE0C4A" w:rsidRPr="006A57D3">
              <w:rPr>
                <w:bCs/>
                <w:color w:val="000000" w:themeColor="text1"/>
              </w:rPr>
              <w:t xml:space="preserve"> minutes</w:t>
            </w:r>
          </w:p>
        </w:tc>
      </w:tr>
      <w:tr w:rsidR="00DE0C4A" w:rsidRPr="006A57D3" w14:paraId="36A44000" w14:textId="77777777" w:rsidTr="004E220C">
        <w:tc>
          <w:tcPr>
            <w:tcW w:w="2448" w:type="dxa"/>
            <w:shd w:val="clear" w:color="auto" w:fill="D9D9D9" w:themeFill="background1" w:themeFillShade="D9"/>
            <w:vAlign w:val="center"/>
          </w:tcPr>
          <w:p w14:paraId="730DB1AC" w14:textId="77777777" w:rsidR="00DE0C4A" w:rsidRPr="006A57D3" w:rsidRDefault="00DE0C4A" w:rsidP="00DE0C4A">
            <w:pPr>
              <w:rPr>
                <w:b/>
                <w:bCs/>
                <w:color w:val="000000" w:themeColor="text1"/>
              </w:rPr>
            </w:pPr>
            <w:r w:rsidRPr="006A57D3">
              <w:rPr>
                <w:b/>
                <w:bCs/>
                <w:color w:val="000000" w:themeColor="text1"/>
              </w:rPr>
              <w:t>Topic Objective</w:t>
            </w:r>
          </w:p>
        </w:tc>
        <w:tc>
          <w:tcPr>
            <w:tcW w:w="7128" w:type="dxa"/>
            <w:shd w:val="clear" w:color="auto" w:fill="D9D9D9" w:themeFill="background1" w:themeFillShade="D9"/>
            <w:vAlign w:val="center"/>
          </w:tcPr>
          <w:p w14:paraId="6F65FCE8" w14:textId="77777777" w:rsidR="00DE0C4A" w:rsidRPr="006A57D3" w:rsidRDefault="00DE0C4A" w:rsidP="00DE0C4A">
            <w:pPr>
              <w:rPr>
                <w:color w:val="000000" w:themeColor="text1"/>
              </w:rPr>
            </w:pPr>
            <w:r w:rsidRPr="006A57D3">
              <w:rPr>
                <w:color w:val="000000" w:themeColor="text1"/>
              </w:rPr>
              <w:t>Understand how to blow the whistle.</w:t>
            </w:r>
          </w:p>
        </w:tc>
      </w:tr>
      <w:tr w:rsidR="00DE0C4A" w:rsidRPr="006A57D3" w14:paraId="176F22F5" w14:textId="77777777" w:rsidTr="00DE0C4A">
        <w:tc>
          <w:tcPr>
            <w:tcW w:w="2448" w:type="dxa"/>
            <w:vAlign w:val="center"/>
          </w:tcPr>
          <w:p w14:paraId="5638133F" w14:textId="77777777" w:rsidR="00DE0C4A" w:rsidRPr="006A57D3" w:rsidRDefault="00DE0C4A" w:rsidP="00DE0C4A">
            <w:pPr>
              <w:rPr>
                <w:b/>
                <w:bCs/>
                <w:color w:val="000000" w:themeColor="text1"/>
              </w:rPr>
            </w:pPr>
            <w:r w:rsidRPr="006A57D3">
              <w:rPr>
                <w:b/>
                <w:bCs/>
                <w:color w:val="000000" w:themeColor="text1"/>
              </w:rPr>
              <w:t>Topic Summary</w:t>
            </w:r>
          </w:p>
        </w:tc>
        <w:tc>
          <w:tcPr>
            <w:tcW w:w="7128" w:type="dxa"/>
            <w:vAlign w:val="center"/>
          </w:tcPr>
          <w:p w14:paraId="40472A29" w14:textId="77777777" w:rsidR="00DE0C4A" w:rsidRPr="006A57D3" w:rsidRDefault="00DE0C4A" w:rsidP="00DE0C4A">
            <w:pPr>
              <w:rPr>
                <w:color w:val="000000" w:themeColor="text1"/>
              </w:rPr>
            </w:pPr>
            <w:r w:rsidRPr="006A57D3">
              <w:rPr>
                <w:color w:val="000000" w:themeColor="text1"/>
              </w:rPr>
              <w:t>The Process</w:t>
            </w:r>
          </w:p>
          <w:p w14:paraId="05292B4F" w14:textId="77777777" w:rsidR="00DE0C4A" w:rsidRPr="006A57D3" w:rsidRDefault="00DE0C4A" w:rsidP="00DE0C4A">
            <w:pPr>
              <w:rPr>
                <w:color w:val="000000" w:themeColor="text1"/>
              </w:rPr>
            </w:pPr>
            <w:r w:rsidRPr="006A57D3">
              <w:rPr>
                <w:color w:val="000000" w:themeColor="text1"/>
              </w:rPr>
              <w:t>Use the exercise to understand the process.</w:t>
            </w:r>
          </w:p>
        </w:tc>
      </w:tr>
      <w:tr w:rsidR="00DE0C4A" w:rsidRPr="006A57D3" w14:paraId="1DDD30A7" w14:textId="77777777" w:rsidTr="004E220C">
        <w:tc>
          <w:tcPr>
            <w:tcW w:w="2448" w:type="dxa"/>
            <w:shd w:val="clear" w:color="auto" w:fill="D9D9D9" w:themeFill="background1" w:themeFillShade="D9"/>
            <w:vAlign w:val="center"/>
          </w:tcPr>
          <w:p w14:paraId="1D9CDFC2" w14:textId="77777777" w:rsidR="00DE0C4A" w:rsidRPr="006A57D3" w:rsidRDefault="00DE0C4A" w:rsidP="00DE0C4A">
            <w:pPr>
              <w:rPr>
                <w:b/>
                <w:bCs/>
                <w:color w:val="000000" w:themeColor="text1"/>
              </w:rPr>
            </w:pPr>
            <w:r w:rsidRPr="006A57D3">
              <w:rPr>
                <w:b/>
                <w:bCs/>
                <w:color w:val="000000" w:themeColor="text1"/>
              </w:rPr>
              <w:t>Materials Required</w:t>
            </w:r>
          </w:p>
        </w:tc>
        <w:tc>
          <w:tcPr>
            <w:tcW w:w="7128" w:type="dxa"/>
            <w:shd w:val="clear" w:color="auto" w:fill="D9D9D9" w:themeFill="background1" w:themeFillShade="D9"/>
            <w:vAlign w:val="center"/>
          </w:tcPr>
          <w:p w14:paraId="2640C548" w14:textId="701EB988" w:rsidR="00DE0C4A" w:rsidRPr="006A57D3" w:rsidRDefault="00000000" w:rsidP="00DE0C4A">
            <w:pPr>
              <w:rPr>
                <w:color w:val="000000" w:themeColor="text1"/>
              </w:rPr>
            </w:pPr>
            <w:hyperlink w:anchor="_Worksheet_15" w:history="1">
              <w:r w:rsidR="00A06CA9" w:rsidRPr="00A06CA9">
                <w:rPr>
                  <w:rStyle w:val="Hyperlink"/>
                </w:rPr>
                <w:t xml:space="preserve">Worksheet </w:t>
              </w:r>
              <w:r w:rsidR="003720C5" w:rsidRPr="00A06CA9">
                <w:rPr>
                  <w:rStyle w:val="Hyperlink"/>
                </w:rPr>
                <w:t>15</w:t>
              </w:r>
              <w:r w:rsidR="00A06CA9" w:rsidRPr="00A06CA9">
                <w:rPr>
                  <w:rStyle w:val="Hyperlink"/>
                </w:rPr>
                <w:t xml:space="preserve">: </w:t>
              </w:r>
              <w:r w:rsidR="00DE0C4A" w:rsidRPr="00A06CA9">
                <w:rPr>
                  <w:rStyle w:val="Hyperlink"/>
                </w:rPr>
                <w:t>Process</w:t>
              </w:r>
            </w:hyperlink>
          </w:p>
        </w:tc>
      </w:tr>
      <w:tr w:rsidR="00DE0C4A" w:rsidRPr="006A57D3" w14:paraId="1FC950D3" w14:textId="77777777" w:rsidTr="00DE0C4A">
        <w:trPr>
          <w:trHeight w:val="440"/>
        </w:trPr>
        <w:tc>
          <w:tcPr>
            <w:tcW w:w="2448" w:type="dxa"/>
            <w:vAlign w:val="center"/>
          </w:tcPr>
          <w:p w14:paraId="49A033CF" w14:textId="77777777" w:rsidR="00DE0C4A" w:rsidRPr="006A57D3" w:rsidRDefault="00DE0C4A" w:rsidP="00DE0C4A">
            <w:pPr>
              <w:rPr>
                <w:b/>
                <w:bCs/>
                <w:color w:val="000000" w:themeColor="text1"/>
              </w:rPr>
            </w:pPr>
            <w:r w:rsidRPr="006A57D3">
              <w:rPr>
                <w:b/>
                <w:bCs/>
                <w:color w:val="000000" w:themeColor="text1"/>
              </w:rPr>
              <w:t>Planning Checklist</w:t>
            </w:r>
          </w:p>
        </w:tc>
        <w:tc>
          <w:tcPr>
            <w:tcW w:w="7128" w:type="dxa"/>
            <w:vAlign w:val="center"/>
          </w:tcPr>
          <w:p w14:paraId="21F06E6F" w14:textId="77777777" w:rsidR="00DE0C4A" w:rsidRPr="006A57D3" w:rsidRDefault="00DE0C4A" w:rsidP="00DE0C4A">
            <w:pPr>
              <w:rPr>
                <w:color w:val="000000" w:themeColor="text1"/>
              </w:rPr>
            </w:pPr>
            <w:r w:rsidRPr="006A57D3">
              <w:rPr>
                <w:color w:val="000000" w:themeColor="text1"/>
              </w:rPr>
              <w:t>None</w:t>
            </w:r>
          </w:p>
        </w:tc>
      </w:tr>
      <w:tr w:rsidR="00DE0C4A" w:rsidRPr="006A57D3" w14:paraId="2B43DC31" w14:textId="77777777" w:rsidTr="004E220C">
        <w:trPr>
          <w:trHeight w:val="980"/>
        </w:trPr>
        <w:tc>
          <w:tcPr>
            <w:tcW w:w="2448" w:type="dxa"/>
            <w:shd w:val="clear" w:color="auto" w:fill="D9D9D9" w:themeFill="background1" w:themeFillShade="D9"/>
            <w:vAlign w:val="center"/>
          </w:tcPr>
          <w:p w14:paraId="092E607C" w14:textId="77777777" w:rsidR="00DE0C4A" w:rsidRPr="006A57D3" w:rsidRDefault="00DE0C4A" w:rsidP="00DE0C4A">
            <w:pPr>
              <w:rPr>
                <w:b/>
                <w:bCs/>
                <w:color w:val="000000" w:themeColor="text1"/>
              </w:rPr>
            </w:pPr>
            <w:r w:rsidRPr="006A57D3">
              <w:rPr>
                <w:b/>
                <w:bCs/>
                <w:color w:val="000000" w:themeColor="text1"/>
              </w:rPr>
              <w:t>Recommended Activity</w:t>
            </w:r>
          </w:p>
        </w:tc>
        <w:tc>
          <w:tcPr>
            <w:tcW w:w="7128" w:type="dxa"/>
            <w:shd w:val="clear" w:color="auto" w:fill="D9D9D9" w:themeFill="background1" w:themeFillShade="D9"/>
            <w:vAlign w:val="center"/>
          </w:tcPr>
          <w:p w14:paraId="53382081" w14:textId="77777777" w:rsidR="00DE0C4A" w:rsidRPr="006A57D3" w:rsidRDefault="00DE0C4A" w:rsidP="00DE0C4A">
            <w:pPr>
              <w:rPr>
                <w:color w:val="000000" w:themeColor="text1"/>
              </w:rPr>
            </w:pPr>
            <w:r w:rsidRPr="006A57D3">
              <w:rPr>
                <w:color w:val="000000" w:themeColor="text1"/>
              </w:rPr>
              <w:t xml:space="preserve">Work on the exercise alone. Meet with the small group to discuss the exercise. After the small group discussion, review the topic with the class. </w:t>
            </w:r>
          </w:p>
        </w:tc>
      </w:tr>
      <w:tr w:rsidR="00DE0C4A" w:rsidRPr="006A57D3" w14:paraId="4801499D" w14:textId="77777777" w:rsidTr="00DE0C4A">
        <w:tc>
          <w:tcPr>
            <w:tcW w:w="2448" w:type="dxa"/>
            <w:vAlign w:val="center"/>
          </w:tcPr>
          <w:p w14:paraId="656309C8" w14:textId="77777777" w:rsidR="00DE0C4A" w:rsidRPr="006A57D3" w:rsidRDefault="00DE0C4A" w:rsidP="00DE0C4A">
            <w:pPr>
              <w:rPr>
                <w:b/>
                <w:bCs/>
                <w:color w:val="000000" w:themeColor="text1"/>
              </w:rPr>
            </w:pPr>
            <w:r w:rsidRPr="006A57D3">
              <w:rPr>
                <w:b/>
                <w:bCs/>
                <w:color w:val="000000" w:themeColor="text1"/>
              </w:rPr>
              <w:t>Stories to Share</w:t>
            </w:r>
          </w:p>
        </w:tc>
        <w:tc>
          <w:tcPr>
            <w:tcW w:w="7128" w:type="dxa"/>
            <w:vAlign w:val="center"/>
          </w:tcPr>
          <w:p w14:paraId="237B3086" w14:textId="77777777" w:rsidR="00DE0C4A" w:rsidRPr="006A57D3" w:rsidRDefault="00DE0C4A" w:rsidP="00DE0C4A">
            <w:pPr>
              <w:rPr>
                <w:color w:val="000000" w:themeColor="text1"/>
              </w:rPr>
            </w:pPr>
            <w:r w:rsidRPr="006A57D3">
              <w:rPr>
                <w:color w:val="000000" w:themeColor="text1"/>
              </w:rPr>
              <w:t>Share that whistleblowers are often protected under the law, but it is illegal to file false claims.</w:t>
            </w:r>
          </w:p>
        </w:tc>
      </w:tr>
      <w:tr w:rsidR="00DE0C4A" w:rsidRPr="006A57D3" w14:paraId="5B7F93C6" w14:textId="77777777" w:rsidTr="004E220C">
        <w:tc>
          <w:tcPr>
            <w:tcW w:w="2448" w:type="dxa"/>
            <w:shd w:val="clear" w:color="auto" w:fill="D9D9D9" w:themeFill="background1" w:themeFillShade="D9"/>
            <w:vAlign w:val="center"/>
          </w:tcPr>
          <w:p w14:paraId="7471EA11" w14:textId="77777777" w:rsidR="00DE0C4A" w:rsidRPr="006A57D3" w:rsidRDefault="00DE0C4A" w:rsidP="00DE0C4A">
            <w:pPr>
              <w:rPr>
                <w:b/>
                <w:bCs/>
                <w:color w:val="000000" w:themeColor="text1"/>
              </w:rPr>
            </w:pPr>
            <w:r w:rsidRPr="006A57D3">
              <w:rPr>
                <w:b/>
                <w:bCs/>
                <w:color w:val="000000" w:themeColor="text1"/>
              </w:rPr>
              <w:lastRenderedPageBreak/>
              <w:t>Delivery Tips</w:t>
            </w:r>
          </w:p>
        </w:tc>
        <w:tc>
          <w:tcPr>
            <w:tcW w:w="7128" w:type="dxa"/>
            <w:shd w:val="clear" w:color="auto" w:fill="D9D9D9" w:themeFill="background1" w:themeFillShade="D9"/>
            <w:vAlign w:val="center"/>
          </w:tcPr>
          <w:p w14:paraId="512D8CCE" w14:textId="77777777" w:rsidR="00DE0C4A" w:rsidRPr="006A57D3" w:rsidRDefault="00DE0C4A" w:rsidP="00DE0C4A">
            <w:pPr>
              <w:rPr>
                <w:color w:val="000000" w:themeColor="text1"/>
              </w:rPr>
            </w:pPr>
            <w:r w:rsidRPr="006A57D3">
              <w:rPr>
                <w:color w:val="000000" w:themeColor="text1"/>
              </w:rPr>
              <w:t>Choose either a group or class discussion, if you are short on time.</w:t>
            </w:r>
          </w:p>
        </w:tc>
      </w:tr>
      <w:tr w:rsidR="00DE0C4A" w:rsidRPr="006A57D3" w14:paraId="4AD5888C" w14:textId="77777777" w:rsidTr="00DE0C4A">
        <w:tc>
          <w:tcPr>
            <w:tcW w:w="2448" w:type="dxa"/>
            <w:vAlign w:val="center"/>
          </w:tcPr>
          <w:p w14:paraId="48550412" w14:textId="77777777" w:rsidR="00DE0C4A" w:rsidRPr="006A57D3" w:rsidRDefault="00DE0C4A" w:rsidP="00DE0C4A">
            <w:pPr>
              <w:rPr>
                <w:b/>
                <w:bCs/>
                <w:color w:val="000000" w:themeColor="text1"/>
              </w:rPr>
            </w:pPr>
            <w:r w:rsidRPr="006A57D3">
              <w:rPr>
                <w:b/>
                <w:bCs/>
                <w:color w:val="000000" w:themeColor="text1"/>
              </w:rPr>
              <w:t>Review Questions</w:t>
            </w:r>
          </w:p>
        </w:tc>
        <w:tc>
          <w:tcPr>
            <w:tcW w:w="7128" w:type="dxa"/>
            <w:vAlign w:val="center"/>
          </w:tcPr>
          <w:p w14:paraId="008A0B06" w14:textId="77777777" w:rsidR="00DE0C4A" w:rsidRPr="006A57D3" w:rsidRDefault="00DE0C4A" w:rsidP="00DE0C4A">
            <w:pPr>
              <w:rPr>
                <w:color w:val="000000" w:themeColor="text1"/>
              </w:rPr>
            </w:pPr>
            <w:r w:rsidRPr="006A57D3">
              <w:rPr>
                <w:color w:val="000000" w:themeColor="text1"/>
              </w:rPr>
              <w:t>What is the difference between internal and external whistleblowers?</w:t>
            </w:r>
          </w:p>
        </w:tc>
      </w:tr>
    </w:tbl>
    <w:p w14:paraId="7CE43282" w14:textId="77777777" w:rsidR="00DE0C4A" w:rsidRPr="006A57D3" w:rsidRDefault="00DE0C4A" w:rsidP="00DE0C4A"/>
    <w:p w14:paraId="59728DC0" w14:textId="19096432" w:rsidR="00DE0C4A" w:rsidRPr="006A57D3" w:rsidRDefault="00DE0C4A" w:rsidP="00DE0C4A">
      <w:pPr>
        <w:pStyle w:val="Heading2"/>
      </w:pPr>
      <w:bookmarkStart w:id="78" w:name="_Toc116473931"/>
      <w:r w:rsidRPr="006A57D3">
        <w:t>When You Should “Blow the Whistle”</w:t>
      </w:r>
      <w:bookmarkEnd w:id="78"/>
    </w:p>
    <w:p w14:paraId="1AB4E794" w14:textId="04E8B596" w:rsidR="00DE0C4A" w:rsidRPr="006A57D3" w:rsidRDefault="00A06CA9" w:rsidP="00DE0C4A">
      <w:r w:rsidRPr="006A57D3">
        <w:rPr>
          <w:noProof/>
          <w:lang w:val="en-CA" w:eastAsia="en-CA" w:bidi="ar-SA"/>
        </w:rPr>
        <w:drawing>
          <wp:anchor distT="0" distB="0" distL="114300" distR="114300" simplePos="0" relativeHeight="251612160" behindDoc="0" locked="0" layoutInCell="1" allowOverlap="1" wp14:anchorId="6B6A8079" wp14:editId="26B181C3">
            <wp:simplePos x="0" y="0"/>
            <wp:positionH relativeFrom="margin">
              <wp:posOffset>57150</wp:posOffset>
            </wp:positionH>
            <wp:positionV relativeFrom="paragraph">
              <wp:posOffset>36830</wp:posOffset>
            </wp:positionV>
            <wp:extent cx="1137920" cy="1136650"/>
            <wp:effectExtent l="0" t="0" r="5080" b="6350"/>
            <wp:wrapSquare wrapText="bothSides"/>
            <wp:docPr id="35" name="Picture 31" descr="C:\Users\Lori\AppData\Local\Microsoft\Windows\Temporary Internet Files\Content.IE5\G15NUO6Y\MC90006507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Lori\AppData\Local\Microsoft\Windows\Temporary Internet Files\Content.IE5\G15NUO6Y\MC900065072[1].wmf"/>
                    <pic:cNvPicPr>
                      <a:picLocks noChangeAspect="1" noChangeArrowheads="1"/>
                    </pic:cNvPicPr>
                  </pic:nvPicPr>
                  <pic:blipFill>
                    <a:blip r:embed="rId51" cstate="print"/>
                    <a:srcRect/>
                    <a:stretch>
                      <a:fillRect/>
                    </a:stretch>
                  </pic:blipFill>
                  <pic:spPr bwMode="auto">
                    <a:xfrm>
                      <a:off x="0" y="0"/>
                      <a:ext cx="1137920" cy="1136650"/>
                    </a:xfrm>
                    <a:prstGeom prst="rect">
                      <a:avLst/>
                    </a:prstGeom>
                    <a:noFill/>
                    <a:ln w="9525">
                      <a:noFill/>
                      <a:miter lim="800000"/>
                      <a:headEnd/>
                      <a:tailEnd/>
                    </a:ln>
                  </pic:spPr>
                </pic:pic>
              </a:graphicData>
            </a:graphic>
          </wp:anchor>
        </w:drawing>
      </w:r>
      <w:r w:rsidR="00DE0C4A" w:rsidRPr="006A57D3">
        <w:t>Think carefully before blowing the whistle. Doing so is neither fun nor easy. There are situations</w:t>
      </w:r>
      <w:r>
        <w:t xml:space="preserve"> </w:t>
      </w:r>
      <w:r w:rsidR="00DE0C4A" w:rsidRPr="006A57D3">
        <w:t xml:space="preserve">when blowing the whistle is the right thing to do. If the rights, health, or safety of others is knowingly compromised and </w:t>
      </w:r>
      <w:r w:rsidR="00456E31">
        <w:t xml:space="preserve">it seems </w:t>
      </w:r>
      <w:r w:rsidR="00DE0C4A" w:rsidRPr="006A57D3">
        <w:t xml:space="preserve">no one </w:t>
      </w:r>
      <w:r w:rsidR="00456E31">
        <w:t>is able to</w:t>
      </w:r>
      <w:r w:rsidR="00DE0C4A" w:rsidRPr="006A57D3">
        <w:t xml:space="preserve"> fix the problem</w:t>
      </w:r>
      <w:r w:rsidR="00456E31">
        <w:t>, then the ethical thing to do is ‘blow the whistle’.</w:t>
      </w:r>
    </w:p>
    <w:p w14:paraId="2924D0AA" w14:textId="6E8AE048" w:rsidR="00DE0C4A" w:rsidRPr="006A57D3" w:rsidRDefault="00DE0C4A" w:rsidP="00DE0C4A">
      <w:pPr>
        <w:rPr>
          <w:rFonts w:asciiTheme="minorHAnsi" w:hAnsiTheme="minorHAnsi" w:cs="Arial"/>
          <w:color w:val="262626"/>
          <w:szCs w:val="26"/>
          <w:lang w:bidi="ar-SA"/>
        </w:rPr>
      </w:pPr>
      <w:bookmarkStart w:id="79" w:name="_Hlk66710125"/>
      <w:r w:rsidRPr="006A57D3">
        <w:t xml:space="preserve">Blowing the whistle legally requires you to have </w:t>
      </w:r>
      <w:r w:rsidRPr="006A57D3">
        <w:rPr>
          <w:rFonts w:asciiTheme="minorHAnsi" w:hAnsiTheme="minorHAnsi"/>
        </w:rPr>
        <w:t>a “</w:t>
      </w:r>
      <w:r w:rsidRPr="006A57D3">
        <w:rPr>
          <w:rFonts w:asciiTheme="minorHAnsi" w:hAnsiTheme="minorHAnsi" w:cs="Arial"/>
          <w:color w:val="262626"/>
          <w:szCs w:val="26"/>
          <w:lang w:bidi="ar-SA"/>
        </w:rPr>
        <w:t xml:space="preserve">reasonable belief” </w:t>
      </w:r>
      <w:bookmarkEnd w:id="79"/>
      <w:r w:rsidRPr="006A57D3">
        <w:rPr>
          <w:rFonts w:asciiTheme="minorHAnsi" w:hAnsiTheme="minorHAnsi" w:cs="Arial"/>
          <w:color w:val="262626"/>
          <w:szCs w:val="26"/>
          <w:lang w:bidi="ar-SA"/>
        </w:rPr>
        <w:t xml:space="preserve">that the violations occurred with company knowledge. It is best to have evidence of the misconduct before moving forward. </w:t>
      </w:r>
    </w:p>
    <w:p w14:paraId="0465D092" w14:textId="77777777" w:rsidR="00A469E1" w:rsidRPr="006A57D3" w:rsidRDefault="00A469E1" w:rsidP="00DE0C4A"/>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DE0C4A" w:rsidRPr="006A57D3" w14:paraId="035DA217" w14:textId="77777777" w:rsidTr="00DE0C4A">
        <w:tc>
          <w:tcPr>
            <w:tcW w:w="2448" w:type="dxa"/>
            <w:vAlign w:val="center"/>
          </w:tcPr>
          <w:p w14:paraId="50FF171A" w14:textId="77777777" w:rsidR="00DE0C4A" w:rsidRPr="006A57D3" w:rsidRDefault="00DE0C4A" w:rsidP="00DE0C4A">
            <w:pPr>
              <w:rPr>
                <w:b/>
                <w:bCs/>
                <w:color w:val="000000" w:themeColor="text1"/>
              </w:rPr>
            </w:pPr>
            <w:r w:rsidRPr="006A57D3">
              <w:rPr>
                <w:b/>
                <w:bCs/>
                <w:color w:val="000000" w:themeColor="text1"/>
              </w:rPr>
              <w:t xml:space="preserve">Estimated Time </w:t>
            </w:r>
          </w:p>
        </w:tc>
        <w:tc>
          <w:tcPr>
            <w:tcW w:w="7128" w:type="dxa"/>
            <w:vAlign w:val="center"/>
          </w:tcPr>
          <w:p w14:paraId="652624C6" w14:textId="77777777" w:rsidR="00DE0C4A" w:rsidRPr="006A57D3" w:rsidRDefault="007A5F97" w:rsidP="00DE0C4A">
            <w:pPr>
              <w:rPr>
                <w:bCs/>
                <w:color w:val="000000" w:themeColor="text1"/>
              </w:rPr>
            </w:pPr>
            <w:r w:rsidRPr="006A57D3">
              <w:rPr>
                <w:bCs/>
                <w:color w:val="000000" w:themeColor="text1"/>
              </w:rPr>
              <w:t>1</w:t>
            </w:r>
            <w:r w:rsidR="00DE0C4A" w:rsidRPr="006A57D3">
              <w:rPr>
                <w:bCs/>
                <w:color w:val="000000" w:themeColor="text1"/>
              </w:rPr>
              <w:t>0 minutes</w:t>
            </w:r>
          </w:p>
        </w:tc>
      </w:tr>
      <w:tr w:rsidR="00DE0C4A" w:rsidRPr="006A57D3" w14:paraId="6E98EAF4" w14:textId="77777777" w:rsidTr="004E220C">
        <w:tc>
          <w:tcPr>
            <w:tcW w:w="2448" w:type="dxa"/>
            <w:shd w:val="clear" w:color="auto" w:fill="D9D9D9" w:themeFill="background1" w:themeFillShade="D9"/>
            <w:vAlign w:val="center"/>
          </w:tcPr>
          <w:p w14:paraId="3A1FFDE2" w14:textId="77777777" w:rsidR="00DE0C4A" w:rsidRPr="006A57D3" w:rsidRDefault="00DE0C4A" w:rsidP="00DE0C4A">
            <w:pPr>
              <w:rPr>
                <w:b/>
                <w:bCs/>
                <w:color w:val="000000" w:themeColor="text1"/>
              </w:rPr>
            </w:pPr>
            <w:r w:rsidRPr="006A57D3">
              <w:rPr>
                <w:b/>
                <w:bCs/>
                <w:color w:val="000000" w:themeColor="text1"/>
              </w:rPr>
              <w:t>Topic Objective</w:t>
            </w:r>
          </w:p>
        </w:tc>
        <w:tc>
          <w:tcPr>
            <w:tcW w:w="7128" w:type="dxa"/>
            <w:shd w:val="clear" w:color="auto" w:fill="D9D9D9" w:themeFill="background1" w:themeFillShade="D9"/>
            <w:vAlign w:val="center"/>
          </w:tcPr>
          <w:p w14:paraId="785BA369" w14:textId="77777777" w:rsidR="00DE0C4A" w:rsidRPr="006A57D3" w:rsidRDefault="00DE0C4A" w:rsidP="00DE0C4A">
            <w:pPr>
              <w:rPr>
                <w:color w:val="000000" w:themeColor="text1"/>
              </w:rPr>
            </w:pPr>
            <w:r w:rsidRPr="006A57D3">
              <w:rPr>
                <w:color w:val="000000" w:themeColor="text1"/>
              </w:rPr>
              <w:t xml:space="preserve">Explore when to blow the whistle.  </w:t>
            </w:r>
          </w:p>
        </w:tc>
      </w:tr>
      <w:tr w:rsidR="00DE0C4A" w:rsidRPr="006A57D3" w14:paraId="6FF329FE" w14:textId="77777777" w:rsidTr="00DE0C4A">
        <w:tc>
          <w:tcPr>
            <w:tcW w:w="2448" w:type="dxa"/>
            <w:vAlign w:val="center"/>
          </w:tcPr>
          <w:p w14:paraId="7B7A7D8F" w14:textId="77777777" w:rsidR="00DE0C4A" w:rsidRPr="006A57D3" w:rsidRDefault="00DE0C4A" w:rsidP="00DE0C4A">
            <w:pPr>
              <w:rPr>
                <w:b/>
                <w:bCs/>
                <w:color w:val="000000" w:themeColor="text1"/>
              </w:rPr>
            </w:pPr>
            <w:r w:rsidRPr="006A57D3">
              <w:rPr>
                <w:b/>
                <w:bCs/>
                <w:color w:val="000000" w:themeColor="text1"/>
              </w:rPr>
              <w:t>Topic Summary</w:t>
            </w:r>
          </w:p>
        </w:tc>
        <w:tc>
          <w:tcPr>
            <w:tcW w:w="7128" w:type="dxa"/>
            <w:vAlign w:val="center"/>
          </w:tcPr>
          <w:p w14:paraId="252FDEF2" w14:textId="77777777" w:rsidR="00DE0C4A" w:rsidRPr="006A57D3" w:rsidRDefault="00DE0C4A" w:rsidP="00DE0C4A">
            <w:pPr>
              <w:rPr>
                <w:color w:val="000000" w:themeColor="text1"/>
              </w:rPr>
            </w:pPr>
            <w:r w:rsidRPr="006A57D3">
              <w:rPr>
                <w:color w:val="000000" w:themeColor="text1"/>
              </w:rPr>
              <w:t>When You Should Blow the Whistle</w:t>
            </w:r>
          </w:p>
          <w:p w14:paraId="3888B777" w14:textId="77777777" w:rsidR="00DE0C4A" w:rsidRPr="006A57D3" w:rsidRDefault="00DE0C4A" w:rsidP="00DE0C4A">
            <w:pPr>
              <w:rPr>
                <w:color w:val="000000" w:themeColor="text1"/>
              </w:rPr>
            </w:pPr>
            <w:r w:rsidRPr="006A57D3">
              <w:rPr>
                <w:color w:val="000000" w:themeColor="text1"/>
              </w:rPr>
              <w:t>Use the exercise to consider when the whistle should be blown.</w:t>
            </w:r>
          </w:p>
        </w:tc>
      </w:tr>
      <w:tr w:rsidR="00DE0C4A" w:rsidRPr="006A57D3" w14:paraId="0057ADA0" w14:textId="77777777" w:rsidTr="004E220C">
        <w:tc>
          <w:tcPr>
            <w:tcW w:w="2448" w:type="dxa"/>
            <w:shd w:val="clear" w:color="auto" w:fill="D9D9D9" w:themeFill="background1" w:themeFillShade="D9"/>
            <w:vAlign w:val="center"/>
          </w:tcPr>
          <w:p w14:paraId="5E9EE657" w14:textId="77777777" w:rsidR="00DE0C4A" w:rsidRPr="006A57D3" w:rsidRDefault="00DE0C4A" w:rsidP="00DE0C4A">
            <w:pPr>
              <w:rPr>
                <w:b/>
                <w:bCs/>
                <w:color w:val="000000" w:themeColor="text1"/>
              </w:rPr>
            </w:pPr>
            <w:r w:rsidRPr="006A57D3">
              <w:rPr>
                <w:b/>
                <w:bCs/>
                <w:color w:val="000000" w:themeColor="text1"/>
              </w:rPr>
              <w:t>Materials Required</w:t>
            </w:r>
          </w:p>
        </w:tc>
        <w:tc>
          <w:tcPr>
            <w:tcW w:w="7128" w:type="dxa"/>
            <w:shd w:val="clear" w:color="auto" w:fill="D9D9D9" w:themeFill="background1" w:themeFillShade="D9"/>
            <w:vAlign w:val="center"/>
          </w:tcPr>
          <w:p w14:paraId="10F77532" w14:textId="483D6F95" w:rsidR="00DE0C4A" w:rsidRPr="006A57D3" w:rsidRDefault="00000000" w:rsidP="00DE0C4A">
            <w:pPr>
              <w:rPr>
                <w:color w:val="000000" w:themeColor="text1"/>
              </w:rPr>
            </w:pPr>
            <w:hyperlink w:anchor="_Worksheet_16" w:history="1">
              <w:r w:rsidR="000F7F9A" w:rsidRPr="000F7F9A">
                <w:rPr>
                  <w:rStyle w:val="Hyperlink"/>
                </w:rPr>
                <w:t>Worksheet</w:t>
              </w:r>
              <w:r w:rsidR="003720C5" w:rsidRPr="000F7F9A">
                <w:rPr>
                  <w:rStyle w:val="Hyperlink"/>
                </w:rPr>
                <w:t>16</w:t>
              </w:r>
              <w:r w:rsidR="000F7F9A" w:rsidRPr="000F7F9A">
                <w:rPr>
                  <w:rStyle w:val="Hyperlink"/>
                </w:rPr>
                <w:t xml:space="preserve">: </w:t>
              </w:r>
              <w:r w:rsidR="00DE0C4A" w:rsidRPr="000F7F9A">
                <w:rPr>
                  <w:rStyle w:val="Hyperlink"/>
                </w:rPr>
                <w:t>When You Should Blow the Whistle</w:t>
              </w:r>
            </w:hyperlink>
          </w:p>
        </w:tc>
      </w:tr>
      <w:tr w:rsidR="00DE0C4A" w:rsidRPr="006A57D3" w14:paraId="6BA6E99A" w14:textId="77777777" w:rsidTr="00DE0C4A">
        <w:trPr>
          <w:trHeight w:val="440"/>
        </w:trPr>
        <w:tc>
          <w:tcPr>
            <w:tcW w:w="2448" w:type="dxa"/>
            <w:vAlign w:val="center"/>
          </w:tcPr>
          <w:p w14:paraId="3EAC77EA" w14:textId="77777777" w:rsidR="00DE0C4A" w:rsidRPr="006A57D3" w:rsidRDefault="00DE0C4A" w:rsidP="00DE0C4A">
            <w:pPr>
              <w:rPr>
                <w:b/>
                <w:bCs/>
                <w:color w:val="000000" w:themeColor="text1"/>
              </w:rPr>
            </w:pPr>
            <w:r w:rsidRPr="006A57D3">
              <w:rPr>
                <w:b/>
                <w:bCs/>
                <w:color w:val="000000" w:themeColor="text1"/>
              </w:rPr>
              <w:t>Planning Checklist</w:t>
            </w:r>
          </w:p>
        </w:tc>
        <w:tc>
          <w:tcPr>
            <w:tcW w:w="7128" w:type="dxa"/>
            <w:vAlign w:val="center"/>
          </w:tcPr>
          <w:p w14:paraId="79812CF7" w14:textId="77777777" w:rsidR="00DE0C4A" w:rsidRPr="006A57D3" w:rsidRDefault="00DE0C4A" w:rsidP="00DE0C4A">
            <w:pPr>
              <w:rPr>
                <w:color w:val="000000" w:themeColor="text1"/>
              </w:rPr>
            </w:pPr>
            <w:r w:rsidRPr="006A57D3">
              <w:rPr>
                <w:color w:val="000000" w:themeColor="text1"/>
              </w:rPr>
              <w:t>None</w:t>
            </w:r>
          </w:p>
        </w:tc>
      </w:tr>
      <w:tr w:rsidR="00DE0C4A" w:rsidRPr="006A57D3" w14:paraId="25D3E0AF" w14:textId="77777777" w:rsidTr="004E220C">
        <w:tc>
          <w:tcPr>
            <w:tcW w:w="2448" w:type="dxa"/>
            <w:shd w:val="clear" w:color="auto" w:fill="D9D9D9" w:themeFill="background1" w:themeFillShade="D9"/>
            <w:vAlign w:val="center"/>
          </w:tcPr>
          <w:p w14:paraId="7D5CAC1B" w14:textId="77777777" w:rsidR="00DE0C4A" w:rsidRPr="006A57D3" w:rsidRDefault="00DE0C4A" w:rsidP="00DE0C4A">
            <w:pPr>
              <w:rPr>
                <w:b/>
                <w:bCs/>
                <w:color w:val="000000" w:themeColor="text1"/>
              </w:rPr>
            </w:pPr>
            <w:r w:rsidRPr="006A57D3">
              <w:rPr>
                <w:b/>
                <w:bCs/>
                <w:color w:val="000000" w:themeColor="text1"/>
              </w:rPr>
              <w:t>Recommended Activity</w:t>
            </w:r>
          </w:p>
        </w:tc>
        <w:tc>
          <w:tcPr>
            <w:tcW w:w="7128" w:type="dxa"/>
            <w:shd w:val="clear" w:color="auto" w:fill="D9D9D9" w:themeFill="background1" w:themeFillShade="D9"/>
            <w:vAlign w:val="center"/>
          </w:tcPr>
          <w:p w14:paraId="67438F0D" w14:textId="77777777" w:rsidR="00DE0C4A" w:rsidRPr="006A57D3" w:rsidRDefault="00DE0C4A" w:rsidP="00DE0C4A">
            <w:pPr>
              <w:rPr>
                <w:color w:val="000000" w:themeColor="text1"/>
              </w:rPr>
            </w:pPr>
            <w:r w:rsidRPr="006A57D3">
              <w:rPr>
                <w:color w:val="000000" w:themeColor="text1"/>
              </w:rPr>
              <w:t xml:space="preserve">Complete the exercise individually. Split into a small group and discuss the exercise. After the small group discussion, review the topic with the class. </w:t>
            </w:r>
          </w:p>
        </w:tc>
      </w:tr>
      <w:tr w:rsidR="00DE0C4A" w:rsidRPr="006A57D3" w14:paraId="566AF309" w14:textId="77777777" w:rsidTr="00DE0C4A">
        <w:tc>
          <w:tcPr>
            <w:tcW w:w="2448" w:type="dxa"/>
            <w:vAlign w:val="center"/>
          </w:tcPr>
          <w:p w14:paraId="4C5F4FD2" w14:textId="77777777" w:rsidR="00DE0C4A" w:rsidRPr="006A57D3" w:rsidRDefault="00DE0C4A" w:rsidP="00DE0C4A">
            <w:pPr>
              <w:rPr>
                <w:b/>
                <w:bCs/>
                <w:color w:val="000000" w:themeColor="text1"/>
              </w:rPr>
            </w:pPr>
            <w:r w:rsidRPr="006A57D3">
              <w:rPr>
                <w:b/>
                <w:bCs/>
                <w:color w:val="000000" w:themeColor="text1"/>
              </w:rPr>
              <w:t>Stories to Share</w:t>
            </w:r>
          </w:p>
        </w:tc>
        <w:tc>
          <w:tcPr>
            <w:tcW w:w="7128" w:type="dxa"/>
            <w:vAlign w:val="center"/>
          </w:tcPr>
          <w:p w14:paraId="7F86189B" w14:textId="13F33A7A" w:rsidR="00DE0C4A" w:rsidRPr="006A57D3" w:rsidRDefault="00DE0C4A" w:rsidP="00DE0C4A">
            <w:pPr>
              <w:rPr>
                <w:color w:val="000000" w:themeColor="text1"/>
              </w:rPr>
            </w:pPr>
            <w:r w:rsidRPr="006A57D3">
              <w:rPr>
                <w:color w:val="000000" w:themeColor="text1"/>
              </w:rPr>
              <w:t xml:space="preserve">Ask the participants to consider the effects of harmful corporate practices, and what would happen if they were never stopped. Bring up the story of Erin </w:t>
            </w:r>
            <w:r w:rsidR="000F7F9A" w:rsidRPr="006A57D3">
              <w:rPr>
                <w:color w:val="000000" w:themeColor="text1"/>
              </w:rPr>
              <w:t>Brockovich</w:t>
            </w:r>
            <w:r w:rsidRPr="006A57D3">
              <w:rPr>
                <w:color w:val="000000" w:themeColor="text1"/>
              </w:rPr>
              <w:t>, and show a clip from the movie, if you have time.</w:t>
            </w:r>
          </w:p>
        </w:tc>
      </w:tr>
      <w:tr w:rsidR="00DE0C4A" w:rsidRPr="006A57D3" w14:paraId="0D56555D" w14:textId="77777777" w:rsidTr="004E220C">
        <w:tc>
          <w:tcPr>
            <w:tcW w:w="2448" w:type="dxa"/>
            <w:shd w:val="clear" w:color="auto" w:fill="D9D9D9" w:themeFill="background1" w:themeFillShade="D9"/>
            <w:vAlign w:val="center"/>
          </w:tcPr>
          <w:p w14:paraId="5FFA7C81" w14:textId="77777777" w:rsidR="00DE0C4A" w:rsidRPr="006A57D3" w:rsidRDefault="00DE0C4A" w:rsidP="00DE0C4A">
            <w:pPr>
              <w:rPr>
                <w:b/>
                <w:bCs/>
                <w:color w:val="000000" w:themeColor="text1"/>
              </w:rPr>
            </w:pPr>
            <w:r w:rsidRPr="006A57D3">
              <w:rPr>
                <w:b/>
                <w:bCs/>
                <w:color w:val="000000" w:themeColor="text1"/>
              </w:rPr>
              <w:t>Delivery Tips</w:t>
            </w:r>
          </w:p>
        </w:tc>
        <w:tc>
          <w:tcPr>
            <w:tcW w:w="7128" w:type="dxa"/>
            <w:shd w:val="clear" w:color="auto" w:fill="D9D9D9" w:themeFill="background1" w:themeFillShade="D9"/>
            <w:vAlign w:val="center"/>
          </w:tcPr>
          <w:p w14:paraId="278751B5" w14:textId="77777777" w:rsidR="00DE0C4A" w:rsidRPr="006A57D3" w:rsidRDefault="00DE0C4A" w:rsidP="00DE0C4A">
            <w:pPr>
              <w:rPr>
                <w:color w:val="000000" w:themeColor="text1"/>
              </w:rPr>
            </w:pPr>
            <w:r w:rsidRPr="006A57D3">
              <w:rPr>
                <w:color w:val="000000" w:themeColor="text1"/>
              </w:rPr>
              <w:t>Skip the class discussion, if necessary.</w:t>
            </w:r>
          </w:p>
        </w:tc>
      </w:tr>
      <w:tr w:rsidR="00DE0C4A" w:rsidRPr="006A57D3" w14:paraId="51BBEDEF" w14:textId="77777777" w:rsidTr="00DE0C4A">
        <w:tc>
          <w:tcPr>
            <w:tcW w:w="2448" w:type="dxa"/>
            <w:vAlign w:val="center"/>
          </w:tcPr>
          <w:p w14:paraId="441584A3" w14:textId="77777777" w:rsidR="00DE0C4A" w:rsidRPr="006A57D3" w:rsidRDefault="00DE0C4A" w:rsidP="00DE0C4A">
            <w:pPr>
              <w:rPr>
                <w:b/>
                <w:bCs/>
                <w:color w:val="000000" w:themeColor="text1"/>
              </w:rPr>
            </w:pPr>
            <w:r w:rsidRPr="006A57D3">
              <w:rPr>
                <w:b/>
                <w:bCs/>
                <w:color w:val="000000" w:themeColor="text1"/>
              </w:rPr>
              <w:t>Review Questions</w:t>
            </w:r>
          </w:p>
        </w:tc>
        <w:tc>
          <w:tcPr>
            <w:tcW w:w="7128" w:type="dxa"/>
            <w:vAlign w:val="center"/>
          </w:tcPr>
          <w:p w14:paraId="088E2F5E" w14:textId="77777777" w:rsidR="00DE0C4A" w:rsidRPr="006A57D3" w:rsidRDefault="00DE0C4A" w:rsidP="00DE0C4A">
            <w:pPr>
              <w:rPr>
                <w:color w:val="000000" w:themeColor="text1"/>
              </w:rPr>
            </w:pPr>
            <w:r w:rsidRPr="006A57D3">
              <w:rPr>
                <w:color w:val="000000" w:themeColor="text1"/>
              </w:rPr>
              <w:t>What do whistleblowers have to prove?</w:t>
            </w:r>
          </w:p>
        </w:tc>
      </w:tr>
    </w:tbl>
    <w:p w14:paraId="31A3B9EC" w14:textId="77777777" w:rsidR="00FE2E30" w:rsidRPr="006A57D3" w:rsidRDefault="00FE2E30"/>
    <w:p w14:paraId="7120733D" w14:textId="77777777" w:rsidR="00F5694F" w:rsidRDefault="00FE2E30">
      <w:pPr>
        <w:spacing w:after="0" w:line="240" w:lineRule="auto"/>
      </w:pPr>
      <w:r w:rsidRPr="006A57D3">
        <w:br w:type="page"/>
      </w:r>
    </w:p>
    <w:p w14:paraId="04F1E991" w14:textId="6CD357A8" w:rsidR="00F5694F" w:rsidRDefault="005A52A8" w:rsidP="00F5694F">
      <w:pPr>
        <w:pStyle w:val="Heading2"/>
      </w:pPr>
      <w:bookmarkStart w:id="80" w:name="_Toc116473932"/>
      <w:r>
        <w:lastRenderedPageBreak/>
        <w:t>Practical Illustration</w:t>
      </w:r>
      <w:bookmarkEnd w:id="80"/>
    </w:p>
    <w:p w14:paraId="4F9A23A3" w14:textId="1AAE9DF2" w:rsidR="00F5694F" w:rsidRDefault="00413194" w:rsidP="00F5694F">
      <w:r>
        <w:rPr>
          <w:noProof/>
          <w:lang w:val="en-CA" w:eastAsia="en-CA" w:bidi="ar-SA"/>
        </w:rPr>
        <w:drawing>
          <wp:anchor distT="0" distB="0" distL="114300" distR="114300" simplePos="0" relativeHeight="251704320" behindDoc="0" locked="0" layoutInCell="1" allowOverlap="1" wp14:anchorId="745B12E2" wp14:editId="1A7755A1">
            <wp:simplePos x="0" y="0"/>
            <wp:positionH relativeFrom="column">
              <wp:posOffset>54280</wp:posOffset>
            </wp:positionH>
            <wp:positionV relativeFrom="paragraph">
              <wp:posOffset>42701</wp:posOffset>
            </wp:positionV>
            <wp:extent cx="647700" cy="993775"/>
            <wp:effectExtent l="0" t="0" r="0" b="0"/>
            <wp:wrapSquare wrapText="bothSides"/>
            <wp:docPr id="46"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F5694F">
        <w:t xml:space="preserve">Caroline worked at a large investment firm with thousands of clients. Caroline was a </w:t>
      </w:r>
      <w:r w:rsidR="00212DD4">
        <w:t>hard-working</w:t>
      </w:r>
      <w:r w:rsidR="00F5694F">
        <w:t xml:space="preserve"> employee, and eventually was promoted to management. On her first day, the other managers sat down with her and explained that they would take a little bit of money from each account, because they felt their wages weren’t high enough but their boss wouldn’t raise their pay.</w:t>
      </w:r>
    </w:p>
    <w:p w14:paraId="6755F463" w14:textId="1B246BEC" w:rsidR="00212DD4" w:rsidRDefault="00F5694F" w:rsidP="00F5694F">
      <w:r>
        <w:t>Caroline went to her boss about this breach of ethics, but he secretly knew about it and participated. Seeing that she needed to report this externally, she got legal counsel to help her report this through the proper channels. Through her lawyer, Caroline also learned that she had legal protection as a whistleblower.</w:t>
      </w:r>
    </w:p>
    <w:p w14:paraId="5F4CEDBC" w14:textId="77777777" w:rsidR="00212DD4" w:rsidRDefault="00212DD4">
      <w:pPr>
        <w:spacing w:after="0" w:line="240" w:lineRule="auto"/>
      </w:pPr>
      <w:r>
        <w:br w:type="page"/>
      </w:r>
    </w:p>
    <w:p w14:paraId="35DFFFF9" w14:textId="77777777" w:rsidR="00196D2A" w:rsidRPr="006A57D3" w:rsidRDefault="00196D2A" w:rsidP="00196D2A">
      <w:pPr>
        <w:pStyle w:val="Heading2"/>
        <w:spacing w:after="240"/>
        <w:rPr>
          <w:lang w:eastAsia="zh-TW"/>
        </w:rPr>
      </w:pPr>
      <w:bookmarkStart w:id="81" w:name="_Toc116473933"/>
      <w:r w:rsidRPr="006A57D3">
        <w:rPr>
          <w:lang w:eastAsia="zh-TW"/>
        </w:rPr>
        <w:lastRenderedPageBreak/>
        <w:t>Module Seven: Review Questions</w:t>
      </w:r>
      <w:bookmarkEnd w:id="81"/>
    </w:p>
    <w:p w14:paraId="6D6BB7B7" w14:textId="77777777" w:rsidR="00196D2A" w:rsidRPr="002D5674" w:rsidRDefault="00196D2A" w:rsidP="002D5674">
      <w:pPr>
        <w:numPr>
          <w:ilvl w:val="0"/>
          <w:numId w:val="10"/>
        </w:numPr>
        <w:spacing w:after="240"/>
        <w:rPr>
          <w:rFonts w:asciiTheme="minorHAnsi" w:hAnsiTheme="minorHAnsi" w:cstheme="minorHAnsi"/>
        </w:rPr>
      </w:pPr>
      <w:r w:rsidRPr="002D5674">
        <w:rPr>
          <w:rFonts w:asciiTheme="minorHAnsi" w:hAnsiTheme="minorHAnsi" w:cstheme="minorHAnsi"/>
        </w:rPr>
        <w:t>Whistleblowers are protected under the law?</w:t>
      </w:r>
    </w:p>
    <w:p w14:paraId="5873D387" w14:textId="77777777" w:rsidR="00196D2A" w:rsidRPr="002D5674" w:rsidRDefault="00196D2A" w:rsidP="002D5674">
      <w:pPr>
        <w:numPr>
          <w:ilvl w:val="0"/>
          <w:numId w:val="99"/>
        </w:numPr>
        <w:spacing w:after="0"/>
        <w:rPr>
          <w:rFonts w:asciiTheme="minorHAnsi" w:hAnsiTheme="minorHAnsi" w:cstheme="minorHAnsi"/>
          <w:color w:val="FF0000"/>
        </w:rPr>
      </w:pPr>
      <w:r w:rsidRPr="002D5674">
        <w:rPr>
          <w:rFonts w:asciiTheme="minorHAnsi" w:hAnsiTheme="minorHAnsi" w:cstheme="minorHAnsi"/>
          <w:color w:val="FF0000"/>
        </w:rPr>
        <w:t>True</w:t>
      </w:r>
    </w:p>
    <w:p w14:paraId="6E86B92F" w14:textId="77777777" w:rsidR="00196D2A" w:rsidRPr="002D5674" w:rsidRDefault="00196D2A" w:rsidP="002D5674">
      <w:pPr>
        <w:numPr>
          <w:ilvl w:val="0"/>
          <w:numId w:val="99"/>
        </w:numPr>
        <w:spacing w:after="0"/>
        <w:rPr>
          <w:rFonts w:asciiTheme="minorHAnsi" w:hAnsiTheme="minorHAnsi" w:cstheme="minorHAnsi"/>
        </w:rPr>
      </w:pPr>
      <w:r w:rsidRPr="002D5674">
        <w:rPr>
          <w:rFonts w:asciiTheme="minorHAnsi" w:hAnsiTheme="minorHAnsi" w:cstheme="minorHAnsi"/>
        </w:rPr>
        <w:t>False</w:t>
      </w:r>
    </w:p>
    <w:p w14:paraId="417B236E" w14:textId="297F1AAF" w:rsidR="00196D2A" w:rsidRPr="002D5674" w:rsidRDefault="00510DFF" w:rsidP="002D5674">
      <w:pPr>
        <w:spacing w:before="240"/>
        <w:ind w:left="720"/>
        <w:rPr>
          <w:rFonts w:asciiTheme="minorHAnsi" w:hAnsiTheme="minorHAnsi" w:cstheme="minorHAnsi"/>
          <w:color w:val="FF0000"/>
          <w:shd w:val="clear" w:color="auto" w:fill="FFFFFF"/>
        </w:rPr>
      </w:pPr>
      <w:r w:rsidRPr="002D5674">
        <w:rPr>
          <w:rFonts w:asciiTheme="minorHAnsi" w:hAnsiTheme="minorHAnsi" w:cstheme="minorHAnsi"/>
          <w:color w:val="FF0000"/>
          <w:shd w:val="clear" w:color="auto" w:fill="FFFFFF"/>
        </w:rPr>
        <w:t>Although, legally protected, whistleblowers take on serious personal risks by informing the proper authority about their employer’s unethical actions.</w:t>
      </w:r>
    </w:p>
    <w:p w14:paraId="2C0B0768" w14:textId="77777777" w:rsidR="00196D2A" w:rsidRPr="002D5674" w:rsidRDefault="00196D2A" w:rsidP="002D5674">
      <w:pPr>
        <w:numPr>
          <w:ilvl w:val="0"/>
          <w:numId w:val="10"/>
        </w:numPr>
        <w:rPr>
          <w:rFonts w:asciiTheme="minorHAnsi" w:hAnsiTheme="minorHAnsi" w:cstheme="minorHAnsi"/>
        </w:rPr>
      </w:pPr>
      <w:r w:rsidRPr="002D5674">
        <w:rPr>
          <w:rFonts w:asciiTheme="minorHAnsi" w:hAnsiTheme="minorHAnsi" w:cstheme="minorHAnsi"/>
        </w:rPr>
        <w:t>What are the two types of whistleblowers?</w:t>
      </w:r>
    </w:p>
    <w:p w14:paraId="3E27EF75" w14:textId="77777777" w:rsidR="00196D2A" w:rsidRPr="002D5674" w:rsidRDefault="00196D2A" w:rsidP="002D5674">
      <w:pPr>
        <w:numPr>
          <w:ilvl w:val="0"/>
          <w:numId w:val="100"/>
        </w:numPr>
        <w:spacing w:after="0"/>
        <w:rPr>
          <w:rFonts w:asciiTheme="minorHAnsi" w:hAnsiTheme="minorHAnsi" w:cstheme="minorHAnsi"/>
        </w:rPr>
      </w:pPr>
      <w:r w:rsidRPr="002D5674">
        <w:rPr>
          <w:rFonts w:asciiTheme="minorHAnsi" w:hAnsiTheme="minorHAnsi" w:cstheme="minorHAnsi"/>
        </w:rPr>
        <w:t>Legal and Illegal</w:t>
      </w:r>
    </w:p>
    <w:p w14:paraId="1D1A2AB5" w14:textId="77777777" w:rsidR="00196D2A" w:rsidRPr="002D5674" w:rsidRDefault="00196D2A" w:rsidP="002D5674">
      <w:pPr>
        <w:numPr>
          <w:ilvl w:val="0"/>
          <w:numId w:val="100"/>
        </w:numPr>
        <w:spacing w:after="0"/>
        <w:rPr>
          <w:rFonts w:asciiTheme="minorHAnsi" w:hAnsiTheme="minorHAnsi" w:cstheme="minorHAnsi"/>
        </w:rPr>
      </w:pPr>
      <w:r w:rsidRPr="002D5674">
        <w:rPr>
          <w:rFonts w:asciiTheme="minorHAnsi" w:hAnsiTheme="minorHAnsi" w:cstheme="minorHAnsi"/>
        </w:rPr>
        <w:t>Social and Political</w:t>
      </w:r>
    </w:p>
    <w:p w14:paraId="48601F0A" w14:textId="77777777" w:rsidR="00AD5014" w:rsidRPr="002D5674" w:rsidRDefault="00196D2A" w:rsidP="002D5674">
      <w:pPr>
        <w:numPr>
          <w:ilvl w:val="0"/>
          <w:numId w:val="100"/>
        </w:numPr>
        <w:spacing w:after="0"/>
        <w:rPr>
          <w:rFonts w:asciiTheme="minorHAnsi" w:hAnsiTheme="minorHAnsi" w:cstheme="minorHAnsi"/>
        </w:rPr>
      </w:pPr>
      <w:r w:rsidRPr="002D5674">
        <w:rPr>
          <w:rFonts w:asciiTheme="minorHAnsi" w:hAnsiTheme="minorHAnsi" w:cstheme="minorHAnsi"/>
        </w:rPr>
        <w:t>Red and Green</w:t>
      </w:r>
    </w:p>
    <w:p w14:paraId="6263AA7E" w14:textId="26C0AAAB" w:rsidR="00196D2A" w:rsidRPr="002D5674" w:rsidRDefault="00196D2A" w:rsidP="002D5674">
      <w:pPr>
        <w:numPr>
          <w:ilvl w:val="0"/>
          <w:numId w:val="100"/>
        </w:numPr>
        <w:spacing w:after="0"/>
        <w:rPr>
          <w:rFonts w:asciiTheme="minorHAnsi" w:hAnsiTheme="minorHAnsi" w:cstheme="minorHAnsi"/>
          <w:color w:val="FF0000"/>
        </w:rPr>
      </w:pPr>
      <w:r w:rsidRPr="002D5674">
        <w:rPr>
          <w:rFonts w:asciiTheme="minorHAnsi" w:hAnsiTheme="minorHAnsi" w:cstheme="minorHAnsi"/>
          <w:color w:val="FF0000"/>
        </w:rPr>
        <w:t>Internal and External</w:t>
      </w:r>
    </w:p>
    <w:p w14:paraId="24908987" w14:textId="0C2F69C5" w:rsidR="00196D2A" w:rsidRPr="002D5674" w:rsidRDefault="00510DFF" w:rsidP="002D5674">
      <w:pPr>
        <w:spacing w:before="240"/>
        <w:ind w:left="720"/>
        <w:rPr>
          <w:rFonts w:asciiTheme="minorHAnsi" w:hAnsiTheme="minorHAnsi" w:cstheme="minorHAnsi"/>
          <w:color w:val="FF0000"/>
          <w:shd w:val="clear" w:color="auto" w:fill="FFFFFF"/>
        </w:rPr>
      </w:pPr>
      <w:r w:rsidRPr="002D5674">
        <w:rPr>
          <w:rFonts w:asciiTheme="minorHAnsi" w:hAnsiTheme="minorHAnsi" w:cstheme="minorHAnsi"/>
          <w:color w:val="FF0000"/>
          <w:shd w:val="clear" w:color="auto" w:fill="FFFFFF"/>
        </w:rPr>
        <w:t>There are two types of whistleblowers: internal whistleblowers and external whistleblowers.</w:t>
      </w:r>
    </w:p>
    <w:p w14:paraId="57F8CD25" w14:textId="1E6C6DEA" w:rsidR="00196D2A" w:rsidRPr="002D5674" w:rsidRDefault="00196D2A" w:rsidP="002D5674">
      <w:pPr>
        <w:numPr>
          <w:ilvl w:val="0"/>
          <w:numId w:val="10"/>
        </w:numPr>
        <w:rPr>
          <w:rFonts w:asciiTheme="minorHAnsi" w:hAnsiTheme="minorHAnsi" w:cstheme="minorHAnsi"/>
        </w:rPr>
      </w:pPr>
      <w:r w:rsidRPr="002D5674">
        <w:rPr>
          <w:rFonts w:asciiTheme="minorHAnsi" w:hAnsiTheme="minorHAnsi" w:cstheme="minorHAnsi"/>
        </w:rPr>
        <w:t>Blowing the whistle legall</w:t>
      </w:r>
      <w:r w:rsidR="00BA2991" w:rsidRPr="002D5674">
        <w:rPr>
          <w:rFonts w:asciiTheme="minorHAnsi" w:hAnsiTheme="minorHAnsi" w:cstheme="minorHAnsi"/>
        </w:rPr>
        <w:t>y requires you to have ________</w:t>
      </w:r>
      <w:r w:rsidRPr="002D5674">
        <w:rPr>
          <w:rFonts w:asciiTheme="minorHAnsi" w:hAnsiTheme="minorHAnsi" w:cstheme="minorHAnsi"/>
        </w:rPr>
        <w:t>_______</w:t>
      </w:r>
      <w:r w:rsidRPr="002D5674">
        <w:rPr>
          <w:rFonts w:asciiTheme="minorHAnsi" w:hAnsiTheme="minorHAnsi" w:cstheme="minorHAnsi"/>
          <w:color w:val="262626"/>
        </w:rPr>
        <w:t xml:space="preserve"> that the violations occurred with company knowledge</w:t>
      </w:r>
      <w:r w:rsidRPr="002D5674">
        <w:rPr>
          <w:rFonts w:asciiTheme="minorHAnsi" w:hAnsiTheme="minorHAnsi" w:cstheme="minorHAnsi"/>
        </w:rPr>
        <w:t>?</w:t>
      </w:r>
    </w:p>
    <w:p w14:paraId="7EE2DAC1" w14:textId="77777777" w:rsidR="00196D2A" w:rsidRPr="002D5674" w:rsidRDefault="00196D2A" w:rsidP="002D5674">
      <w:pPr>
        <w:numPr>
          <w:ilvl w:val="0"/>
          <w:numId w:val="101"/>
        </w:numPr>
        <w:spacing w:after="0"/>
        <w:rPr>
          <w:rFonts w:asciiTheme="minorHAnsi" w:hAnsiTheme="minorHAnsi" w:cstheme="minorHAnsi"/>
          <w:color w:val="FF0000"/>
        </w:rPr>
      </w:pPr>
      <w:r w:rsidRPr="002D5674">
        <w:rPr>
          <w:rFonts w:asciiTheme="minorHAnsi" w:hAnsiTheme="minorHAnsi" w:cstheme="minorHAnsi"/>
          <w:color w:val="FF0000"/>
        </w:rPr>
        <w:t>Reasonable belief</w:t>
      </w:r>
    </w:p>
    <w:p w14:paraId="5FEF27E8" w14:textId="77777777" w:rsidR="00196D2A" w:rsidRPr="002D5674" w:rsidRDefault="00196D2A" w:rsidP="002D5674">
      <w:pPr>
        <w:numPr>
          <w:ilvl w:val="0"/>
          <w:numId w:val="101"/>
        </w:numPr>
        <w:spacing w:after="0"/>
        <w:rPr>
          <w:rFonts w:asciiTheme="minorHAnsi" w:hAnsiTheme="minorHAnsi" w:cstheme="minorHAnsi"/>
        </w:rPr>
      </w:pPr>
      <w:r w:rsidRPr="002D5674">
        <w:rPr>
          <w:rFonts w:asciiTheme="minorHAnsi" w:hAnsiTheme="minorHAnsi" w:cstheme="minorHAnsi"/>
        </w:rPr>
        <w:t>Unknown knowledge</w:t>
      </w:r>
    </w:p>
    <w:p w14:paraId="74DACA9E" w14:textId="77777777" w:rsidR="00196D2A" w:rsidRPr="002D5674" w:rsidRDefault="00196D2A" w:rsidP="002D5674">
      <w:pPr>
        <w:numPr>
          <w:ilvl w:val="0"/>
          <w:numId w:val="101"/>
        </w:numPr>
        <w:spacing w:after="0"/>
        <w:rPr>
          <w:rFonts w:asciiTheme="minorHAnsi" w:hAnsiTheme="minorHAnsi" w:cstheme="minorHAnsi"/>
        </w:rPr>
      </w:pPr>
      <w:r w:rsidRPr="002D5674">
        <w:rPr>
          <w:rFonts w:asciiTheme="minorHAnsi" w:hAnsiTheme="minorHAnsi" w:cstheme="minorHAnsi"/>
        </w:rPr>
        <w:t>Plausible deniability</w:t>
      </w:r>
    </w:p>
    <w:p w14:paraId="089BF95A" w14:textId="3D835F16" w:rsidR="00196D2A" w:rsidRPr="002D5674" w:rsidRDefault="00196D2A" w:rsidP="002D5674">
      <w:pPr>
        <w:numPr>
          <w:ilvl w:val="0"/>
          <w:numId w:val="101"/>
        </w:numPr>
        <w:spacing w:after="0"/>
        <w:rPr>
          <w:rFonts w:asciiTheme="minorHAnsi" w:hAnsiTheme="minorHAnsi" w:cstheme="minorHAnsi"/>
        </w:rPr>
      </w:pPr>
      <w:r w:rsidRPr="002D5674">
        <w:rPr>
          <w:rFonts w:asciiTheme="minorHAnsi" w:hAnsiTheme="minorHAnsi" w:cstheme="minorHAnsi"/>
        </w:rPr>
        <w:t>Monetary motivation</w:t>
      </w:r>
    </w:p>
    <w:p w14:paraId="73E3986B" w14:textId="11F954E7" w:rsidR="00212DD4" w:rsidRPr="002D5674" w:rsidRDefault="00510DFF" w:rsidP="002D5674">
      <w:pPr>
        <w:spacing w:before="240"/>
        <w:ind w:left="720"/>
        <w:rPr>
          <w:rFonts w:asciiTheme="minorHAnsi" w:hAnsiTheme="minorHAnsi" w:cstheme="minorHAnsi"/>
          <w:color w:val="FF0000"/>
          <w:shd w:val="clear" w:color="auto" w:fill="FFFFFF"/>
        </w:rPr>
      </w:pPr>
      <w:r w:rsidRPr="002D5674">
        <w:rPr>
          <w:rFonts w:asciiTheme="minorHAnsi" w:hAnsiTheme="minorHAnsi" w:cstheme="minorHAnsi"/>
          <w:color w:val="FF0000"/>
          <w:shd w:val="clear" w:color="auto" w:fill="FFFFFF"/>
        </w:rPr>
        <w:t>Blowing the whistle legally requires you to have reasonable belief that the violations occurred with company knowledge.</w:t>
      </w:r>
    </w:p>
    <w:p w14:paraId="55AB291C" w14:textId="77777777" w:rsidR="00456E31" w:rsidRPr="002D5674" w:rsidRDefault="00456E31" w:rsidP="002D5674">
      <w:pPr>
        <w:numPr>
          <w:ilvl w:val="0"/>
          <w:numId w:val="10"/>
        </w:numPr>
        <w:rPr>
          <w:rFonts w:asciiTheme="minorHAnsi" w:hAnsiTheme="minorHAnsi" w:cstheme="minorHAnsi"/>
        </w:rPr>
      </w:pPr>
      <w:r w:rsidRPr="002D5674">
        <w:rPr>
          <w:rFonts w:asciiTheme="minorHAnsi" w:hAnsiTheme="minorHAnsi" w:cstheme="minorHAnsi"/>
        </w:rPr>
        <w:t>The term “whistleblower” is ______.</w:t>
      </w:r>
    </w:p>
    <w:p w14:paraId="3D895FA5" w14:textId="77777777" w:rsidR="00BA2991" w:rsidRPr="002D5674" w:rsidRDefault="00456E31">
      <w:pPr>
        <w:numPr>
          <w:ilvl w:val="0"/>
          <w:numId w:val="156"/>
        </w:numPr>
        <w:spacing w:after="0"/>
        <w:rPr>
          <w:rFonts w:asciiTheme="minorHAnsi" w:hAnsiTheme="minorHAnsi" w:cstheme="minorHAnsi"/>
        </w:rPr>
      </w:pPr>
      <w:r w:rsidRPr="002D5674">
        <w:rPr>
          <w:rFonts w:asciiTheme="minorHAnsi" w:hAnsiTheme="minorHAnsi" w:cstheme="minorHAnsi"/>
        </w:rPr>
        <w:t>Scottish</w:t>
      </w:r>
    </w:p>
    <w:p w14:paraId="0708454C" w14:textId="77777777" w:rsidR="00BA2991" w:rsidRPr="002D5674" w:rsidRDefault="00456E31">
      <w:pPr>
        <w:numPr>
          <w:ilvl w:val="0"/>
          <w:numId w:val="156"/>
        </w:numPr>
        <w:spacing w:after="0"/>
        <w:rPr>
          <w:rFonts w:asciiTheme="minorHAnsi" w:hAnsiTheme="minorHAnsi" w:cstheme="minorHAnsi"/>
        </w:rPr>
      </w:pPr>
      <w:r w:rsidRPr="002D5674">
        <w:rPr>
          <w:rFonts w:asciiTheme="minorHAnsi" w:hAnsiTheme="minorHAnsi" w:cstheme="minorHAnsi"/>
        </w:rPr>
        <w:t>Canadian</w:t>
      </w:r>
    </w:p>
    <w:p w14:paraId="07D4D211" w14:textId="77777777" w:rsidR="00BA2991" w:rsidRPr="002D5674" w:rsidRDefault="00456E31">
      <w:pPr>
        <w:numPr>
          <w:ilvl w:val="0"/>
          <w:numId w:val="156"/>
        </w:numPr>
        <w:spacing w:after="0"/>
        <w:rPr>
          <w:rFonts w:asciiTheme="minorHAnsi" w:hAnsiTheme="minorHAnsi" w:cstheme="minorHAnsi"/>
        </w:rPr>
      </w:pPr>
      <w:r w:rsidRPr="002D5674">
        <w:rPr>
          <w:rFonts w:asciiTheme="minorHAnsi" w:hAnsiTheme="minorHAnsi" w:cstheme="minorHAnsi"/>
        </w:rPr>
        <w:t>American</w:t>
      </w:r>
    </w:p>
    <w:p w14:paraId="30E7C722" w14:textId="0A8B7CFE" w:rsidR="00212DD4" w:rsidRPr="002D5674" w:rsidRDefault="00456E31">
      <w:pPr>
        <w:numPr>
          <w:ilvl w:val="0"/>
          <w:numId w:val="156"/>
        </w:numPr>
        <w:spacing w:after="0"/>
        <w:rPr>
          <w:rFonts w:asciiTheme="minorHAnsi" w:hAnsiTheme="minorHAnsi" w:cstheme="minorHAnsi"/>
          <w:color w:val="FF0000"/>
        </w:rPr>
      </w:pPr>
      <w:r w:rsidRPr="002D5674">
        <w:rPr>
          <w:rFonts w:asciiTheme="minorHAnsi" w:hAnsiTheme="minorHAnsi" w:cstheme="minorHAnsi"/>
          <w:color w:val="FF0000"/>
        </w:rPr>
        <w:t>British</w:t>
      </w:r>
    </w:p>
    <w:p w14:paraId="6E64F8A3" w14:textId="204634AE" w:rsidR="00510DFF" w:rsidRPr="002D5674" w:rsidRDefault="00510DFF" w:rsidP="002D5674">
      <w:pPr>
        <w:spacing w:before="240"/>
        <w:ind w:left="720"/>
        <w:rPr>
          <w:rFonts w:asciiTheme="minorHAnsi" w:hAnsiTheme="minorHAnsi" w:cstheme="minorHAnsi"/>
          <w:color w:val="FF0000"/>
          <w:shd w:val="clear" w:color="auto" w:fill="FFFFFF"/>
        </w:rPr>
      </w:pPr>
      <w:r w:rsidRPr="002D5674">
        <w:rPr>
          <w:rFonts w:asciiTheme="minorHAnsi" w:hAnsiTheme="minorHAnsi" w:cstheme="minorHAnsi"/>
          <w:color w:val="FF0000"/>
          <w:shd w:val="clear" w:color="auto" w:fill="FFFFFF"/>
        </w:rPr>
        <w:t>The term “whistleblower” is British, and it comes from the whistles that the police used to carry to alert the public and other police to a crime.</w:t>
      </w:r>
    </w:p>
    <w:p w14:paraId="144C52C8" w14:textId="746D5978" w:rsidR="00456E31" w:rsidRPr="002D5674" w:rsidRDefault="00510DFF" w:rsidP="002D5674">
      <w:pPr>
        <w:spacing w:after="0"/>
        <w:rPr>
          <w:rFonts w:asciiTheme="minorHAnsi" w:hAnsiTheme="minorHAnsi" w:cstheme="minorHAnsi"/>
          <w:color w:val="FF0000"/>
          <w:shd w:val="clear" w:color="auto" w:fill="FFFFFF"/>
        </w:rPr>
      </w:pPr>
      <w:r w:rsidRPr="002D5674">
        <w:rPr>
          <w:rFonts w:asciiTheme="minorHAnsi" w:hAnsiTheme="minorHAnsi" w:cstheme="minorHAnsi"/>
          <w:color w:val="FF0000"/>
          <w:shd w:val="clear" w:color="auto" w:fill="FFFFFF"/>
        </w:rPr>
        <w:br w:type="page"/>
      </w:r>
    </w:p>
    <w:p w14:paraId="7D9584D3" w14:textId="77777777" w:rsidR="00BA2991" w:rsidRPr="002D5674" w:rsidRDefault="00456E31" w:rsidP="002D5674">
      <w:pPr>
        <w:numPr>
          <w:ilvl w:val="0"/>
          <w:numId w:val="10"/>
        </w:numPr>
        <w:rPr>
          <w:rFonts w:asciiTheme="minorHAnsi" w:hAnsiTheme="minorHAnsi" w:cstheme="minorHAnsi"/>
        </w:rPr>
      </w:pPr>
      <w:r w:rsidRPr="002D5674">
        <w:rPr>
          <w:rFonts w:asciiTheme="minorHAnsi" w:hAnsiTheme="minorHAnsi" w:cstheme="minorHAnsi"/>
        </w:rPr>
        <w:lastRenderedPageBreak/>
        <w:t>Legal protection has been provided to whistleblowers since the _____.</w:t>
      </w:r>
    </w:p>
    <w:p w14:paraId="5FA0FF73" w14:textId="6C159FAA" w:rsidR="00BA2991" w:rsidRPr="002D5674" w:rsidRDefault="00456E31">
      <w:pPr>
        <w:numPr>
          <w:ilvl w:val="0"/>
          <w:numId w:val="157"/>
        </w:numPr>
        <w:spacing w:after="0"/>
        <w:rPr>
          <w:rFonts w:asciiTheme="minorHAnsi" w:hAnsiTheme="minorHAnsi" w:cstheme="minorHAnsi"/>
        </w:rPr>
      </w:pPr>
      <w:r w:rsidRPr="002D5674">
        <w:rPr>
          <w:rFonts w:asciiTheme="minorHAnsi" w:hAnsiTheme="minorHAnsi" w:cstheme="minorHAnsi"/>
        </w:rPr>
        <w:t>1860s</w:t>
      </w:r>
    </w:p>
    <w:p w14:paraId="2EC44FE9" w14:textId="77777777" w:rsidR="00BA2991" w:rsidRPr="002D5674" w:rsidRDefault="00BA2991">
      <w:pPr>
        <w:numPr>
          <w:ilvl w:val="0"/>
          <w:numId w:val="157"/>
        </w:numPr>
        <w:spacing w:after="0"/>
        <w:rPr>
          <w:rFonts w:asciiTheme="minorHAnsi" w:hAnsiTheme="minorHAnsi" w:cstheme="minorHAnsi"/>
        </w:rPr>
      </w:pPr>
      <w:r w:rsidRPr="002D5674">
        <w:rPr>
          <w:rFonts w:asciiTheme="minorHAnsi" w:hAnsiTheme="minorHAnsi" w:cstheme="minorHAnsi"/>
        </w:rPr>
        <w:t>1920s</w:t>
      </w:r>
    </w:p>
    <w:p w14:paraId="6F368083" w14:textId="77777777" w:rsidR="00BA2991" w:rsidRPr="002D5674" w:rsidRDefault="00456E31">
      <w:pPr>
        <w:numPr>
          <w:ilvl w:val="0"/>
          <w:numId w:val="157"/>
        </w:numPr>
        <w:spacing w:after="0"/>
        <w:rPr>
          <w:rFonts w:asciiTheme="minorHAnsi" w:hAnsiTheme="minorHAnsi" w:cstheme="minorHAnsi"/>
          <w:color w:val="FF0000"/>
        </w:rPr>
      </w:pPr>
      <w:r w:rsidRPr="002D5674">
        <w:rPr>
          <w:rFonts w:asciiTheme="minorHAnsi" w:hAnsiTheme="minorHAnsi" w:cstheme="minorHAnsi"/>
          <w:color w:val="FF0000"/>
        </w:rPr>
        <w:t>1960s</w:t>
      </w:r>
    </w:p>
    <w:p w14:paraId="220E4688" w14:textId="752E55F5" w:rsidR="00510DFF" w:rsidRPr="002D5674" w:rsidRDefault="00456E31">
      <w:pPr>
        <w:numPr>
          <w:ilvl w:val="0"/>
          <w:numId w:val="157"/>
        </w:numPr>
        <w:spacing w:after="0"/>
        <w:rPr>
          <w:rFonts w:asciiTheme="minorHAnsi" w:hAnsiTheme="minorHAnsi" w:cstheme="minorHAnsi"/>
        </w:rPr>
      </w:pPr>
      <w:r w:rsidRPr="002D5674">
        <w:rPr>
          <w:rFonts w:asciiTheme="minorHAnsi" w:hAnsiTheme="minorHAnsi" w:cstheme="minorHAnsi"/>
        </w:rPr>
        <w:t>1990s</w:t>
      </w:r>
    </w:p>
    <w:p w14:paraId="6C1B4821" w14:textId="3F732763" w:rsidR="00456E31" w:rsidRPr="002D5674" w:rsidRDefault="00510DFF" w:rsidP="002D5674">
      <w:pPr>
        <w:spacing w:before="240"/>
        <w:ind w:left="720"/>
        <w:rPr>
          <w:rFonts w:asciiTheme="minorHAnsi" w:hAnsiTheme="minorHAnsi" w:cstheme="minorHAnsi"/>
          <w:color w:val="FF0000"/>
          <w:shd w:val="clear" w:color="auto" w:fill="FFFFFF"/>
        </w:rPr>
      </w:pPr>
      <w:r w:rsidRPr="002D5674">
        <w:rPr>
          <w:rFonts w:asciiTheme="minorHAnsi" w:hAnsiTheme="minorHAnsi" w:cstheme="minorHAnsi"/>
          <w:color w:val="FF0000"/>
          <w:shd w:val="clear" w:color="auto" w:fill="FFFFFF"/>
        </w:rPr>
        <w:t>Legal protection has been provided to whistleblowers since the 1960s, and the laws have changed to keep up with the times.</w:t>
      </w:r>
    </w:p>
    <w:p w14:paraId="219E4534" w14:textId="77777777" w:rsidR="00BA2991" w:rsidRPr="002D5674" w:rsidRDefault="00456E31" w:rsidP="002D5674">
      <w:pPr>
        <w:numPr>
          <w:ilvl w:val="0"/>
          <w:numId w:val="10"/>
        </w:numPr>
        <w:rPr>
          <w:rFonts w:asciiTheme="minorHAnsi" w:hAnsiTheme="minorHAnsi" w:cstheme="minorHAnsi"/>
        </w:rPr>
      </w:pPr>
      <w:r w:rsidRPr="002D5674">
        <w:rPr>
          <w:rFonts w:asciiTheme="minorHAnsi" w:hAnsiTheme="minorHAnsi" w:cstheme="minorHAnsi"/>
        </w:rPr>
        <w:t xml:space="preserve">Many companies have ways of doing this anonymously so that the employee will be protected from </w:t>
      </w:r>
      <w:r w:rsidR="00112B78" w:rsidRPr="002D5674">
        <w:rPr>
          <w:rFonts w:asciiTheme="minorHAnsi" w:hAnsiTheme="minorHAnsi" w:cstheme="minorHAnsi"/>
        </w:rPr>
        <w:t>_______.</w:t>
      </w:r>
    </w:p>
    <w:p w14:paraId="259CA50A" w14:textId="77777777" w:rsidR="00BA2991" w:rsidRPr="002D5674" w:rsidRDefault="00112B78">
      <w:pPr>
        <w:pStyle w:val="ListParagraph"/>
        <w:numPr>
          <w:ilvl w:val="0"/>
          <w:numId w:val="155"/>
        </w:numPr>
        <w:spacing w:after="0"/>
        <w:rPr>
          <w:rFonts w:asciiTheme="minorHAnsi" w:hAnsiTheme="minorHAnsi" w:cstheme="minorHAnsi"/>
        </w:rPr>
      </w:pPr>
      <w:r w:rsidRPr="002D5674">
        <w:rPr>
          <w:rFonts w:asciiTheme="minorHAnsi" w:hAnsiTheme="minorHAnsi" w:cstheme="minorHAnsi"/>
        </w:rPr>
        <w:t>Newspapers</w:t>
      </w:r>
    </w:p>
    <w:p w14:paraId="78F8BCBB" w14:textId="77777777" w:rsidR="00BA2991" w:rsidRPr="002D5674" w:rsidRDefault="00112B78">
      <w:pPr>
        <w:pStyle w:val="ListParagraph"/>
        <w:numPr>
          <w:ilvl w:val="0"/>
          <w:numId w:val="155"/>
        </w:numPr>
        <w:spacing w:after="0"/>
        <w:rPr>
          <w:rFonts w:asciiTheme="minorHAnsi" w:hAnsiTheme="minorHAnsi" w:cstheme="minorHAnsi"/>
          <w:color w:val="FF0000"/>
        </w:rPr>
      </w:pPr>
      <w:r w:rsidRPr="002D5674">
        <w:rPr>
          <w:rFonts w:asciiTheme="minorHAnsi" w:hAnsiTheme="minorHAnsi" w:cstheme="minorHAnsi"/>
          <w:color w:val="FF0000"/>
        </w:rPr>
        <w:t>Retaliation</w:t>
      </w:r>
    </w:p>
    <w:p w14:paraId="31CC95C3" w14:textId="77777777" w:rsidR="00BA2991" w:rsidRPr="002D5674" w:rsidRDefault="00112B78">
      <w:pPr>
        <w:pStyle w:val="ListParagraph"/>
        <w:numPr>
          <w:ilvl w:val="0"/>
          <w:numId w:val="155"/>
        </w:numPr>
        <w:spacing w:after="0"/>
        <w:rPr>
          <w:rFonts w:asciiTheme="minorHAnsi" w:hAnsiTheme="minorHAnsi" w:cstheme="minorHAnsi"/>
        </w:rPr>
      </w:pPr>
      <w:r w:rsidRPr="002D5674">
        <w:rPr>
          <w:rFonts w:asciiTheme="minorHAnsi" w:hAnsiTheme="minorHAnsi" w:cstheme="minorHAnsi"/>
        </w:rPr>
        <w:t>Nosy coworkers</w:t>
      </w:r>
    </w:p>
    <w:p w14:paraId="122E18CF" w14:textId="76FFA235" w:rsidR="00BA2991" w:rsidRPr="002D5674" w:rsidRDefault="00112B78">
      <w:pPr>
        <w:pStyle w:val="ListParagraph"/>
        <w:numPr>
          <w:ilvl w:val="0"/>
          <w:numId w:val="155"/>
        </w:numPr>
        <w:spacing w:after="0"/>
        <w:rPr>
          <w:rFonts w:asciiTheme="minorHAnsi" w:hAnsiTheme="minorHAnsi" w:cstheme="minorHAnsi"/>
        </w:rPr>
      </w:pPr>
      <w:r w:rsidRPr="002D5674">
        <w:rPr>
          <w:rFonts w:asciiTheme="minorHAnsi" w:hAnsiTheme="minorHAnsi" w:cstheme="minorHAnsi"/>
        </w:rPr>
        <w:t>None of the above</w:t>
      </w:r>
    </w:p>
    <w:p w14:paraId="7F382298" w14:textId="02DFEB85" w:rsidR="00B85DF1" w:rsidRPr="002D5674" w:rsidRDefault="00510DFF" w:rsidP="002D5674">
      <w:pPr>
        <w:spacing w:before="240"/>
        <w:ind w:left="720"/>
        <w:rPr>
          <w:rFonts w:asciiTheme="minorHAnsi" w:hAnsiTheme="minorHAnsi" w:cstheme="minorHAnsi"/>
          <w:color w:val="FF0000"/>
          <w:shd w:val="clear" w:color="auto" w:fill="FFFFFF"/>
        </w:rPr>
      </w:pPr>
      <w:r w:rsidRPr="002D5674">
        <w:rPr>
          <w:rFonts w:asciiTheme="minorHAnsi" w:hAnsiTheme="minorHAnsi" w:cstheme="minorHAnsi"/>
          <w:color w:val="FF0000"/>
          <w:shd w:val="clear" w:color="auto" w:fill="FFFFFF"/>
        </w:rPr>
        <w:t>Many companies have ways of doing this anonymously so that the employee will be protected from retaliation.</w:t>
      </w:r>
    </w:p>
    <w:p w14:paraId="455D91A2" w14:textId="35F5FDA9" w:rsidR="00167DAA" w:rsidRPr="002D5674" w:rsidRDefault="00167DAA" w:rsidP="002D5674">
      <w:pPr>
        <w:numPr>
          <w:ilvl w:val="0"/>
          <w:numId w:val="10"/>
        </w:numPr>
        <w:rPr>
          <w:rFonts w:asciiTheme="minorHAnsi" w:hAnsiTheme="minorHAnsi" w:cstheme="minorHAnsi"/>
        </w:rPr>
      </w:pPr>
      <w:r w:rsidRPr="002D5674">
        <w:rPr>
          <w:rFonts w:asciiTheme="minorHAnsi" w:hAnsiTheme="minorHAnsi" w:cstheme="minorHAnsi"/>
        </w:rPr>
        <w:t>Whistleblowers need to protect their rights and possibly seek ____ to shield themselves from retaliation.</w:t>
      </w:r>
    </w:p>
    <w:p w14:paraId="421B19D0" w14:textId="77777777" w:rsidR="00167DAA" w:rsidRPr="002D5674" w:rsidRDefault="00167DAA" w:rsidP="002D5674">
      <w:pPr>
        <w:pStyle w:val="ListParagraph"/>
        <w:numPr>
          <w:ilvl w:val="0"/>
          <w:numId w:val="88"/>
        </w:numPr>
        <w:spacing w:after="0"/>
        <w:rPr>
          <w:rFonts w:asciiTheme="minorHAnsi" w:hAnsiTheme="minorHAnsi" w:cstheme="minorHAnsi"/>
        </w:rPr>
      </w:pPr>
      <w:r w:rsidRPr="002D5674">
        <w:rPr>
          <w:rFonts w:asciiTheme="minorHAnsi" w:hAnsiTheme="minorHAnsi" w:cstheme="minorHAnsi"/>
        </w:rPr>
        <w:t xml:space="preserve">Refuge </w:t>
      </w:r>
    </w:p>
    <w:p w14:paraId="39CD984A" w14:textId="724BC8C6" w:rsidR="00BF6E19" w:rsidRPr="002D5674" w:rsidRDefault="00167DAA" w:rsidP="002D5674">
      <w:pPr>
        <w:pStyle w:val="ListParagraph"/>
        <w:numPr>
          <w:ilvl w:val="0"/>
          <w:numId w:val="88"/>
        </w:numPr>
        <w:spacing w:after="0"/>
        <w:rPr>
          <w:rFonts w:asciiTheme="minorHAnsi" w:hAnsiTheme="minorHAnsi" w:cstheme="minorHAnsi"/>
          <w:color w:val="FF0000"/>
        </w:rPr>
      </w:pPr>
      <w:r w:rsidRPr="002D5674">
        <w:rPr>
          <w:rFonts w:asciiTheme="minorHAnsi" w:hAnsiTheme="minorHAnsi" w:cstheme="minorHAnsi"/>
          <w:color w:val="FF0000"/>
        </w:rPr>
        <w:t>Legal counsel</w:t>
      </w:r>
    </w:p>
    <w:p w14:paraId="14BE7A22" w14:textId="12348630" w:rsidR="00167DAA" w:rsidRPr="002D5674" w:rsidRDefault="00167DAA" w:rsidP="002D5674">
      <w:pPr>
        <w:pStyle w:val="ListParagraph"/>
        <w:numPr>
          <w:ilvl w:val="0"/>
          <w:numId w:val="88"/>
        </w:numPr>
        <w:spacing w:after="0"/>
        <w:rPr>
          <w:rFonts w:asciiTheme="minorHAnsi" w:hAnsiTheme="minorHAnsi" w:cstheme="minorHAnsi"/>
        </w:rPr>
      </w:pPr>
      <w:r w:rsidRPr="002D5674">
        <w:rPr>
          <w:rFonts w:asciiTheme="minorHAnsi" w:hAnsiTheme="minorHAnsi" w:cstheme="minorHAnsi"/>
        </w:rPr>
        <w:t>Advice</w:t>
      </w:r>
    </w:p>
    <w:p w14:paraId="040C88BA" w14:textId="0709E462" w:rsidR="00167DAA" w:rsidRPr="002D5674" w:rsidRDefault="00167DAA" w:rsidP="002D5674">
      <w:pPr>
        <w:pStyle w:val="ListParagraph"/>
        <w:numPr>
          <w:ilvl w:val="0"/>
          <w:numId w:val="88"/>
        </w:numPr>
        <w:spacing w:after="0"/>
        <w:rPr>
          <w:rFonts w:asciiTheme="minorHAnsi" w:hAnsiTheme="minorHAnsi" w:cstheme="minorHAnsi"/>
        </w:rPr>
      </w:pPr>
      <w:r w:rsidRPr="002D5674">
        <w:rPr>
          <w:rFonts w:asciiTheme="minorHAnsi" w:hAnsiTheme="minorHAnsi" w:cstheme="minorHAnsi"/>
        </w:rPr>
        <w:t>A new profession</w:t>
      </w:r>
    </w:p>
    <w:p w14:paraId="650B3E46" w14:textId="30533333" w:rsidR="00BF6E19" w:rsidRPr="002D5674" w:rsidRDefault="00510DFF" w:rsidP="002D5674">
      <w:pPr>
        <w:spacing w:before="240"/>
        <w:ind w:left="720"/>
        <w:rPr>
          <w:rFonts w:asciiTheme="minorHAnsi" w:hAnsiTheme="minorHAnsi" w:cstheme="minorHAnsi"/>
          <w:color w:val="FF0000"/>
          <w:shd w:val="clear" w:color="auto" w:fill="FFFFFF"/>
        </w:rPr>
      </w:pPr>
      <w:r w:rsidRPr="002D5674">
        <w:rPr>
          <w:rFonts w:asciiTheme="minorHAnsi" w:hAnsiTheme="minorHAnsi" w:cstheme="minorHAnsi"/>
          <w:color w:val="FF0000"/>
          <w:shd w:val="clear" w:color="auto" w:fill="FFFFFF"/>
        </w:rPr>
        <w:t>Whistleblowers need to protect their rights and possibly seek legal counsel to shield themselves from retaliation.</w:t>
      </w:r>
    </w:p>
    <w:p w14:paraId="138F551B" w14:textId="77777777" w:rsidR="00BF6E19" w:rsidRPr="002D5674" w:rsidRDefault="00BF6E19" w:rsidP="002D5674">
      <w:pPr>
        <w:numPr>
          <w:ilvl w:val="0"/>
          <w:numId w:val="10"/>
        </w:numPr>
        <w:rPr>
          <w:rFonts w:asciiTheme="minorHAnsi" w:hAnsiTheme="minorHAnsi" w:cstheme="minorHAnsi"/>
        </w:rPr>
      </w:pPr>
      <w:r w:rsidRPr="002D5674">
        <w:rPr>
          <w:rFonts w:asciiTheme="minorHAnsi" w:hAnsiTheme="minorHAnsi" w:cstheme="minorHAnsi"/>
        </w:rPr>
        <w:t>You should only ‘blow the whistle’ when_____.</w:t>
      </w:r>
    </w:p>
    <w:p w14:paraId="105A41F7" w14:textId="77777777" w:rsidR="00BA2991" w:rsidRPr="002D5674" w:rsidRDefault="00510DFF">
      <w:pPr>
        <w:pStyle w:val="ListParagraph"/>
        <w:numPr>
          <w:ilvl w:val="0"/>
          <w:numId w:val="158"/>
        </w:numPr>
        <w:spacing w:after="0"/>
        <w:rPr>
          <w:rFonts w:asciiTheme="minorHAnsi" w:hAnsiTheme="minorHAnsi" w:cstheme="minorHAnsi"/>
        </w:rPr>
      </w:pPr>
      <w:r w:rsidRPr="002D5674">
        <w:rPr>
          <w:rFonts w:asciiTheme="minorHAnsi" w:hAnsiTheme="minorHAnsi" w:cstheme="minorHAnsi"/>
        </w:rPr>
        <w:t>R</w:t>
      </w:r>
      <w:r w:rsidR="00BF6E19" w:rsidRPr="002D5674">
        <w:rPr>
          <w:rFonts w:asciiTheme="minorHAnsi" w:hAnsiTheme="minorHAnsi" w:cstheme="minorHAnsi"/>
        </w:rPr>
        <w:t xml:space="preserve">ights of others </w:t>
      </w:r>
      <w:r w:rsidR="002F109D" w:rsidRPr="002D5674">
        <w:rPr>
          <w:rFonts w:asciiTheme="minorHAnsi" w:hAnsiTheme="minorHAnsi" w:cstheme="minorHAnsi"/>
        </w:rPr>
        <w:t>are</w:t>
      </w:r>
      <w:r w:rsidR="00BF6E19" w:rsidRPr="002D5674">
        <w:rPr>
          <w:rFonts w:asciiTheme="minorHAnsi" w:hAnsiTheme="minorHAnsi" w:cstheme="minorHAnsi"/>
        </w:rPr>
        <w:t xml:space="preserve"> knowingly compromised</w:t>
      </w:r>
    </w:p>
    <w:p w14:paraId="44E4A06B" w14:textId="77777777" w:rsidR="00BA2991" w:rsidRPr="002D5674" w:rsidRDefault="00510DFF">
      <w:pPr>
        <w:pStyle w:val="ListParagraph"/>
        <w:numPr>
          <w:ilvl w:val="0"/>
          <w:numId w:val="158"/>
        </w:numPr>
        <w:spacing w:after="0"/>
        <w:rPr>
          <w:rFonts w:asciiTheme="minorHAnsi" w:hAnsiTheme="minorHAnsi" w:cstheme="minorHAnsi"/>
        </w:rPr>
      </w:pPr>
      <w:r w:rsidRPr="002D5674">
        <w:rPr>
          <w:rFonts w:asciiTheme="minorHAnsi" w:hAnsiTheme="minorHAnsi" w:cstheme="minorHAnsi"/>
        </w:rPr>
        <w:t>H</w:t>
      </w:r>
      <w:r w:rsidR="00BF6E19" w:rsidRPr="002D5674">
        <w:rPr>
          <w:rFonts w:asciiTheme="minorHAnsi" w:hAnsiTheme="minorHAnsi" w:cstheme="minorHAnsi"/>
        </w:rPr>
        <w:t>ealth of others is knowingly compromised</w:t>
      </w:r>
    </w:p>
    <w:p w14:paraId="0F91FE1D" w14:textId="77777777" w:rsidR="00BA2991" w:rsidRPr="002D5674" w:rsidRDefault="00510DFF">
      <w:pPr>
        <w:pStyle w:val="ListParagraph"/>
        <w:numPr>
          <w:ilvl w:val="0"/>
          <w:numId w:val="158"/>
        </w:numPr>
        <w:spacing w:after="0"/>
        <w:rPr>
          <w:rFonts w:asciiTheme="minorHAnsi" w:hAnsiTheme="minorHAnsi" w:cstheme="minorHAnsi"/>
        </w:rPr>
      </w:pPr>
      <w:r w:rsidRPr="002D5674">
        <w:rPr>
          <w:rFonts w:asciiTheme="minorHAnsi" w:hAnsiTheme="minorHAnsi" w:cstheme="minorHAnsi"/>
        </w:rPr>
        <w:t>S</w:t>
      </w:r>
      <w:r w:rsidR="00BF6E19" w:rsidRPr="002D5674">
        <w:rPr>
          <w:rFonts w:asciiTheme="minorHAnsi" w:hAnsiTheme="minorHAnsi" w:cstheme="minorHAnsi"/>
        </w:rPr>
        <w:t xml:space="preserve">afety </w:t>
      </w:r>
      <w:bookmarkStart w:id="82" w:name="_Hlk66710767"/>
      <w:r w:rsidR="00BF6E19" w:rsidRPr="002D5674">
        <w:rPr>
          <w:rFonts w:asciiTheme="minorHAnsi" w:hAnsiTheme="minorHAnsi" w:cstheme="minorHAnsi"/>
        </w:rPr>
        <w:t>of others is knowingly compromised</w:t>
      </w:r>
      <w:bookmarkEnd w:id="82"/>
    </w:p>
    <w:p w14:paraId="11F3A0AD" w14:textId="7F5A8A29" w:rsidR="00BF6E19" w:rsidRPr="002D5674" w:rsidRDefault="00BF6E19">
      <w:pPr>
        <w:pStyle w:val="ListParagraph"/>
        <w:numPr>
          <w:ilvl w:val="0"/>
          <w:numId w:val="158"/>
        </w:numPr>
        <w:spacing w:after="0"/>
        <w:rPr>
          <w:rFonts w:asciiTheme="minorHAnsi" w:hAnsiTheme="minorHAnsi" w:cstheme="minorHAnsi"/>
          <w:color w:val="FF0000"/>
        </w:rPr>
      </w:pPr>
      <w:r w:rsidRPr="002D5674">
        <w:rPr>
          <w:rFonts w:asciiTheme="minorHAnsi" w:hAnsiTheme="minorHAnsi" w:cstheme="minorHAnsi"/>
          <w:color w:val="FF0000"/>
        </w:rPr>
        <w:t>All of the above</w:t>
      </w:r>
    </w:p>
    <w:p w14:paraId="4EBF0A1C" w14:textId="28B4082D" w:rsidR="00510DFF" w:rsidRPr="002D5674" w:rsidRDefault="00510DFF" w:rsidP="002D5674">
      <w:pPr>
        <w:spacing w:before="240"/>
        <w:ind w:left="720"/>
        <w:rPr>
          <w:rFonts w:asciiTheme="minorHAnsi" w:hAnsiTheme="minorHAnsi" w:cstheme="minorHAnsi"/>
          <w:color w:val="FF0000"/>
          <w:shd w:val="clear" w:color="auto" w:fill="FFFFFF"/>
        </w:rPr>
      </w:pPr>
      <w:r w:rsidRPr="002D5674">
        <w:rPr>
          <w:rFonts w:asciiTheme="minorHAnsi" w:hAnsiTheme="minorHAnsi" w:cstheme="minorHAnsi"/>
          <w:color w:val="FF0000"/>
          <w:shd w:val="clear" w:color="auto" w:fill="FFFFFF"/>
        </w:rPr>
        <w:t>If the rights, health, or safety of others is knowingly compromised and it seems no one is able to fix the problem, then the ethical thing to do is ‘blow the whistle’.</w:t>
      </w:r>
    </w:p>
    <w:p w14:paraId="1502D50D" w14:textId="2C1F3B7F" w:rsidR="00BF6E19" w:rsidRPr="002D5674" w:rsidRDefault="00510DFF" w:rsidP="002D5674">
      <w:pPr>
        <w:spacing w:after="0"/>
        <w:rPr>
          <w:rFonts w:asciiTheme="minorHAnsi" w:hAnsiTheme="minorHAnsi" w:cstheme="minorHAnsi"/>
          <w:shd w:val="clear" w:color="auto" w:fill="FFFFFF"/>
        </w:rPr>
      </w:pPr>
      <w:r w:rsidRPr="002D5674">
        <w:rPr>
          <w:rFonts w:asciiTheme="minorHAnsi" w:hAnsiTheme="minorHAnsi" w:cstheme="minorHAnsi"/>
          <w:shd w:val="clear" w:color="auto" w:fill="FFFFFF"/>
        </w:rPr>
        <w:br w:type="page"/>
      </w:r>
    </w:p>
    <w:p w14:paraId="088F1721" w14:textId="77777777" w:rsidR="00BF6E19" w:rsidRPr="002D5674" w:rsidRDefault="00BF6E19" w:rsidP="002D5674">
      <w:pPr>
        <w:numPr>
          <w:ilvl w:val="0"/>
          <w:numId w:val="10"/>
        </w:numPr>
        <w:rPr>
          <w:rFonts w:asciiTheme="minorHAnsi" w:hAnsiTheme="minorHAnsi" w:cstheme="minorHAnsi"/>
        </w:rPr>
      </w:pPr>
      <w:r w:rsidRPr="002D5674">
        <w:rPr>
          <w:rFonts w:asciiTheme="minorHAnsi" w:hAnsiTheme="minorHAnsi" w:cstheme="minorHAnsi"/>
        </w:rPr>
        <w:lastRenderedPageBreak/>
        <w:t>External whistleblowers go ______ with the issue.</w:t>
      </w:r>
    </w:p>
    <w:p w14:paraId="5215DCC1" w14:textId="77777777" w:rsidR="00BA2991" w:rsidRPr="002D5674" w:rsidRDefault="00510DFF">
      <w:pPr>
        <w:pStyle w:val="ListParagraph"/>
        <w:numPr>
          <w:ilvl w:val="0"/>
          <w:numId w:val="159"/>
        </w:numPr>
        <w:spacing w:after="0"/>
        <w:rPr>
          <w:rFonts w:asciiTheme="minorHAnsi" w:hAnsiTheme="minorHAnsi" w:cstheme="minorHAnsi"/>
        </w:rPr>
      </w:pPr>
      <w:r w:rsidRPr="002D5674">
        <w:rPr>
          <w:rFonts w:asciiTheme="minorHAnsi" w:hAnsiTheme="minorHAnsi" w:cstheme="minorHAnsi"/>
        </w:rPr>
        <w:t>T</w:t>
      </w:r>
      <w:r w:rsidR="00BF6E19" w:rsidRPr="002D5674">
        <w:rPr>
          <w:rFonts w:asciiTheme="minorHAnsi" w:hAnsiTheme="minorHAnsi" w:cstheme="minorHAnsi"/>
        </w:rPr>
        <w:t>o law enforcement</w:t>
      </w:r>
    </w:p>
    <w:p w14:paraId="737211D4" w14:textId="77777777" w:rsidR="00BA2991" w:rsidRPr="002D5674" w:rsidRDefault="00510DFF">
      <w:pPr>
        <w:pStyle w:val="ListParagraph"/>
        <w:numPr>
          <w:ilvl w:val="0"/>
          <w:numId w:val="159"/>
        </w:numPr>
        <w:spacing w:after="0"/>
        <w:rPr>
          <w:rFonts w:asciiTheme="minorHAnsi" w:hAnsiTheme="minorHAnsi" w:cstheme="minorHAnsi"/>
        </w:rPr>
      </w:pPr>
      <w:r w:rsidRPr="002D5674">
        <w:rPr>
          <w:rFonts w:asciiTheme="minorHAnsi" w:hAnsiTheme="minorHAnsi" w:cstheme="minorHAnsi"/>
        </w:rPr>
        <w:t>T</w:t>
      </w:r>
      <w:r w:rsidR="00BF6E19" w:rsidRPr="002D5674">
        <w:rPr>
          <w:rFonts w:asciiTheme="minorHAnsi" w:hAnsiTheme="minorHAnsi" w:cstheme="minorHAnsi"/>
        </w:rPr>
        <w:t>o</w:t>
      </w:r>
      <w:r w:rsidRPr="002D5674">
        <w:rPr>
          <w:rFonts w:asciiTheme="minorHAnsi" w:hAnsiTheme="minorHAnsi" w:cstheme="minorHAnsi"/>
        </w:rPr>
        <w:t xml:space="preserve"> the media</w:t>
      </w:r>
    </w:p>
    <w:p w14:paraId="0C00FA8A" w14:textId="77777777" w:rsidR="00BA2991" w:rsidRPr="002D5674" w:rsidRDefault="00510DFF">
      <w:pPr>
        <w:pStyle w:val="ListParagraph"/>
        <w:numPr>
          <w:ilvl w:val="0"/>
          <w:numId w:val="159"/>
        </w:numPr>
        <w:spacing w:after="0"/>
        <w:rPr>
          <w:rFonts w:asciiTheme="minorHAnsi" w:hAnsiTheme="minorHAnsi" w:cstheme="minorHAnsi"/>
        </w:rPr>
      </w:pPr>
      <w:r w:rsidRPr="002D5674">
        <w:rPr>
          <w:rFonts w:asciiTheme="minorHAnsi" w:hAnsiTheme="minorHAnsi" w:cstheme="minorHAnsi"/>
        </w:rPr>
        <w:t>T</w:t>
      </w:r>
      <w:r w:rsidR="00BF6E19" w:rsidRPr="002D5674">
        <w:rPr>
          <w:rFonts w:asciiTheme="minorHAnsi" w:hAnsiTheme="minorHAnsi" w:cstheme="minorHAnsi"/>
        </w:rPr>
        <w:t>o a new job</w:t>
      </w:r>
    </w:p>
    <w:p w14:paraId="0ABE351D" w14:textId="1C984332" w:rsidR="00BF6E19" w:rsidRPr="002D5674" w:rsidRDefault="00BF6E19">
      <w:pPr>
        <w:pStyle w:val="ListParagraph"/>
        <w:numPr>
          <w:ilvl w:val="0"/>
          <w:numId w:val="159"/>
        </w:numPr>
        <w:spacing w:after="0"/>
        <w:rPr>
          <w:rFonts w:asciiTheme="minorHAnsi" w:hAnsiTheme="minorHAnsi" w:cstheme="minorHAnsi"/>
          <w:color w:val="FF0000"/>
        </w:rPr>
      </w:pPr>
      <w:r w:rsidRPr="002D5674">
        <w:rPr>
          <w:rFonts w:asciiTheme="minorHAnsi" w:hAnsiTheme="minorHAnsi" w:cstheme="minorHAnsi"/>
          <w:color w:val="FF0000"/>
        </w:rPr>
        <w:t>Both A and B</w:t>
      </w:r>
    </w:p>
    <w:p w14:paraId="14478E55" w14:textId="26D7F19F" w:rsidR="00167DAA" w:rsidRPr="002D5674" w:rsidRDefault="00510DFF" w:rsidP="002D5674">
      <w:pPr>
        <w:spacing w:before="240"/>
        <w:ind w:left="720"/>
        <w:rPr>
          <w:rFonts w:asciiTheme="minorHAnsi" w:hAnsiTheme="minorHAnsi" w:cstheme="minorHAnsi"/>
          <w:color w:val="FF0000"/>
          <w:shd w:val="clear" w:color="auto" w:fill="FFFFFF"/>
        </w:rPr>
      </w:pPr>
      <w:r w:rsidRPr="002D5674">
        <w:rPr>
          <w:rFonts w:asciiTheme="minorHAnsi" w:hAnsiTheme="minorHAnsi" w:cstheme="minorHAnsi"/>
          <w:color w:val="FF0000"/>
          <w:shd w:val="clear" w:color="auto" w:fill="FFFFFF"/>
        </w:rPr>
        <w:t>External whistleblowers go outside the organization with the issue. They go to law enforcement or the media.</w:t>
      </w:r>
    </w:p>
    <w:p w14:paraId="2753FE9E" w14:textId="77777777" w:rsidR="00731970" w:rsidRPr="002D5674" w:rsidRDefault="00BF6E19" w:rsidP="002D5674">
      <w:pPr>
        <w:numPr>
          <w:ilvl w:val="0"/>
          <w:numId w:val="10"/>
        </w:numPr>
        <w:rPr>
          <w:rFonts w:asciiTheme="minorHAnsi" w:hAnsiTheme="minorHAnsi" w:cstheme="minorHAnsi"/>
        </w:rPr>
      </w:pPr>
      <w:r w:rsidRPr="002D5674">
        <w:rPr>
          <w:rFonts w:asciiTheme="minorHAnsi" w:hAnsiTheme="minorHAnsi" w:cstheme="minorHAnsi"/>
        </w:rPr>
        <w:t>Internal whistleblowers go________ to report a problem</w:t>
      </w:r>
    </w:p>
    <w:p w14:paraId="5181A057" w14:textId="5C5BBCB7" w:rsidR="00BA2991" w:rsidRPr="002D5674" w:rsidRDefault="00BF6E19">
      <w:pPr>
        <w:pStyle w:val="ListParagraph"/>
        <w:numPr>
          <w:ilvl w:val="0"/>
          <w:numId w:val="160"/>
        </w:numPr>
        <w:spacing w:after="0"/>
        <w:rPr>
          <w:rFonts w:asciiTheme="minorHAnsi" w:hAnsiTheme="minorHAnsi" w:cstheme="minorHAnsi"/>
          <w:color w:val="FF0000"/>
        </w:rPr>
      </w:pPr>
      <w:r w:rsidRPr="002D5674">
        <w:rPr>
          <w:rFonts w:asciiTheme="minorHAnsi" w:hAnsiTheme="minorHAnsi" w:cstheme="minorHAnsi"/>
          <w:color w:val="FF0000"/>
        </w:rPr>
        <w:t>To someone within the organization</w:t>
      </w:r>
    </w:p>
    <w:p w14:paraId="600775A6" w14:textId="77777777" w:rsidR="00BA2991" w:rsidRPr="002D5674" w:rsidRDefault="00BF6E19">
      <w:pPr>
        <w:pStyle w:val="ListParagraph"/>
        <w:numPr>
          <w:ilvl w:val="0"/>
          <w:numId w:val="160"/>
        </w:numPr>
        <w:spacing w:after="0"/>
        <w:rPr>
          <w:rFonts w:asciiTheme="minorHAnsi" w:hAnsiTheme="minorHAnsi" w:cstheme="minorHAnsi"/>
        </w:rPr>
      </w:pPr>
      <w:r w:rsidRPr="002D5674">
        <w:rPr>
          <w:rFonts w:asciiTheme="minorHAnsi" w:hAnsiTheme="minorHAnsi" w:cstheme="minorHAnsi"/>
        </w:rPr>
        <w:t>To the police</w:t>
      </w:r>
    </w:p>
    <w:p w14:paraId="7FA5FEF8" w14:textId="77777777" w:rsidR="00BA2991" w:rsidRPr="002D5674" w:rsidRDefault="00167DAA">
      <w:pPr>
        <w:pStyle w:val="ListParagraph"/>
        <w:numPr>
          <w:ilvl w:val="0"/>
          <w:numId w:val="160"/>
        </w:numPr>
        <w:spacing w:after="0"/>
        <w:rPr>
          <w:rFonts w:asciiTheme="minorHAnsi" w:hAnsiTheme="minorHAnsi" w:cstheme="minorHAnsi"/>
        </w:rPr>
      </w:pPr>
      <w:r w:rsidRPr="002D5674">
        <w:rPr>
          <w:rFonts w:asciiTheme="minorHAnsi" w:hAnsiTheme="minorHAnsi" w:cstheme="minorHAnsi"/>
        </w:rPr>
        <w:t>Home</w:t>
      </w:r>
    </w:p>
    <w:p w14:paraId="6D7B106B" w14:textId="1E3374CB" w:rsidR="00BF6E19" w:rsidRPr="002D5674" w:rsidRDefault="00167DAA">
      <w:pPr>
        <w:pStyle w:val="ListParagraph"/>
        <w:numPr>
          <w:ilvl w:val="0"/>
          <w:numId w:val="160"/>
        </w:numPr>
        <w:spacing w:after="0"/>
        <w:rPr>
          <w:rFonts w:asciiTheme="minorHAnsi" w:hAnsiTheme="minorHAnsi" w:cstheme="minorHAnsi"/>
        </w:rPr>
      </w:pPr>
      <w:r w:rsidRPr="002D5674">
        <w:rPr>
          <w:rFonts w:asciiTheme="minorHAnsi" w:hAnsiTheme="minorHAnsi" w:cstheme="minorHAnsi"/>
        </w:rPr>
        <w:t>None of the above</w:t>
      </w:r>
    </w:p>
    <w:p w14:paraId="21E0972D" w14:textId="079000E8" w:rsidR="00510DFF" w:rsidRPr="002D5674" w:rsidRDefault="00510DFF" w:rsidP="002D5674">
      <w:pPr>
        <w:spacing w:before="240"/>
        <w:ind w:left="720"/>
        <w:rPr>
          <w:rFonts w:asciiTheme="minorHAnsi" w:hAnsiTheme="minorHAnsi" w:cstheme="minorHAnsi"/>
          <w:color w:val="FF0000"/>
          <w:shd w:val="clear" w:color="auto" w:fill="FFFFFF"/>
        </w:rPr>
      </w:pPr>
      <w:r w:rsidRPr="002D5674">
        <w:rPr>
          <w:rFonts w:asciiTheme="minorHAnsi" w:hAnsiTheme="minorHAnsi" w:cstheme="minorHAnsi"/>
          <w:color w:val="FF0000"/>
          <w:shd w:val="clear" w:color="auto" w:fill="FFFFFF"/>
        </w:rPr>
        <w:t>Internal whistleblowers go to someone within the organization to report a problem.</w:t>
      </w:r>
    </w:p>
    <w:p w14:paraId="0A5BA12C" w14:textId="77777777" w:rsidR="00196D2A" w:rsidRPr="002D5674" w:rsidRDefault="00196D2A" w:rsidP="002D5674">
      <w:pPr>
        <w:rPr>
          <w:rFonts w:asciiTheme="minorHAnsi" w:hAnsiTheme="minorHAnsi" w:cstheme="minorHAnsi"/>
          <w:color w:val="365F91"/>
          <w:lang w:eastAsia="zh-TW"/>
        </w:rPr>
      </w:pPr>
      <w:r w:rsidRPr="002D5674">
        <w:rPr>
          <w:rFonts w:asciiTheme="minorHAnsi" w:hAnsiTheme="minorHAnsi" w:cstheme="minorHAnsi"/>
          <w:lang w:eastAsia="zh-TW"/>
        </w:rPr>
        <w:br w:type="page"/>
      </w:r>
    </w:p>
    <w:p w14:paraId="7842C53C" w14:textId="74F78505" w:rsidR="00DE0C4A" w:rsidRPr="006A57D3" w:rsidRDefault="00D32AB8" w:rsidP="00DE0C4A">
      <w:pPr>
        <w:pStyle w:val="Heading1"/>
      </w:pPr>
      <w:bookmarkStart w:id="83" w:name="_Toc116473934"/>
      <w:r w:rsidRPr="006A57D3">
        <w:rPr>
          <w:noProof/>
          <w:lang w:val="en-CA" w:eastAsia="en-CA" w:bidi="ar-SA"/>
        </w:rPr>
        <w:lastRenderedPageBreak/>
        <mc:AlternateContent>
          <mc:Choice Requires="wps">
            <w:drawing>
              <wp:anchor distT="91440" distB="91440" distL="114300" distR="114300" simplePos="0" relativeHeight="251638784" behindDoc="0" locked="0" layoutInCell="0" allowOverlap="1" wp14:anchorId="07DDFB10" wp14:editId="482ED45F">
                <wp:simplePos x="0" y="0"/>
                <wp:positionH relativeFrom="page">
                  <wp:posOffset>-63500</wp:posOffset>
                </wp:positionH>
                <wp:positionV relativeFrom="page">
                  <wp:posOffset>0</wp:posOffset>
                </wp:positionV>
                <wp:extent cx="7947025" cy="1621790"/>
                <wp:effectExtent l="0" t="0" r="0" b="0"/>
                <wp:wrapSquare wrapText="bothSides"/>
                <wp:docPr id="15" name="Rectangl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47025" cy="1621790"/>
                        </a:xfrm>
                        <a:prstGeom prst="rect">
                          <a:avLst/>
                        </a:prstGeom>
                        <a:gradFill>
                          <a:gsLst>
                            <a:gs pos="0">
                              <a:srgbClr val="FFFFFF"/>
                            </a:gs>
                            <a:gs pos="100000">
                              <a:schemeClr val="bg1">
                                <a:lumMod val="50000"/>
                              </a:schemeClr>
                            </a:gs>
                          </a:gsLst>
                          <a:lin ang="5400000" scaled="1"/>
                        </a:gradFill>
                        <a:ln>
                          <a:noFill/>
                        </a:ln>
                        <a:effectLst/>
                      </wps:spPr>
                      <wps:txbx>
                        <w:txbxContent>
                          <w:p w14:paraId="3721F8BA" w14:textId="77777777" w:rsidR="00DD26C5" w:rsidRDefault="00DD26C5" w:rsidP="00DE0C4A">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 if you want to test a man’s character give him power.</w:t>
                            </w:r>
                          </w:p>
                          <w:p w14:paraId="2D4FC1C0" w14:textId="77777777" w:rsidR="00DD26C5" w:rsidRPr="004E220C" w:rsidRDefault="00DD26C5" w:rsidP="00DE0C4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4E220C">
                              <w:rPr>
                                <w:rFonts w:ascii="Cambria" w:hAnsi="Cambria"/>
                                <w:b/>
                                <w:i/>
                                <w:iCs/>
                                <w:sz w:val="28"/>
                                <w:szCs w:val="28"/>
                              </w:rPr>
                              <w:t>Abraham Lincoln</w:t>
                            </w: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DDFB10" id="Rectangle 88" o:spid="_x0000_s1035" style="position:absolute;margin-left:-5pt;margin-top:0;width:625.75pt;height:127.7pt;z-index:251638784;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" o:allowincell="f" stroked="f">
                <v:fill color2="#7f7f7f [1612]" focus="100%" type="gradient"/>
                <v:textbox inset="4in,54pt,1in,0">
                  <w:txbxContent>
                    <w:p w14:paraId="3721F8BA" w14:textId="77777777" w:rsidR="00DD26C5" w:rsidRDefault="00DD26C5" w:rsidP="00DE0C4A">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 if you want to test a man’s character give him power.</w:t>
                      </w:r>
                    </w:p>
                    <w:p w14:paraId="2D4FC1C0" w14:textId="77777777" w:rsidR="00DD26C5" w:rsidRPr="004E220C" w:rsidRDefault="00DD26C5" w:rsidP="00DE0C4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4E220C">
                        <w:rPr>
                          <w:rFonts w:ascii="Cambria" w:hAnsi="Cambria"/>
                          <w:b/>
                          <w:i/>
                          <w:iCs/>
                          <w:sz w:val="28"/>
                          <w:szCs w:val="28"/>
                        </w:rPr>
                        <w:t>Abraham Lincoln</w:t>
                      </w:r>
                    </w:p>
                  </w:txbxContent>
                </v:textbox>
                <w10:wrap type="square" anchorx="page" anchory="page"/>
              </v:rect>
            </w:pict>
          </mc:Fallback>
        </mc:AlternateContent>
      </w:r>
      <w:r w:rsidR="00FE2E30" w:rsidRPr="006A57D3">
        <w:rPr>
          <w:lang w:eastAsia="zh-TW"/>
        </w:rPr>
        <w:t xml:space="preserve">Module Eight: </w:t>
      </w:r>
      <w:r w:rsidR="00DE0C4A" w:rsidRPr="006A57D3">
        <w:t>Managerial Ethics</w:t>
      </w:r>
      <w:bookmarkEnd w:id="83"/>
    </w:p>
    <w:p w14:paraId="34958E1A" w14:textId="6ED7873D" w:rsidR="00DE0C4A" w:rsidRPr="006A57D3" w:rsidRDefault="00D05555" w:rsidP="00DE0C4A">
      <w:r w:rsidRPr="006A57D3">
        <w:rPr>
          <w:noProof/>
          <w:lang w:val="en-CA" w:eastAsia="en-CA" w:bidi="ar-SA"/>
        </w:rPr>
        <w:drawing>
          <wp:anchor distT="0" distB="0" distL="114300" distR="114300" simplePos="0" relativeHeight="251697152" behindDoc="0" locked="0" layoutInCell="1" allowOverlap="1" wp14:anchorId="0438F5A9" wp14:editId="460036C9">
            <wp:simplePos x="0" y="0"/>
            <wp:positionH relativeFrom="margin">
              <wp:posOffset>-29210</wp:posOffset>
            </wp:positionH>
            <wp:positionV relativeFrom="margin">
              <wp:posOffset>1423035</wp:posOffset>
            </wp:positionV>
            <wp:extent cx="1562735" cy="1581785"/>
            <wp:effectExtent l="19050" t="0" r="0" b="0"/>
            <wp:wrapSquare wrapText="bothSides"/>
            <wp:docPr id="102" name="Picture 35" descr="C:\Users\Darren\AppData\Local\Microsoft\Windows\Temporary Internet Files\Content.IE5\MP321RS9\MC90009066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Darren\AppData\Local\Microsoft\Windows\Temporary Internet Files\Content.IE5\MP321RS9\MC900090662[1].wmf"/>
                    <pic:cNvPicPr>
                      <a:picLocks noChangeAspect="1" noChangeArrowheads="1"/>
                    </pic:cNvPicPr>
                  </pic:nvPicPr>
                  <pic:blipFill>
                    <a:blip r:embed="rId52" cstate="print"/>
                    <a:srcRect/>
                    <a:stretch>
                      <a:fillRect/>
                    </a:stretch>
                  </pic:blipFill>
                  <pic:spPr bwMode="auto">
                    <a:xfrm>
                      <a:off x="0" y="0"/>
                      <a:ext cx="1562735" cy="1581785"/>
                    </a:xfrm>
                    <a:prstGeom prst="rect">
                      <a:avLst/>
                    </a:prstGeom>
                    <a:noFill/>
                    <a:ln w="9525">
                      <a:noFill/>
                      <a:miter lim="800000"/>
                      <a:headEnd/>
                      <a:tailEnd/>
                    </a:ln>
                  </pic:spPr>
                </pic:pic>
              </a:graphicData>
            </a:graphic>
          </wp:anchor>
        </w:drawing>
      </w:r>
      <w:r w:rsidR="00DE0C4A" w:rsidRPr="006A57D3">
        <w:t>Managers have a responsibility to behave ethically</w:t>
      </w:r>
      <w:r w:rsidR="004B5CFD">
        <w:t>,</w:t>
      </w:r>
      <w:r w:rsidR="00DE0C4A" w:rsidRPr="006A57D3">
        <w:t xml:space="preserve"> and </w:t>
      </w:r>
      <w:r w:rsidR="004B5CFD">
        <w:t xml:space="preserve">to </w:t>
      </w:r>
      <w:r w:rsidR="00DE0C4A" w:rsidRPr="006A57D3">
        <w:t xml:space="preserve">manage ethically. They set the </w:t>
      </w:r>
      <w:r w:rsidR="004B5CFD">
        <w:t>standard</w:t>
      </w:r>
      <w:r w:rsidR="00DE0C4A" w:rsidRPr="006A57D3">
        <w:t xml:space="preserve"> for all employees</w:t>
      </w:r>
      <w:r w:rsidR="004B5CFD">
        <w:t xml:space="preserve">. </w:t>
      </w:r>
      <w:r w:rsidR="00DE0C4A" w:rsidRPr="006A57D3">
        <w:t xml:space="preserve">Ethical management provides a number of benefits, both to the company culture and </w:t>
      </w:r>
      <w:r w:rsidR="004B5CFD">
        <w:t xml:space="preserve">to the </w:t>
      </w:r>
      <w:r w:rsidR="00DE0C4A" w:rsidRPr="006A57D3">
        <w:t xml:space="preserve">financial gain of the organization.  </w:t>
      </w:r>
    </w:p>
    <w:p w14:paraId="6879464C" w14:textId="77777777" w:rsidR="00A469E1" w:rsidRPr="006A57D3" w:rsidRDefault="00A469E1" w:rsidP="00DE0C4A"/>
    <w:p w14:paraId="0F8ABD0F" w14:textId="77777777" w:rsidR="00D05555" w:rsidRPr="006A57D3" w:rsidRDefault="00D05555" w:rsidP="00DE0C4A"/>
    <w:p w14:paraId="5883AE0E" w14:textId="77777777" w:rsidR="00D05555" w:rsidRPr="006A57D3" w:rsidRDefault="00D05555" w:rsidP="00DE0C4A"/>
    <w:p w14:paraId="4EB94579" w14:textId="56B6F6DE" w:rsidR="00DE0C4A" w:rsidRPr="006A57D3" w:rsidRDefault="00D05555" w:rsidP="00A469E1">
      <w:pPr>
        <w:pStyle w:val="Heading2"/>
      </w:pPr>
      <w:bookmarkStart w:id="84" w:name="_Toc116473935"/>
      <w:r w:rsidRPr="006A57D3">
        <w:rPr>
          <w:noProof/>
          <w:lang w:val="en-CA" w:eastAsia="en-CA" w:bidi="ar-SA"/>
        </w:rPr>
        <w:drawing>
          <wp:anchor distT="0" distB="0" distL="114300" distR="114300" simplePos="0" relativeHeight="251699200" behindDoc="0" locked="0" layoutInCell="1" allowOverlap="1" wp14:anchorId="43709F39" wp14:editId="458AC619">
            <wp:simplePos x="0" y="0"/>
            <wp:positionH relativeFrom="margin">
              <wp:posOffset>5086350</wp:posOffset>
            </wp:positionH>
            <wp:positionV relativeFrom="paragraph">
              <wp:posOffset>427355</wp:posOffset>
            </wp:positionV>
            <wp:extent cx="847725" cy="1113155"/>
            <wp:effectExtent l="0" t="0" r="9525" b="0"/>
            <wp:wrapSquare wrapText="bothSides"/>
            <wp:docPr id="108" name="Picture 38" descr="C:\Users\Darren\AppData\Local\Microsoft\Windows\Temporary Internet Files\Content.IE5\FTRMPN7N\MC900238009[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Darren\AppData\Local\Microsoft\Windows\Temporary Internet Files\Content.IE5\FTRMPN7N\MC900238009[1].wmf"/>
                    <pic:cNvPicPr>
                      <a:picLocks noChangeAspect="1" noChangeArrowheads="1"/>
                    </pic:cNvPicPr>
                  </pic:nvPicPr>
                  <pic:blipFill>
                    <a:blip r:embed="rId53" cstate="print"/>
                    <a:srcRect/>
                    <a:stretch>
                      <a:fillRect/>
                    </a:stretch>
                  </pic:blipFill>
                  <pic:spPr bwMode="auto">
                    <a:xfrm>
                      <a:off x="0" y="0"/>
                      <a:ext cx="847725" cy="1113155"/>
                    </a:xfrm>
                    <a:prstGeom prst="rect">
                      <a:avLst/>
                    </a:prstGeom>
                    <a:noFill/>
                    <a:ln w="9525">
                      <a:noFill/>
                      <a:miter lim="800000"/>
                      <a:headEnd/>
                      <a:tailEnd/>
                    </a:ln>
                  </pic:spPr>
                </pic:pic>
              </a:graphicData>
            </a:graphic>
          </wp:anchor>
        </w:drawing>
      </w:r>
      <w:r w:rsidR="00DE0C4A" w:rsidRPr="006A57D3">
        <w:t>Ethical Management</w:t>
      </w:r>
      <w:bookmarkEnd w:id="84"/>
    </w:p>
    <w:p w14:paraId="34AB0C7F" w14:textId="3C77519E" w:rsidR="00DE0C4A" w:rsidRPr="006A57D3" w:rsidRDefault="00DE0C4A" w:rsidP="00DE0C4A">
      <w:r w:rsidRPr="006A57D3">
        <w:t xml:space="preserve">Ethical management balances the responsibilities of modern business organizations. </w:t>
      </w:r>
    </w:p>
    <w:p w14:paraId="210B404D" w14:textId="77777777" w:rsidR="00DE0C4A" w:rsidRPr="006A57D3" w:rsidRDefault="00DE0C4A" w:rsidP="00DE0C4A">
      <w:pPr>
        <w:rPr>
          <w:b/>
        </w:rPr>
      </w:pPr>
      <w:r w:rsidRPr="006A57D3">
        <w:rPr>
          <w:b/>
        </w:rPr>
        <w:t>Responsibilities:</w:t>
      </w:r>
    </w:p>
    <w:p w14:paraId="47AE8D7C" w14:textId="77777777" w:rsidR="00DE0C4A" w:rsidRPr="006A57D3" w:rsidRDefault="00DE0C4A" w:rsidP="00D05555">
      <w:pPr>
        <w:pStyle w:val="BulletedPoints"/>
        <w:rPr>
          <w:b/>
        </w:rPr>
      </w:pPr>
      <w:r w:rsidRPr="006A57D3">
        <w:rPr>
          <w:b/>
        </w:rPr>
        <w:t xml:space="preserve">Profit: </w:t>
      </w:r>
      <w:r w:rsidRPr="006A57D3">
        <w:t>All companies are responsible to make a profit in order to survive and fulfill their other obligations.</w:t>
      </w:r>
    </w:p>
    <w:p w14:paraId="0E769AC7" w14:textId="77777777" w:rsidR="00DE0C4A" w:rsidRPr="006A57D3" w:rsidRDefault="00DE0C4A" w:rsidP="00D05555">
      <w:pPr>
        <w:pStyle w:val="BulletedPoints"/>
        <w:rPr>
          <w:b/>
        </w:rPr>
      </w:pPr>
      <w:r w:rsidRPr="006A57D3">
        <w:rPr>
          <w:b/>
        </w:rPr>
        <w:t xml:space="preserve">People: </w:t>
      </w:r>
      <w:r w:rsidRPr="006A57D3">
        <w:t>This includes employees, customers, shareholders, and the community.</w:t>
      </w:r>
    </w:p>
    <w:p w14:paraId="771C77C4" w14:textId="77777777" w:rsidR="00DE0C4A" w:rsidRPr="006A57D3" w:rsidRDefault="00DE0C4A" w:rsidP="00D05555">
      <w:pPr>
        <w:pStyle w:val="BulletedPoints"/>
        <w:rPr>
          <w:b/>
        </w:rPr>
      </w:pPr>
      <w:r w:rsidRPr="006A57D3">
        <w:rPr>
          <w:b/>
        </w:rPr>
        <w:t xml:space="preserve">Planet: </w:t>
      </w:r>
      <w:r w:rsidRPr="006A57D3">
        <w:t xml:space="preserve">Sustainability and the preservation of resources is a growing responsibility for businesses. </w:t>
      </w:r>
    </w:p>
    <w:p w14:paraId="1A2B923E" w14:textId="77777777" w:rsidR="00DE0C4A" w:rsidRPr="006A57D3" w:rsidRDefault="00DE0C4A" w:rsidP="00D05555">
      <w:pPr>
        <w:pStyle w:val="BulletedPoints"/>
        <w:rPr>
          <w:b/>
        </w:rPr>
      </w:pPr>
      <w:r w:rsidRPr="006A57D3">
        <w:rPr>
          <w:b/>
        </w:rPr>
        <w:t xml:space="preserve">Principles: </w:t>
      </w:r>
      <w:bookmarkStart w:id="85" w:name="_Hlk66713553"/>
      <w:r w:rsidRPr="006A57D3">
        <w:t>The ethics that govern the organization will help the company to act ethically in every area.</w:t>
      </w:r>
    </w:p>
    <w:bookmarkEnd w:id="85"/>
    <w:p w14:paraId="149607B4" w14:textId="77777777" w:rsidR="00A469E1" w:rsidRPr="006A57D3" w:rsidRDefault="00A469E1" w:rsidP="00A469E1">
      <w:pPr>
        <w:rPr>
          <w:b/>
        </w:r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DE0C4A" w:rsidRPr="006A57D3" w14:paraId="7E2A22C9" w14:textId="77777777" w:rsidTr="00DE0C4A">
        <w:tc>
          <w:tcPr>
            <w:tcW w:w="2448" w:type="dxa"/>
            <w:vAlign w:val="center"/>
          </w:tcPr>
          <w:p w14:paraId="5AB23A30" w14:textId="77777777" w:rsidR="00DE0C4A" w:rsidRPr="006A57D3" w:rsidRDefault="00DE0C4A" w:rsidP="00DE0C4A">
            <w:pPr>
              <w:rPr>
                <w:b/>
                <w:bCs/>
                <w:color w:val="000000" w:themeColor="text1"/>
              </w:rPr>
            </w:pPr>
            <w:r w:rsidRPr="006A57D3">
              <w:rPr>
                <w:b/>
                <w:bCs/>
                <w:color w:val="000000" w:themeColor="text1"/>
              </w:rPr>
              <w:t xml:space="preserve">Estimated Time </w:t>
            </w:r>
          </w:p>
        </w:tc>
        <w:tc>
          <w:tcPr>
            <w:tcW w:w="7128" w:type="dxa"/>
            <w:vAlign w:val="center"/>
          </w:tcPr>
          <w:p w14:paraId="026F2D51" w14:textId="77777777" w:rsidR="00DE0C4A" w:rsidRPr="006A57D3" w:rsidRDefault="007A5F97" w:rsidP="00DE0C4A">
            <w:pPr>
              <w:rPr>
                <w:bCs/>
                <w:color w:val="000000" w:themeColor="text1"/>
              </w:rPr>
            </w:pPr>
            <w:r w:rsidRPr="006A57D3">
              <w:rPr>
                <w:bCs/>
                <w:color w:val="000000" w:themeColor="text1"/>
              </w:rPr>
              <w:t>15</w:t>
            </w:r>
            <w:r w:rsidR="00DE0C4A" w:rsidRPr="006A57D3">
              <w:rPr>
                <w:bCs/>
                <w:color w:val="000000" w:themeColor="text1"/>
              </w:rPr>
              <w:t xml:space="preserve"> minutes</w:t>
            </w:r>
          </w:p>
        </w:tc>
      </w:tr>
      <w:tr w:rsidR="00DE0C4A" w:rsidRPr="006A57D3" w14:paraId="541947EC" w14:textId="77777777" w:rsidTr="004E220C">
        <w:tc>
          <w:tcPr>
            <w:tcW w:w="2448" w:type="dxa"/>
            <w:shd w:val="clear" w:color="auto" w:fill="D9D9D9" w:themeFill="background1" w:themeFillShade="D9"/>
            <w:vAlign w:val="center"/>
          </w:tcPr>
          <w:p w14:paraId="3185793A" w14:textId="77777777" w:rsidR="00DE0C4A" w:rsidRPr="006A57D3" w:rsidRDefault="00DE0C4A" w:rsidP="00DE0C4A">
            <w:pPr>
              <w:rPr>
                <w:b/>
                <w:bCs/>
                <w:color w:val="000000" w:themeColor="text1"/>
              </w:rPr>
            </w:pPr>
            <w:r w:rsidRPr="006A57D3">
              <w:rPr>
                <w:b/>
                <w:bCs/>
                <w:color w:val="000000" w:themeColor="text1"/>
              </w:rPr>
              <w:t>Topic Objective</w:t>
            </w:r>
          </w:p>
        </w:tc>
        <w:tc>
          <w:tcPr>
            <w:tcW w:w="7128" w:type="dxa"/>
            <w:shd w:val="clear" w:color="auto" w:fill="D9D9D9" w:themeFill="background1" w:themeFillShade="D9"/>
            <w:vAlign w:val="center"/>
          </w:tcPr>
          <w:p w14:paraId="68886861" w14:textId="77777777" w:rsidR="00DE0C4A" w:rsidRPr="006A57D3" w:rsidRDefault="00DE0C4A" w:rsidP="00DE0C4A">
            <w:pPr>
              <w:rPr>
                <w:color w:val="000000" w:themeColor="text1"/>
              </w:rPr>
            </w:pPr>
            <w:r w:rsidRPr="006A57D3">
              <w:rPr>
                <w:color w:val="000000" w:themeColor="text1"/>
              </w:rPr>
              <w:t xml:space="preserve">Understand the responsibilities of ethical management. </w:t>
            </w:r>
          </w:p>
        </w:tc>
      </w:tr>
      <w:tr w:rsidR="00DE0C4A" w:rsidRPr="006A57D3" w14:paraId="2D996B17" w14:textId="77777777" w:rsidTr="00DE0C4A">
        <w:tc>
          <w:tcPr>
            <w:tcW w:w="2448" w:type="dxa"/>
            <w:vAlign w:val="center"/>
          </w:tcPr>
          <w:p w14:paraId="68E91E25" w14:textId="77777777" w:rsidR="00DE0C4A" w:rsidRPr="006A57D3" w:rsidRDefault="00DE0C4A" w:rsidP="00DE0C4A">
            <w:pPr>
              <w:rPr>
                <w:b/>
                <w:bCs/>
                <w:color w:val="000000" w:themeColor="text1"/>
              </w:rPr>
            </w:pPr>
            <w:r w:rsidRPr="006A57D3">
              <w:rPr>
                <w:b/>
                <w:bCs/>
                <w:color w:val="000000" w:themeColor="text1"/>
              </w:rPr>
              <w:t>Topic Summary</w:t>
            </w:r>
          </w:p>
        </w:tc>
        <w:tc>
          <w:tcPr>
            <w:tcW w:w="7128" w:type="dxa"/>
            <w:vAlign w:val="center"/>
          </w:tcPr>
          <w:p w14:paraId="5236637B" w14:textId="77777777" w:rsidR="00DE0C4A" w:rsidRPr="006A57D3" w:rsidRDefault="00DE0C4A" w:rsidP="00BE542D">
            <w:pPr>
              <w:rPr>
                <w:bCs/>
                <w:color w:val="000000" w:themeColor="text1"/>
              </w:rPr>
            </w:pPr>
            <w:bookmarkStart w:id="86" w:name="_Toc283632829"/>
            <w:r w:rsidRPr="006A57D3">
              <w:rPr>
                <w:bCs/>
                <w:color w:val="000000" w:themeColor="text1"/>
              </w:rPr>
              <w:t>Ethical Management</w:t>
            </w:r>
            <w:bookmarkEnd w:id="86"/>
          </w:p>
          <w:p w14:paraId="0B93510F" w14:textId="77777777" w:rsidR="00DE0C4A" w:rsidRPr="006A57D3" w:rsidRDefault="00DE0C4A" w:rsidP="00DE0C4A">
            <w:pPr>
              <w:rPr>
                <w:color w:val="000000" w:themeColor="text1"/>
              </w:rPr>
            </w:pPr>
            <w:r w:rsidRPr="006A57D3">
              <w:rPr>
                <w:color w:val="000000" w:themeColor="text1"/>
              </w:rPr>
              <w:t>Identify the balance that ethical managers must keep.</w:t>
            </w:r>
          </w:p>
        </w:tc>
      </w:tr>
      <w:tr w:rsidR="00DE0C4A" w:rsidRPr="006A57D3" w14:paraId="24DEF198" w14:textId="77777777" w:rsidTr="004E220C">
        <w:tc>
          <w:tcPr>
            <w:tcW w:w="2448" w:type="dxa"/>
            <w:shd w:val="clear" w:color="auto" w:fill="D9D9D9" w:themeFill="background1" w:themeFillShade="D9"/>
            <w:vAlign w:val="center"/>
          </w:tcPr>
          <w:p w14:paraId="71AE257F" w14:textId="77777777" w:rsidR="00DE0C4A" w:rsidRPr="006A57D3" w:rsidRDefault="00DE0C4A" w:rsidP="00DE0C4A">
            <w:pPr>
              <w:rPr>
                <w:b/>
                <w:bCs/>
                <w:color w:val="000000" w:themeColor="text1"/>
              </w:rPr>
            </w:pPr>
            <w:r w:rsidRPr="006A57D3">
              <w:rPr>
                <w:b/>
                <w:bCs/>
                <w:color w:val="000000" w:themeColor="text1"/>
              </w:rPr>
              <w:lastRenderedPageBreak/>
              <w:t>Materials Required</w:t>
            </w:r>
          </w:p>
        </w:tc>
        <w:tc>
          <w:tcPr>
            <w:tcW w:w="7128" w:type="dxa"/>
            <w:shd w:val="clear" w:color="auto" w:fill="D9D9D9" w:themeFill="background1" w:themeFillShade="D9"/>
            <w:vAlign w:val="center"/>
          </w:tcPr>
          <w:p w14:paraId="40E178AA" w14:textId="6A6B5E15" w:rsidR="00DE0C4A" w:rsidRPr="006A57D3" w:rsidRDefault="00000000" w:rsidP="00DE0C4A">
            <w:pPr>
              <w:rPr>
                <w:color w:val="000000" w:themeColor="text1"/>
              </w:rPr>
            </w:pPr>
            <w:hyperlink w:anchor="_Worksheet_17" w:history="1">
              <w:r w:rsidR="00212DD4" w:rsidRPr="000F7F9A">
                <w:rPr>
                  <w:rStyle w:val="Hyperlink"/>
                </w:rPr>
                <w:t xml:space="preserve">Worksheet </w:t>
              </w:r>
              <w:r w:rsidR="003720C5" w:rsidRPr="000F7F9A">
                <w:rPr>
                  <w:rStyle w:val="Hyperlink"/>
                </w:rPr>
                <w:t>17</w:t>
              </w:r>
              <w:r w:rsidR="00212DD4" w:rsidRPr="000F7F9A">
                <w:rPr>
                  <w:rStyle w:val="Hyperlink"/>
                </w:rPr>
                <w:t xml:space="preserve">: </w:t>
              </w:r>
              <w:r w:rsidR="00DE0C4A" w:rsidRPr="000F7F9A">
                <w:rPr>
                  <w:rStyle w:val="Hyperlink"/>
                </w:rPr>
                <w:t>Responsibilities</w:t>
              </w:r>
            </w:hyperlink>
          </w:p>
        </w:tc>
      </w:tr>
      <w:tr w:rsidR="00DE0C4A" w:rsidRPr="006A57D3" w14:paraId="198B6DD0" w14:textId="77777777" w:rsidTr="00DE0C4A">
        <w:trPr>
          <w:trHeight w:val="440"/>
        </w:trPr>
        <w:tc>
          <w:tcPr>
            <w:tcW w:w="2448" w:type="dxa"/>
            <w:vAlign w:val="center"/>
          </w:tcPr>
          <w:p w14:paraId="17E713E9" w14:textId="77777777" w:rsidR="00DE0C4A" w:rsidRPr="006A57D3" w:rsidRDefault="00DE0C4A" w:rsidP="00DE0C4A">
            <w:pPr>
              <w:rPr>
                <w:b/>
                <w:bCs/>
                <w:color w:val="000000" w:themeColor="text1"/>
              </w:rPr>
            </w:pPr>
            <w:r w:rsidRPr="006A57D3">
              <w:rPr>
                <w:b/>
                <w:bCs/>
                <w:color w:val="000000" w:themeColor="text1"/>
              </w:rPr>
              <w:t>Planning Checklist</w:t>
            </w:r>
          </w:p>
        </w:tc>
        <w:tc>
          <w:tcPr>
            <w:tcW w:w="7128" w:type="dxa"/>
            <w:vAlign w:val="center"/>
          </w:tcPr>
          <w:p w14:paraId="16F39442" w14:textId="77777777" w:rsidR="00DE0C4A" w:rsidRPr="006A57D3" w:rsidRDefault="00DE0C4A" w:rsidP="00DE0C4A">
            <w:pPr>
              <w:rPr>
                <w:color w:val="000000" w:themeColor="text1"/>
              </w:rPr>
            </w:pPr>
            <w:r w:rsidRPr="006A57D3">
              <w:rPr>
                <w:color w:val="000000" w:themeColor="text1"/>
              </w:rPr>
              <w:t>None</w:t>
            </w:r>
          </w:p>
        </w:tc>
      </w:tr>
      <w:tr w:rsidR="00DE0C4A" w:rsidRPr="006A57D3" w14:paraId="2DFD668C" w14:textId="77777777" w:rsidTr="004E220C">
        <w:tc>
          <w:tcPr>
            <w:tcW w:w="2448" w:type="dxa"/>
            <w:shd w:val="clear" w:color="auto" w:fill="D9D9D9" w:themeFill="background1" w:themeFillShade="D9"/>
            <w:vAlign w:val="center"/>
          </w:tcPr>
          <w:p w14:paraId="15008321" w14:textId="77777777" w:rsidR="00DE0C4A" w:rsidRPr="006A57D3" w:rsidRDefault="00DE0C4A" w:rsidP="00DE0C4A">
            <w:pPr>
              <w:rPr>
                <w:b/>
                <w:bCs/>
                <w:color w:val="000000" w:themeColor="text1"/>
              </w:rPr>
            </w:pPr>
            <w:r w:rsidRPr="006A57D3">
              <w:rPr>
                <w:b/>
                <w:bCs/>
                <w:color w:val="000000" w:themeColor="text1"/>
              </w:rPr>
              <w:t>Recommended Activity</w:t>
            </w:r>
          </w:p>
        </w:tc>
        <w:tc>
          <w:tcPr>
            <w:tcW w:w="7128" w:type="dxa"/>
            <w:shd w:val="clear" w:color="auto" w:fill="D9D9D9" w:themeFill="background1" w:themeFillShade="D9"/>
            <w:vAlign w:val="center"/>
          </w:tcPr>
          <w:p w14:paraId="4FB3562A" w14:textId="77777777" w:rsidR="00DE0C4A" w:rsidRPr="006A57D3" w:rsidRDefault="00DE0C4A" w:rsidP="00DE0C4A">
            <w:pPr>
              <w:rPr>
                <w:color w:val="000000" w:themeColor="text1"/>
              </w:rPr>
            </w:pPr>
            <w:r w:rsidRPr="006A57D3">
              <w:rPr>
                <w:color w:val="000000" w:themeColor="text1"/>
              </w:rPr>
              <w:t>Complete the exercise alone. Split into a small group and discuss the exercise. After the small group discussion, review the topic with the class.</w:t>
            </w:r>
          </w:p>
        </w:tc>
      </w:tr>
      <w:tr w:rsidR="00DE0C4A" w:rsidRPr="006A57D3" w14:paraId="22DD1C7E" w14:textId="77777777" w:rsidTr="00DE0C4A">
        <w:tc>
          <w:tcPr>
            <w:tcW w:w="2448" w:type="dxa"/>
            <w:vAlign w:val="center"/>
          </w:tcPr>
          <w:p w14:paraId="6D53C1CD" w14:textId="77777777" w:rsidR="00DE0C4A" w:rsidRPr="006A57D3" w:rsidRDefault="00DE0C4A" w:rsidP="00DE0C4A">
            <w:pPr>
              <w:rPr>
                <w:b/>
                <w:bCs/>
                <w:color w:val="000000" w:themeColor="text1"/>
              </w:rPr>
            </w:pPr>
            <w:r w:rsidRPr="006A57D3">
              <w:rPr>
                <w:b/>
                <w:bCs/>
                <w:color w:val="000000" w:themeColor="text1"/>
              </w:rPr>
              <w:t>Stories to Share</w:t>
            </w:r>
          </w:p>
        </w:tc>
        <w:tc>
          <w:tcPr>
            <w:tcW w:w="7128" w:type="dxa"/>
            <w:vAlign w:val="center"/>
          </w:tcPr>
          <w:p w14:paraId="413ED779" w14:textId="77777777" w:rsidR="00DE0C4A" w:rsidRPr="006A57D3" w:rsidRDefault="00DE0C4A" w:rsidP="00DE0C4A">
            <w:pPr>
              <w:rPr>
                <w:rFonts w:asciiTheme="minorHAnsi" w:hAnsiTheme="minorHAnsi" w:cs="Arial"/>
                <w:bCs/>
                <w:color w:val="000000" w:themeColor="text1"/>
                <w:szCs w:val="26"/>
                <w:lang w:bidi="ar-SA"/>
              </w:rPr>
            </w:pPr>
            <w:r w:rsidRPr="006A57D3">
              <w:rPr>
                <w:rFonts w:asciiTheme="minorHAnsi" w:hAnsiTheme="minorHAnsi" w:cs="Arial"/>
                <w:bCs/>
                <w:color w:val="000000" w:themeColor="text1"/>
                <w:szCs w:val="26"/>
                <w:lang w:bidi="ar-SA"/>
              </w:rPr>
              <w:t>Share how many successful companies manage these different responsibilities.</w:t>
            </w:r>
          </w:p>
        </w:tc>
      </w:tr>
      <w:tr w:rsidR="00DE0C4A" w:rsidRPr="006A57D3" w14:paraId="1319DCFF" w14:textId="77777777" w:rsidTr="004E220C">
        <w:tc>
          <w:tcPr>
            <w:tcW w:w="2448" w:type="dxa"/>
            <w:shd w:val="clear" w:color="auto" w:fill="D9D9D9" w:themeFill="background1" w:themeFillShade="D9"/>
            <w:vAlign w:val="center"/>
          </w:tcPr>
          <w:p w14:paraId="179AD7F5" w14:textId="77777777" w:rsidR="00DE0C4A" w:rsidRPr="006A57D3" w:rsidRDefault="00DE0C4A" w:rsidP="00DE0C4A">
            <w:pPr>
              <w:rPr>
                <w:b/>
                <w:bCs/>
                <w:color w:val="000000" w:themeColor="text1"/>
              </w:rPr>
            </w:pPr>
            <w:r w:rsidRPr="006A57D3">
              <w:rPr>
                <w:b/>
                <w:bCs/>
                <w:color w:val="000000" w:themeColor="text1"/>
              </w:rPr>
              <w:t>Delivery Tips</w:t>
            </w:r>
          </w:p>
        </w:tc>
        <w:tc>
          <w:tcPr>
            <w:tcW w:w="7128" w:type="dxa"/>
            <w:shd w:val="clear" w:color="auto" w:fill="D9D9D9" w:themeFill="background1" w:themeFillShade="D9"/>
            <w:vAlign w:val="center"/>
          </w:tcPr>
          <w:p w14:paraId="2A5B7EBD" w14:textId="77777777" w:rsidR="00DE0C4A" w:rsidRPr="006A57D3" w:rsidRDefault="00DE0C4A" w:rsidP="00DE0C4A">
            <w:pPr>
              <w:rPr>
                <w:color w:val="000000" w:themeColor="text1"/>
              </w:rPr>
            </w:pPr>
            <w:r w:rsidRPr="006A57D3">
              <w:rPr>
                <w:color w:val="000000" w:themeColor="text1"/>
              </w:rPr>
              <w:t>If you feel you are short on time, skip the large group discussion.</w:t>
            </w:r>
          </w:p>
        </w:tc>
      </w:tr>
      <w:tr w:rsidR="00DE0C4A" w:rsidRPr="006A57D3" w14:paraId="28150DE8" w14:textId="77777777" w:rsidTr="00DE0C4A">
        <w:tc>
          <w:tcPr>
            <w:tcW w:w="2448" w:type="dxa"/>
            <w:vAlign w:val="center"/>
          </w:tcPr>
          <w:p w14:paraId="623FEF49" w14:textId="77777777" w:rsidR="00DE0C4A" w:rsidRPr="006A57D3" w:rsidRDefault="00DE0C4A" w:rsidP="00DE0C4A">
            <w:pPr>
              <w:rPr>
                <w:b/>
                <w:bCs/>
                <w:color w:val="000000" w:themeColor="text1"/>
              </w:rPr>
            </w:pPr>
            <w:r w:rsidRPr="006A57D3">
              <w:rPr>
                <w:b/>
                <w:bCs/>
                <w:color w:val="000000" w:themeColor="text1"/>
              </w:rPr>
              <w:t>Review Questions</w:t>
            </w:r>
          </w:p>
        </w:tc>
        <w:tc>
          <w:tcPr>
            <w:tcW w:w="7128" w:type="dxa"/>
            <w:vAlign w:val="center"/>
          </w:tcPr>
          <w:p w14:paraId="49CBBCC1" w14:textId="77777777" w:rsidR="00DE0C4A" w:rsidRPr="006A57D3" w:rsidRDefault="00DE0C4A" w:rsidP="00DE0C4A">
            <w:pPr>
              <w:rPr>
                <w:color w:val="000000" w:themeColor="text1"/>
              </w:rPr>
            </w:pPr>
            <w:r w:rsidRPr="006A57D3">
              <w:rPr>
                <w:color w:val="000000" w:themeColor="text1"/>
              </w:rPr>
              <w:t xml:space="preserve">What people are managers responsible for? </w:t>
            </w:r>
          </w:p>
        </w:tc>
      </w:tr>
    </w:tbl>
    <w:p w14:paraId="4AC3564C" w14:textId="18282D92" w:rsidR="00DE0C4A" w:rsidRPr="006A57D3" w:rsidRDefault="00DE0C4A" w:rsidP="00DE0C4A"/>
    <w:p w14:paraId="42D2735B" w14:textId="4BE36157" w:rsidR="00DE0C4A" w:rsidRPr="006A57D3" w:rsidRDefault="00DE0C4A" w:rsidP="00DE0C4A">
      <w:pPr>
        <w:pStyle w:val="Heading2"/>
      </w:pPr>
      <w:bookmarkStart w:id="87" w:name="_Toc116473936"/>
      <w:r w:rsidRPr="006A57D3">
        <w:t>Identifying the Characteristics</w:t>
      </w:r>
      <w:bookmarkEnd w:id="87"/>
    </w:p>
    <w:p w14:paraId="1EA04A6B" w14:textId="6D1A2610" w:rsidR="00DE0C4A" w:rsidRPr="006A57D3" w:rsidRDefault="002D5674" w:rsidP="00DE0C4A">
      <w:r w:rsidRPr="006A57D3">
        <w:rPr>
          <w:noProof/>
          <w:lang w:val="en-CA" w:eastAsia="en-CA" w:bidi="ar-SA"/>
        </w:rPr>
        <w:drawing>
          <wp:anchor distT="0" distB="0" distL="114300" distR="114300" simplePos="0" relativeHeight="251701248" behindDoc="0" locked="0" layoutInCell="1" allowOverlap="1" wp14:anchorId="55E8960D" wp14:editId="2FDF326A">
            <wp:simplePos x="0" y="0"/>
            <wp:positionH relativeFrom="margin">
              <wp:posOffset>4867275</wp:posOffset>
            </wp:positionH>
            <wp:positionV relativeFrom="paragraph">
              <wp:posOffset>41275</wp:posOffset>
            </wp:positionV>
            <wp:extent cx="805180" cy="1045210"/>
            <wp:effectExtent l="0" t="0" r="0" b="2540"/>
            <wp:wrapSquare wrapText="bothSides"/>
            <wp:docPr id="57" name="Picture 2" descr="C:\Users\Darren\AppData\Local\Microsoft\Windows\Temporary Internet Files\Content.IE5\MP321RS9\MC91021696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arren\AppData\Local\Microsoft\Windows\Temporary Internet Files\Content.IE5\MP321RS9\MC910216965[1].png"/>
                    <pic:cNvPicPr>
                      <a:picLocks noChangeAspect="1" noChangeArrowheads="1"/>
                    </pic:cNvPicPr>
                  </pic:nvPicPr>
                  <pic:blipFill>
                    <a:blip r:embed="rId54" cstate="print"/>
                    <a:srcRect l="4194" t="2532"/>
                    <a:stretch>
                      <a:fillRect/>
                    </a:stretch>
                  </pic:blipFill>
                  <pic:spPr bwMode="auto">
                    <a:xfrm>
                      <a:off x="0" y="0"/>
                      <a:ext cx="805180" cy="1045210"/>
                    </a:xfrm>
                    <a:prstGeom prst="rect">
                      <a:avLst/>
                    </a:prstGeom>
                    <a:noFill/>
                    <a:ln w="9525">
                      <a:noFill/>
                      <a:miter lim="800000"/>
                      <a:headEnd/>
                      <a:tailEnd/>
                    </a:ln>
                  </pic:spPr>
                </pic:pic>
              </a:graphicData>
            </a:graphic>
          </wp:anchor>
        </w:drawing>
      </w:r>
      <w:r w:rsidR="004B5CFD">
        <w:t>Although there</w:t>
      </w:r>
      <w:r w:rsidR="00DE0C4A" w:rsidRPr="006A57D3">
        <w:t xml:space="preserve"> are many different characteristics of ethical management</w:t>
      </w:r>
      <w:r w:rsidR="004B5CFD">
        <w:t>, t</w:t>
      </w:r>
      <w:r w:rsidR="00DE0C4A" w:rsidRPr="006A57D3">
        <w:t>he</w:t>
      </w:r>
      <w:r w:rsidR="00D51235">
        <w:t>s</w:t>
      </w:r>
      <w:r w:rsidR="00DE0C4A" w:rsidRPr="006A57D3">
        <w:t>e three traits</w:t>
      </w:r>
      <w:r w:rsidR="004B5CFD">
        <w:t xml:space="preserve"> are </w:t>
      </w:r>
      <w:r w:rsidR="00611014">
        <w:t>most commonly associated with</w:t>
      </w:r>
      <w:r w:rsidR="00DE0C4A" w:rsidRPr="006A57D3">
        <w:t xml:space="preserve"> identify</w:t>
      </w:r>
      <w:r w:rsidR="00611014">
        <w:t xml:space="preserve">ing </w:t>
      </w:r>
      <w:r w:rsidR="00DE0C4A" w:rsidRPr="006A57D3">
        <w:t>ethical management:</w:t>
      </w:r>
    </w:p>
    <w:p w14:paraId="0653B4FB" w14:textId="77777777" w:rsidR="00DE0C4A" w:rsidRPr="006A57D3" w:rsidRDefault="00DE0C4A" w:rsidP="00D05555">
      <w:pPr>
        <w:pStyle w:val="BulletedPoints"/>
      </w:pPr>
      <w:r w:rsidRPr="006A57D3">
        <w:rPr>
          <w:b/>
        </w:rPr>
        <w:t>Integrity</w:t>
      </w:r>
      <w:r w:rsidRPr="006A57D3">
        <w:t>: The manager behaves with integrity and leads by example.</w:t>
      </w:r>
    </w:p>
    <w:p w14:paraId="5452A6F2" w14:textId="783B1B41" w:rsidR="00DE0C4A" w:rsidRPr="006A57D3" w:rsidRDefault="00DE0C4A" w:rsidP="00D05555">
      <w:pPr>
        <w:pStyle w:val="BulletedPoints"/>
      </w:pPr>
      <w:r w:rsidRPr="006A57D3">
        <w:rPr>
          <w:b/>
        </w:rPr>
        <w:t>Transparency</w:t>
      </w:r>
      <w:r w:rsidRPr="006A57D3">
        <w:t xml:space="preserve">: </w:t>
      </w:r>
      <w:bookmarkStart w:id="88" w:name="_Hlk66713737"/>
      <w:r w:rsidRPr="006A57D3">
        <w:t>The company and its managers are transparent</w:t>
      </w:r>
      <w:r w:rsidR="00D51235">
        <w:t>,</w:t>
      </w:r>
      <w:r w:rsidRPr="006A57D3">
        <w:t xml:space="preserve"> and do not hide their actions.</w:t>
      </w:r>
    </w:p>
    <w:bookmarkEnd w:id="88"/>
    <w:p w14:paraId="01DB80BD" w14:textId="34053042" w:rsidR="00DE0C4A" w:rsidRPr="006A57D3" w:rsidRDefault="00DE0C4A" w:rsidP="00D05555">
      <w:pPr>
        <w:pStyle w:val="BulletedPoints"/>
      </w:pPr>
      <w:r w:rsidRPr="006A57D3">
        <w:rPr>
          <w:b/>
        </w:rPr>
        <w:t>Utilitarianism</w:t>
      </w:r>
      <w:r w:rsidRPr="006A57D3">
        <w:t>: The organization and manager consider the happiness of the people involved in the organization.</w:t>
      </w:r>
    </w:p>
    <w:p w14:paraId="5CE67893" w14:textId="77777777" w:rsidR="00C22A96" w:rsidRPr="006A57D3" w:rsidRDefault="00C22A96" w:rsidP="00C22A96">
      <w:pPr>
        <w:pStyle w:val="BulletedPoints"/>
        <w:numPr>
          <w:ilvl w:val="0"/>
          <w:numId w:val="0"/>
        </w:numPr>
        <w:ind w:left="720" w:hanging="360"/>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DE0C4A" w:rsidRPr="006A57D3" w14:paraId="20CFF5E2" w14:textId="77777777" w:rsidTr="00DE0C4A">
        <w:tc>
          <w:tcPr>
            <w:tcW w:w="2448" w:type="dxa"/>
            <w:vAlign w:val="center"/>
          </w:tcPr>
          <w:p w14:paraId="10AC75CD" w14:textId="77777777" w:rsidR="00DE0C4A" w:rsidRPr="006A57D3" w:rsidRDefault="00DE0C4A" w:rsidP="00DE0C4A">
            <w:pPr>
              <w:rPr>
                <w:b/>
                <w:bCs/>
                <w:color w:val="000000" w:themeColor="text1"/>
              </w:rPr>
            </w:pPr>
            <w:r w:rsidRPr="006A57D3">
              <w:rPr>
                <w:b/>
                <w:bCs/>
                <w:color w:val="000000" w:themeColor="text1"/>
              </w:rPr>
              <w:t xml:space="preserve">Estimated Time </w:t>
            </w:r>
          </w:p>
        </w:tc>
        <w:tc>
          <w:tcPr>
            <w:tcW w:w="7128" w:type="dxa"/>
            <w:vAlign w:val="center"/>
          </w:tcPr>
          <w:p w14:paraId="432FEE26" w14:textId="77777777" w:rsidR="00DE0C4A" w:rsidRPr="006A57D3" w:rsidRDefault="007A5F97" w:rsidP="00DE0C4A">
            <w:pPr>
              <w:rPr>
                <w:bCs/>
                <w:color w:val="000000" w:themeColor="text1"/>
              </w:rPr>
            </w:pPr>
            <w:r w:rsidRPr="006A57D3">
              <w:rPr>
                <w:bCs/>
                <w:color w:val="000000" w:themeColor="text1"/>
              </w:rPr>
              <w:t>15</w:t>
            </w:r>
            <w:r w:rsidR="00DE0C4A" w:rsidRPr="006A57D3">
              <w:rPr>
                <w:bCs/>
                <w:color w:val="000000" w:themeColor="text1"/>
              </w:rPr>
              <w:t xml:space="preserve"> minutes</w:t>
            </w:r>
          </w:p>
        </w:tc>
      </w:tr>
      <w:tr w:rsidR="00DE0C4A" w:rsidRPr="006A57D3" w14:paraId="0CB7FBFE" w14:textId="77777777" w:rsidTr="004E220C">
        <w:tc>
          <w:tcPr>
            <w:tcW w:w="2448" w:type="dxa"/>
            <w:shd w:val="clear" w:color="auto" w:fill="D9D9D9" w:themeFill="background1" w:themeFillShade="D9"/>
            <w:vAlign w:val="center"/>
          </w:tcPr>
          <w:p w14:paraId="65189CEA" w14:textId="77777777" w:rsidR="00DE0C4A" w:rsidRPr="006A57D3" w:rsidRDefault="00DE0C4A" w:rsidP="00DE0C4A">
            <w:pPr>
              <w:rPr>
                <w:b/>
                <w:bCs/>
                <w:color w:val="000000" w:themeColor="text1"/>
              </w:rPr>
            </w:pPr>
            <w:r w:rsidRPr="006A57D3">
              <w:rPr>
                <w:b/>
                <w:bCs/>
                <w:color w:val="000000" w:themeColor="text1"/>
              </w:rPr>
              <w:t>Topic Objective</w:t>
            </w:r>
          </w:p>
        </w:tc>
        <w:tc>
          <w:tcPr>
            <w:tcW w:w="7128" w:type="dxa"/>
            <w:shd w:val="clear" w:color="auto" w:fill="D9D9D9" w:themeFill="background1" w:themeFillShade="D9"/>
            <w:vAlign w:val="center"/>
          </w:tcPr>
          <w:p w14:paraId="7C48B796" w14:textId="77777777" w:rsidR="00DE0C4A" w:rsidRPr="006A57D3" w:rsidRDefault="00DE0C4A" w:rsidP="00DE0C4A">
            <w:pPr>
              <w:rPr>
                <w:color w:val="000000" w:themeColor="text1"/>
              </w:rPr>
            </w:pPr>
            <w:r w:rsidRPr="006A57D3">
              <w:rPr>
                <w:color w:val="000000" w:themeColor="text1"/>
              </w:rPr>
              <w:t xml:space="preserve">Identify the characteristics of ethical managers. </w:t>
            </w:r>
          </w:p>
        </w:tc>
      </w:tr>
      <w:tr w:rsidR="00DE0C4A" w:rsidRPr="006A57D3" w14:paraId="75B17E37" w14:textId="77777777" w:rsidTr="00DE0C4A">
        <w:tc>
          <w:tcPr>
            <w:tcW w:w="2448" w:type="dxa"/>
            <w:vAlign w:val="center"/>
          </w:tcPr>
          <w:p w14:paraId="094AF48D" w14:textId="77777777" w:rsidR="00DE0C4A" w:rsidRPr="006A57D3" w:rsidRDefault="00DE0C4A" w:rsidP="00DE0C4A">
            <w:pPr>
              <w:rPr>
                <w:b/>
                <w:bCs/>
                <w:color w:val="000000" w:themeColor="text1"/>
              </w:rPr>
            </w:pPr>
            <w:r w:rsidRPr="006A57D3">
              <w:rPr>
                <w:b/>
                <w:bCs/>
                <w:color w:val="000000" w:themeColor="text1"/>
              </w:rPr>
              <w:t>Topic Summary</w:t>
            </w:r>
          </w:p>
        </w:tc>
        <w:tc>
          <w:tcPr>
            <w:tcW w:w="7128" w:type="dxa"/>
            <w:vAlign w:val="center"/>
          </w:tcPr>
          <w:p w14:paraId="1B947E52" w14:textId="77777777" w:rsidR="00DE0C4A" w:rsidRPr="006A57D3" w:rsidRDefault="006A57D3" w:rsidP="00BE542D">
            <w:pPr>
              <w:rPr>
                <w:bCs/>
                <w:color w:val="000000" w:themeColor="text1"/>
              </w:rPr>
            </w:pPr>
            <w:bookmarkStart w:id="89" w:name="_Toc283632831"/>
            <w:r w:rsidRPr="006A57D3">
              <w:rPr>
                <w:bCs/>
                <w:color w:val="000000" w:themeColor="text1"/>
              </w:rPr>
              <w:t>Identifying</w:t>
            </w:r>
            <w:r w:rsidR="00DE0C4A" w:rsidRPr="006A57D3">
              <w:rPr>
                <w:bCs/>
                <w:color w:val="000000" w:themeColor="text1"/>
              </w:rPr>
              <w:t xml:space="preserve"> the Characteristics</w:t>
            </w:r>
            <w:bookmarkEnd w:id="89"/>
          </w:p>
          <w:p w14:paraId="2ABED300" w14:textId="77777777" w:rsidR="00DE0C4A" w:rsidRPr="006A57D3" w:rsidRDefault="00DE0C4A" w:rsidP="00DE0C4A">
            <w:pPr>
              <w:rPr>
                <w:color w:val="000000" w:themeColor="text1"/>
              </w:rPr>
            </w:pPr>
            <w:r w:rsidRPr="006A57D3">
              <w:rPr>
                <w:color w:val="000000" w:themeColor="text1"/>
              </w:rPr>
              <w:t xml:space="preserve">Consider actions that define ethical managers.  </w:t>
            </w:r>
          </w:p>
        </w:tc>
      </w:tr>
      <w:tr w:rsidR="00DE0C4A" w:rsidRPr="006A57D3" w14:paraId="2115A093" w14:textId="77777777" w:rsidTr="004E220C">
        <w:tc>
          <w:tcPr>
            <w:tcW w:w="2448" w:type="dxa"/>
            <w:shd w:val="clear" w:color="auto" w:fill="D9D9D9" w:themeFill="background1" w:themeFillShade="D9"/>
            <w:vAlign w:val="center"/>
          </w:tcPr>
          <w:p w14:paraId="3543EE4E" w14:textId="77777777" w:rsidR="00DE0C4A" w:rsidRPr="006A57D3" w:rsidRDefault="00DE0C4A" w:rsidP="00DE0C4A">
            <w:pPr>
              <w:rPr>
                <w:b/>
                <w:bCs/>
                <w:color w:val="000000" w:themeColor="text1"/>
              </w:rPr>
            </w:pPr>
            <w:r w:rsidRPr="006A57D3">
              <w:rPr>
                <w:b/>
                <w:bCs/>
                <w:color w:val="000000" w:themeColor="text1"/>
              </w:rPr>
              <w:t>Materials Required</w:t>
            </w:r>
          </w:p>
        </w:tc>
        <w:tc>
          <w:tcPr>
            <w:tcW w:w="7128" w:type="dxa"/>
            <w:shd w:val="clear" w:color="auto" w:fill="D9D9D9" w:themeFill="background1" w:themeFillShade="D9"/>
            <w:vAlign w:val="center"/>
          </w:tcPr>
          <w:p w14:paraId="0A19F696" w14:textId="76067DEF" w:rsidR="00DE0C4A" w:rsidRPr="006A57D3" w:rsidRDefault="00000000" w:rsidP="00DE0C4A">
            <w:pPr>
              <w:rPr>
                <w:color w:val="000000" w:themeColor="text1"/>
              </w:rPr>
            </w:pPr>
            <w:hyperlink w:anchor="_Worksheet_18" w:history="1">
              <w:r w:rsidR="00D51235" w:rsidRPr="00D51235">
                <w:rPr>
                  <w:rStyle w:val="Hyperlink"/>
                </w:rPr>
                <w:t xml:space="preserve">Worksheet </w:t>
              </w:r>
              <w:r w:rsidR="003720C5" w:rsidRPr="00D51235">
                <w:rPr>
                  <w:rStyle w:val="Hyperlink"/>
                </w:rPr>
                <w:t>18</w:t>
              </w:r>
              <w:r w:rsidR="00D51235">
                <w:rPr>
                  <w:rStyle w:val="Hyperlink"/>
                </w:rPr>
                <w:t xml:space="preserve">: </w:t>
              </w:r>
              <w:r w:rsidR="00DE0C4A" w:rsidRPr="00D51235">
                <w:rPr>
                  <w:rStyle w:val="Hyperlink"/>
                </w:rPr>
                <w:t>Characteristics</w:t>
              </w:r>
            </w:hyperlink>
          </w:p>
        </w:tc>
      </w:tr>
      <w:tr w:rsidR="00DE0C4A" w:rsidRPr="006A57D3" w14:paraId="5954DF34" w14:textId="77777777" w:rsidTr="00DE0C4A">
        <w:trPr>
          <w:trHeight w:val="440"/>
        </w:trPr>
        <w:tc>
          <w:tcPr>
            <w:tcW w:w="2448" w:type="dxa"/>
            <w:vAlign w:val="center"/>
          </w:tcPr>
          <w:p w14:paraId="55BDF733" w14:textId="77777777" w:rsidR="00DE0C4A" w:rsidRPr="006A57D3" w:rsidRDefault="00DE0C4A" w:rsidP="00DE0C4A">
            <w:pPr>
              <w:rPr>
                <w:b/>
                <w:bCs/>
                <w:color w:val="000000" w:themeColor="text1"/>
              </w:rPr>
            </w:pPr>
            <w:r w:rsidRPr="006A57D3">
              <w:rPr>
                <w:b/>
                <w:bCs/>
                <w:color w:val="000000" w:themeColor="text1"/>
              </w:rPr>
              <w:t>Planning Checklist</w:t>
            </w:r>
          </w:p>
        </w:tc>
        <w:tc>
          <w:tcPr>
            <w:tcW w:w="7128" w:type="dxa"/>
            <w:vAlign w:val="center"/>
          </w:tcPr>
          <w:p w14:paraId="73C14A86" w14:textId="77777777" w:rsidR="00DE0C4A" w:rsidRPr="006A57D3" w:rsidRDefault="00DE0C4A" w:rsidP="00DE0C4A">
            <w:pPr>
              <w:rPr>
                <w:color w:val="000000" w:themeColor="text1"/>
              </w:rPr>
            </w:pPr>
            <w:r w:rsidRPr="006A57D3">
              <w:rPr>
                <w:color w:val="000000" w:themeColor="text1"/>
              </w:rPr>
              <w:t>None</w:t>
            </w:r>
          </w:p>
        </w:tc>
      </w:tr>
      <w:tr w:rsidR="00DE0C4A" w:rsidRPr="006A57D3" w14:paraId="661007D4" w14:textId="77777777" w:rsidTr="004E220C">
        <w:tc>
          <w:tcPr>
            <w:tcW w:w="2448" w:type="dxa"/>
            <w:shd w:val="clear" w:color="auto" w:fill="D9D9D9" w:themeFill="background1" w:themeFillShade="D9"/>
            <w:vAlign w:val="center"/>
          </w:tcPr>
          <w:p w14:paraId="2803B6B8" w14:textId="77777777" w:rsidR="00DE0C4A" w:rsidRPr="006A57D3" w:rsidRDefault="00DE0C4A" w:rsidP="00DE0C4A">
            <w:pPr>
              <w:rPr>
                <w:b/>
                <w:bCs/>
                <w:color w:val="000000" w:themeColor="text1"/>
              </w:rPr>
            </w:pPr>
            <w:r w:rsidRPr="006A57D3">
              <w:rPr>
                <w:b/>
                <w:bCs/>
                <w:color w:val="000000" w:themeColor="text1"/>
              </w:rPr>
              <w:t>Recommended Activity</w:t>
            </w:r>
          </w:p>
        </w:tc>
        <w:tc>
          <w:tcPr>
            <w:tcW w:w="7128" w:type="dxa"/>
            <w:shd w:val="clear" w:color="auto" w:fill="D9D9D9" w:themeFill="background1" w:themeFillShade="D9"/>
            <w:vAlign w:val="center"/>
          </w:tcPr>
          <w:p w14:paraId="318568BE" w14:textId="77777777" w:rsidR="00DE0C4A" w:rsidRPr="006A57D3" w:rsidRDefault="00DE0C4A" w:rsidP="00DE0C4A">
            <w:pPr>
              <w:rPr>
                <w:color w:val="000000" w:themeColor="text1"/>
              </w:rPr>
            </w:pPr>
            <w:r w:rsidRPr="006A57D3">
              <w:rPr>
                <w:color w:val="000000" w:themeColor="text1"/>
              </w:rPr>
              <w:t xml:space="preserve">Complete the worksheet alone and discuss your ideas with the small group. Review as a class </w:t>
            </w:r>
          </w:p>
        </w:tc>
      </w:tr>
      <w:tr w:rsidR="00DE0C4A" w:rsidRPr="006A57D3" w14:paraId="23E9D66A" w14:textId="77777777" w:rsidTr="00DE0C4A">
        <w:tc>
          <w:tcPr>
            <w:tcW w:w="2448" w:type="dxa"/>
            <w:vAlign w:val="center"/>
          </w:tcPr>
          <w:p w14:paraId="100942CF" w14:textId="77777777" w:rsidR="00DE0C4A" w:rsidRPr="006A57D3" w:rsidRDefault="00DE0C4A" w:rsidP="00DE0C4A">
            <w:pPr>
              <w:rPr>
                <w:b/>
                <w:bCs/>
                <w:color w:val="000000" w:themeColor="text1"/>
              </w:rPr>
            </w:pPr>
            <w:r w:rsidRPr="006A57D3">
              <w:rPr>
                <w:b/>
                <w:bCs/>
                <w:color w:val="000000" w:themeColor="text1"/>
              </w:rPr>
              <w:t>Stories to Share</w:t>
            </w:r>
          </w:p>
        </w:tc>
        <w:tc>
          <w:tcPr>
            <w:tcW w:w="7128" w:type="dxa"/>
            <w:vAlign w:val="center"/>
          </w:tcPr>
          <w:p w14:paraId="4E54BD2A" w14:textId="5834E2AC" w:rsidR="00DE0C4A" w:rsidRPr="006A57D3" w:rsidRDefault="00DE0C4A" w:rsidP="00DE0C4A">
            <w:pPr>
              <w:rPr>
                <w:rFonts w:asciiTheme="minorHAnsi" w:hAnsiTheme="minorHAnsi" w:cs="Arial"/>
                <w:bCs/>
                <w:color w:val="000000" w:themeColor="text1"/>
                <w:szCs w:val="26"/>
                <w:lang w:bidi="ar-SA"/>
              </w:rPr>
            </w:pPr>
            <w:r w:rsidRPr="006A57D3">
              <w:rPr>
                <w:rFonts w:asciiTheme="minorHAnsi" w:hAnsiTheme="minorHAnsi" w:cs="Arial"/>
                <w:bCs/>
                <w:color w:val="000000" w:themeColor="text1"/>
                <w:szCs w:val="26"/>
                <w:lang w:bidi="ar-SA"/>
              </w:rPr>
              <w:t xml:space="preserve">Share a personal story of a manager who influenced you by </w:t>
            </w:r>
            <w:r w:rsidR="00212DD4">
              <w:rPr>
                <w:rFonts w:asciiTheme="minorHAnsi" w:hAnsiTheme="minorHAnsi" w:cs="Arial"/>
                <w:bCs/>
                <w:color w:val="000000" w:themeColor="text1"/>
                <w:szCs w:val="26"/>
                <w:lang w:bidi="ar-SA"/>
              </w:rPr>
              <w:t>their</w:t>
            </w:r>
            <w:r w:rsidRPr="006A57D3">
              <w:rPr>
                <w:rFonts w:asciiTheme="minorHAnsi" w:hAnsiTheme="minorHAnsi" w:cs="Arial"/>
                <w:bCs/>
                <w:color w:val="000000" w:themeColor="text1"/>
                <w:szCs w:val="26"/>
                <w:lang w:bidi="ar-SA"/>
              </w:rPr>
              <w:t xml:space="preserve"> integrity.</w:t>
            </w:r>
          </w:p>
        </w:tc>
      </w:tr>
      <w:tr w:rsidR="00DE0C4A" w:rsidRPr="006A57D3" w14:paraId="2B739099" w14:textId="77777777" w:rsidTr="004E220C">
        <w:tc>
          <w:tcPr>
            <w:tcW w:w="2448" w:type="dxa"/>
            <w:shd w:val="clear" w:color="auto" w:fill="D9D9D9" w:themeFill="background1" w:themeFillShade="D9"/>
            <w:vAlign w:val="center"/>
          </w:tcPr>
          <w:p w14:paraId="5CD37866" w14:textId="77777777" w:rsidR="00DE0C4A" w:rsidRPr="006A57D3" w:rsidRDefault="00DE0C4A" w:rsidP="00DE0C4A">
            <w:pPr>
              <w:rPr>
                <w:b/>
                <w:bCs/>
                <w:color w:val="000000" w:themeColor="text1"/>
              </w:rPr>
            </w:pPr>
            <w:r w:rsidRPr="006A57D3">
              <w:rPr>
                <w:b/>
                <w:bCs/>
                <w:color w:val="000000" w:themeColor="text1"/>
              </w:rPr>
              <w:lastRenderedPageBreak/>
              <w:t>Delivery Tips</w:t>
            </w:r>
          </w:p>
        </w:tc>
        <w:tc>
          <w:tcPr>
            <w:tcW w:w="7128" w:type="dxa"/>
            <w:shd w:val="clear" w:color="auto" w:fill="D9D9D9" w:themeFill="background1" w:themeFillShade="D9"/>
            <w:vAlign w:val="center"/>
          </w:tcPr>
          <w:p w14:paraId="37BEBD5E" w14:textId="77777777" w:rsidR="00DE0C4A" w:rsidRPr="006A57D3" w:rsidRDefault="00DE0C4A" w:rsidP="00DE0C4A">
            <w:pPr>
              <w:rPr>
                <w:color w:val="000000" w:themeColor="text1"/>
              </w:rPr>
            </w:pPr>
            <w:r w:rsidRPr="006A57D3">
              <w:rPr>
                <w:color w:val="000000" w:themeColor="text1"/>
              </w:rPr>
              <w:t>If you feel you are short on time, skip the large group discussion.</w:t>
            </w:r>
          </w:p>
        </w:tc>
      </w:tr>
      <w:tr w:rsidR="00DE0C4A" w:rsidRPr="006A57D3" w14:paraId="0218C9D6" w14:textId="77777777" w:rsidTr="00DE0C4A">
        <w:tc>
          <w:tcPr>
            <w:tcW w:w="2448" w:type="dxa"/>
            <w:vAlign w:val="center"/>
          </w:tcPr>
          <w:p w14:paraId="0B7F0212" w14:textId="77777777" w:rsidR="00DE0C4A" w:rsidRPr="006A57D3" w:rsidRDefault="00DE0C4A" w:rsidP="00DE0C4A">
            <w:pPr>
              <w:rPr>
                <w:b/>
                <w:bCs/>
                <w:color w:val="000000" w:themeColor="text1"/>
              </w:rPr>
            </w:pPr>
            <w:r w:rsidRPr="006A57D3">
              <w:rPr>
                <w:b/>
                <w:bCs/>
                <w:color w:val="000000" w:themeColor="text1"/>
              </w:rPr>
              <w:t>Review Questions</w:t>
            </w:r>
          </w:p>
        </w:tc>
        <w:tc>
          <w:tcPr>
            <w:tcW w:w="7128" w:type="dxa"/>
            <w:vAlign w:val="center"/>
          </w:tcPr>
          <w:p w14:paraId="227F20C4" w14:textId="77777777" w:rsidR="00DE0C4A" w:rsidRPr="006A57D3" w:rsidRDefault="00DE0C4A" w:rsidP="00DE0C4A">
            <w:pPr>
              <w:rPr>
                <w:color w:val="000000" w:themeColor="text1"/>
              </w:rPr>
            </w:pPr>
            <w:r w:rsidRPr="006A57D3">
              <w:rPr>
                <w:color w:val="000000" w:themeColor="text1"/>
              </w:rPr>
              <w:t xml:space="preserve">What are the characteristics of ethical management? </w:t>
            </w:r>
          </w:p>
        </w:tc>
      </w:tr>
    </w:tbl>
    <w:p w14:paraId="0C03C6ED" w14:textId="77777777" w:rsidR="00A469E1" w:rsidRPr="006A57D3" w:rsidRDefault="00A469E1" w:rsidP="00DE0C4A">
      <w:pPr>
        <w:ind w:left="360"/>
        <w:rPr>
          <w:b/>
        </w:rPr>
      </w:pPr>
    </w:p>
    <w:p w14:paraId="07F31DB6" w14:textId="08E3FEB4" w:rsidR="00DE0C4A" w:rsidRPr="006A57D3" w:rsidRDefault="00DE0C4A" w:rsidP="00DE0C4A">
      <w:pPr>
        <w:pStyle w:val="Heading2"/>
      </w:pPr>
      <w:bookmarkStart w:id="90" w:name="_Toc116473937"/>
      <w:r w:rsidRPr="006A57D3">
        <w:t>Ensuring Ethical Behavior</w:t>
      </w:r>
      <w:bookmarkEnd w:id="90"/>
    </w:p>
    <w:p w14:paraId="14C78EA6" w14:textId="77777777" w:rsidR="00DE0C4A" w:rsidRPr="006A57D3" w:rsidRDefault="00CE5DF0" w:rsidP="00DE0C4A">
      <w:r w:rsidRPr="006A57D3">
        <w:rPr>
          <w:noProof/>
          <w:lang w:val="en-CA" w:eastAsia="en-CA" w:bidi="ar-SA"/>
        </w:rPr>
        <w:drawing>
          <wp:anchor distT="0" distB="0" distL="114300" distR="114300" simplePos="0" relativeHeight="251685888" behindDoc="0" locked="0" layoutInCell="1" allowOverlap="1" wp14:anchorId="381A717C" wp14:editId="4AA72AFE">
            <wp:simplePos x="0" y="0"/>
            <wp:positionH relativeFrom="margin">
              <wp:posOffset>38100</wp:posOffset>
            </wp:positionH>
            <wp:positionV relativeFrom="paragraph">
              <wp:posOffset>36830</wp:posOffset>
            </wp:positionV>
            <wp:extent cx="1078230" cy="944245"/>
            <wp:effectExtent l="0" t="0" r="7620" b="8255"/>
            <wp:wrapSquare wrapText="bothSides"/>
            <wp:docPr id="113" name="Picture 43" descr="C:\Users\Darren\AppData\Local\Microsoft\Windows\Temporary Internet Files\Content.IE5\31B2RP17\MC90033463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Darren\AppData\Local\Microsoft\Windows\Temporary Internet Files\Content.IE5\31B2RP17\MC900334638[1].wmf"/>
                    <pic:cNvPicPr>
                      <a:picLocks noChangeAspect="1" noChangeArrowheads="1"/>
                    </pic:cNvPicPr>
                  </pic:nvPicPr>
                  <pic:blipFill>
                    <a:blip r:embed="rId55" cstate="print"/>
                    <a:srcRect/>
                    <a:stretch>
                      <a:fillRect/>
                    </a:stretch>
                  </pic:blipFill>
                  <pic:spPr bwMode="auto">
                    <a:xfrm>
                      <a:off x="0" y="0"/>
                      <a:ext cx="1078230" cy="944245"/>
                    </a:xfrm>
                    <a:prstGeom prst="rect">
                      <a:avLst/>
                    </a:prstGeom>
                    <a:noFill/>
                    <a:ln w="9525">
                      <a:noFill/>
                      <a:miter lim="800000"/>
                      <a:headEnd/>
                      <a:tailEnd/>
                    </a:ln>
                  </pic:spPr>
                </pic:pic>
              </a:graphicData>
            </a:graphic>
          </wp:anchor>
        </w:drawing>
      </w:r>
      <w:r w:rsidR="00DE0C4A" w:rsidRPr="006A57D3">
        <w:t xml:space="preserve">Because ethics and values are extremely personal, it is difficult to ensure that all employees will practice ethical behavior. There are ways to promote ethical behavior, however, by simply instilling a few basic rules. </w:t>
      </w:r>
    </w:p>
    <w:p w14:paraId="46B84216" w14:textId="77777777" w:rsidR="00DE0C4A" w:rsidRPr="006A57D3" w:rsidRDefault="00DE0C4A" w:rsidP="00D05555">
      <w:pPr>
        <w:pStyle w:val="BulletedPoints"/>
      </w:pPr>
      <w:r w:rsidRPr="006A57D3">
        <w:t xml:space="preserve">Develop an ethics management program. </w:t>
      </w:r>
    </w:p>
    <w:p w14:paraId="25CC1964" w14:textId="77777777" w:rsidR="00DE0C4A" w:rsidRPr="006A57D3" w:rsidRDefault="00DE0C4A" w:rsidP="00D05555">
      <w:pPr>
        <w:pStyle w:val="BulletedPoints"/>
      </w:pPr>
      <w:r w:rsidRPr="006A57D3">
        <w:t xml:space="preserve">Develop a code of ethics. </w:t>
      </w:r>
    </w:p>
    <w:p w14:paraId="21F6CB2D" w14:textId="77777777" w:rsidR="00DE0C4A" w:rsidRPr="006A57D3" w:rsidRDefault="00DE0C4A" w:rsidP="00D05555">
      <w:pPr>
        <w:pStyle w:val="BulletedPoints"/>
      </w:pPr>
      <w:r w:rsidRPr="006A57D3">
        <w:t>Develop a code of conduct.</w:t>
      </w:r>
    </w:p>
    <w:p w14:paraId="13DD3985" w14:textId="77777777" w:rsidR="00DE0C4A" w:rsidRPr="006A57D3" w:rsidRDefault="00DE0C4A" w:rsidP="00D05555">
      <w:pPr>
        <w:pStyle w:val="BulletedPoints"/>
      </w:pPr>
      <w:r w:rsidRPr="006A57D3">
        <w:t>Create policies and procedures that reflect the company ethics.</w:t>
      </w:r>
    </w:p>
    <w:p w14:paraId="3FE0A4DC" w14:textId="09E0F310" w:rsidR="00FE2E30" w:rsidRDefault="00DE0C4A" w:rsidP="002D5674">
      <w:r w:rsidRPr="006A57D3">
        <w:t xml:space="preserve">It is not enough to simply create codes, programs, policies, and procedures. All rules must be enforced in order to be effective and </w:t>
      </w:r>
      <w:r w:rsidR="00D51235">
        <w:t xml:space="preserve">to </w:t>
      </w:r>
      <w:r w:rsidRPr="006A57D3">
        <w:t xml:space="preserve">curb unethical behavior.  </w:t>
      </w:r>
    </w:p>
    <w:p w14:paraId="03BF00E8" w14:textId="77777777" w:rsidR="00611014" w:rsidRPr="006A57D3" w:rsidRDefault="00611014" w:rsidP="00611014">
      <w:pPr>
        <w:spacing w:after="0" w:line="240" w:lineRule="auto"/>
      </w:pPr>
    </w:p>
    <w:p w14:paraId="28215F3E" w14:textId="0B6BDB31" w:rsidR="00F5694F" w:rsidRDefault="005A52A8" w:rsidP="00F5694F">
      <w:pPr>
        <w:pStyle w:val="Heading2"/>
      </w:pPr>
      <w:bookmarkStart w:id="91" w:name="_Toc116473938"/>
      <w:r>
        <w:t>Practical Illustration</w:t>
      </w:r>
      <w:bookmarkEnd w:id="91"/>
    </w:p>
    <w:p w14:paraId="234FA6C4" w14:textId="358BEA88" w:rsidR="00F5694F" w:rsidRDefault="00413194" w:rsidP="00F5694F">
      <w:r>
        <w:rPr>
          <w:noProof/>
          <w:lang w:val="en-CA" w:eastAsia="en-CA" w:bidi="ar-SA"/>
        </w:rPr>
        <w:drawing>
          <wp:anchor distT="0" distB="0" distL="114300" distR="114300" simplePos="0" relativeHeight="251689984" behindDoc="0" locked="0" layoutInCell="1" allowOverlap="1" wp14:anchorId="105AC4C4" wp14:editId="63643CB1">
            <wp:simplePos x="0" y="0"/>
            <wp:positionH relativeFrom="column">
              <wp:posOffset>24765</wp:posOffset>
            </wp:positionH>
            <wp:positionV relativeFrom="paragraph">
              <wp:posOffset>22860</wp:posOffset>
            </wp:positionV>
            <wp:extent cx="647700" cy="993775"/>
            <wp:effectExtent l="0" t="0" r="0" b="0"/>
            <wp:wrapSquare wrapText="bothSides"/>
            <wp:docPr id="49"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F5694F">
        <w:t>Joseph was recently hired for an open position as a manager at a call center. He was assigned to shadow and learn from Shaun, who had been a manager there for several years. Shaun told Joseph the four pillars of ethical management; Profit, People, Planet, Principles.</w:t>
      </w:r>
    </w:p>
    <w:p w14:paraId="41BD6D7E" w14:textId="65828808" w:rsidR="00FE2E30" w:rsidRPr="006A57D3" w:rsidRDefault="00F5694F" w:rsidP="00F5694F">
      <w:r>
        <w:t>He continued, explaining that the company has a responsibility to pay back it’s investors and increase its stock price for shareholders, to treat their employees, customers, and community with respect, to be sustainable and green, and to stand by the organization’s core principles at all times. Shaun told Joseph that if he remembers the four P’s, and acted with integrity, he’d make an excellent manager and a great fit with the company.</w:t>
      </w:r>
      <w:r w:rsidR="00FE2E30" w:rsidRPr="006A57D3">
        <w:br w:type="page"/>
      </w:r>
    </w:p>
    <w:p w14:paraId="1B1E4EC5" w14:textId="77777777" w:rsidR="00196D2A" w:rsidRPr="006A57D3" w:rsidRDefault="00196D2A" w:rsidP="00196D2A">
      <w:pPr>
        <w:pStyle w:val="Heading2"/>
        <w:spacing w:after="240"/>
        <w:rPr>
          <w:lang w:eastAsia="zh-TW"/>
        </w:rPr>
      </w:pPr>
      <w:bookmarkStart w:id="92" w:name="_Toc116473939"/>
      <w:r w:rsidRPr="006A57D3">
        <w:rPr>
          <w:lang w:eastAsia="zh-TW"/>
        </w:rPr>
        <w:lastRenderedPageBreak/>
        <w:t>Module Eight: Review Questions</w:t>
      </w:r>
      <w:bookmarkEnd w:id="92"/>
    </w:p>
    <w:p w14:paraId="74C0A6CB" w14:textId="42879898" w:rsidR="00196D2A" w:rsidRPr="002D5674" w:rsidRDefault="00196D2A" w:rsidP="002D5674">
      <w:pPr>
        <w:numPr>
          <w:ilvl w:val="0"/>
          <w:numId w:val="11"/>
        </w:numPr>
        <w:spacing w:after="240"/>
        <w:rPr>
          <w:rFonts w:cs="Calibri"/>
        </w:rPr>
      </w:pPr>
      <w:r w:rsidRPr="002D5674">
        <w:rPr>
          <w:rFonts w:cs="Calibri"/>
        </w:rPr>
        <w:t xml:space="preserve">Being </w:t>
      </w:r>
      <w:r w:rsidR="00D51235" w:rsidRPr="002D5674">
        <w:rPr>
          <w:rFonts w:cs="Calibri"/>
        </w:rPr>
        <w:t xml:space="preserve">an ethical manager means that </w:t>
      </w:r>
      <w:r w:rsidRPr="002D5674">
        <w:rPr>
          <w:rFonts w:cs="Calibri"/>
        </w:rPr>
        <w:t>you are responsible for what?</w:t>
      </w:r>
    </w:p>
    <w:p w14:paraId="1DCBA1AD" w14:textId="77777777" w:rsidR="00196D2A" w:rsidRPr="002D5674" w:rsidRDefault="00196D2A" w:rsidP="002D5674">
      <w:pPr>
        <w:numPr>
          <w:ilvl w:val="0"/>
          <w:numId w:val="12"/>
        </w:numPr>
        <w:spacing w:after="0"/>
        <w:rPr>
          <w:rFonts w:cs="Calibri"/>
        </w:rPr>
      </w:pPr>
      <w:r w:rsidRPr="002D5674">
        <w:rPr>
          <w:rFonts w:cs="Calibri"/>
        </w:rPr>
        <w:t>Profit</w:t>
      </w:r>
    </w:p>
    <w:p w14:paraId="28061AED" w14:textId="77777777" w:rsidR="00196D2A" w:rsidRPr="002D5674" w:rsidRDefault="00196D2A" w:rsidP="002D5674">
      <w:pPr>
        <w:numPr>
          <w:ilvl w:val="0"/>
          <w:numId w:val="12"/>
        </w:numPr>
        <w:spacing w:after="0"/>
        <w:rPr>
          <w:rFonts w:cs="Calibri"/>
        </w:rPr>
      </w:pPr>
      <w:r w:rsidRPr="002D5674">
        <w:rPr>
          <w:rFonts w:cs="Calibri"/>
        </w:rPr>
        <w:t>People</w:t>
      </w:r>
    </w:p>
    <w:p w14:paraId="0D43CEF7" w14:textId="77777777" w:rsidR="00196D2A" w:rsidRPr="002D5674" w:rsidRDefault="00196D2A" w:rsidP="002D5674">
      <w:pPr>
        <w:numPr>
          <w:ilvl w:val="0"/>
          <w:numId w:val="12"/>
        </w:numPr>
        <w:spacing w:after="0"/>
        <w:rPr>
          <w:rFonts w:cs="Calibri"/>
        </w:rPr>
      </w:pPr>
      <w:r w:rsidRPr="002D5674">
        <w:rPr>
          <w:rFonts w:cs="Calibri"/>
        </w:rPr>
        <w:t>Principles</w:t>
      </w:r>
    </w:p>
    <w:p w14:paraId="7D679D8A" w14:textId="5870C46E" w:rsidR="00196D2A" w:rsidRPr="002D5674" w:rsidRDefault="00196D2A" w:rsidP="002D5674">
      <w:pPr>
        <w:numPr>
          <w:ilvl w:val="0"/>
          <w:numId w:val="12"/>
        </w:numPr>
        <w:spacing w:after="0"/>
        <w:rPr>
          <w:rFonts w:cs="Calibri"/>
          <w:color w:val="FF0000"/>
        </w:rPr>
      </w:pPr>
      <w:r w:rsidRPr="002D5674">
        <w:rPr>
          <w:rFonts w:cs="Calibri"/>
          <w:color w:val="FF0000"/>
        </w:rPr>
        <w:t>All of the above</w:t>
      </w:r>
    </w:p>
    <w:p w14:paraId="0B139FBC" w14:textId="3E9E8E75" w:rsidR="00196D2A" w:rsidRPr="002D5674" w:rsidRDefault="00510DFF" w:rsidP="002D5674">
      <w:pPr>
        <w:spacing w:before="240"/>
        <w:ind w:left="720"/>
        <w:rPr>
          <w:rFonts w:cs="Calibri"/>
          <w:color w:val="FF0000"/>
          <w:shd w:val="clear" w:color="auto" w:fill="FFFFFF"/>
        </w:rPr>
      </w:pPr>
      <w:r w:rsidRPr="002D5674">
        <w:rPr>
          <w:rFonts w:cs="Calibri"/>
          <w:color w:val="FF0000"/>
          <w:shd w:val="clear" w:color="auto" w:fill="FFFFFF"/>
        </w:rPr>
        <w:t>Responsibilities of an ethical manager include profit, people, planet and principles.</w:t>
      </w:r>
    </w:p>
    <w:p w14:paraId="0AE3B8A8" w14:textId="77777777" w:rsidR="00196D2A" w:rsidRPr="002D5674" w:rsidRDefault="00196D2A" w:rsidP="002D5674">
      <w:pPr>
        <w:numPr>
          <w:ilvl w:val="0"/>
          <w:numId w:val="11"/>
        </w:numPr>
        <w:rPr>
          <w:rFonts w:cs="Calibri"/>
        </w:rPr>
      </w:pPr>
      <w:r w:rsidRPr="002D5674">
        <w:rPr>
          <w:rFonts w:cs="Calibri"/>
        </w:rPr>
        <w:t>Which is not a trait that is associated with ethical management?</w:t>
      </w:r>
    </w:p>
    <w:p w14:paraId="5D2FB1D6" w14:textId="77777777" w:rsidR="00196D2A" w:rsidRPr="002D5674" w:rsidRDefault="00196D2A" w:rsidP="002D5674">
      <w:pPr>
        <w:numPr>
          <w:ilvl w:val="0"/>
          <w:numId w:val="105"/>
        </w:numPr>
        <w:spacing w:after="0"/>
        <w:rPr>
          <w:rFonts w:cs="Calibri"/>
        </w:rPr>
      </w:pPr>
      <w:r w:rsidRPr="002D5674">
        <w:rPr>
          <w:rFonts w:cs="Calibri"/>
        </w:rPr>
        <w:t>Integrity</w:t>
      </w:r>
    </w:p>
    <w:p w14:paraId="09C65069" w14:textId="77777777" w:rsidR="00196D2A" w:rsidRPr="002D5674" w:rsidRDefault="00196D2A" w:rsidP="002D5674">
      <w:pPr>
        <w:numPr>
          <w:ilvl w:val="0"/>
          <w:numId w:val="105"/>
        </w:numPr>
        <w:spacing w:after="0"/>
        <w:rPr>
          <w:rFonts w:cs="Calibri"/>
        </w:rPr>
      </w:pPr>
      <w:r w:rsidRPr="002D5674">
        <w:rPr>
          <w:rFonts w:cs="Calibri"/>
        </w:rPr>
        <w:t>Transparency</w:t>
      </w:r>
    </w:p>
    <w:p w14:paraId="180794AE" w14:textId="77777777" w:rsidR="00196D2A" w:rsidRPr="002D5674" w:rsidRDefault="00196D2A" w:rsidP="002D5674">
      <w:pPr>
        <w:numPr>
          <w:ilvl w:val="0"/>
          <w:numId w:val="105"/>
        </w:numPr>
        <w:spacing w:after="0"/>
        <w:rPr>
          <w:rFonts w:cs="Calibri"/>
          <w:color w:val="FF0000"/>
        </w:rPr>
      </w:pPr>
      <w:r w:rsidRPr="002D5674">
        <w:rPr>
          <w:rFonts w:cs="Calibri"/>
          <w:color w:val="FF0000"/>
        </w:rPr>
        <w:t>Greed</w:t>
      </w:r>
    </w:p>
    <w:p w14:paraId="75DF8417" w14:textId="792C9629" w:rsidR="00196D2A" w:rsidRPr="002D5674" w:rsidRDefault="00196D2A" w:rsidP="002D5674">
      <w:pPr>
        <w:numPr>
          <w:ilvl w:val="0"/>
          <w:numId w:val="105"/>
        </w:numPr>
        <w:spacing w:after="0"/>
        <w:rPr>
          <w:rFonts w:cs="Calibri"/>
        </w:rPr>
      </w:pPr>
      <w:r w:rsidRPr="002D5674">
        <w:rPr>
          <w:rFonts w:cs="Calibri"/>
        </w:rPr>
        <w:t>Utilitarianism</w:t>
      </w:r>
    </w:p>
    <w:p w14:paraId="1ADB5EFE" w14:textId="04865D09" w:rsidR="00196D2A" w:rsidRPr="002D5674" w:rsidRDefault="00510DFF" w:rsidP="002D5674">
      <w:pPr>
        <w:spacing w:before="240"/>
        <w:ind w:left="720"/>
        <w:rPr>
          <w:rFonts w:cs="Calibri"/>
          <w:color w:val="FF0000"/>
          <w:shd w:val="clear" w:color="auto" w:fill="FFFFFF"/>
        </w:rPr>
      </w:pPr>
      <w:r w:rsidRPr="002D5674">
        <w:rPr>
          <w:rFonts w:cs="Calibri"/>
          <w:color w:val="FF0000"/>
          <w:shd w:val="clear" w:color="auto" w:fill="FFFFFF"/>
        </w:rPr>
        <w:t>Greed is not a trait that is associated with ethical management.</w:t>
      </w:r>
    </w:p>
    <w:p w14:paraId="6CD7FAD5" w14:textId="6DF163C8" w:rsidR="00196D2A" w:rsidRPr="002D5674" w:rsidRDefault="00196D2A" w:rsidP="002D5674">
      <w:pPr>
        <w:numPr>
          <w:ilvl w:val="0"/>
          <w:numId w:val="11"/>
        </w:numPr>
        <w:rPr>
          <w:rFonts w:cs="Calibri"/>
        </w:rPr>
      </w:pPr>
      <w:r w:rsidRPr="002D5674">
        <w:rPr>
          <w:rFonts w:cs="Calibri"/>
        </w:rPr>
        <w:t>Wh</w:t>
      </w:r>
      <w:r w:rsidR="0053698B" w:rsidRPr="002D5674">
        <w:rPr>
          <w:rFonts w:cs="Calibri"/>
        </w:rPr>
        <w:t>ich</w:t>
      </w:r>
      <w:r w:rsidRPr="002D5674">
        <w:rPr>
          <w:rFonts w:cs="Calibri"/>
        </w:rPr>
        <w:t xml:space="preserve"> are ways to help promote ethical behavior?</w:t>
      </w:r>
    </w:p>
    <w:p w14:paraId="34BE9EF0" w14:textId="77777777" w:rsidR="00196D2A" w:rsidRPr="002D5674" w:rsidRDefault="00196D2A" w:rsidP="002D5674">
      <w:pPr>
        <w:numPr>
          <w:ilvl w:val="0"/>
          <w:numId w:val="89"/>
        </w:numPr>
        <w:spacing w:after="0"/>
        <w:rPr>
          <w:rFonts w:cs="Calibri"/>
        </w:rPr>
      </w:pPr>
      <w:r w:rsidRPr="002D5674">
        <w:rPr>
          <w:rFonts w:cs="Calibri"/>
        </w:rPr>
        <w:t>Develop an ethics management program</w:t>
      </w:r>
    </w:p>
    <w:p w14:paraId="0FE423D9" w14:textId="77777777" w:rsidR="00196D2A" w:rsidRPr="002D5674" w:rsidRDefault="00196D2A" w:rsidP="002D5674">
      <w:pPr>
        <w:numPr>
          <w:ilvl w:val="0"/>
          <w:numId w:val="89"/>
        </w:numPr>
        <w:spacing w:after="0"/>
        <w:rPr>
          <w:rFonts w:cs="Calibri"/>
        </w:rPr>
      </w:pPr>
      <w:r w:rsidRPr="002D5674">
        <w:rPr>
          <w:rFonts w:cs="Calibri"/>
        </w:rPr>
        <w:t>Develop a code of ethics</w:t>
      </w:r>
    </w:p>
    <w:p w14:paraId="3E3FFA53" w14:textId="77777777" w:rsidR="00196D2A" w:rsidRPr="002D5674" w:rsidRDefault="00196D2A" w:rsidP="002D5674">
      <w:pPr>
        <w:numPr>
          <w:ilvl w:val="0"/>
          <w:numId w:val="89"/>
        </w:numPr>
        <w:spacing w:after="0"/>
        <w:rPr>
          <w:rFonts w:cs="Calibri"/>
        </w:rPr>
      </w:pPr>
      <w:r w:rsidRPr="002D5674">
        <w:rPr>
          <w:rFonts w:cs="Calibri"/>
        </w:rPr>
        <w:t>Create policies and procedures that reflect the company ethics</w:t>
      </w:r>
    </w:p>
    <w:p w14:paraId="3773085C" w14:textId="49CD1ED4" w:rsidR="00196D2A" w:rsidRPr="002D5674" w:rsidRDefault="00196D2A" w:rsidP="002D5674">
      <w:pPr>
        <w:numPr>
          <w:ilvl w:val="0"/>
          <w:numId w:val="89"/>
        </w:numPr>
        <w:spacing w:after="0"/>
        <w:rPr>
          <w:rFonts w:cs="Calibri"/>
          <w:color w:val="FF0000"/>
        </w:rPr>
      </w:pPr>
      <w:r w:rsidRPr="002D5674">
        <w:rPr>
          <w:rFonts w:cs="Calibri"/>
          <w:color w:val="FF0000"/>
        </w:rPr>
        <w:t>All of the above</w:t>
      </w:r>
    </w:p>
    <w:p w14:paraId="5D2488AD" w14:textId="31ABC93C" w:rsidR="00D00741" w:rsidRPr="002D5674" w:rsidRDefault="00510DFF" w:rsidP="002D5674">
      <w:pPr>
        <w:spacing w:before="240"/>
        <w:ind w:left="720"/>
        <w:rPr>
          <w:rFonts w:cs="Calibri"/>
          <w:color w:val="FF0000"/>
          <w:shd w:val="clear" w:color="auto" w:fill="FFFFFF"/>
        </w:rPr>
      </w:pPr>
      <w:r w:rsidRPr="002D5674">
        <w:rPr>
          <w:rFonts w:cs="Calibri"/>
          <w:color w:val="FF0000"/>
          <w:shd w:val="clear" w:color="auto" w:fill="FFFFFF"/>
        </w:rPr>
        <w:t>It is not enough to simply create codes, programs, policies, and procedures. All rules must be enforced in order to be effective and to curb unethical behavior.  </w:t>
      </w:r>
    </w:p>
    <w:p w14:paraId="2455838F" w14:textId="77777777" w:rsidR="00731970" w:rsidRPr="002D5674" w:rsidRDefault="00D00741" w:rsidP="002D5674">
      <w:pPr>
        <w:numPr>
          <w:ilvl w:val="0"/>
          <w:numId w:val="11"/>
        </w:numPr>
        <w:rPr>
          <w:rFonts w:cs="Calibri"/>
          <w:lang w:eastAsia="zh-TW"/>
        </w:rPr>
      </w:pPr>
      <w:r w:rsidRPr="002D5674">
        <w:rPr>
          <w:rFonts w:cs="Calibri"/>
        </w:rPr>
        <w:t xml:space="preserve">Managers have a responsibility to_______. </w:t>
      </w:r>
    </w:p>
    <w:p w14:paraId="051E3485" w14:textId="77777777" w:rsidR="00731970" w:rsidRPr="002D5674" w:rsidRDefault="00731970">
      <w:pPr>
        <w:numPr>
          <w:ilvl w:val="0"/>
          <w:numId w:val="161"/>
        </w:numPr>
        <w:spacing w:after="0"/>
        <w:rPr>
          <w:rFonts w:cs="Calibri"/>
        </w:rPr>
      </w:pPr>
      <w:r w:rsidRPr="002D5674">
        <w:rPr>
          <w:rFonts w:cs="Calibri"/>
        </w:rPr>
        <w:t>Behave ethically</w:t>
      </w:r>
    </w:p>
    <w:p w14:paraId="1D93955B" w14:textId="77777777" w:rsidR="00731970" w:rsidRPr="002D5674" w:rsidRDefault="00D00741">
      <w:pPr>
        <w:numPr>
          <w:ilvl w:val="0"/>
          <w:numId w:val="161"/>
        </w:numPr>
        <w:spacing w:after="0"/>
        <w:rPr>
          <w:rFonts w:cs="Calibri"/>
        </w:rPr>
      </w:pPr>
      <w:r w:rsidRPr="002D5674">
        <w:rPr>
          <w:rFonts w:cs="Calibri"/>
        </w:rPr>
        <w:t>Manage ethically</w:t>
      </w:r>
    </w:p>
    <w:p w14:paraId="73E500B4" w14:textId="77777777" w:rsidR="00731970" w:rsidRPr="002D5674" w:rsidRDefault="00D00741">
      <w:pPr>
        <w:numPr>
          <w:ilvl w:val="0"/>
          <w:numId w:val="161"/>
        </w:numPr>
        <w:spacing w:after="0"/>
        <w:rPr>
          <w:rFonts w:cs="Calibri"/>
        </w:rPr>
      </w:pPr>
      <w:r w:rsidRPr="002D5674">
        <w:rPr>
          <w:rFonts w:cs="Calibri"/>
        </w:rPr>
        <w:t>Choose the new manager</w:t>
      </w:r>
    </w:p>
    <w:p w14:paraId="531492D4" w14:textId="33590189" w:rsidR="00196D2A" w:rsidRPr="002D5674" w:rsidRDefault="00D00741">
      <w:pPr>
        <w:numPr>
          <w:ilvl w:val="0"/>
          <w:numId w:val="161"/>
        </w:numPr>
        <w:spacing w:after="0"/>
        <w:rPr>
          <w:rFonts w:cs="Calibri"/>
          <w:color w:val="FF0000"/>
        </w:rPr>
      </w:pPr>
      <w:r w:rsidRPr="002D5674">
        <w:rPr>
          <w:rFonts w:cs="Calibri"/>
          <w:color w:val="FF0000"/>
        </w:rPr>
        <w:t>Both A and B</w:t>
      </w:r>
    </w:p>
    <w:p w14:paraId="7C894175" w14:textId="3742A65C" w:rsidR="00731970" w:rsidRPr="002D5674" w:rsidRDefault="00510DFF" w:rsidP="002D5674">
      <w:pPr>
        <w:spacing w:before="240"/>
        <w:ind w:left="720"/>
        <w:rPr>
          <w:rFonts w:cs="Calibri"/>
          <w:color w:val="FF0000"/>
          <w:shd w:val="clear" w:color="auto" w:fill="FFFFFF"/>
        </w:rPr>
      </w:pPr>
      <w:r w:rsidRPr="002D5674">
        <w:rPr>
          <w:rFonts w:cs="Calibri"/>
          <w:color w:val="FF0000"/>
          <w:shd w:val="clear" w:color="auto" w:fill="FFFFFF"/>
        </w:rPr>
        <w:t>Managers have a responsibility to behave ethically, and to manage ethically.</w:t>
      </w:r>
    </w:p>
    <w:p w14:paraId="59589B17" w14:textId="58FDF2D7" w:rsidR="00D00741" w:rsidRPr="002D5674" w:rsidRDefault="00731970" w:rsidP="002D5674">
      <w:pPr>
        <w:spacing w:after="0"/>
        <w:rPr>
          <w:rFonts w:cs="Calibri"/>
          <w:color w:val="FF0000"/>
          <w:shd w:val="clear" w:color="auto" w:fill="FFFFFF"/>
        </w:rPr>
      </w:pPr>
      <w:r w:rsidRPr="002D5674">
        <w:rPr>
          <w:rFonts w:cs="Calibri"/>
          <w:color w:val="FF0000"/>
          <w:shd w:val="clear" w:color="auto" w:fill="FFFFFF"/>
        </w:rPr>
        <w:br w:type="page"/>
      </w:r>
    </w:p>
    <w:p w14:paraId="7C4F322C" w14:textId="77777777" w:rsidR="00731970" w:rsidRPr="002D5674" w:rsidRDefault="00D00741" w:rsidP="002D5674">
      <w:pPr>
        <w:numPr>
          <w:ilvl w:val="0"/>
          <w:numId w:val="11"/>
        </w:numPr>
        <w:rPr>
          <w:rFonts w:cs="Calibri"/>
        </w:rPr>
      </w:pPr>
      <w:r w:rsidRPr="002D5674">
        <w:rPr>
          <w:rFonts w:cs="Calibri"/>
        </w:rPr>
        <w:lastRenderedPageBreak/>
        <w:t>All companies are responsible to make a profit in order to ______.</w:t>
      </w:r>
    </w:p>
    <w:p w14:paraId="2CE532F5" w14:textId="77777777" w:rsidR="00731970" w:rsidRPr="002D5674" w:rsidRDefault="00D00741">
      <w:pPr>
        <w:numPr>
          <w:ilvl w:val="0"/>
          <w:numId w:val="162"/>
        </w:numPr>
        <w:spacing w:after="0"/>
        <w:rPr>
          <w:rFonts w:cs="Calibri"/>
        </w:rPr>
      </w:pPr>
      <w:r w:rsidRPr="002D5674">
        <w:rPr>
          <w:rFonts w:cs="Calibri"/>
        </w:rPr>
        <w:t>Be ethical</w:t>
      </w:r>
    </w:p>
    <w:p w14:paraId="369B1C9F" w14:textId="77777777" w:rsidR="00731970" w:rsidRPr="002D5674" w:rsidRDefault="00D00741">
      <w:pPr>
        <w:numPr>
          <w:ilvl w:val="0"/>
          <w:numId w:val="162"/>
        </w:numPr>
        <w:spacing w:after="0"/>
        <w:rPr>
          <w:rFonts w:cs="Calibri"/>
          <w:color w:val="FF0000"/>
        </w:rPr>
      </w:pPr>
      <w:r w:rsidRPr="002D5674">
        <w:rPr>
          <w:rFonts w:cs="Calibri"/>
          <w:color w:val="FF0000"/>
        </w:rPr>
        <w:t>Survive</w:t>
      </w:r>
    </w:p>
    <w:p w14:paraId="747FF6BC" w14:textId="77777777" w:rsidR="00731970" w:rsidRPr="002D5674" w:rsidRDefault="00D00741">
      <w:pPr>
        <w:numPr>
          <w:ilvl w:val="0"/>
          <w:numId w:val="162"/>
        </w:numPr>
        <w:spacing w:after="0"/>
        <w:rPr>
          <w:rFonts w:cs="Calibri"/>
        </w:rPr>
      </w:pPr>
      <w:r w:rsidRPr="002D5674">
        <w:rPr>
          <w:rFonts w:cs="Calibri"/>
        </w:rPr>
        <w:t>Represent their employees</w:t>
      </w:r>
    </w:p>
    <w:p w14:paraId="1B6AA292" w14:textId="6C297777" w:rsidR="00D00741" w:rsidRPr="002D5674" w:rsidRDefault="00D00741">
      <w:pPr>
        <w:numPr>
          <w:ilvl w:val="0"/>
          <w:numId w:val="162"/>
        </w:numPr>
        <w:spacing w:after="0"/>
        <w:rPr>
          <w:rFonts w:cs="Calibri"/>
        </w:rPr>
      </w:pPr>
      <w:r w:rsidRPr="002D5674">
        <w:rPr>
          <w:rFonts w:cs="Calibri"/>
        </w:rPr>
        <w:t>None of the above</w:t>
      </w:r>
    </w:p>
    <w:p w14:paraId="686C12EA" w14:textId="20C64831" w:rsidR="00510DFF" w:rsidRPr="002D5674" w:rsidRDefault="00510DFF" w:rsidP="002D5674">
      <w:pPr>
        <w:spacing w:before="240"/>
        <w:ind w:left="720"/>
        <w:rPr>
          <w:rFonts w:cs="Calibri"/>
          <w:color w:val="FF0000"/>
          <w:shd w:val="clear" w:color="auto" w:fill="FFFFFF"/>
        </w:rPr>
      </w:pPr>
      <w:r w:rsidRPr="002D5674">
        <w:rPr>
          <w:rFonts w:cs="Calibri"/>
          <w:color w:val="FF0000"/>
          <w:shd w:val="clear" w:color="auto" w:fill="FFFFFF"/>
        </w:rPr>
        <w:t>All companies are responsible to make a profit in order to survive.</w:t>
      </w:r>
    </w:p>
    <w:p w14:paraId="3B6AFC0D" w14:textId="77777777" w:rsidR="00731970" w:rsidRPr="002D5674" w:rsidRDefault="00D00741" w:rsidP="002D5674">
      <w:pPr>
        <w:numPr>
          <w:ilvl w:val="0"/>
          <w:numId w:val="11"/>
        </w:numPr>
        <w:rPr>
          <w:rFonts w:cs="Calibri"/>
        </w:rPr>
      </w:pPr>
      <w:r w:rsidRPr="002D5674">
        <w:rPr>
          <w:rFonts w:cs="Calibri"/>
        </w:rPr>
        <w:t>The _____ that govern the organization will help the company to act ethically in every area.</w:t>
      </w:r>
    </w:p>
    <w:p w14:paraId="7C0A5571" w14:textId="77777777" w:rsidR="00731970" w:rsidRPr="002D5674" w:rsidRDefault="00D00741">
      <w:pPr>
        <w:numPr>
          <w:ilvl w:val="0"/>
          <w:numId w:val="163"/>
        </w:numPr>
        <w:spacing w:after="0"/>
        <w:rPr>
          <w:rFonts w:cs="Calibri"/>
        </w:rPr>
      </w:pPr>
      <w:r w:rsidRPr="002D5674">
        <w:rPr>
          <w:rFonts w:cs="Calibri"/>
        </w:rPr>
        <w:t>Managers</w:t>
      </w:r>
    </w:p>
    <w:p w14:paraId="632477E4" w14:textId="77777777" w:rsidR="00731970" w:rsidRPr="002D5674" w:rsidRDefault="00D00741">
      <w:pPr>
        <w:numPr>
          <w:ilvl w:val="0"/>
          <w:numId w:val="163"/>
        </w:numPr>
        <w:spacing w:after="0"/>
        <w:rPr>
          <w:rFonts w:cs="Calibri"/>
          <w:color w:val="FF0000"/>
        </w:rPr>
      </w:pPr>
      <w:r w:rsidRPr="002D5674">
        <w:rPr>
          <w:rFonts w:cs="Calibri"/>
          <w:color w:val="FF0000"/>
        </w:rPr>
        <w:t>Ethics</w:t>
      </w:r>
    </w:p>
    <w:p w14:paraId="4369F0B8" w14:textId="77777777" w:rsidR="00731970" w:rsidRPr="002D5674" w:rsidRDefault="00D00741">
      <w:pPr>
        <w:numPr>
          <w:ilvl w:val="0"/>
          <w:numId w:val="163"/>
        </w:numPr>
        <w:spacing w:after="0"/>
        <w:rPr>
          <w:rFonts w:cs="Calibri"/>
        </w:rPr>
      </w:pPr>
      <w:r w:rsidRPr="002D5674">
        <w:rPr>
          <w:rFonts w:cs="Calibri"/>
        </w:rPr>
        <w:t>Employees</w:t>
      </w:r>
    </w:p>
    <w:p w14:paraId="0E552B27" w14:textId="5244A274" w:rsidR="00D00741" w:rsidRPr="002D5674" w:rsidRDefault="00D00741">
      <w:pPr>
        <w:numPr>
          <w:ilvl w:val="0"/>
          <w:numId w:val="163"/>
        </w:numPr>
        <w:spacing w:after="0"/>
        <w:rPr>
          <w:rFonts w:cs="Calibri"/>
        </w:rPr>
      </w:pPr>
      <w:r w:rsidRPr="002D5674">
        <w:rPr>
          <w:rFonts w:cs="Calibri"/>
        </w:rPr>
        <w:t>Laws</w:t>
      </w:r>
    </w:p>
    <w:p w14:paraId="6CA4546B" w14:textId="5FDC0D2D" w:rsidR="00D00741" w:rsidRPr="002D5674" w:rsidRDefault="00510DFF" w:rsidP="002D5674">
      <w:pPr>
        <w:spacing w:before="240"/>
        <w:ind w:left="720"/>
        <w:rPr>
          <w:rFonts w:cs="Calibri"/>
          <w:color w:val="FF0000"/>
          <w:shd w:val="clear" w:color="auto" w:fill="FFFFFF"/>
        </w:rPr>
      </w:pPr>
      <w:r w:rsidRPr="002D5674">
        <w:rPr>
          <w:rFonts w:cs="Calibri"/>
          <w:color w:val="FF0000"/>
          <w:shd w:val="clear" w:color="auto" w:fill="FFFFFF"/>
        </w:rPr>
        <w:t>The ethics that govern the organization will help the company to act ethically in every area.</w:t>
      </w:r>
    </w:p>
    <w:p w14:paraId="1EA5A6D1" w14:textId="77777777" w:rsidR="00731970" w:rsidRPr="002D5674" w:rsidRDefault="00D00741" w:rsidP="002D5674">
      <w:pPr>
        <w:numPr>
          <w:ilvl w:val="0"/>
          <w:numId w:val="11"/>
        </w:numPr>
        <w:rPr>
          <w:rFonts w:cs="Calibri"/>
        </w:rPr>
      </w:pPr>
      <w:r w:rsidRPr="002D5674">
        <w:rPr>
          <w:rFonts w:cs="Calibri"/>
        </w:rPr>
        <w:t>The ______ behaves with integrity and leads by example.</w:t>
      </w:r>
    </w:p>
    <w:p w14:paraId="4B8E3B13" w14:textId="77777777" w:rsidR="00731970" w:rsidRPr="002D5674" w:rsidRDefault="00D00741">
      <w:pPr>
        <w:numPr>
          <w:ilvl w:val="0"/>
          <w:numId w:val="164"/>
        </w:numPr>
        <w:spacing w:after="0"/>
        <w:rPr>
          <w:rFonts w:cs="Calibri"/>
          <w:color w:val="FF0000"/>
        </w:rPr>
      </w:pPr>
      <w:r w:rsidRPr="002D5674">
        <w:rPr>
          <w:rFonts w:cs="Calibri"/>
          <w:color w:val="FF0000"/>
        </w:rPr>
        <w:t>Manager</w:t>
      </w:r>
    </w:p>
    <w:p w14:paraId="1D96A00A" w14:textId="77777777" w:rsidR="00731970" w:rsidRPr="002D5674" w:rsidRDefault="00D00741">
      <w:pPr>
        <w:numPr>
          <w:ilvl w:val="0"/>
          <w:numId w:val="164"/>
        </w:numPr>
        <w:spacing w:after="0"/>
        <w:rPr>
          <w:rFonts w:cs="Calibri"/>
        </w:rPr>
      </w:pPr>
      <w:r w:rsidRPr="002D5674">
        <w:rPr>
          <w:rFonts w:cs="Calibri"/>
        </w:rPr>
        <w:t>Employees</w:t>
      </w:r>
    </w:p>
    <w:p w14:paraId="6279A3F6" w14:textId="77777777" w:rsidR="00731970" w:rsidRPr="002D5674" w:rsidRDefault="00D00741">
      <w:pPr>
        <w:numPr>
          <w:ilvl w:val="0"/>
          <w:numId w:val="164"/>
        </w:numPr>
        <w:spacing w:after="0"/>
        <w:rPr>
          <w:rFonts w:cs="Calibri"/>
        </w:rPr>
      </w:pPr>
      <w:r w:rsidRPr="002D5674">
        <w:rPr>
          <w:rFonts w:cs="Calibri"/>
        </w:rPr>
        <w:t>Investors</w:t>
      </w:r>
    </w:p>
    <w:p w14:paraId="6946D738" w14:textId="6F9403A2" w:rsidR="00D00741" w:rsidRPr="002D5674" w:rsidRDefault="00D00741">
      <w:pPr>
        <w:numPr>
          <w:ilvl w:val="0"/>
          <w:numId w:val="164"/>
        </w:numPr>
        <w:spacing w:after="0"/>
        <w:rPr>
          <w:rFonts w:cs="Calibri"/>
        </w:rPr>
      </w:pPr>
      <w:r w:rsidRPr="002D5674">
        <w:rPr>
          <w:rFonts w:cs="Calibri"/>
        </w:rPr>
        <w:t>Shareholders</w:t>
      </w:r>
    </w:p>
    <w:p w14:paraId="411185B5" w14:textId="21704088" w:rsidR="00510DFF" w:rsidRPr="002D5674" w:rsidRDefault="00510DFF" w:rsidP="002D5674">
      <w:pPr>
        <w:spacing w:before="240"/>
        <w:ind w:left="720"/>
        <w:rPr>
          <w:rFonts w:cs="Calibri"/>
          <w:color w:val="FF0000"/>
          <w:shd w:val="clear" w:color="auto" w:fill="FFFFFF"/>
        </w:rPr>
      </w:pPr>
      <w:r w:rsidRPr="002D5674">
        <w:rPr>
          <w:rFonts w:cs="Calibri"/>
          <w:color w:val="FF0000"/>
          <w:shd w:val="clear" w:color="auto" w:fill="FFFFFF"/>
        </w:rPr>
        <w:t>The manager behaves with integrity and leads by example.</w:t>
      </w:r>
    </w:p>
    <w:p w14:paraId="0B832751" w14:textId="77777777" w:rsidR="00731970" w:rsidRPr="002D5674" w:rsidRDefault="00D00741" w:rsidP="002D5674">
      <w:pPr>
        <w:numPr>
          <w:ilvl w:val="0"/>
          <w:numId w:val="11"/>
        </w:numPr>
        <w:rPr>
          <w:rFonts w:cs="Calibri"/>
        </w:rPr>
      </w:pPr>
      <w:r w:rsidRPr="002D5674">
        <w:rPr>
          <w:rFonts w:cs="Calibri"/>
        </w:rPr>
        <w:t>The company and its _____ are transparent, and do not hide their actions.</w:t>
      </w:r>
    </w:p>
    <w:p w14:paraId="5A0938C0" w14:textId="77777777" w:rsidR="00731970" w:rsidRPr="002D5674" w:rsidRDefault="00D00741">
      <w:pPr>
        <w:numPr>
          <w:ilvl w:val="0"/>
          <w:numId w:val="165"/>
        </w:numPr>
        <w:spacing w:after="0"/>
        <w:rPr>
          <w:rFonts w:cs="Calibri"/>
        </w:rPr>
      </w:pPr>
      <w:r w:rsidRPr="002D5674">
        <w:rPr>
          <w:rFonts w:cs="Calibri"/>
        </w:rPr>
        <w:t>Employees</w:t>
      </w:r>
    </w:p>
    <w:p w14:paraId="6CD45CBD" w14:textId="77777777" w:rsidR="00731970" w:rsidRPr="002D5674" w:rsidRDefault="00D00741">
      <w:pPr>
        <w:numPr>
          <w:ilvl w:val="0"/>
          <w:numId w:val="165"/>
        </w:numPr>
        <w:spacing w:after="0"/>
        <w:rPr>
          <w:rFonts w:cs="Calibri"/>
        </w:rPr>
      </w:pPr>
      <w:r w:rsidRPr="002D5674">
        <w:rPr>
          <w:rFonts w:cs="Calibri"/>
        </w:rPr>
        <w:t>Supporters</w:t>
      </w:r>
    </w:p>
    <w:p w14:paraId="0F7D9FD8" w14:textId="77777777" w:rsidR="00731970" w:rsidRPr="002D5674" w:rsidRDefault="00D00741">
      <w:pPr>
        <w:numPr>
          <w:ilvl w:val="0"/>
          <w:numId w:val="165"/>
        </w:numPr>
        <w:spacing w:after="0"/>
        <w:rPr>
          <w:rFonts w:cs="Calibri"/>
          <w:color w:val="FF0000"/>
        </w:rPr>
      </w:pPr>
      <w:r w:rsidRPr="002D5674">
        <w:rPr>
          <w:rFonts w:cs="Calibri"/>
          <w:color w:val="FF0000"/>
        </w:rPr>
        <w:t>Managers</w:t>
      </w:r>
    </w:p>
    <w:p w14:paraId="7D90F7E1" w14:textId="6169D8C4" w:rsidR="00D00741" w:rsidRPr="002D5674" w:rsidRDefault="00D00741">
      <w:pPr>
        <w:numPr>
          <w:ilvl w:val="0"/>
          <w:numId w:val="165"/>
        </w:numPr>
        <w:spacing w:after="0"/>
        <w:rPr>
          <w:rFonts w:cs="Calibri"/>
        </w:rPr>
      </w:pPr>
      <w:r w:rsidRPr="002D5674">
        <w:rPr>
          <w:rFonts w:cs="Calibri"/>
        </w:rPr>
        <w:t>Investors</w:t>
      </w:r>
    </w:p>
    <w:p w14:paraId="6C0EDB86" w14:textId="0F69672B" w:rsidR="00731970" w:rsidRPr="002D5674" w:rsidRDefault="00615010" w:rsidP="002D5674">
      <w:pPr>
        <w:spacing w:before="240"/>
        <w:ind w:left="720"/>
        <w:rPr>
          <w:rFonts w:cs="Calibri"/>
          <w:color w:val="FF0000"/>
          <w:shd w:val="clear" w:color="auto" w:fill="FFFFFF"/>
        </w:rPr>
      </w:pPr>
      <w:r w:rsidRPr="002D5674">
        <w:rPr>
          <w:rFonts w:cs="Calibri"/>
          <w:color w:val="FF0000"/>
          <w:shd w:val="clear" w:color="auto" w:fill="FFFFFF"/>
        </w:rPr>
        <w:t>The company and its managers are transparent, and do not hide their actions.</w:t>
      </w:r>
    </w:p>
    <w:p w14:paraId="3CBBE5BD" w14:textId="0D91D246" w:rsidR="00615010" w:rsidRPr="002D5674" w:rsidRDefault="00731970" w:rsidP="002D5674">
      <w:pPr>
        <w:spacing w:after="0"/>
        <w:rPr>
          <w:rFonts w:cs="Calibri"/>
          <w:color w:val="FF0000"/>
          <w:shd w:val="clear" w:color="auto" w:fill="FFFFFF"/>
        </w:rPr>
      </w:pPr>
      <w:r w:rsidRPr="002D5674">
        <w:rPr>
          <w:rFonts w:cs="Calibri"/>
          <w:color w:val="FF0000"/>
          <w:shd w:val="clear" w:color="auto" w:fill="FFFFFF"/>
        </w:rPr>
        <w:br w:type="page"/>
      </w:r>
    </w:p>
    <w:p w14:paraId="5F932545" w14:textId="77777777" w:rsidR="00731970" w:rsidRPr="002D5674" w:rsidRDefault="00E80ED0" w:rsidP="002D5674">
      <w:pPr>
        <w:numPr>
          <w:ilvl w:val="0"/>
          <w:numId w:val="11"/>
        </w:numPr>
        <w:rPr>
          <w:rFonts w:cs="Calibri"/>
        </w:rPr>
      </w:pPr>
      <w:bookmarkStart w:id="93" w:name="_Hlk67647812"/>
      <w:r w:rsidRPr="002D5674">
        <w:rPr>
          <w:rFonts w:cs="Calibri"/>
        </w:rPr>
        <w:lastRenderedPageBreak/>
        <w:t>Ethics and _______ are extremely personal.</w:t>
      </w:r>
    </w:p>
    <w:p w14:paraId="0693AF69" w14:textId="77777777" w:rsidR="00731970" w:rsidRPr="002D5674" w:rsidRDefault="00E80ED0">
      <w:pPr>
        <w:numPr>
          <w:ilvl w:val="0"/>
          <w:numId w:val="166"/>
        </w:numPr>
        <w:spacing w:after="0"/>
        <w:rPr>
          <w:rFonts w:cs="Calibri"/>
        </w:rPr>
      </w:pPr>
      <w:r w:rsidRPr="002D5674">
        <w:rPr>
          <w:rFonts w:cs="Calibri"/>
        </w:rPr>
        <w:t>Dietary choices</w:t>
      </w:r>
    </w:p>
    <w:p w14:paraId="558A89EE" w14:textId="77777777" w:rsidR="00731970" w:rsidRPr="002D5674" w:rsidRDefault="00731970">
      <w:pPr>
        <w:numPr>
          <w:ilvl w:val="0"/>
          <w:numId w:val="166"/>
        </w:numPr>
        <w:spacing w:after="0"/>
        <w:rPr>
          <w:rFonts w:cs="Calibri"/>
          <w:color w:val="FF0000"/>
        </w:rPr>
      </w:pPr>
      <w:r w:rsidRPr="002D5674">
        <w:rPr>
          <w:rFonts w:cs="Calibri"/>
          <w:color w:val="FF0000"/>
        </w:rPr>
        <w:t>V</w:t>
      </w:r>
      <w:r w:rsidR="00E80ED0" w:rsidRPr="002D5674">
        <w:rPr>
          <w:rFonts w:cs="Calibri"/>
          <w:color w:val="FF0000"/>
        </w:rPr>
        <w:t>alues</w:t>
      </w:r>
    </w:p>
    <w:p w14:paraId="1142C261" w14:textId="77777777" w:rsidR="00731970" w:rsidRPr="002D5674" w:rsidRDefault="00E80ED0">
      <w:pPr>
        <w:numPr>
          <w:ilvl w:val="0"/>
          <w:numId w:val="166"/>
        </w:numPr>
        <w:spacing w:after="0"/>
        <w:rPr>
          <w:rFonts w:cs="Calibri"/>
        </w:rPr>
      </w:pPr>
      <w:r w:rsidRPr="002D5674">
        <w:rPr>
          <w:rFonts w:cs="Calibri"/>
        </w:rPr>
        <w:t>Personalities</w:t>
      </w:r>
    </w:p>
    <w:p w14:paraId="5E500026" w14:textId="4927ABA0" w:rsidR="00D00741" w:rsidRPr="002D5674" w:rsidRDefault="00E80ED0">
      <w:pPr>
        <w:numPr>
          <w:ilvl w:val="0"/>
          <w:numId w:val="166"/>
        </w:numPr>
        <w:spacing w:after="0"/>
        <w:rPr>
          <w:rFonts w:cs="Calibri"/>
        </w:rPr>
      </w:pPr>
      <w:r w:rsidRPr="002D5674">
        <w:rPr>
          <w:rFonts w:cs="Calibri"/>
        </w:rPr>
        <w:t>None of the above</w:t>
      </w:r>
    </w:p>
    <w:p w14:paraId="32673140" w14:textId="702A89E1" w:rsidR="00615010" w:rsidRPr="002D5674" w:rsidRDefault="00615010" w:rsidP="002D5674">
      <w:pPr>
        <w:spacing w:before="240"/>
        <w:ind w:left="720"/>
        <w:rPr>
          <w:rFonts w:cs="Calibri"/>
          <w:color w:val="FF0000"/>
          <w:shd w:val="clear" w:color="auto" w:fill="FFFFFF"/>
        </w:rPr>
      </w:pPr>
      <w:r w:rsidRPr="002D5674">
        <w:rPr>
          <w:rFonts w:cs="Calibri"/>
          <w:color w:val="FF0000"/>
          <w:shd w:val="clear" w:color="auto" w:fill="FFFFFF"/>
        </w:rPr>
        <w:t>Ethics and values are extremely personal.</w:t>
      </w:r>
    </w:p>
    <w:p w14:paraId="34557BFD" w14:textId="77777777" w:rsidR="00731970" w:rsidRPr="002D5674" w:rsidRDefault="00E80ED0" w:rsidP="002D5674">
      <w:pPr>
        <w:numPr>
          <w:ilvl w:val="0"/>
          <w:numId w:val="11"/>
        </w:numPr>
        <w:rPr>
          <w:rFonts w:cs="Calibri"/>
        </w:rPr>
      </w:pPr>
      <w:r w:rsidRPr="002D5674">
        <w:rPr>
          <w:rFonts w:cs="Calibri"/>
        </w:rPr>
        <w:t>All rules must be enforced in order to be effective and to curb ________</w:t>
      </w:r>
      <w:r w:rsidR="00104590" w:rsidRPr="002D5674">
        <w:rPr>
          <w:rFonts w:cs="Calibri"/>
        </w:rPr>
        <w:t>.</w:t>
      </w:r>
    </w:p>
    <w:p w14:paraId="2F7525BB" w14:textId="77777777" w:rsidR="00731970" w:rsidRPr="002D5674" w:rsidRDefault="00E80ED0">
      <w:pPr>
        <w:numPr>
          <w:ilvl w:val="0"/>
          <w:numId w:val="167"/>
        </w:numPr>
        <w:spacing w:after="0"/>
        <w:rPr>
          <w:rFonts w:cs="Calibri"/>
        </w:rPr>
      </w:pPr>
      <w:r w:rsidRPr="002D5674">
        <w:rPr>
          <w:rFonts w:cs="Calibri"/>
        </w:rPr>
        <w:t>Poor career choices</w:t>
      </w:r>
    </w:p>
    <w:p w14:paraId="3EC3F682" w14:textId="77777777" w:rsidR="00731970" w:rsidRPr="002D5674" w:rsidRDefault="00E80ED0">
      <w:pPr>
        <w:numPr>
          <w:ilvl w:val="0"/>
          <w:numId w:val="167"/>
        </w:numPr>
        <w:spacing w:after="0"/>
        <w:rPr>
          <w:rFonts w:cs="Calibri"/>
          <w:color w:val="FF0000"/>
        </w:rPr>
      </w:pPr>
      <w:r w:rsidRPr="002D5674">
        <w:rPr>
          <w:rFonts w:cs="Calibri"/>
          <w:color w:val="FF0000"/>
        </w:rPr>
        <w:t>Unethical behavior</w:t>
      </w:r>
    </w:p>
    <w:p w14:paraId="4E76E122" w14:textId="77777777" w:rsidR="00731970" w:rsidRPr="002D5674" w:rsidRDefault="00E80ED0">
      <w:pPr>
        <w:numPr>
          <w:ilvl w:val="0"/>
          <w:numId w:val="167"/>
        </w:numPr>
        <w:spacing w:after="0"/>
        <w:rPr>
          <w:rFonts w:cs="Calibri"/>
        </w:rPr>
      </w:pPr>
      <w:r w:rsidRPr="002D5674">
        <w:rPr>
          <w:rFonts w:cs="Calibri"/>
        </w:rPr>
        <w:t>Poor working relationships</w:t>
      </w:r>
    </w:p>
    <w:p w14:paraId="0A3DEE14" w14:textId="41A7AE4B" w:rsidR="00E80ED0" w:rsidRPr="002D5674" w:rsidRDefault="00E80ED0">
      <w:pPr>
        <w:numPr>
          <w:ilvl w:val="0"/>
          <w:numId w:val="167"/>
        </w:numPr>
        <w:spacing w:after="0"/>
        <w:rPr>
          <w:rFonts w:cs="Calibri"/>
        </w:rPr>
      </w:pPr>
      <w:r w:rsidRPr="002D5674">
        <w:rPr>
          <w:rFonts w:cs="Calibri"/>
        </w:rPr>
        <w:t>All of the above</w:t>
      </w:r>
    </w:p>
    <w:p w14:paraId="01A9C090" w14:textId="58D63E06" w:rsidR="00E80ED0" w:rsidRPr="002D5674" w:rsidRDefault="00615010" w:rsidP="002D5674">
      <w:pPr>
        <w:spacing w:before="240"/>
        <w:ind w:left="720"/>
        <w:rPr>
          <w:rFonts w:cs="Calibri"/>
          <w:color w:val="FF0000"/>
          <w:shd w:val="clear" w:color="auto" w:fill="FFFFFF"/>
        </w:rPr>
      </w:pPr>
      <w:r w:rsidRPr="002D5674">
        <w:rPr>
          <w:rFonts w:cs="Calibri"/>
          <w:color w:val="FF0000"/>
          <w:shd w:val="clear" w:color="auto" w:fill="FFFFFF"/>
        </w:rPr>
        <w:t>All rules must be enforced in order to be effective and to curb unethical behavior.  </w:t>
      </w:r>
      <w:bookmarkEnd w:id="93"/>
    </w:p>
    <w:p w14:paraId="5751ADF3" w14:textId="77777777" w:rsidR="00196D2A" w:rsidRPr="002D5674" w:rsidRDefault="00196D2A" w:rsidP="002D5674">
      <w:pPr>
        <w:rPr>
          <w:rFonts w:cs="Calibri"/>
          <w:color w:val="365F91"/>
          <w:lang w:eastAsia="zh-TW"/>
        </w:rPr>
      </w:pPr>
      <w:r w:rsidRPr="002D5674">
        <w:rPr>
          <w:rFonts w:cs="Calibri"/>
          <w:lang w:eastAsia="zh-TW"/>
        </w:rPr>
        <w:br w:type="page"/>
      </w:r>
    </w:p>
    <w:p w14:paraId="738B226F" w14:textId="77777777" w:rsidR="00DE0C4A" w:rsidRPr="006A57D3" w:rsidRDefault="00D32AB8" w:rsidP="00DE0C4A">
      <w:pPr>
        <w:pStyle w:val="Heading1"/>
      </w:pPr>
      <w:bookmarkStart w:id="94" w:name="_Toc116473940"/>
      <w:r w:rsidRPr="006A57D3">
        <w:rPr>
          <w:noProof/>
          <w:lang w:val="en-CA" w:eastAsia="en-CA" w:bidi="ar-SA"/>
        </w:rPr>
        <w:lastRenderedPageBreak/>
        <mc:AlternateContent>
          <mc:Choice Requires="wps">
            <w:drawing>
              <wp:anchor distT="91440" distB="91440" distL="114300" distR="114300" simplePos="0" relativeHeight="251667456" behindDoc="0" locked="0" layoutInCell="0" allowOverlap="1" wp14:anchorId="7D12B3B1" wp14:editId="5DA828E1">
                <wp:simplePos x="0" y="0"/>
                <wp:positionH relativeFrom="page">
                  <wp:posOffset>-87630</wp:posOffset>
                </wp:positionH>
                <wp:positionV relativeFrom="page">
                  <wp:posOffset>-8255</wp:posOffset>
                </wp:positionV>
                <wp:extent cx="7915275" cy="1828800"/>
                <wp:effectExtent l="0" t="0" r="9525" b="0"/>
                <wp:wrapSquare wrapText="bothSides"/>
                <wp:docPr id="14"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15275" cy="1828800"/>
                        </a:xfrm>
                        <a:prstGeom prst="rect">
                          <a:avLst/>
                        </a:prstGeom>
                        <a:gradFill>
                          <a:gsLst>
                            <a:gs pos="0">
                              <a:srgbClr val="FFFFFF"/>
                            </a:gs>
                            <a:gs pos="100000">
                              <a:schemeClr val="bg1">
                                <a:lumMod val="50000"/>
                              </a:schemeClr>
                            </a:gs>
                          </a:gsLst>
                          <a:lin ang="5400000" scaled="1"/>
                        </a:gradFill>
                        <a:ln>
                          <a:noFill/>
                        </a:ln>
                        <a:effectLst/>
                      </wps:spPr>
                      <wps:txbx>
                        <w:txbxContent>
                          <w:p w14:paraId="19F50A2B" w14:textId="77777777" w:rsidR="00DD26C5" w:rsidRDefault="00DD26C5" w:rsidP="00DE0C4A">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 xml:space="preserve">An ethical person ought to do more than he’s required to do and less than he’s allowed to do.  </w:t>
                            </w:r>
                          </w:p>
                          <w:p w14:paraId="6893E045" w14:textId="77777777" w:rsidR="00DD26C5" w:rsidRPr="004E220C" w:rsidRDefault="00DD26C5" w:rsidP="00A469E1">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4E220C">
                              <w:rPr>
                                <w:rFonts w:ascii="Cambria" w:hAnsi="Cambria"/>
                                <w:b/>
                                <w:i/>
                                <w:iCs/>
                                <w:sz w:val="28"/>
                                <w:szCs w:val="28"/>
                              </w:rPr>
                              <w:t>Anonymous</w:t>
                            </w:r>
                          </w:p>
                          <w:p w14:paraId="0C0FB04E" w14:textId="77777777" w:rsidR="00DD26C5" w:rsidRDefault="00DD26C5" w:rsidP="00DE0C4A">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p>
                          <w:p w14:paraId="50EB4FC4" w14:textId="77777777" w:rsidR="00DD26C5" w:rsidRPr="00DE0C4A" w:rsidRDefault="00DD26C5" w:rsidP="00DE0C4A">
                            <w:pPr>
                              <w:rPr>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12B3B1" id="Rectangle 89" o:spid="_x0000_s1036" style="position:absolute;margin-left:-6.9pt;margin-top:-.65pt;width:623.25pt;height:2in;z-index:251667456;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" o:allowincell="f" stroked="f">
                <v:fill color2="#7f7f7f [1612]" focus="100%" type="gradient"/>
                <v:textbox inset="4in,54pt,1in,0">
                  <w:txbxContent>
                    <w:p w14:paraId="19F50A2B" w14:textId="77777777" w:rsidR="00DD26C5" w:rsidRDefault="00DD26C5" w:rsidP="00DE0C4A">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 xml:space="preserve">An ethical person ought to do more than he’s required to do and less than he’s allowed to do.  </w:t>
                      </w:r>
                    </w:p>
                    <w:p w14:paraId="6893E045" w14:textId="77777777" w:rsidR="00DD26C5" w:rsidRPr="004E220C" w:rsidRDefault="00DD26C5" w:rsidP="00A469E1">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4E220C">
                        <w:rPr>
                          <w:rFonts w:ascii="Cambria" w:hAnsi="Cambria"/>
                          <w:b/>
                          <w:i/>
                          <w:iCs/>
                          <w:sz w:val="28"/>
                          <w:szCs w:val="28"/>
                        </w:rPr>
                        <w:t>Anonymous</w:t>
                      </w:r>
                    </w:p>
                    <w:p w14:paraId="0C0FB04E" w14:textId="77777777" w:rsidR="00DD26C5" w:rsidRDefault="00DD26C5" w:rsidP="00DE0C4A">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p>
                    <w:p w14:paraId="50EB4FC4" w14:textId="77777777" w:rsidR="00DD26C5" w:rsidRPr="00DE0C4A" w:rsidRDefault="00DD26C5" w:rsidP="00DE0C4A">
                      <w:pPr>
                        <w:rPr>
                          <w:szCs w:val="28"/>
                        </w:rPr>
                      </w:pPr>
                    </w:p>
                  </w:txbxContent>
                </v:textbox>
                <w10:wrap type="square" anchorx="page" anchory="page"/>
              </v:rect>
            </w:pict>
          </mc:Fallback>
        </mc:AlternateContent>
      </w:r>
      <w:r w:rsidR="00FE2E30" w:rsidRPr="006A57D3">
        <w:rPr>
          <w:lang w:eastAsia="zh-TW"/>
        </w:rPr>
        <w:t xml:space="preserve">Module Nine: </w:t>
      </w:r>
      <w:r w:rsidR="00DE0C4A" w:rsidRPr="006A57D3">
        <w:t>Unethical Behavior</w:t>
      </w:r>
      <w:bookmarkEnd w:id="94"/>
    </w:p>
    <w:p w14:paraId="3BB4F064" w14:textId="1F9C831F" w:rsidR="00DE0C4A" w:rsidRPr="006A57D3" w:rsidRDefault="00CE5DF0" w:rsidP="00DE0C4A">
      <w:r w:rsidRPr="006A57D3">
        <w:rPr>
          <w:noProof/>
          <w:lang w:val="en-CA" w:eastAsia="en-CA" w:bidi="ar-SA"/>
        </w:rPr>
        <w:drawing>
          <wp:anchor distT="0" distB="0" distL="114300" distR="114300" simplePos="0" relativeHeight="251688960" behindDoc="0" locked="0" layoutInCell="1" allowOverlap="1" wp14:anchorId="6341361C" wp14:editId="6993BA70">
            <wp:simplePos x="0" y="0"/>
            <wp:positionH relativeFrom="margin">
              <wp:posOffset>-20955</wp:posOffset>
            </wp:positionH>
            <wp:positionV relativeFrom="margin">
              <wp:posOffset>1581785</wp:posOffset>
            </wp:positionV>
            <wp:extent cx="1817370" cy="1819910"/>
            <wp:effectExtent l="19050" t="0" r="0" b="0"/>
            <wp:wrapSquare wrapText="bothSides"/>
            <wp:docPr id="114" name="Picture 44" descr="C:\Users\Darren\AppData\Local\Microsoft\Windows\Temporary Internet Files\Content.IE5\31B2RP17\MC90025112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Darren\AppData\Local\Microsoft\Windows\Temporary Internet Files\Content.IE5\31B2RP17\MC900251122[1].wmf"/>
                    <pic:cNvPicPr>
                      <a:picLocks noChangeAspect="1" noChangeArrowheads="1"/>
                    </pic:cNvPicPr>
                  </pic:nvPicPr>
                  <pic:blipFill>
                    <a:blip r:embed="rId56" cstate="print"/>
                    <a:srcRect/>
                    <a:stretch>
                      <a:fillRect/>
                    </a:stretch>
                  </pic:blipFill>
                  <pic:spPr bwMode="auto">
                    <a:xfrm>
                      <a:off x="0" y="0"/>
                      <a:ext cx="1817370" cy="1819910"/>
                    </a:xfrm>
                    <a:prstGeom prst="rect">
                      <a:avLst/>
                    </a:prstGeom>
                    <a:noFill/>
                    <a:ln w="9525">
                      <a:noFill/>
                      <a:miter lim="800000"/>
                      <a:headEnd/>
                      <a:tailEnd/>
                    </a:ln>
                  </pic:spPr>
                </pic:pic>
              </a:graphicData>
            </a:graphic>
          </wp:anchor>
        </w:drawing>
      </w:r>
      <w:r w:rsidR="009543F3">
        <w:t>From time to time, e</w:t>
      </w:r>
      <w:r w:rsidR="00DE0C4A" w:rsidRPr="006A57D3">
        <w:t xml:space="preserve">mployees </w:t>
      </w:r>
      <w:r w:rsidR="009543F3">
        <w:t xml:space="preserve">may </w:t>
      </w:r>
      <w:r w:rsidR="00890B12">
        <w:t>behave</w:t>
      </w:r>
      <w:r w:rsidR="009543F3">
        <w:t xml:space="preserve"> unethically</w:t>
      </w:r>
      <w:r w:rsidR="00DE0C4A" w:rsidRPr="006A57D3">
        <w:t xml:space="preserve">. It is important to be able to identify unethical behavior and </w:t>
      </w:r>
      <w:r w:rsidR="009543F3">
        <w:t xml:space="preserve">more important to have the skills in place to </w:t>
      </w:r>
      <w:r w:rsidR="00DE0C4A" w:rsidRPr="006A57D3">
        <w:t xml:space="preserve">address it. A successful manager should also be able to prevent poor behavior and intervene before </w:t>
      </w:r>
      <w:r w:rsidR="009543F3">
        <w:t>it</w:t>
      </w:r>
      <w:r w:rsidR="00DE0C4A" w:rsidRPr="006A57D3">
        <w:t xml:space="preserve"> escalates. </w:t>
      </w:r>
    </w:p>
    <w:p w14:paraId="2776EDBE" w14:textId="77777777" w:rsidR="00A469E1" w:rsidRPr="006A57D3" w:rsidRDefault="00A469E1" w:rsidP="00DE0C4A"/>
    <w:p w14:paraId="188B5B75" w14:textId="77777777" w:rsidR="00CE5DF0" w:rsidRPr="006A57D3" w:rsidRDefault="00CE5DF0" w:rsidP="00DE0C4A"/>
    <w:p w14:paraId="35404B48" w14:textId="77777777" w:rsidR="00CE5DF0" w:rsidRPr="006A57D3" w:rsidRDefault="00CE5DF0" w:rsidP="00DE0C4A"/>
    <w:p w14:paraId="7E94D056" w14:textId="77777777" w:rsidR="00CE5DF0" w:rsidRPr="006A57D3" w:rsidRDefault="00CE5DF0" w:rsidP="00DE0C4A"/>
    <w:p w14:paraId="2E096283" w14:textId="2DAEF5B7" w:rsidR="00DE0C4A" w:rsidRPr="00890B12" w:rsidRDefault="00EA7574" w:rsidP="00A469E1">
      <w:pPr>
        <w:pStyle w:val="Heading2"/>
      </w:pPr>
      <w:bookmarkStart w:id="95" w:name="_Toc116473941"/>
      <w:r w:rsidRPr="00890B12">
        <w:t>Recognize &amp;</w:t>
      </w:r>
      <w:r w:rsidR="00DE0C4A" w:rsidRPr="00890B12">
        <w:t xml:space="preserve"> Identify</w:t>
      </w:r>
      <w:bookmarkEnd w:id="95"/>
    </w:p>
    <w:p w14:paraId="39150B64" w14:textId="295549A1" w:rsidR="00DE0C4A" w:rsidRPr="00890B12" w:rsidRDefault="00C22A96" w:rsidP="00DE0C4A">
      <w:r w:rsidRPr="00890B12">
        <w:rPr>
          <w:noProof/>
          <w:lang w:val="en-CA" w:eastAsia="en-CA" w:bidi="ar-SA"/>
        </w:rPr>
        <w:drawing>
          <wp:anchor distT="0" distB="0" distL="114300" distR="114300" simplePos="0" relativeHeight="251607040" behindDoc="0" locked="0" layoutInCell="1" allowOverlap="1" wp14:anchorId="5A0BADBA" wp14:editId="234A7962">
            <wp:simplePos x="0" y="0"/>
            <wp:positionH relativeFrom="margin">
              <wp:posOffset>4876800</wp:posOffset>
            </wp:positionH>
            <wp:positionV relativeFrom="paragraph">
              <wp:posOffset>82550</wp:posOffset>
            </wp:positionV>
            <wp:extent cx="983615" cy="890270"/>
            <wp:effectExtent l="0" t="0" r="6985" b="5080"/>
            <wp:wrapSquare wrapText="bothSides"/>
            <wp:docPr id="39" name="Picture 35" descr="C:\Users\Lori\AppData\Local\Microsoft\Windows\Temporary Internet Files\Content.IE5\W7CMFKNB\MC900437797[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Lori\AppData\Local\Microsoft\Windows\Temporary Internet Files\Content.IE5\W7CMFKNB\MC900437797[1].wmf"/>
                    <pic:cNvPicPr>
                      <a:picLocks noChangeAspect="1" noChangeArrowheads="1"/>
                    </pic:cNvPicPr>
                  </pic:nvPicPr>
                  <pic:blipFill>
                    <a:blip r:embed="rId57" cstate="print"/>
                    <a:srcRect/>
                    <a:stretch>
                      <a:fillRect/>
                    </a:stretch>
                  </pic:blipFill>
                  <pic:spPr bwMode="auto">
                    <a:xfrm>
                      <a:off x="0" y="0"/>
                      <a:ext cx="983615" cy="890270"/>
                    </a:xfrm>
                    <a:prstGeom prst="rect">
                      <a:avLst/>
                    </a:prstGeom>
                    <a:noFill/>
                    <a:ln w="9525">
                      <a:noFill/>
                      <a:miter lim="800000"/>
                      <a:headEnd/>
                      <a:tailEnd/>
                    </a:ln>
                  </pic:spPr>
                </pic:pic>
              </a:graphicData>
            </a:graphic>
          </wp:anchor>
        </w:drawing>
      </w:r>
      <w:r w:rsidR="00DE0C4A" w:rsidRPr="00890B12">
        <w:t xml:space="preserve">Stress can take its toll on employees, </w:t>
      </w:r>
      <w:r w:rsidR="004D30EF" w:rsidRPr="00890B12">
        <w:t xml:space="preserve">and when </w:t>
      </w:r>
      <w:r w:rsidR="008406F7" w:rsidRPr="00890B12">
        <w:t>emotions run high, behaviors can be difficult to keep in check</w:t>
      </w:r>
      <w:r w:rsidR="00DE0C4A" w:rsidRPr="00890B12">
        <w:t xml:space="preserve">. </w:t>
      </w:r>
      <w:r w:rsidR="008406F7" w:rsidRPr="00890B12">
        <w:t>At the first sign of</w:t>
      </w:r>
      <w:r w:rsidR="00DE0C4A" w:rsidRPr="00890B12">
        <w:t xml:space="preserve"> unethical behavior, managers need to </w:t>
      </w:r>
      <w:r w:rsidR="008406F7" w:rsidRPr="00890B12">
        <w:t>substantiate</w:t>
      </w:r>
      <w:r w:rsidR="00DE0C4A" w:rsidRPr="00890B12">
        <w:t xml:space="preserve"> </w:t>
      </w:r>
      <w:r w:rsidR="008406F7" w:rsidRPr="00890B12">
        <w:t xml:space="preserve">the reasoning behind it, and put a stop to it. </w:t>
      </w:r>
      <w:r w:rsidR="00DE0C4A" w:rsidRPr="00890B12">
        <w:t xml:space="preserve"> Allowing unethical behavior to continue will have long-term consequences for the company.</w:t>
      </w:r>
    </w:p>
    <w:p w14:paraId="7762BFF6" w14:textId="77777777" w:rsidR="00DE0C4A" w:rsidRPr="00890B12" w:rsidRDefault="00DE0C4A" w:rsidP="00DE0C4A">
      <w:bookmarkStart w:id="96" w:name="_Hlk67574852"/>
      <w:r w:rsidRPr="00890B12">
        <w:t>Typical Unethical Behavior</w:t>
      </w:r>
    </w:p>
    <w:p w14:paraId="226B28E5" w14:textId="77777777" w:rsidR="00DE0C4A" w:rsidRPr="00890B12" w:rsidRDefault="00DE0C4A" w:rsidP="00C22A96">
      <w:pPr>
        <w:pStyle w:val="BulletedPoints"/>
      </w:pPr>
      <w:r w:rsidRPr="00890B12">
        <w:t>Abusing sick leave</w:t>
      </w:r>
    </w:p>
    <w:p w14:paraId="040C9BA8" w14:textId="77777777" w:rsidR="00DE0C4A" w:rsidRPr="00890B12" w:rsidRDefault="00DE0C4A" w:rsidP="00C22A96">
      <w:pPr>
        <w:pStyle w:val="BulletedPoints"/>
      </w:pPr>
      <w:r w:rsidRPr="00890B12">
        <w:t>Lying to customers</w:t>
      </w:r>
    </w:p>
    <w:p w14:paraId="72BC33ED" w14:textId="77777777" w:rsidR="00DE0C4A" w:rsidRPr="00890B12" w:rsidRDefault="00DE0C4A" w:rsidP="00C22A96">
      <w:pPr>
        <w:pStyle w:val="BulletedPoints"/>
      </w:pPr>
      <w:r w:rsidRPr="00890B12">
        <w:t>Cutting corners</w:t>
      </w:r>
    </w:p>
    <w:p w14:paraId="3920F845" w14:textId="77777777" w:rsidR="00DE0C4A" w:rsidRPr="00890B12" w:rsidRDefault="00DE0C4A" w:rsidP="00C22A96">
      <w:pPr>
        <w:pStyle w:val="BulletedPoints"/>
      </w:pPr>
      <w:r w:rsidRPr="00890B12">
        <w:t>Covering up mistakes</w:t>
      </w:r>
    </w:p>
    <w:bookmarkEnd w:id="96"/>
    <w:p w14:paraId="40E13B92" w14:textId="13E60628" w:rsidR="00DE0C4A" w:rsidRPr="006A57D3" w:rsidRDefault="003F66AB" w:rsidP="00DE0C4A">
      <w:r w:rsidRPr="00890B12">
        <w:t>T</w:t>
      </w:r>
      <w:r w:rsidR="00DE0C4A" w:rsidRPr="00890B12">
        <w:t xml:space="preserve">he behavior may seem </w:t>
      </w:r>
      <w:r w:rsidR="008406F7" w:rsidRPr="00890B12">
        <w:t>insignificant</w:t>
      </w:r>
      <w:r w:rsidRPr="00890B12">
        <w:t xml:space="preserve">, and </w:t>
      </w:r>
      <w:r w:rsidR="00DE0C4A" w:rsidRPr="00890B12">
        <w:t>most people are guilty of at least one these incidents</w:t>
      </w:r>
      <w:r w:rsidR="000A3CFB" w:rsidRPr="00890B12">
        <w:t xml:space="preserve"> at one point in time</w:t>
      </w:r>
      <w:r w:rsidRPr="00890B12">
        <w:t>, but t</w:t>
      </w:r>
      <w:r w:rsidR="00DE0C4A" w:rsidRPr="00890B12">
        <w:t>hese minor lapses in ethical judgment</w:t>
      </w:r>
      <w:r w:rsidRPr="00890B12">
        <w:t xml:space="preserve"> </w:t>
      </w:r>
      <w:r w:rsidR="00DE0C4A" w:rsidRPr="00890B12">
        <w:t xml:space="preserve">can </w:t>
      </w:r>
      <w:r w:rsidR="000A3CFB" w:rsidRPr="00890B12">
        <w:t>be the gateway to even</w:t>
      </w:r>
      <w:r w:rsidR="00DE0C4A" w:rsidRPr="00890B12">
        <w:t xml:space="preserve"> more unethical behavior.</w:t>
      </w:r>
      <w:r w:rsidR="00DE0C4A" w:rsidRPr="006A57D3">
        <w:t xml:space="preserve">  </w:t>
      </w:r>
    </w:p>
    <w:p w14:paraId="1BB714FA" w14:textId="21B4322E" w:rsidR="00A469E1" w:rsidRDefault="00A469E1" w:rsidP="00DE0C4A"/>
    <w:p w14:paraId="18F5CB2E" w14:textId="77777777" w:rsidR="00EF7785" w:rsidRPr="006A57D3" w:rsidRDefault="00EF7785" w:rsidP="00DE0C4A"/>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DE0C4A" w:rsidRPr="006A57D3" w14:paraId="71C06C6C" w14:textId="77777777" w:rsidTr="00DE0C4A">
        <w:tc>
          <w:tcPr>
            <w:tcW w:w="2448" w:type="dxa"/>
            <w:vAlign w:val="center"/>
          </w:tcPr>
          <w:p w14:paraId="59AC727E" w14:textId="77777777" w:rsidR="00DE0C4A" w:rsidRPr="006A57D3" w:rsidRDefault="00DE0C4A" w:rsidP="00DE0C4A">
            <w:pPr>
              <w:rPr>
                <w:b/>
                <w:bCs/>
                <w:color w:val="000000" w:themeColor="text1"/>
              </w:rPr>
            </w:pPr>
            <w:r w:rsidRPr="006A57D3">
              <w:rPr>
                <w:b/>
                <w:bCs/>
                <w:color w:val="000000" w:themeColor="text1"/>
              </w:rPr>
              <w:lastRenderedPageBreak/>
              <w:t xml:space="preserve">Estimated Time </w:t>
            </w:r>
          </w:p>
        </w:tc>
        <w:tc>
          <w:tcPr>
            <w:tcW w:w="7128" w:type="dxa"/>
            <w:vAlign w:val="center"/>
          </w:tcPr>
          <w:p w14:paraId="47B1240A" w14:textId="77777777" w:rsidR="00DE0C4A" w:rsidRPr="006A57D3" w:rsidRDefault="007A5F97" w:rsidP="00DE0C4A">
            <w:pPr>
              <w:rPr>
                <w:bCs/>
                <w:color w:val="000000" w:themeColor="text1"/>
              </w:rPr>
            </w:pPr>
            <w:r w:rsidRPr="006A57D3">
              <w:rPr>
                <w:bCs/>
                <w:color w:val="000000" w:themeColor="text1"/>
              </w:rPr>
              <w:t>1</w:t>
            </w:r>
            <w:r w:rsidR="00DE0C4A" w:rsidRPr="006A57D3">
              <w:rPr>
                <w:bCs/>
                <w:color w:val="000000" w:themeColor="text1"/>
              </w:rPr>
              <w:t>0 minutes</w:t>
            </w:r>
          </w:p>
        </w:tc>
      </w:tr>
      <w:tr w:rsidR="00DE0C4A" w:rsidRPr="006A57D3" w14:paraId="1D048434" w14:textId="77777777" w:rsidTr="004E220C">
        <w:tc>
          <w:tcPr>
            <w:tcW w:w="2448" w:type="dxa"/>
            <w:shd w:val="clear" w:color="auto" w:fill="D9D9D9" w:themeFill="background1" w:themeFillShade="D9"/>
            <w:vAlign w:val="center"/>
          </w:tcPr>
          <w:p w14:paraId="7E0C4E70" w14:textId="77777777" w:rsidR="00DE0C4A" w:rsidRPr="006A57D3" w:rsidRDefault="00DE0C4A" w:rsidP="00DE0C4A">
            <w:pPr>
              <w:rPr>
                <w:b/>
                <w:bCs/>
                <w:color w:val="000000" w:themeColor="text1"/>
              </w:rPr>
            </w:pPr>
            <w:r w:rsidRPr="006A57D3">
              <w:rPr>
                <w:b/>
                <w:bCs/>
                <w:color w:val="000000" w:themeColor="text1"/>
              </w:rPr>
              <w:t>Topic Objective</w:t>
            </w:r>
          </w:p>
        </w:tc>
        <w:tc>
          <w:tcPr>
            <w:tcW w:w="7128" w:type="dxa"/>
            <w:shd w:val="clear" w:color="auto" w:fill="D9D9D9" w:themeFill="background1" w:themeFillShade="D9"/>
            <w:vAlign w:val="center"/>
          </w:tcPr>
          <w:p w14:paraId="392A0B69" w14:textId="77777777" w:rsidR="00DE0C4A" w:rsidRPr="006A57D3" w:rsidRDefault="00DE0C4A" w:rsidP="00DE0C4A">
            <w:pPr>
              <w:rPr>
                <w:color w:val="000000" w:themeColor="text1"/>
              </w:rPr>
            </w:pPr>
            <w:r w:rsidRPr="006A57D3">
              <w:rPr>
                <w:color w:val="000000" w:themeColor="text1"/>
              </w:rPr>
              <w:t>Recognize common unethical behavior.</w:t>
            </w:r>
          </w:p>
        </w:tc>
      </w:tr>
      <w:tr w:rsidR="00DE0C4A" w:rsidRPr="006A57D3" w14:paraId="19C6E1C8" w14:textId="77777777" w:rsidTr="00DE0C4A">
        <w:tc>
          <w:tcPr>
            <w:tcW w:w="2448" w:type="dxa"/>
            <w:vAlign w:val="center"/>
          </w:tcPr>
          <w:p w14:paraId="51507630" w14:textId="77777777" w:rsidR="00DE0C4A" w:rsidRPr="006A57D3" w:rsidRDefault="00DE0C4A" w:rsidP="00DE0C4A">
            <w:pPr>
              <w:rPr>
                <w:b/>
                <w:bCs/>
                <w:color w:val="000000" w:themeColor="text1"/>
              </w:rPr>
            </w:pPr>
            <w:r w:rsidRPr="006A57D3">
              <w:rPr>
                <w:b/>
                <w:bCs/>
                <w:color w:val="000000" w:themeColor="text1"/>
              </w:rPr>
              <w:t>Topic Summary</w:t>
            </w:r>
          </w:p>
        </w:tc>
        <w:tc>
          <w:tcPr>
            <w:tcW w:w="7128" w:type="dxa"/>
            <w:vAlign w:val="center"/>
          </w:tcPr>
          <w:p w14:paraId="16D2EB3A" w14:textId="77777777" w:rsidR="00DE0C4A" w:rsidRPr="006A57D3" w:rsidRDefault="00DE0C4A" w:rsidP="00DE0C4A">
            <w:pPr>
              <w:rPr>
                <w:color w:val="000000" w:themeColor="text1"/>
              </w:rPr>
            </w:pPr>
            <w:r w:rsidRPr="006A57D3">
              <w:rPr>
                <w:color w:val="000000" w:themeColor="text1"/>
              </w:rPr>
              <w:t>Recognize and Identify</w:t>
            </w:r>
          </w:p>
          <w:p w14:paraId="3496D71A" w14:textId="77777777" w:rsidR="00DE0C4A" w:rsidRPr="006A57D3" w:rsidRDefault="00DE0C4A" w:rsidP="00DE0C4A">
            <w:pPr>
              <w:rPr>
                <w:color w:val="000000" w:themeColor="text1"/>
              </w:rPr>
            </w:pPr>
            <w:r w:rsidRPr="006A57D3">
              <w:rPr>
                <w:color w:val="000000" w:themeColor="text1"/>
              </w:rPr>
              <w:t>Consider the prevalence of unethical behavior.</w:t>
            </w:r>
          </w:p>
        </w:tc>
      </w:tr>
      <w:tr w:rsidR="00DE0C4A" w:rsidRPr="006A57D3" w14:paraId="5192DB60" w14:textId="77777777" w:rsidTr="004E220C">
        <w:tc>
          <w:tcPr>
            <w:tcW w:w="2448" w:type="dxa"/>
            <w:shd w:val="clear" w:color="auto" w:fill="D9D9D9" w:themeFill="background1" w:themeFillShade="D9"/>
            <w:vAlign w:val="center"/>
          </w:tcPr>
          <w:p w14:paraId="7DD06741" w14:textId="77777777" w:rsidR="00DE0C4A" w:rsidRPr="006A57D3" w:rsidRDefault="00DE0C4A" w:rsidP="00DE0C4A">
            <w:pPr>
              <w:rPr>
                <w:b/>
                <w:bCs/>
                <w:color w:val="000000" w:themeColor="text1"/>
              </w:rPr>
            </w:pPr>
            <w:r w:rsidRPr="006A57D3">
              <w:rPr>
                <w:b/>
                <w:bCs/>
                <w:color w:val="000000" w:themeColor="text1"/>
              </w:rPr>
              <w:t>Materials Required</w:t>
            </w:r>
          </w:p>
        </w:tc>
        <w:tc>
          <w:tcPr>
            <w:tcW w:w="7128" w:type="dxa"/>
            <w:shd w:val="clear" w:color="auto" w:fill="D9D9D9" w:themeFill="background1" w:themeFillShade="D9"/>
            <w:vAlign w:val="center"/>
          </w:tcPr>
          <w:p w14:paraId="3F163242" w14:textId="4147856D" w:rsidR="00DE0C4A" w:rsidRPr="006A57D3" w:rsidRDefault="00000000" w:rsidP="00DE0C4A">
            <w:pPr>
              <w:rPr>
                <w:color w:val="000000" w:themeColor="text1"/>
              </w:rPr>
            </w:pPr>
            <w:hyperlink w:anchor="_Worksheet_19" w:history="1">
              <w:r w:rsidR="009543F3" w:rsidRPr="009543F3">
                <w:rPr>
                  <w:rStyle w:val="Hyperlink"/>
                </w:rPr>
                <w:t xml:space="preserve">Worksheet </w:t>
              </w:r>
              <w:r w:rsidR="003720C5" w:rsidRPr="009543F3">
                <w:rPr>
                  <w:rStyle w:val="Hyperlink"/>
                </w:rPr>
                <w:t>19</w:t>
              </w:r>
              <w:r w:rsidR="009543F3" w:rsidRPr="009543F3">
                <w:rPr>
                  <w:rStyle w:val="Hyperlink"/>
                </w:rPr>
                <w:t xml:space="preserve">: </w:t>
              </w:r>
              <w:r w:rsidR="00DE0C4A" w:rsidRPr="009543F3">
                <w:rPr>
                  <w:rStyle w:val="Hyperlink"/>
                </w:rPr>
                <w:t>Unethical Behavior</w:t>
              </w:r>
            </w:hyperlink>
          </w:p>
        </w:tc>
      </w:tr>
      <w:tr w:rsidR="00DE0C4A" w:rsidRPr="006A57D3" w14:paraId="6CEE0905" w14:textId="77777777" w:rsidTr="00DE0C4A">
        <w:trPr>
          <w:trHeight w:val="440"/>
        </w:trPr>
        <w:tc>
          <w:tcPr>
            <w:tcW w:w="2448" w:type="dxa"/>
            <w:vAlign w:val="center"/>
          </w:tcPr>
          <w:p w14:paraId="09F6E412" w14:textId="77777777" w:rsidR="00DE0C4A" w:rsidRPr="006A57D3" w:rsidRDefault="00DE0C4A" w:rsidP="00DE0C4A">
            <w:pPr>
              <w:rPr>
                <w:b/>
                <w:bCs/>
                <w:color w:val="000000" w:themeColor="text1"/>
              </w:rPr>
            </w:pPr>
            <w:r w:rsidRPr="006A57D3">
              <w:rPr>
                <w:b/>
                <w:bCs/>
                <w:color w:val="000000" w:themeColor="text1"/>
              </w:rPr>
              <w:t>Planning Checklist</w:t>
            </w:r>
          </w:p>
        </w:tc>
        <w:tc>
          <w:tcPr>
            <w:tcW w:w="7128" w:type="dxa"/>
            <w:vAlign w:val="center"/>
          </w:tcPr>
          <w:p w14:paraId="5F98331F" w14:textId="77777777" w:rsidR="00DE0C4A" w:rsidRPr="006A57D3" w:rsidRDefault="00DE0C4A" w:rsidP="00DE0C4A">
            <w:pPr>
              <w:rPr>
                <w:color w:val="000000" w:themeColor="text1"/>
              </w:rPr>
            </w:pPr>
            <w:r w:rsidRPr="006A57D3">
              <w:rPr>
                <w:color w:val="000000" w:themeColor="text1"/>
              </w:rPr>
              <w:t>None</w:t>
            </w:r>
          </w:p>
        </w:tc>
      </w:tr>
      <w:tr w:rsidR="00DE0C4A" w:rsidRPr="006A57D3" w14:paraId="2BA8C1E4" w14:textId="77777777" w:rsidTr="004E220C">
        <w:tc>
          <w:tcPr>
            <w:tcW w:w="2448" w:type="dxa"/>
            <w:shd w:val="clear" w:color="auto" w:fill="D9D9D9" w:themeFill="background1" w:themeFillShade="D9"/>
            <w:vAlign w:val="center"/>
          </w:tcPr>
          <w:p w14:paraId="02DD0014" w14:textId="77777777" w:rsidR="00DE0C4A" w:rsidRPr="006A57D3" w:rsidRDefault="00DE0C4A" w:rsidP="00DE0C4A">
            <w:pPr>
              <w:rPr>
                <w:b/>
                <w:bCs/>
                <w:color w:val="000000" w:themeColor="text1"/>
              </w:rPr>
            </w:pPr>
            <w:r w:rsidRPr="006A57D3">
              <w:rPr>
                <w:b/>
                <w:bCs/>
                <w:color w:val="000000" w:themeColor="text1"/>
              </w:rPr>
              <w:t>Recommended Activity</w:t>
            </w:r>
          </w:p>
        </w:tc>
        <w:tc>
          <w:tcPr>
            <w:tcW w:w="7128" w:type="dxa"/>
            <w:shd w:val="clear" w:color="auto" w:fill="D9D9D9" w:themeFill="background1" w:themeFillShade="D9"/>
            <w:vAlign w:val="center"/>
          </w:tcPr>
          <w:p w14:paraId="7358AB19" w14:textId="77777777" w:rsidR="00DE0C4A" w:rsidRPr="006A57D3" w:rsidRDefault="00DE0C4A" w:rsidP="00DE0C4A">
            <w:pPr>
              <w:rPr>
                <w:color w:val="000000" w:themeColor="text1"/>
              </w:rPr>
            </w:pPr>
            <w:r w:rsidRPr="006A57D3">
              <w:rPr>
                <w:color w:val="000000" w:themeColor="text1"/>
              </w:rPr>
              <w:t>Work on the exercise independently. Share the answers with the class.</w:t>
            </w:r>
          </w:p>
        </w:tc>
      </w:tr>
      <w:tr w:rsidR="00DE0C4A" w:rsidRPr="006A57D3" w14:paraId="0B0A4481" w14:textId="77777777" w:rsidTr="00DE0C4A">
        <w:tc>
          <w:tcPr>
            <w:tcW w:w="2448" w:type="dxa"/>
            <w:vAlign w:val="center"/>
          </w:tcPr>
          <w:p w14:paraId="0423104A" w14:textId="77777777" w:rsidR="00DE0C4A" w:rsidRPr="006A57D3" w:rsidRDefault="00DE0C4A" w:rsidP="00DE0C4A">
            <w:pPr>
              <w:rPr>
                <w:b/>
                <w:bCs/>
                <w:color w:val="000000" w:themeColor="text1"/>
              </w:rPr>
            </w:pPr>
            <w:r w:rsidRPr="006A57D3">
              <w:rPr>
                <w:b/>
                <w:bCs/>
                <w:color w:val="000000" w:themeColor="text1"/>
              </w:rPr>
              <w:t>Stories to Share</w:t>
            </w:r>
          </w:p>
        </w:tc>
        <w:tc>
          <w:tcPr>
            <w:tcW w:w="7128" w:type="dxa"/>
            <w:vAlign w:val="center"/>
          </w:tcPr>
          <w:p w14:paraId="50348CCC" w14:textId="77777777" w:rsidR="00DE0C4A" w:rsidRPr="006A57D3" w:rsidRDefault="00DE0C4A" w:rsidP="00DE0C4A">
            <w:pPr>
              <w:rPr>
                <w:rFonts w:asciiTheme="minorHAnsi" w:hAnsiTheme="minorHAnsi"/>
                <w:color w:val="000000" w:themeColor="text1"/>
              </w:rPr>
            </w:pPr>
            <w:r w:rsidRPr="006A57D3">
              <w:rPr>
                <w:rFonts w:asciiTheme="minorHAnsi" w:hAnsiTheme="minorHAnsi"/>
                <w:color w:val="000000" w:themeColor="text1"/>
              </w:rPr>
              <w:t>Share a personal story about unethical work behavior you have observed.</w:t>
            </w:r>
          </w:p>
        </w:tc>
      </w:tr>
      <w:tr w:rsidR="00DE0C4A" w:rsidRPr="006A57D3" w14:paraId="2F291205" w14:textId="77777777" w:rsidTr="004E220C">
        <w:tc>
          <w:tcPr>
            <w:tcW w:w="2448" w:type="dxa"/>
            <w:shd w:val="clear" w:color="auto" w:fill="D9D9D9" w:themeFill="background1" w:themeFillShade="D9"/>
            <w:vAlign w:val="center"/>
          </w:tcPr>
          <w:p w14:paraId="23F2CCE6" w14:textId="77777777" w:rsidR="00DE0C4A" w:rsidRPr="006A57D3" w:rsidRDefault="00DE0C4A" w:rsidP="00DE0C4A">
            <w:pPr>
              <w:rPr>
                <w:b/>
                <w:bCs/>
                <w:color w:val="000000" w:themeColor="text1"/>
              </w:rPr>
            </w:pPr>
            <w:r w:rsidRPr="006A57D3">
              <w:rPr>
                <w:b/>
                <w:bCs/>
                <w:color w:val="000000" w:themeColor="text1"/>
              </w:rPr>
              <w:t>Delivery Tips</w:t>
            </w:r>
          </w:p>
        </w:tc>
        <w:tc>
          <w:tcPr>
            <w:tcW w:w="7128" w:type="dxa"/>
            <w:shd w:val="clear" w:color="auto" w:fill="D9D9D9" w:themeFill="background1" w:themeFillShade="D9"/>
            <w:vAlign w:val="center"/>
          </w:tcPr>
          <w:p w14:paraId="34AB6AB3" w14:textId="77777777" w:rsidR="00DE0C4A" w:rsidRPr="006A57D3" w:rsidRDefault="00DE0C4A" w:rsidP="00DE0C4A">
            <w:pPr>
              <w:rPr>
                <w:color w:val="000000" w:themeColor="text1"/>
              </w:rPr>
            </w:pPr>
            <w:r w:rsidRPr="006A57D3">
              <w:rPr>
                <w:color w:val="000000" w:themeColor="text1"/>
              </w:rPr>
              <w:t>You may want to work on the exercise as a group.</w:t>
            </w:r>
          </w:p>
        </w:tc>
      </w:tr>
      <w:tr w:rsidR="00DE0C4A" w:rsidRPr="006A57D3" w14:paraId="01CDF7E0" w14:textId="77777777" w:rsidTr="00DE0C4A">
        <w:tc>
          <w:tcPr>
            <w:tcW w:w="2448" w:type="dxa"/>
            <w:vAlign w:val="center"/>
          </w:tcPr>
          <w:p w14:paraId="55A51E1C" w14:textId="77777777" w:rsidR="00DE0C4A" w:rsidRPr="006A57D3" w:rsidRDefault="00DE0C4A" w:rsidP="00DE0C4A">
            <w:pPr>
              <w:rPr>
                <w:b/>
                <w:bCs/>
                <w:color w:val="000000" w:themeColor="text1"/>
              </w:rPr>
            </w:pPr>
            <w:r w:rsidRPr="006A57D3">
              <w:rPr>
                <w:b/>
                <w:bCs/>
                <w:color w:val="000000" w:themeColor="text1"/>
              </w:rPr>
              <w:t>Review Questions</w:t>
            </w:r>
          </w:p>
        </w:tc>
        <w:tc>
          <w:tcPr>
            <w:tcW w:w="7128" w:type="dxa"/>
            <w:vAlign w:val="center"/>
          </w:tcPr>
          <w:p w14:paraId="3A80FF46" w14:textId="77777777" w:rsidR="00DE0C4A" w:rsidRPr="006A57D3" w:rsidRDefault="00DE0C4A" w:rsidP="00DE0C4A">
            <w:pPr>
              <w:rPr>
                <w:color w:val="000000" w:themeColor="text1"/>
              </w:rPr>
            </w:pPr>
            <w:r w:rsidRPr="006A57D3">
              <w:rPr>
                <w:color w:val="000000" w:themeColor="text1"/>
              </w:rPr>
              <w:t xml:space="preserve">Why is minor unethical behavior important to address. </w:t>
            </w:r>
          </w:p>
        </w:tc>
      </w:tr>
    </w:tbl>
    <w:p w14:paraId="55AAFEE0" w14:textId="503B0BB2" w:rsidR="00DE0C4A" w:rsidRPr="006A57D3" w:rsidRDefault="00DE0C4A" w:rsidP="00DE0C4A"/>
    <w:p w14:paraId="1C00C18E" w14:textId="516C208E" w:rsidR="00DE0C4A" w:rsidRPr="006A57D3" w:rsidRDefault="00EF7785" w:rsidP="00DE0C4A">
      <w:pPr>
        <w:pStyle w:val="Heading2"/>
      </w:pPr>
      <w:bookmarkStart w:id="97" w:name="_Toc116473942"/>
      <w:r w:rsidRPr="006A57D3">
        <w:rPr>
          <w:noProof/>
          <w:lang w:val="en-CA" w:eastAsia="en-CA" w:bidi="ar-SA"/>
        </w:rPr>
        <w:drawing>
          <wp:anchor distT="0" distB="0" distL="114300" distR="114300" simplePos="0" relativeHeight="251613184" behindDoc="0" locked="0" layoutInCell="1" allowOverlap="1" wp14:anchorId="6CCB0F14" wp14:editId="02CBE7BE">
            <wp:simplePos x="0" y="0"/>
            <wp:positionH relativeFrom="margin">
              <wp:posOffset>-76200</wp:posOffset>
            </wp:positionH>
            <wp:positionV relativeFrom="paragraph">
              <wp:posOffset>316230</wp:posOffset>
            </wp:positionV>
            <wp:extent cx="1348105" cy="1247775"/>
            <wp:effectExtent l="0" t="0" r="4445" b="9525"/>
            <wp:wrapSquare wrapText="bothSides"/>
            <wp:docPr id="40" name="Picture 36" descr="C:\Users\Lori\AppData\Local\Microsoft\Windows\Temporary Internet Files\Content.IE5\V3LIOT9L\MC900197725[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Lori\AppData\Local\Microsoft\Windows\Temporary Internet Files\Content.IE5\V3LIOT9L\MC900197725[1].wmf"/>
                    <pic:cNvPicPr>
                      <a:picLocks noChangeAspect="1" noChangeArrowheads="1"/>
                    </pic:cNvPicPr>
                  </pic:nvPicPr>
                  <pic:blipFill>
                    <a:blip r:embed="rId58" cstate="print"/>
                    <a:srcRect/>
                    <a:stretch>
                      <a:fillRect/>
                    </a:stretch>
                  </pic:blipFill>
                  <pic:spPr bwMode="auto">
                    <a:xfrm>
                      <a:off x="0" y="0"/>
                      <a:ext cx="1348105" cy="1247775"/>
                    </a:xfrm>
                    <a:prstGeom prst="rect">
                      <a:avLst/>
                    </a:prstGeom>
                    <a:noFill/>
                    <a:ln w="9525">
                      <a:noFill/>
                      <a:miter lim="800000"/>
                      <a:headEnd/>
                      <a:tailEnd/>
                    </a:ln>
                  </pic:spPr>
                </pic:pic>
              </a:graphicData>
            </a:graphic>
          </wp:anchor>
        </w:drawing>
      </w:r>
      <w:r w:rsidR="00DE0C4A" w:rsidRPr="006A57D3">
        <w:t>Preventing</w:t>
      </w:r>
      <w:bookmarkEnd w:id="97"/>
    </w:p>
    <w:p w14:paraId="640E1776" w14:textId="37F3633A" w:rsidR="00DE0C4A" w:rsidRPr="006A57D3" w:rsidRDefault="00DE0C4A" w:rsidP="00DE0C4A">
      <w:r w:rsidRPr="006A57D3">
        <w:t>Preventing unethical behavior is much easier than dealing with the aftermath. We have already addressed ways to prevent unethical behavior</w:t>
      </w:r>
      <w:r w:rsidR="00EF7785">
        <w:t>,</w:t>
      </w:r>
      <w:r w:rsidRPr="006A57D3">
        <w:t xml:space="preserve"> such as implementing a code of ethics and ethical policies</w:t>
      </w:r>
      <w:r w:rsidR="00EF7785">
        <w:t xml:space="preserve">. </w:t>
      </w:r>
      <w:bookmarkStart w:id="98" w:name="_Hlk67574946"/>
      <w:r w:rsidRPr="006A57D3">
        <w:t xml:space="preserve">Another tactic that can prevent unethical behavior is improving job satisfaction. Employees often react to situations they feel are unfair.  </w:t>
      </w:r>
    </w:p>
    <w:bookmarkEnd w:id="98"/>
    <w:p w14:paraId="0BA6F086" w14:textId="5122139C" w:rsidR="00A469E1" w:rsidRDefault="00A469E1" w:rsidP="00DE0C4A"/>
    <w:p w14:paraId="23572BEE" w14:textId="26551660" w:rsidR="00EF7785" w:rsidRPr="006A57D3" w:rsidRDefault="00EF7785" w:rsidP="00DE0C4A"/>
    <w:p w14:paraId="1E65F250" w14:textId="1F4DC99D" w:rsidR="00CE5DF0" w:rsidRPr="006A57D3" w:rsidRDefault="00CE5DF0" w:rsidP="00DE0C4A"/>
    <w:p w14:paraId="480DB24A" w14:textId="2C153B68" w:rsidR="00DE0C4A" w:rsidRPr="006A57D3" w:rsidRDefault="00DE0C4A" w:rsidP="00DE0C4A">
      <w:pPr>
        <w:pStyle w:val="Heading2"/>
      </w:pPr>
      <w:bookmarkStart w:id="99" w:name="_Toc116473943"/>
      <w:r w:rsidRPr="006A57D3">
        <w:t>Addressing</w:t>
      </w:r>
      <w:bookmarkEnd w:id="99"/>
    </w:p>
    <w:p w14:paraId="507DA8CF" w14:textId="0062C75A" w:rsidR="00DE0C4A" w:rsidRPr="006A57D3" w:rsidRDefault="00EF7785" w:rsidP="00DE0C4A">
      <w:r w:rsidRPr="006A57D3">
        <w:rPr>
          <w:noProof/>
          <w:lang w:val="en-CA" w:eastAsia="en-CA" w:bidi="ar-SA"/>
        </w:rPr>
        <w:drawing>
          <wp:anchor distT="0" distB="0" distL="114300" distR="114300" simplePos="0" relativeHeight="251620352" behindDoc="0" locked="0" layoutInCell="1" allowOverlap="1" wp14:anchorId="5167CF86" wp14:editId="4FCD6E1D">
            <wp:simplePos x="0" y="0"/>
            <wp:positionH relativeFrom="margin">
              <wp:posOffset>-66675</wp:posOffset>
            </wp:positionH>
            <wp:positionV relativeFrom="paragraph">
              <wp:posOffset>99060</wp:posOffset>
            </wp:positionV>
            <wp:extent cx="1344930" cy="882015"/>
            <wp:effectExtent l="0" t="0" r="7620" b="0"/>
            <wp:wrapSquare wrapText="bothSides"/>
            <wp:docPr id="116" name="Picture 46" descr="C:\Users\Darren\AppData\Local\Microsoft\Windows\Temporary Internet Files\Content.IE5\31B2RP17\MC9102172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Darren\AppData\Local\Microsoft\Windows\Temporary Internet Files\Content.IE5\31B2RP17\MC910217213[1].wmf"/>
                    <pic:cNvPicPr>
                      <a:picLocks noChangeAspect="1" noChangeArrowheads="1"/>
                    </pic:cNvPicPr>
                  </pic:nvPicPr>
                  <pic:blipFill>
                    <a:blip r:embed="rId59" cstate="print"/>
                    <a:srcRect/>
                    <a:stretch>
                      <a:fillRect/>
                    </a:stretch>
                  </pic:blipFill>
                  <pic:spPr bwMode="auto">
                    <a:xfrm>
                      <a:off x="0" y="0"/>
                      <a:ext cx="1344930" cy="882015"/>
                    </a:xfrm>
                    <a:prstGeom prst="rect">
                      <a:avLst/>
                    </a:prstGeom>
                    <a:noFill/>
                    <a:ln w="9525">
                      <a:noFill/>
                      <a:miter lim="800000"/>
                      <a:headEnd/>
                      <a:tailEnd/>
                    </a:ln>
                  </pic:spPr>
                </pic:pic>
              </a:graphicData>
            </a:graphic>
          </wp:anchor>
        </w:drawing>
      </w:r>
      <w:bookmarkStart w:id="100" w:name="_Hlk67574972"/>
      <w:r w:rsidR="00DE0C4A" w:rsidRPr="006A57D3">
        <w:t>Unethical behavior needs to be addressed carefully. It is important to discuss the situation face-to-face</w:t>
      </w:r>
      <w:bookmarkEnd w:id="100"/>
      <w:r w:rsidR="00DE0C4A" w:rsidRPr="006A57D3">
        <w:t>. If the behavior specifically violates company policy, remind the person about the policy. If the situation is a grey area, you may have to explain why it was not ethical. Approach the situation calmly, and allow people to explain their actions</w:t>
      </w:r>
      <w:bookmarkStart w:id="101" w:name="_Hlk67574996"/>
      <w:r w:rsidR="00DE0C4A" w:rsidRPr="006A57D3">
        <w:t>. Do not jump to conclusions,</w:t>
      </w:r>
      <w:r w:rsidR="009543F3">
        <w:t xml:space="preserve"> but do</w:t>
      </w:r>
      <w:r w:rsidR="00DE0C4A" w:rsidRPr="006A57D3">
        <w:t xml:space="preserve"> understand that people sometimes need guidance </w:t>
      </w:r>
      <w:r>
        <w:t xml:space="preserve">in </w:t>
      </w:r>
      <w:r w:rsidR="00DE0C4A" w:rsidRPr="006A57D3">
        <w:t>making ethical decisions. Should unethical behavior continue, take the necessary disciplinary action.</w:t>
      </w:r>
    </w:p>
    <w:bookmarkEnd w:id="101"/>
    <w:p w14:paraId="7FC1E490" w14:textId="77777777" w:rsidR="00A469E1" w:rsidRPr="006A57D3" w:rsidRDefault="00A469E1" w:rsidP="00DE0C4A"/>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DE0C4A" w:rsidRPr="006A57D3" w14:paraId="49E117F9" w14:textId="77777777" w:rsidTr="00DE0C4A">
        <w:tc>
          <w:tcPr>
            <w:tcW w:w="2448" w:type="dxa"/>
            <w:vAlign w:val="center"/>
          </w:tcPr>
          <w:p w14:paraId="4C6A6092" w14:textId="77777777" w:rsidR="00DE0C4A" w:rsidRPr="006A57D3" w:rsidRDefault="00DE0C4A" w:rsidP="00DE0C4A">
            <w:pPr>
              <w:rPr>
                <w:b/>
                <w:bCs/>
                <w:color w:val="000000" w:themeColor="text1"/>
              </w:rPr>
            </w:pPr>
            <w:r w:rsidRPr="006A57D3">
              <w:rPr>
                <w:b/>
                <w:bCs/>
                <w:color w:val="000000" w:themeColor="text1"/>
              </w:rPr>
              <w:lastRenderedPageBreak/>
              <w:t xml:space="preserve">Estimated Time </w:t>
            </w:r>
          </w:p>
        </w:tc>
        <w:tc>
          <w:tcPr>
            <w:tcW w:w="7128" w:type="dxa"/>
            <w:vAlign w:val="center"/>
          </w:tcPr>
          <w:p w14:paraId="2807AF69" w14:textId="77777777" w:rsidR="00DE0C4A" w:rsidRPr="006A57D3" w:rsidRDefault="007A5F97" w:rsidP="00DE0C4A">
            <w:pPr>
              <w:rPr>
                <w:bCs/>
                <w:color w:val="000000" w:themeColor="text1"/>
              </w:rPr>
            </w:pPr>
            <w:r w:rsidRPr="006A57D3">
              <w:rPr>
                <w:bCs/>
                <w:color w:val="000000" w:themeColor="text1"/>
              </w:rPr>
              <w:t>15</w:t>
            </w:r>
            <w:r w:rsidR="00DE0C4A" w:rsidRPr="006A57D3">
              <w:rPr>
                <w:bCs/>
                <w:color w:val="000000" w:themeColor="text1"/>
              </w:rPr>
              <w:t xml:space="preserve"> minutes</w:t>
            </w:r>
          </w:p>
        </w:tc>
      </w:tr>
      <w:tr w:rsidR="00DE0C4A" w:rsidRPr="006A57D3" w14:paraId="5AA0CA7E" w14:textId="77777777" w:rsidTr="004E220C">
        <w:tc>
          <w:tcPr>
            <w:tcW w:w="2448" w:type="dxa"/>
            <w:shd w:val="clear" w:color="auto" w:fill="D9D9D9" w:themeFill="background1" w:themeFillShade="D9"/>
            <w:vAlign w:val="center"/>
          </w:tcPr>
          <w:p w14:paraId="5B619A93" w14:textId="77777777" w:rsidR="00DE0C4A" w:rsidRPr="006A57D3" w:rsidRDefault="00DE0C4A" w:rsidP="00DE0C4A">
            <w:pPr>
              <w:rPr>
                <w:b/>
                <w:bCs/>
                <w:color w:val="000000" w:themeColor="text1"/>
              </w:rPr>
            </w:pPr>
            <w:r w:rsidRPr="006A57D3">
              <w:rPr>
                <w:b/>
                <w:bCs/>
                <w:color w:val="000000" w:themeColor="text1"/>
              </w:rPr>
              <w:t>Topic Objective</w:t>
            </w:r>
          </w:p>
        </w:tc>
        <w:tc>
          <w:tcPr>
            <w:tcW w:w="7128" w:type="dxa"/>
            <w:shd w:val="clear" w:color="auto" w:fill="D9D9D9" w:themeFill="background1" w:themeFillShade="D9"/>
            <w:vAlign w:val="center"/>
          </w:tcPr>
          <w:p w14:paraId="4A73E18D" w14:textId="77777777" w:rsidR="00DE0C4A" w:rsidRPr="006A57D3" w:rsidRDefault="00DE0C4A" w:rsidP="00DE0C4A">
            <w:pPr>
              <w:rPr>
                <w:color w:val="000000" w:themeColor="text1"/>
              </w:rPr>
            </w:pPr>
            <w:r w:rsidRPr="006A57D3">
              <w:rPr>
                <w:color w:val="000000" w:themeColor="text1"/>
              </w:rPr>
              <w:t>Be familiar with ways to address unethical behavior.</w:t>
            </w:r>
          </w:p>
        </w:tc>
      </w:tr>
      <w:tr w:rsidR="00DE0C4A" w:rsidRPr="006A57D3" w14:paraId="3027F889" w14:textId="77777777" w:rsidTr="00DE0C4A">
        <w:tc>
          <w:tcPr>
            <w:tcW w:w="2448" w:type="dxa"/>
            <w:vAlign w:val="center"/>
          </w:tcPr>
          <w:p w14:paraId="65852FAB" w14:textId="77777777" w:rsidR="00DE0C4A" w:rsidRPr="006A57D3" w:rsidRDefault="00DE0C4A" w:rsidP="00DE0C4A">
            <w:pPr>
              <w:rPr>
                <w:b/>
                <w:bCs/>
                <w:color w:val="000000" w:themeColor="text1"/>
              </w:rPr>
            </w:pPr>
            <w:r w:rsidRPr="006A57D3">
              <w:rPr>
                <w:b/>
                <w:bCs/>
                <w:color w:val="000000" w:themeColor="text1"/>
              </w:rPr>
              <w:t>Topic Summary</w:t>
            </w:r>
          </w:p>
        </w:tc>
        <w:tc>
          <w:tcPr>
            <w:tcW w:w="7128" w:type="dxa"/>
            <w:vAlign w:val="center"/>
          </w:tcPr>
          <w:p w14:paraId="4182A28A" w14:textId="77777777" w:rsidR="00DE0C4A" w:rsidRPr="006A57D3" w:rsidRDefault="00DE0C4A" w:rsidP="00DE0C4A">
            <w:pPr>
              <w:rPr>
                <w:color w:val="000000" w:themeColor="text1"/>
              </w:rPr>
            </w:pPr>
            <w:r w:rsidRPr="006A57D3">
              <w:rPr>
                <w:color w:val="000000" w:themeColor="text1"/>
              </w:rPr>
              <w:t xml:space="preserve">Addressing </w:t>
            </w:r>
          </w:p>
          <w:p w14:paraId="4BA265CB" w14:textId="77777777" w:rsidR="00DE0C4A" w:rsidRPr="006A57D3" w:rsidRDefault="00DE0C4A" w:rsidP="00DE0C4A">
            <w:pPr>
              <w:rPr>
                <w:color w:val="000000" w:themeColor="text1"/>
              </w:rPr>
            </w:pPr>
            <w:r w:rsidRPr="006A57D3">
              <w:rPr>
                <w:color w:val="000000" w:themeColor="text1"/>
              </w:rPr>
              <w:t>Understand how to</w:t>
            </w:r>
            <w:r w:rsidR="00502E2D" w:rsidRPr="006A57D3">
              <w:rPr>
                <w:color w:val="000000" w:themeColor="text1"/>
              </w:rPr>
              <w:t xml:space="preserve"> </w:t>
            </w:r>
            <w:r w:rsidRPr="006A57D3">
              <w:rPr>
                <w:color w:val="000000" w:themeColor="text1"/>
              </w:rPr>
              <w:t>prevent and address unethical behavior.</w:t>
            </w:r>
          </w:p>
        </w:tc>
      </w:tr>
      <w:tr w:rsidR="00DE0C4A" w:rsidRPr="006A57D3" w14:paraId="1AFC61CE" w14:textId="77777777" w:rsidTr="004E220C">
        <w:tc>
          <w:tcPr>
            <w:tcW w:w="2448" w:type="dxa"/>
            <w:shd w:val="clear" w:color="auto" w:fill="D9D9D9" w:themeFill="background1" w:themeFillShade="D9"/>
            <w:vAlign w:val="center"/>
          </w:tcPr>
          <w:p w14:paraId="087666CE" w14:textId="77777777" w:rsidR="00DE0C4A" w:rsidRPr="006A57D3" w:rsidRDefault="00DE0C4A" w:rsidP="00DE0C4A">
            <w:pPr>
              <w:rPr>
                <w:b/>
                <w:bCs/>
                <w:color w:val="000000" w:themeColor="text1"/>
              </w:rPr>
            </w:pPr>
            <w:r w:rsidRPr="006A57D3">
              <w:rPr>
                <w:b/>
                <w:bCs/>
                <w:color w:val="000000" w:themeColor="text1"/>
              </w:rPr>
              <w:t>Materials Required</w:t>
            </w:r>
          </w:p>
        </w:tc>
        <w:tc>
          <w:tcPr>
            <w:tcW w:w="7128" w:type="dxa"/>
            <w:shd w:val="clear" w:color="auto" w:fill="D9D9D9" w:themeFill="background1" w:themeFillShade="D9"/>
            <w:vAlign w:val="center"/>
          </w:tcPr>
          <w:p w14:paraId="4152A7CE" w14:textId="46B575DA" w:rsidR="00DE0C4A" w:rsidRPr="006A57D3" w:rsidRDefault="00000000" w:rsidP="00DE0C4A">
            <w:pPr>
              <w:rPr>
                <w:color w:val="000000" w:themeColor="text1"/>
              </w:rPr>
            </w:pPr>
            <w:hyperlink w:anchor="_Worksheet:_Prevent_and" w:history="1">
              <w:r w:rsidR="009543F3" w:rsidRPr="009543F3">
                <w:rPr>
                  <w:rStyle w:val="Hyperlink"/>
                </w:rPr>
                <w:t xml:space="preserve">Worksheet </w:t>
              </w:r>
              <w:r w:rsidR="003720C5" w:rsidRPr="009543F3">
                <w:rPr>
                  <w:rStyle w:val="Hyperlink"/>
                </w:rPr>
                <w:t>20</w:t>
              </w:r>
              <w:r w:rsidR="009543F3" w:rsidRPr="009543F3">
                <w:rPr>
                  <w:rStyle w:val="Hyperlink"/>
                </w:rPr>
                <w:t xml:space="preserve">: </w:t>
              </w:r>
              <w:r w:rsidR="00DE0C4A" w:rsidRPr="009543F3">
                <w:rPr>
                  <w:rStyle w:val="Hyperlink"/>
                </w:rPr>
                <w:t>Prevent and Address Unethical Behavior</w:t>
              </w:r>
            </w:hyperlink>
          </w:p>
        </w:tc>
      </w:tr>
      <w:tr w:rsidR="00DE0C4A" w:rsidRPr="006A57D3" w14:paraId="7C1D80E8" w14:textId="77777777" w:rsidTr="00DE0C4A">
        <w:trPr>
          <w:trHeight w:val="440"/>
        </w:trPr>
        <w:tc>
          <w:tcPr>
            <w:tcW w:w="2448" w:type="dxa"/>
            <w:vAlign w:val="center"/>
          </w:tcPr>
          <w:p w14:paraId="5F40D8C0" w14:textId="77777777" w:rsidR="00DE0C4A" w:rsidRPr="006A57D3" w:rsidRDefault="00DE0C4A" w:rsidP="00DE0C4A">
            <w:pPr>
              <w:rPr>
                <w:b/>
                <w:bCs/>
                <w:color w:val="000000" w:themeColor="text1"/>
              </w:rPr>
            </w:pPr>
            <w:r w:rsidRPr="006A57D3">
              <w:rPr>
                <w:b/>
                <w:bCs/>
                <w:color w:val="000000" w:themeColor="text1"/>
              </w:rPr>
              <w:t>Planning Checklist</w:t>
            </w:r>
          </w:p>
        </w:tc>
        <w:tc>
          <w:tcPr>
            <w:tcW w:w="7128" w:type="dxa"/>
            <w:vAlign w:val="center"/>
          </w:tcPr>
          <w:p w14:paraId="55C83170" w14:textId="77777777" w:rsidR="00DE0C4A" w:rsidRPr="006A57D3" w:rsidRDefault="00DE0C4A" w:rsidP="00DE0C4A">
            <w:pPr>
              <w:rPr>
                <w:color w:val="000000" w:themeColor="text1"/>
              </w:rPr>
            </w:pPr>
            <w:r w:rsidRPr="006A57D3">
              <w:rPr>
                <w:color w:val="000000" w:themeColor="text1"/>
              </w:rPr>
              <w:t>None</w:t>
            </w:r>
          </w:p>
        </w:tc>
      </w:tr>
      <w:tr w:rsidR="00DE0C4A" w:rsidRPr="006A57D3" w14:paraId="7F555004" w14:textId="77777777" w:rsidTr="004E220C">
        <w:tc>
          <w:tcPr>
            <w:tcW w:w="2448" w:type="dxa"/>
            <w:shd w:val="clear" w:color="auto" w:fill="D9D9D9" w:themeFill="background1" w:themeFillShade="D9"/>
            <w:vAlign w:val="center"/>
          </w:tcPr>
          <w:p w14:paraId="12E741B7" w14:textId="77777777" w:rsidR="00DE0C4A" w:rsidRPr="006A57D3" w:rsidRDefault="00DE0C4A" w:rsidP="00DE0C4A">
            <w:pPr>
              <w:rPr>
                <w:b/>
                <w:bCs/>
                <w:color w:val="000000" w:themeColor="text1"/>
              </w:rPr>
            </w:pPr>
            <w:r w:rsidRPr="006A57D3">
              <w:rPr>
                <w:b/>
                <w:bCs/>
                <w:color w:val="000000" w:themeColor="text1"/>
              </w:rPr>
              <w:t>Recommended Activity</w:t>
            </w:r>
          </w:p>
        </w:tc>
        <w:tc>
          <w:tcPr>
            <w:tcW w:w="7128" w:type="dxa"/>
            <w:shd w:val="clear" w:color="auto" w:fill="D9D9D9" w:themeFill="background1" w:themeFillShade="D9"/>
            <w:vAlign w:val="center"/>
          </w:tcPr>
          <w:p w14:paraId="4CD0BFA7" w14:textId="77777777" w:rsidR="00DE0C4A" w:rsidRPr="006A57D3" w:rsidRDefault="00DE0C4A" w:rsidP="00DE0C4A">
            <w:pPr>
              <w:rPr>
                <w:color w:val="000000" w:themeColor="text1"/>
              </w:rPr>
            </w:pPr>
            <w:r w:rsidRPr="006A57D3">
              <w:rPr>
                <w:color w:val="000000" w:themeColor="text1"/>
              </w:rPr>
              <w:t xml:space="preserve">Complete the role-play handout with a partner, and discuss the ideas with the class. </w:t>
            </w:r>
          </w:p>
        </w:tc>
      </w:tr>
      <w:tr w:rsidR="00DE0C4A" w:rsidRPr="006A57D3" w14:paraId="52864EDF" w14:textId="77777777" w:rsidTr="00DE0C4A">
        <w:tc>
          <w:tcPr>
            <w:tcW w:w="2448" w:type="dxa"/>
            <w:vAlign w:val="center"/>
          </w:tcPr>
          <w:p w14:paraId="06EBAE4E" w14:textId="77777777" w:rsidR="00DE0C4A" w:rsidRPr="006A57D3" w:rsidRDefault="00DE0C4A" w:rsidP="00DE0C4A">
            <w:pPr>
              <w:rPr>
                <w:b/>
                <w:bCs/>
                <w:color w:val="000000" w:themeColor="text1"/>
              </w:rPr>
            </w:pPr>
            <w:r w:rsidRPr="006A57D3">
              <w:rPr>
                <w:b/>
                <w:bCs/>
                <w:color w:val="000000" w:themeColor="text1"/>
              </w:rPr>
              <w:t>Stories to Share</w:t>
            </w:r>
          </w:p>
        </w:tc>
        <w:tc>
          <w:tcPr>
            <w:tcW w:w="7128" w:type="dxa"/>
            <w:vAlign w:val="center"/>
          </w:tcPr>
          <w:p w14:paraId="1A8A9BC3" w14:textId="77777777" w:rsidR="00DE0C4A" w:rsidRPr="006A57D3" w:rsidRDefault="00DE0C4A" w:rsidP="00DE0C4A">
            <w:pPr>
              <w:rPr>
                <w:rFonts w:asciiTheme="minorHAnsi" w:hAnsiTheme="minorHAnsi"/>
                <w:color w:val="000000" w:themeColor="text1"/>
              </w:rPr>
            </w:pPr>
            <w:r w:rsidRPr="006A57D3">
              <w:rPr>
                <w:rFonts w:asciiTheme="minorHAnsi" w:hAnsiTheme="minorHAnsi"/>
                <w:color w:val="000000" w:themeColor="text1"/>
              </w:rPr>
              <w:t xml:space="preserve">Ask the participants if any of them ever worked for a manager or company that they believed mistreated them. How did they feel? </w:t>
            </w:r>
          </w:p>
        </w:tc>
      </w:tr>
      <w:tr w:rsidR="00DE0C4A" w:rsidRPr="006A57D3" w14:paraId="5DB4711A" w14:textId="77777777" w:rsidTr="004E220C">
        <w:tc>
          <w:tcPr>
            <w:tcW w:w="2448" w:type="dxa"/>
            <w:shd w:val="clear" w:color="auto" w:fill="D9D9D9" w:themeFill="background1" w:themeFillShade="D9"/>
            <w:vAlign w:val="center"/>
          </w:tcPr>
          <w:p w14:paraId="058CA259" w14:textId="77777777" w:rsidR="00DE0C4A" w:rsidRPr="006A57D3" w:rsidRDefault="00DE0C4A" w:rsidP="00DE0C4A">
            <w:pPr>
              <w:rPr>
                <w:b/>
                <w:bCs/>
                <w:color w:val="000000" w:themeColor="text1"/>
              </w:rPr>
            </w:pPr>
            <w:r w:rsidRPr="006A57D3">
              <w:rPr>
                <w:b/>
                <w:bCs/>
                <w:color w:val="000000" w:themeColor="text1"/>
              </w:rPr>
              <w:t>Delivery Tips</w:t>
            </w:r>
          </w:p>
        </w:tc>
        <w:tc>
          <w:tcPr>
            <w:tcW w:w="7128" w:type="dxa"/>
            <w:shd w:val="clear" w:color="auto" w:fill="D9D9D9" w:themeFill="background1" w:themeFillShade="D9"/>
            <w:vAlign w:val="center"/>
          </w:tcPr>
          <w:p w14:paraId="7F3CE1EE" w14:textId="77777777" w:rsidR="00DE0C4A" w:rsidRPr="006A57D3" w:rsidRDefault="00DE0C4A" w:rsidP="00DE0C4A">
            <w:pPr>
              <w:rPr>
                <w:color w:val="000000" w:themeColor="text1"/>
              </w:rPr>
            </w:pPr>
            <w:r w:rsidRPr="006A57D3">
              <w:rPr>
                <w:color w:val="000000" w:themeColor="text1"/>
              </w:rPr>
              <w:t>Skip the class discussion, if necessary.</w:t>
            </w:r>
          </w:p>
        </w:tc>
      </w:tr>
      <w:tr w:rsidR="00DE0C4A" w:rsidRPr="006A57D3" w14:paraId="12A3F55D" w14:textId="77777777" w:rsidTr="00DE0C4A">
        <w:tc>
          <w:tcPr>
            <w:tcW w:w="2448" w:type="dxa"/>
            <w:vAlign w:val="center"/>
          </w:tcPr>
          <w:p w14:paraId="6E63E635" w14:textId="77777777" w:rsidR="00DE0C4A" w:rsidRPr="006A57D3" w:rsidRDefault="00DE0C4A" w:rsidP="00DE0C4A">
            <w:pPr>
              <w:rPr>
                <w:b/>
                <w:bCs/>
                <w:color w:val="000000" w:themeColor="text1"/>
              </w:rPr>
            </w:pPr>
            <w:r w:rsidRPr="006A57D3">
              <w:rPr>
                <w:b/>
                <w:bCs/>
                <w:color w:val="000000" w:themeColor="text1"/>
              </w:rPr>
              <w:t>Review Questions</w:t>
            </w:r>
          </w:p>
        </w:tc>
        <w:tc>
          <w:tcPr>
            <w:tcW w:w="7128" w:type="dxa"/>
            <w:vAlign w:val="center"/>
          </w:tcPr>
          <w:p w14:paraId="09837173" w14:textId="77777777" w:rsidR="00DE0C4A" w:rsidRPr="006A57D3" w:rsidRDefault="00DE0C4A" w:rsidP="00DE0C4A">
            <w:pPr>
              <w:rPr>
                <w:color w:val="000000" w:themeColor="text1"/>
              </w:rPr>
            </w:pPr>
            <w:r w:rsidRPr="006A57D3">
              <w:rPr>
                <w:color w:val="000000" w:themeColor="text1"/>
              </w:rPr>
              <w:t>What commonly motivates unethical behavior?</w:t>
            </w:r>
          </w:p>
        </w:tc>
      </w:tr>
    </w:tbl>
    <w:p w14:paraId="3708A72F" w14:textId="01E2129B" w:rsidR="00DE0C4A" w:rsidRPr="006A57D3" w:rsidRDefault="00DE0C4A" w:rsidP="00DE0C4A"/>
    <w:p w14:paraId="62028AF7" w14:textId="4594DB06" w:rsidR="00DE0C4A" w:rsidRPr="006A57D3" w:rsidRDefault="00B34A1D" w:rsidP="00DE0C4A">
      <w:pPr>
        <w:pStyle w:val="Heading2"/>
      </w:pPr>
      <w:bookmarkStart w:id="102" w:name="_Toc116473944"/>
      <w:r w:rsidRPr="006A57D3">
        <w:rPr>
          <w:noProof/>
          <w:lang w:val="en-CA" w:eastAsia="en-CA" w:bidi="ar-SA"/>
        </w:rPr>
        <w:drawing>
          <wp:anchor distT="0" distB="0" distL="114300" distR="114300" simplePos="0" relativeHeight="251624448" behindDoc="1" locked="0" layoutInCell="1" allowOverlap="1" wp14:anchorId="62E60E5A" wp14:editId="2FDB71AA">
            <wp:simplePos x="0" y="0"/>
            <wp:positionH relativeFrom="margin">
              <wp:posOffset>85725</wp:posOffset>
            </wp:positionH>
            <wp:positionV relativeFrom="paragraph">
              <wp:posOffset>304800</wp:posOffset>
            </wp:positionV>
            <wp:extent cx="937895" cy="1136650"/>
            <wp:effectExtent l="0" t="0" r="0" b="6350"/>
            <wp:wrapTight wrapText="bothSides">
              <wp:wrapPolygon edited="0">
                <wp:start x="7897" y="0"/>
                <wp:lineTo x="6142" y="724"/>
                <wp:lineTo x="0" y="5068"/>
                <wp:lineTo x="0" y="18101"/>
                <wp:lineTo x="4387" y="20997"/>
                <wp:lineTo x="5265" y="21359"/>
                <wp:lineTo x="9652" y="21359"/>
                <wp:lineTo x="19743" y="17739"/>
                <wp:lineTo x="21059" y="11946"/>
                <wp:lineTo x="21059" y="3982"/>
                <wp:lineTo x="18427" y="1086"/>
                <wp:lineTo x="15355" y="0"/>
                <wp:lineTo x="7897" y="0"/>
              </wp:wrapPolygon>
            </wp:wrapTight>
            <wp:docPr id="117" name="Picture 47" descr="C:\Users\Darren\AppData\Local\Microsoft\Windows\Temporary Internet Files\Content.IE5\FTRMPN7N\MC90007085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Users\Darren\AppData\Local\Microsoft\Windows\Temporary Internet Files\Content.IE5\FTRMPN7N\MC900070852[1].wmf"/>
                    <pic:cNvPicPr>
                      <a:picLocks noChangeAspect="1" noChangeArrowheads="1"/>
                    </pic:cNvPicPr>
                  </pic:nvPicPr>
                  <pic:blipFill>
                    <a:blip r:embed="rId60" cstate="print"/>
                    <a:srcRect/>
                    <a:stretch>
                      <a:fillRect/>
                    </a:stretch>
                  </pic:blipFill>
                  <pic:spPr bwMode="auto">
                    <a:xfrm>
                      <a:off x="0" y="0"/>
                      <a:ext cx="937895" cy="1136650"/>
                    </a:xfrm>
                    <a:prstGeom prst="rect">
                      <a:avLst/>
                    </a:prstGeom>
                    <a:noFill/>
                    <a:ln w="9525">
                      <a:noFill/>
                      <a:miter lim="800000"/>
                      <a:headEnd/>
                      <a:tailEnd/>
                    </a:ln>
                  </pic:spPr>
                </pic:pic>
              </a:graphicData>
            </a:graphic>
          </wp:anchor>
        </w:drawing>
      </w:r>
      <w:r w:rsidR="00DE0C4A" w:rsidRPr="006A57D3">
        <w:t>Interventions</w:t>
      </w:r>
      <w:bookmarkEnd w:id="102"/>
    </w:p>
    <w:p w14:paraId="169A1E38" w14:textId="772115E0" w:rsidR="00DE0C4A" w:rsidRPr="006A57D3" w:rsidRDefault="00DE0C4A" w:rsidP="002D5674">
      <w:pPr>
        <w:spacing w:after="240"/>
      </w:pPr>
      <w:r w:rsidRPr="006A57D3">
        <w:t xml:space="preserve">Workplace </w:t>
      </w:r>
      <w:bookmarkStart w:id="103" w:name="_Hlk67575035"/>
      <w:r w:rsidRPr="006A57D3">
        <w:t xml:space="preserve">interventions occur when people are concerned about the welfare of their co-workers. Interventions are usually used to help co-workers with addiction problems such as alcohol or drug abuse. They can also be held when assisting co-workers deal with unethical behavior specifically committed at work. There are certain steps that need to happen if anyone chooses to hold an intervention. </w:t>
      </w:r>
    </w:p>
    <w:p w14:paraId="318600D1" w14:textId="77777777" w:rsidR="00DE0C4A" w:rsidRPr="006A57D3" w:rsidRDefault="00DE0C4A" w:rsidP="00935D87">
      <w:pPr>
        <w:pStyle w:val="BulletedPoints"/>
      </w:pPr>
      <w:r w:rsidRPr="006A57D3">
        <w:t>Call an interventionist: A professional is needed to handle the situation.</w:t>
      </w:r>
    </w:p>
    <w:p w14:paraId="7CDA2DC9" w14:textId="77777777" w:rsidR="00DE0C4A" w:rsidRPr="006A57D3" w:rsidRDefault="00DE0C4A" w:rsidP="00935D87">
      <w:pPr>
        <w:pStyle w:val="BulletedPoints"/>
      </w:pPr>
      <w:r w:rsidRPr="006A57D3">
        <w:t xml:space="preserve">Create an action plan: Plan how the intervention should go. </w:t>
      </w:r>
    </w:p>
    <w:p w14:paraId="591B6C62" w14:textId="77777777" w:rsidR="00DE0C4A" w:rsidRPr="006A57D3" w:rsidRDefault="00DE0C4A" w:rsidP="00935D87">
      <w:pPr>
        <w:pStyle w:val="BulletedPoints"/>
      </w:pPr>
      <w:r w:rsidRPr="006A57D3">
        <w:t>Meet: Have the group meet together beforehand to iron out details.</w:t>
      </w:r>
    </w:p>
    <w:p w14:paraId="0C19C8E4" w14:textId="70DF8728" w:rsidR="00DE0C4A" w:rsidRPr="006A57D3" w:rsidRDefault="00DE0C4A" w:rsidP="00935D87">
      <w:pPr>
        <w:pStyle w:val="BulletedPoints"/>
      </w:pPr>
      <w:r w:rsidRPr="006A57D3">
        <w:t xml:space="preserve">Intervention: Hold the intervention for an hour or two, and </w:t>
      </w:r>
      <w:r w:rsidR="005A3237">
        <w:t>talk</w:t>
      </w:r>
      <w:r w:rsidRPr="006A57D3">
        <w:t xml:space="preserve"> without judgment.</w:t>
      </w:r>
    </w:p>
    <w:p w14:paraId="543C8BC6" w14:textId="3A4EAA38" w:rsidR="005A3237" w:rsidRDefault="00DE0C4A" w:rsidP="00935D87">
      <w:pPr>
        <w:pStyle w:val="BulletedPoints"/>
      </w:pPr>
      <w:r w:rsidRPr="006A57D3">
        <w:t xml:space="preserve">Treatment: Help the co-worker find treatment if </w:t>
      </w:r>
      <w:r w:rsidR="00212DD4">
        <w:t>they</w:t>
      </w:r>
      <w:r w:rsidRPr="006A57D3">
        <w:t xml:space="preserve"> decide it is necessary.</w:t>
      </w:r>
    </w:p>
    <w:bookmarkEnd w:id="103"/>
    <w:p w14:paraId="31CB0691" w14:textId="4A561BF8" w:rsidR="00FE2E30" w:rsidRDefault="005A3237" w:rsidP="005A3237">
      <w:pPr>
        <w:spacing w:after="0" w:line="240" w:lineRule="auto"/>
      </w:pPr>
      <w:r>
        <w:br w:type="page"/>
      </w:r>
    </w:p>
    <w:p w14:paraId="54C7C822" w14:textId="4CA7603B" w:rsidR="00F5694F" w:rsidRPr="006A57D3" w:rsidRDefault="005A52A8" w:rsidP="00F5694F">
      <w:pPr>
        <w:pStyle w:val="Heading2"/>
      </w:pPr>
      <w:bookmarkStart w:id="104" w:name="_Toc116473945"/>
      <w:r>
        <w:lastRenderedPageBreak/>
        <w:t>Practical Illustration</w:t>
      </w:r>
      <w:bookmarkEnd w:id="104"/>
    </w:p>
    <w:p w14:paraId="0F55A9EE" w14:textId="5B39D94C" w:rsidR="00F5694F" w:rsidRDefault="001835AD" w:rsidP="00F5694F">
      <w:r>
        <w:rPr>
          <w:noProof/>
          <w:lang w:val="en-CA" w:eastAsia="en-CA" w:bidi="ar-SA"/>
        </w:rPr>
        <w:drawing>
          <wp:anchor distT="0" distB="0" distL="114300" distR="114300" simplePos="0" relativeHeight="251694080" behindDoc="0" locked="0" layoutInCell="1" allowOverlap="1" wp14:anchorId="4DE7475A" wp14:editId="21FD8BF4">
            <wp:simplePos x="0" y="0"/>
            <wp:positionH relativeFrom="column">
              <wp:posOffset>0</wp:posOffset>
            </wp:positionH>
            <wp:positionV relativeFrom="paragraph">
              <wp:posOffset>53975</wp:posOffset>
            </wp:positionV>
            <wp:extent cx="647700" cy="993775"/>
            <wp:effectExtent l="0" t="0" r="0" b="0"/>
            <wp:wrapSquare wrapText="bothSides"/>
            <wp:docPr id="50"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F5694F">
        <w:t>Viola was notorious for cutting corners or blaming others for her mistakes. She would often make mistakes on her work due to her minimum effort put in, and she would pin the blame on one of her colleagues. Eventually, her manager got fed up with her behavior and had a meeting with her.</w:t>
      </w:r>
    </w:p>
    <w:p w14:paraId="6464C050" w14:textId="77777777" w:rsidR="00FE2E30" w:rsidRPr="006A57D3" w:rsidRDefault="00F5694F" w:rsidP="00F5694F">
      <w:r>
        <w:t>Her manager reminded Viola that what she was doing was against company policy, and showed disregard for the well-being of other’s work and professional reputation. Viola didn’t think she had done anything wrong, and resented being called out on her behavior. Her manager explained exactly what she did wrong and how she could act more ethically, but she still refused to change. She quit soon after.</w:t>
      </w:r>
      <w:r w:rsidR="00FE2E30" w:rsidRPr="006A57D3">
        <w:br w:type="page"/>
      </w:r>
    </w:p>
    <w:p w14:paraId="0832A764" w14:textId="7AA351A3" w:rsidR="00196D2A" w:rsidRPr="006A57D3" w:rsidRDefault="00196D2A" w:rsidP="00196D2A">
      <w:pPr>
        <w:pStyle w:val="Heading2"/>
        <w:spacing w:after="240"/>
        <w:rPr>
          <w:lang w:eastAsia="zh-TW"/>
        </w:rPr>
      </w:pPr>
      <w:bookmarkStart w:id="105" w:name="_Toc116473946"/>
      <w:r w:rsidRPr="006A57D3">
        <w:rPr>
          <w:lang w:eastAsia="zh-TW"/>
        </w:rPr>
        <w:lastRenderedPageBreak/>
        <w:t>Module Nine: Review Questions</w:t>
      </w:r>
      <w:bookmarkEnd w:id="105"/>
    </w:p>
    <w:p w14:paraId="1A4C5124" w14:textId="1861EB74" w:rsidR="00196D2A" w:rsidRPr="002D5674" w:rsidRDefault="00196D2A" w:rsidP="002D5674">
      <w:pPr>
        <w:numPr>
          <w:ilvl w:val="0"/>
          <w:numId w:val="13"/>
        </w:numPr>
        <w:spacing w:after="240"/>
        <w:rPr>
          <w:rFonts w:cs="Calibri"/>
        </w:rPr>
      </w:pPr>
      <w:r w:rsidRPr="002D5674">
        <w:rPr>
          <w:rFonts w:cs="Calibri"/>
        </w:rPr>
        <w:t>It is impo</w:t>
      </w:r>
      <w:r w:rsidR="006A57D3" w:rsidRPr="002D5674">
        <w:rPr>
          <w:rFonts w:cs="Calibri"/>
        </w:rPr>
        <w:t>r</w:t>
      </w:r>
      <w:r w:rsidRPr="002D5674">
        <w:rPr>
          <w:rFonts w:cs="Calibri"/>
        </w:rPr>
        <w:t>t</w:t>
      </w:r>
      <w:r w:rsidR="005A3237" w:rsidRPr="002D5674">
        <w:rPr>
          <w:rFonts w:cs="Calibri"/>
        </w:rPr>
        <w:t>a</w:t>
      </w:r>
      <w:r w:rsidRPr="002D5674">
        <w:rPr>
          <w:rFonts w:cs="Calibri"/>
        </w:rPr>
        <w:t>nt to address minor unethical behavior</w:t>
      </w:r>
      <w:r w:rsidR="0053698B" w:rsidRPr="002D5674">
        <w:rPr>
          <w:rFonts w:cs="Calibri"/>
        </w:rPr>
        <w:t>,</w:t>
      </w:r>
      <w:r w:rsidRPr="002D5674">
        <w:rPr>
          <w:rFonts w:cs="Calibri"/>
        </w:rPr>
        <w:t xml:space="preserve"> like cutting corners and abusing sick leave</w:t>
      </w:r>
      <w:r w:rsidR="0053698B" w:rsidRPr="002D5674">
        <w:rPr>
          <w:rFonts w:cs="Calibri"/>
        </w:rPr>
        <w:t xml:space="preserve">, </w:t>
      </w:r>
      <w:r w:rsidRPr="002D5674">
        <w:rPr>
          <w:rFonts w:cs="Calibri"/>
        </w:rPr>
        <w:t>because it may lead to more unethical behavior in the long term?</w:t>
      </w:r>
    </w:p>
    <w:p w14:paraId="7CD19330" w14:textId="77777777" w:rsidR="00196D2A" w:rsidRPr="002D5674" w:rsidRDefault="00196D2A" w:rsidP="002D5674">
      <w:pPr>
        <w:numPr>
          <w:ilvl w:val="0"/>
          <w:numId w:val="90"/>
        </w:numPr>
        <w:spacing w:after="0"/>
        <w:rPr>
          <w:rFonts w:cs="Calibri"/>
          <w:color w:val="FF0000"/>
        </w:rPr>
      </w:pPr>
      <w:r w:rsidRPr="002D5674">
        <w:rPr>
          <w:rFonts w:cs="Calibri"/>
          <w:color w:val="FF0000"/>
        </w:rPr>
        <w:t>True</w:t>
      </w:r>
    </w:p>
    <w:p w14:paraId="0F0892B9" w14:textId="77777777" w:rsidR="00196D2A" w:rsidRPr="002D5674" w:rsidRDefault="00196D2A" w:rsidP="002D5674">
      <w:pPr>
        <w:numPr>
          <w:ilvl w:val="0"/>
          <w:numId w:val="90"/>
        </w:numPr>
        <w:spacing w:after="0"/>
        <w:rPr>
          <w:rFonts w:cs="Calibri"/>
        </w:rPr>
      </w:pPr>
      <w:r w:rsidRPr="002D5674">
        <w:rPr>
          <w:rFonts w:cs="Calibri"/>
        </w:rPr>
        <w:t>False</w:t>
      </w:r>
    </w:p>
    <w:p w14:paraId="56F18777" w14:textId="2774D0DA" w:rsidR="00196D2A" w:rsidRPr="002D5674" w:rsidRDefault="00104590" w:rsidP="002D5674">
      <w:pPr>
        <w:spacing w:before="240"/>
        <w:ind w:left="720"/>
        <w:rPr>
          <w:rFonts w:cs="Calibri"/>
          <w:color w:val="FF0000"/>
          <w:shd w:val="clear" w:color="auto" w:fill="FFFFFF"/>
        </w:rPr>
      </w:pPr>
      <w:r w:rsidRPr="002D5674">
        <w:rPr>
          <w:rFonts w:cs="Calibri"/>
          <w:color w:val="FF0000"/>
          <w:shd w:val="clear" w:color="auto" w:fill="FFFFFF"/>
        </w:rPr>
        <w:t>These minor lapses in ethical judgment can be the gateway to</w:t>
      </w:r>
      <w:r w:rsidR="00C34F63" w:rsidRPr="002D5674">
        <w:rPr>
          <w:rFonts w:cs="Calibri"/>
          <w:color w:val="FF0000"/>
          <w:shd w:val="clear" w:color="auto" w:fill="FFFFFF"/>
        </w:rPr>
        <w:t xml:space="preserve"> even more unethical behavior. </w:t>
      </w:r>
    </w:p>
    <w:p w14:paraId="0AE6CC48" w14:textId="77777777" w:rsidR="00196D2A" w:rsidRPr="002D5674" w:rsidRDefault="00196D2A" w:rsidP="002D5674">
      <w:pPr>
        <w:numPr>
          <w:ilvl w:val="0"/>
          <w:numId w:val="13"/>
        </w:numPr>
        <w:spacing w:after="240"/>
        <w:rPr>
          <w:rFonts w:cs="Calibri"/>
        </w:rPr>
      </w:pPr>
      <w:r w:rsidRPr="002D5674">
        <w:rPr>
          <w:rFonts w:cs="Calibri"/>
        </w:rPr>
        <w:t>It is easier to deal with the aftermath of unethical behavior than it is in preventing it?</w:t>
      </w:r>
    </w:p>
    <w:p w14:paraId="533796C9" w14:textId="77777777" w:rsidR="00196D2A" w:rsidRPr="002D5674" w:rsidRDefault="00196D2A" w:rsidP="002D5674">
      <w:pPr>
        <w:numPr>
          <w:ilvl w:val="0"/>
          <w:numId w:val="106"/>
        </w:numPr>
        <w:spacing w:after="0"/>
        <w:rPr>
          <w:rFonts w:cs="Calibri"/>
        </w:rPr>
      </w:pPr>
      <w:r w:rsidRPr="002D5674">
        <w:rPr>
          <w:rFonts w:cs="Calibri"/>
        </w:rPr>
        <w:t>True</w:t>
      </w:r>
    </w:p>
    <w:p w14:paraId="16A07271" w14:textId="557FBF18" w:rsidR="00196D2A" w:rsidRPr="002D5674" w:rsidRDefault="00196D2A" w:rsidP="002D5674">
      <w:pPr>
        <w:numPr>
          <w:ilvl w:val="0"/>
          <w:numId w:val="106"/>
        </w:numPr>
        <w:spacing w:after="0"/>
        <w:rPr>
          <w:rFonts w:cs="Calibri"/>
          <w:color w:val="FF0000"/>
        </w:rPr>
      </w:pPr>
      <w:r w:rsidRPr="002D5674">
        <w:rPr>
          <w:rFonts w:cs="Calibri"/>
          <w:color w:val="FF0000"/>
        </w:rPr>
        <w:t>False</w:t>
      </w:r>
    </w:p>
    <w:p w14:paraId="24530F3A" w14:textId="1FA9327B" w:rsidR="00196D2A" w:rsidRPr="002D5674" w:rsidRDefault="00104590" w:rsidP="002D5674">
      <w:pPr>
        <w:spacing w:before="240"/>
        <w:ind w:left="720"/>
        <w:rPr>
          <w:rFonts w:cs="Calibri"/>
          <w:color w:val="FF0000"/>
          <w:shd w:val="clear" w:color="auto" w:fill="FFFFFF"/>
        </w:rPr>
      </w:pPr>
      <w:r w:rsidRPr="002D5674">
        <w:rPr>
          <w:rFonts w:cs="Calibri"/>
          <w:color w:val="FF0000"/>
          <w:shd w:val="clear" w:color="auto" w:fill="FFFFFF"/>
        </w:rPr>
        <w:t>Preventing unethical behavior is much easier than dealing with the aftermath.</w:t>
      </w:r>
    </w:p>
    <w:p w14:paraId="217BE410" w14:textId="77777777" w:rsidR="00196D2A" w:rsidRPr="002D5674" w:rsidRDefault="00196D2A" w:rsidP="002D5674">
      <w:pPr>
        <w:numPr>
          <w:ilvl w:val="0"/>
          <w:numId w:val="13"/>
        </w:numPr>
        <w:spacing w:after="240"/>
        <w:rPr>
          <w:rFonts w:cs="Calibri"/>
        </w:rPr>
      </w:pPr>
      <w:r w:rsidRPr="002D5674">
        <w:rPr>
          <w:rFonts w:cs="Calibri"/>
        </w:rPr>
        <w:t>What should be done before</w:t>
      </w:r>
      <w:r w:rsidR="006A57D3" w:rsidRPr="002D5674">
        <w:rPr>
          <w:rFonts w:cs="Calibri"/>
        </w:rPr>
        <w:t xml:space="preserve"> a workplace intervention is performed?</w:t>
      </w:r>
    </w:p>
    <w:p w14:paraId="28E8F1EF" w14:textId="77777777" w:rsidR="00196D2A" w:rsidRPr="002D5674" w:rsidRDefault="00196D2A" w:rsidP="002D5674">
      <w:pPr>
        <w:numPr>
          <w:ilvl w:val="0"/>
          <w:numId w:val="14"/>
        </w:numPr>
        <w:spacing w:after="0"/>
        <w:rPr>
          <w:rFonts w:cs="Calibri"/>
        </w:rPr>
      </w:pPr>
      <w:r w:rsidRPr="002D5674">
        <w:rPr>
          <w:rFonts w:cs="Calibri"/>
        </w:rPr>
        <w:t>Call an interventionist</w:t>
      </w:r>
    </w:p>
    <w:p w14:paraId="0B96398A" w14:textId="77777777" w:rsidR="00196D2A" w:rsidRPr="002D5674" w:rsidRDefault="00196D2A" w:rsidP="002D5674">
      <w:pPr>
        <w:numPr>
          <w:ilvl w:val="0"/>
          <w:numId w:val="14"/>
        </w:numPr>
        <w:spacing w:after="0"/>
        <w:rPr>
          <w:rFonts w:cs="Calibri"/>
        </w:rPr>
      </w:pPr>
      <w:r w:rsidRPr="002D5674">
        <w:rPr>
          <w:rFonts w:cs="Calibri"/>
        </w:rPr>
        <w:t>Create an action plan</w:t>
      </w:r>
    </w:p>
    <w:p w14:paraId="1D2A2333" w14:textId="77777777" w:rsidR="00196D2A" w:rsidRPr="002D5674" w:rsidRDefault="00196D2A" w:rsidP="002D5674">
      <w:pPr>
        <w:numPr>
          <w:ilvl w:val="0"/>
          <w:numId w:val="14"/>
        </w:numPr>
        <w:spacing w:after="0"/>
        <w:rPr>
          <w:rFonts w:cs="Calibri"/>
        </w:rPr>
      </w:pPr>
      <w:r w:rsidRPr="002D5674">
        <w:rPr>
          <w:rFonts w:cs="Calibri"/>
        </w:rPr>
        <w:t>Meet beforehand</w:t>
      </w:r>
    </w:p>
    <w:p w14:paraId="74951A9D" w14:textId="0A4D4A99" w:rsidR="00196D2A" w:rsidRPr="002D5674" w:rsidRDefault="00196D2A" w:rsidP="002D5674">
      <w:pPr>
        <w:numPr>
          <w:ilvl w:val="0"/>
          <w:numId w:val="14"/>
        </w:numPr>
        <w:spacing w:after="0"/>
        <w:rPr>
          <w:rFonts w:cs="Calibri"/>
          <w:color w:val="FF0000"/>
        </w:rPr>
      </w:pPr>
      <w:r w:rsidRPr="002D5674">
        <w:rPr>
          <w:rFonts w:cs="Calibri"/>
          <w:color w:val="FF0000"/>
        </w:rPr>
        <w:t>All of the above</w:t>
      </w:r>
    </w:p>
    <w:p w14:paraId="52339736" w14:textId="1C1FBA9E" w:rsidR="00B34A1D" w:rsidRPr="002D5674" w:rsidRDefault="00104590" w:rsidP="002D5674">
      <w:pPr>
        <w:spacing w:before="240"/>
        <w:ind w:left="720"/>
        <w:rPr>
          <w:rFonts w:cs="Calibri"/>
          <w:color w:val="FF0000"/>
          <w:shd w:val="clear" w:color="auto" w:fill="FFFFFF"/>
        </w:rPr>
      </w:pPr>
      <w:r w:rsidRPr="002D5674">
        <w:rPr>
          <w:rFonts w:cs="Calibri"/>
          <w:color w:val="FF0000"/>
          <w:shd w:val="clear" w:color="auto" w:fill="FFFFFF"/>
        </w:rPr>
        <w:t>There are certain steps that need to happen if anyone chooses to hold an intervention, including calling an interventionist, creating an action plan and meeting beforehand.</w:t>
      </w:r>
    </w:p>
    <w:p w14:paraId="172AF6FE" w14:textId="71775468" w:rsidR="00196D2A" w:rsidRPr="002D5674" w:rsidRDefault="00B34A1D" w:rsidP="002D5674">
      <w:pPr>
        <w:numPr>
          <w:ilvl w:val="0"/>
          <w:numId w:val="13"/>
        </w:numPr>
        <w:spacing w:after="240"/>
        <w:rPr>
          <w:rFonts w:cs="Calibri"/>
        </w:rPr>
      </w:pPr>
      <w:r w:rsidRPr="002D5674">
        <w:rPr>
          <w:rFonts w:cs="Calibri"/>
        </w:rPr>
        <w:t>What is another tactic to dealing with unethical behavior?</w:t>
      </w:r>
    </w:p>
    <w:p w14:paraId="7769A6BE" w14:textId="22105A53" w:rsidR="00B34A1D" w:rsidRPr="002D5674" w:rsidRDefault="00B34A1D">
      <w:pPr>
        <w:numPr>
          <w:ilvl w:val="0"/>
          <w:numId w:val="168"/>
        </w:numPr>
        <w:spacing w:after="0"/>
        <w:rPr>
          <w:rFonts w:cs="Calibri"/>
        </w:rPr>
      </w:pPr>
      <w:r w:rsidRPr="002D5674">
        <w:rPr>
          <w:rFonts w:cs="Calibri"/>
        </w:rPr>
        <w:t>Firing that employee</w:t>
      </w:r>
    </w:p>
    <w:p w14:paraId="4E0F3523" w14:textId="6865F399" w:rsidR="00B34A1D" w:rsidRPr="002D5674" w:rsidRDefault="00C4390F">
      <w:pPr>
        <w:numPr>
          <w:ilvl w:val="0"/>
          <w:numId w:val="168"/>
        </w:numPr>
        <w:spacing w:after="0"/>
        <w:rPr>
          <w:rFonts w:cs="Calibri"/>
          <w:color w:val="FF0000"/>
        </w:rPr>
      </w:pPr>
      <w:r w:rsidRPr="002D5674">
        <w:rPr>
          <w:rFonts w:cs="Calibri"/>
          <w:color w:val="FF0000"/>
        </w:rPr>
        <w:t>Improving job satisfaction</w:t>
      </w:r>
    </w:p>
    <w:p w14:paraId="1F4FC336" w14:textId="2A3F1F6E" w:rsidR="00C4390F" w:rsidRPr="002D5674" w:rsidRDefault="00C4390F">
      <w:pPr>
        <w:numPr>
          <w:ilvl w:val="0"/>
          <w:numId w:val="168"/>
        </w:numPr>
        <w:spacing w:after="0"/>
        <w:rPr>
          <w:rFonts w:cs="Calibri"/>
        </w:rPr>
      </w:pPr>
      <w:r w:rsidRPr="002D5674">
        <w:rPr>
          <w:rFonts w:cs="Calibri"/>
        </w:rPr>
        <w:t>Creating a new position for them</w:t>
      </w:r>
    </w:p>
    <w:p w14:paraId="7B327AAB" w14:textId="52A5998C" w:rsidR="00104590" w:rsidRPr="002D5674" w:rsidRDefault="00C4390F">
      <w:pPr>
        <w:numPr>
          <w:ilvl w:val="0"/>
          <w:numId w:val="168"/>
        </w:numPr>
        <w:spacing w:after="0"/>
        <w:rPr>
          <w:rFonts w:cs="Calibri"/>
        </w:rPr>
      </w:pPr>
      <w:r w:rsidRPr="002D5674">
        <w:rPr>
          <w:rFonts w:cs="Calibri"/>
        </w:rPr>
        <w:t>All of the above</w:t>
      </w:r>
    </w:p>
    <w:p w14:paraId="3A9FF484" w14:textId="69DA6C79" w:rsidR="00C4390F" w:rsidRPr="002D5674" w:rsidRDefault="00104590" w:rsidP="002D5674">
      <w:pPr>
        <w:spacing w:before="240"/>
        <w:ind w:left="720"/>
        <w:rPr>
          <w:rFonts w:cs="Calibri"/>
          <w:color w:val="FF0000"/>
          <w:shd w:val="clear" w:color="auto" w:fill="FFFFFF"/>
        </w:rPr>
      </w:pPr>
      <w:r w:rsidRPr="002D5674">
        <w:rPr>
          <w:rFonts w:cs="Calibri"/>
          <w:color w:val="FF0000"/>
          <w:shd w:val="clear" w:color="auto" w:fill="FFFFFF"/>
        </w:rPr>
        <w:t>Another tactic that can prevent unethical behavior is improving job satisfaction.</w:t>
      </w:r>
    </w:p>
    <w:p w14:paraId="7E402239" w14:textId="6D5EF449" w:rsidR="00731970" w:rsidRPr="002D5674" w:rsidRDefault="00C4390F" w:rsidP="002D5674">
      <w:pPr>
        <w:numPr>
          <w:ilvl w:val="0"/>
          <w:numId w:val="13"/>
        </w:numPr>
        <w:spacing w:after="240"/>
        <w:rPr>
          <w:rFonts w:cs="Calibri"/>
        </w:rPr>
      </w:pPr>
      <w:r w:rsidRPr="002D5674">
        <w:rPr>
          <w:rFonts w:cs="Calibri"/>
        </w:rPr>
        <w:t>What is the best way to handle the unethical behavior of an employee?</w:t>
      </w:r>
    </w:p>
    <w:p w14:paraId="235EC786" w14:textId="77777777" w:rsidR="00731970" w:rsidRPr="002D5674" w:rsidRDefault="00C4390F">
      <w:pPr>
        <w:numPr>
          <w:ilvl w:val="0"/>
          <w:numId w:val="169"/>
        </w:numPr>
        <w:spacing w:after="0"/>
        <w:rPr>
          <w:rFonts w:cs="Calibri"/>
        </w:rPr>
      </w:pPr>
      <w:r w:rsidRPr="002D5674">
        <w:rPr>
          <w:rFonts w:cs="Calibri"/>
        </w:rPr>
        <w:t>Send them an email</w:t>
      </w:r>
    </w:p>
    <w:p w14:paraId="7DFEB5B5" w14:textId="77777777" w:rsidR="00731970" w:rsidRPr="002D5674" w:rsidRDefault="00C4390F">
      <w:pPr>
        <w:numPr>
          <w:ilvl w:val="0"/>
          <w:numId w:val="169"/>
        </w:numPr>
        <w:spacing w:after="0"/>
        <w:rPr>
          <w:rFonts w:cs="Calibri"/>
          <w:color w:val="FF0000"/>
        </w:rPr>
      </w:pPr>
      <w:r w:rsidRPr="002D5674">
        <w:rPr>
          <w:rFonts w:cs="Calibri"/>
          <w:color w:val="FF0000"/>
        </w:rPr>
        <w:t>Speak to them face-to-face</w:t>
      </w:r>
    </w:p>
    <w:p w14:paraId="472E97BF" w14:textId="77777777" w:rsidR="00731970" w:rsidRPr="002D5674" w:rsidRDefault="00C4390F">
      <w:pPr>
        <w:numPr>
          <w:ilvl w:val="0"/>
          <w:numId w:val="169"/>
        </w:numPr>
        <w:spacing w:after="0"/>
        <w:rPr>
          <w:rFonts w:cs="Calibri"/>
        </w:rPr>
      </w:pPr>
      <w:r w:rsidRPr="002D5674">
        <w:rPr>
          <w:rFonts w:cs="Calibri"/>
        </w:rPr>
        <w:t>Visit them at home</w:t>
      </w:r>
    </w:p>
    <w:p w14:paraId="7B8055FD" w14:textId="61804C22" w:rsidR="00104590" w:rsidRPr="002D5674" w:rsidRDefault="00C4390F">
      <w:pPr>
        <w:numPr>
          <w:ilvl w:val="0"/>
          <w:numId w:val="169"/>
        </w:numPr>
        <w:spacing w:after="0"/>
        <w:rPr>
          <w:rFonts w:cs="Calibri"/>
        </w:rPr>
      </w:pPr>
      <w:r w:rsidRPr="002D5674">
        <w:rPr>
          <w:rFonts w:cs="Calibri"/>
        </w:rPr>
        <w:t>Have a subordinate do it for you</w:t>
      </w:r>
    </w:p>
    <w:p w14:paraId="056FCAAB" w14:textId="38007C67" w:rsidR="00104590" w:rsidRPr="002D5674" w:rsidRDefault="00104590" w:rsidP="002D5674">
      <w:pPr>
        <w:spacing w:before="240"/>
        <w:ind w:left="720"/>
        <w:rPr>
          <w:rFonts w:cs="Calibri"/>
          <w:color w:val="FF0000"/>
          <w:shd w:val="clear" w:color="auto" w:fill="FFFFFF"/>
        </w:rPr>
      </w:pPr>
      <w:r w:rsidRPr="002D5674">
        <w:rPr>
          <w:rFonts w:cs="Calibri"/>
          <w:color w:val="FF0000"/>
          <w:shd w:val="clear" w:color="auto" w:fill="FFFFFF"/>
        </w:rPr>
        <w:t>It is important to discuss the situation face-to-face.</w:t>
      </w:r>
    </w:p>
    <w:p w14:paraId="6C8726BC" w14:textId="1C641B4D" w:rsidR="00C4390F" w:rsidRPr="002D5674" w:rsidRDefault="00104590" w:rsidP="002D5674">
      <w:pPr>
        <w:spacing w:after="0"/>
        <w:rPr>
          <w:rFonts w:cs="Calibri"/>
          <w:lang w:eastAsia="zh-TW"/>
        </w:rPr>
      </w:pPr>
      <w:r w:rsidRPr="002D5674">
        <w:rPr>
          <w:rFonts w:cs="Calibri"/>
          <w:lang w:eastAsia="zh-TW"/>
        </w:rPr>
        <w:br w:type="page"/>
      </w:r>
    </w:p>
    <w:p w14:paraId="213A6FD8" w14:textId="77777777" w:rsidR="00C4390F" w:rsidRPr="002D5674" w:rsidRDefault="00C4390F" w:rsidP="002D5674">
      <w:pPr>
        <w:numPr>
          <w:ilvl w:val="0"/>
          <w:numId w:val="13"/>
        </w:numPr>
        <w:spacing w:after="240"/>
        <w:rPr>
          <w:rFonts w:cs="Calibri"/>
        </w:rPr>
      </w:pPr>
      <w:r w:rsidRPr="002D5674">
        <w:rPr>
          <w:rFonts w:cs="Calibri"/>
        </w:rPr>
        <w:lastRenderedPageBreak/>
        <w:t>When you suspect an employee of unethical behavior, you should…</w:t>
      </w:r>
    </w:p>
    <w:p w14:paraId="0F0DB8A8" w14:textId="77777777" w:rsidR="00731970" w:rsidRPr="002D5674" w:rsidRDefault="00C4390F">
      <w:pPr>
        <w:numPr>
          <w:ilvl w:val="0"/>
          <w:numId w:val="170"/>
        </w:numPr>
        <w:spacing w:after="0"/>
        <w:rPr>
          <w:rFonts w:cs="Calibri"/>
          <w:color w:val="FF0000"/>
        </w:rPr>
      </w:pPr>
      <w:r w:rsidRPr="002D5674">
        <w:rPr>
          <w:rFonts w:cs="Calibri"/>
          <w:color w:val="FF0000"/>
        </w:rPr>
        <w:t>Not jump to conclusions</w:t>
      </w:r>
    </w:p>
    <w:p w14:paraId="50D2EECD" w14:textId="77777777" w:rsidR="00731970" w:rsidRPr="002D5674" w:rsidRDefault="00C4390F">
      <w:pPr>
        <w:numPr>
          <w:ilvl w:val="0"/>
          <w:numId w:val="170"/>
        </w:numPr>
        <w:spacing w:after="0"/>
        <w:rPr>
          <w:rFonts w:cs="Calibri"/>
        </w:rPr>
      </w:pPr>
      <w:r w:rsidRPr="002D5674">
        <w:rPr>
          <w:rFonts w:cs="Calibri"/>
        </w:rPr>
        <w:t>Assume the worst</w:t>
      </w:r>
    </w:p>
    <w:p w14:paraId="3F74CEDC" w14:textId="77777777" w:rsidR="00731970" w:rsidRPr="002D5674" w:rsidRDefault="00C4390F">
      <w:pPr>
        <w:numPr>
          <w:ilvl w:val="0"/>
          <w:numId w:val="170"/>
        </w:numPr>
        <w:spacing w:after="0"/>
        <w:rPr>
          <w:rFonts w:cs="Calibri"/>
        </w:rPr>
      </w:pPr>
      <w:r w:rsidRPr="002D5674">
        <w:rPr>
          <w:rFonts w:cs="Calibri"/>
        </w:rPr>
        <w:t xml:space="preserve"> Ask others for the</w:t>
      </w:r>
      <w:r w:rsidR="00104590" w:rsidRPr="002D5674">
        <w:rPr>
          <w:rFonts w:cs="Calibri"/>
        </w:rPr>
        <w:t>ir opinion</w:t>
      </w:r>
    </w:p>
    <w:p w14:paraId="41E71E1C" w14:textId="7F30951A" w:rsidR="003F48A5" w:rsidRPr="002D5674" w:rsidRDefault="00104590">
      <w:pPr>
        <w:numPr>
          <w:ilvl w:val="0"/>
          <w:numId w:val="170"/>
        </w:numPr>
        <w:spacing w:after="0"/>
        <w:rPr>
          <w:rFonts w:cs="Calibri"/>
        </w:rPr>
      </w:pPr>
      <w:r w:rsidRPr="002D5674">
        <w:rPr>
          <w:rFonts w:cs="Calibri"/>
        </w:rPr>
        <w:t xml:space="preserve"> None of the above</w:t>
      </w:r>
    </w:p>
    <w:p w14:paraId="45C9C7F7" w14:textId="15D6E855" w:rsidR="00C4390F" w:rsidRPr="002D5674" w:rsidRDefault="00104590" w:rsidP="002D5674">
      <w:pPr>
        <w:spacing w:before="240"/>
        <w:ind w:left="720"/>
        <w:rPr>
          <w:rFonts w:cs="Calibri"/>
          <w:color w:val="FF0000"/>
          <w:shd w:val="clear" w:color="auto" w:fill="FFFFFF"/>
        </w:rPr>
      </w:pPr>
      <w:r w:rsidRPr="002D5674">
        <w:rPr>
          <w:rFonts w:cs="Calibri"/>
          <w:color w:val="FF0000"/>
          <w:shd w:val="clear" w:color="auto" w:fill="FFFFFF"/>
        </w:rPr>
        <w:t>Do not jump to conclusions, but do understand that people sometimes need guidance in making ethical decisions.</w:t>
      </w:r>
    </w:p>
    <w:p w14:paraId="5C02BDA2" w14:textId="77777777" w:rsidR="003F48A5" w:rsidRPr="002D5674" w:rsidRDefault="00C4390F" w:rsidP="002D5674">
      <w:pPr>
        <w:numPr>
          <w:ilvl w:val="0"/>
          <w:numId w:val="13"/>
        </w:numPr>
        <w:spacing w:after="240"/>
        <w:rPr>
          <w:rFonts w:cs="Calibri"/>
        </w:rPr>
      </w:pPr>
      <w:r w:rsidRPr="002D5674">
        <w:rPr>
          <w:rFonts w:cs="Calibri"/>
        </w:rPr>
        <w:t xml:space="preserve">What is the title of a professional who can help when a situation of unethical </w:t>
      </w:r>
      <w:r w:rsidR="003F48A5" w:rsidRPr="002D5674">
        <w:rPr>
          <w:rFonts w:cs="Calibri"/>
        </w:rPr>
        <w:t>behavior</w:t>
      </w:r>
      <w:r w:rsidRPr="002D5674">
        <w:rPr>
          <w:rFonts w:cs="Calibri"/>
        </w:rPr>
        <w:t xml:space="preserve"> </w:t>
      </w:r>
      <w:r w:rsidR="003F48A5" w:rsidRPr="002D5674">
        <w:rPr>
          <w:rFonts w:cs="Calibri"/>
        </w:rPr>
        <w:t>is discovered in the workplace?</w:t>
      </w:r>
    </w:p>
    <w:p w14:paraId="77AC1B32" w14:textId="77777777" w:rsidR="00731970" w:rsidRPr="002D5674" w:rsidRDefault="003F48A5">
      <w:pPr>
        <w:numPr>
          <w:ilvl w:val="0"/>
          <w:numId w:val="171"/>
        </w:numPr>
        <w:spacing w:after="0"/>
        <w:rPr>
          <w:rFonts w:cs="Calibri"/>
        </w:rPr>
      </w:pPr>
      <w:r w:rsidRPr="002D5674">
        <w:rPr>
          <w:rFonts w:cs="Calibri"/>
        </w:rPr>
        <w:t>A podiatrist</w:t>
      </w:r>
    </w:p>
    <w:p w14:paraId="428889B3" w14:textId="77777777" w:rsidR="00731970" w:rsidRPr="002D5674" w:rsidRDefault="003F48A5">
      <w:pPr>
        <w:numPr>
          <w:ilvl w:val="0"/>
          <w:numId w:val="171"/>
        </w:numPr>
        <w:spacing w:after="0"/>
        <w:rPr>
          <w:rFonts w:cs="Calibri"/>
        </w:rPr>
      </w:pPr>
      <w:r w:rsidRPr="002D5674">
        <w:rPr>
          <w:rFonts w:cs="Calibri"/>
        </w:rPr>
        <w:t>A psychologist</w:t>
      </w:r>
    </w:p>
    <w:p w14:paraId="6C8DDBC9" w14:textId="77777777" w:rsidR="00731970" w:rsidRPr="002D5674" w:rsidRDefault="003F48A5">
      <w:pPr>
        <w:numPr>
          <w:ilvl w:val="0"/>
          <w:numId w:val="171"/>
        </w:numPr>
        <w:spacing w:after="0"/>
        <w:rPr>
          <w:rFonts w:cs="Calibri"/>
          <w:color w:val="FF0000"/>
        </w:rPr>
      </w:pPr>
      <w:r w:rsidRPr="002D5674">
        <w:rPr>
          <w:rFonts w:cs="Calibri"/>
          <w:color w:val="FF0000"/>
        </w:rPr>
        <w:t xml:space="preserve"> An interventionist</w:t>
      </w:r>
    </w:p>
    <w:p w14:paraId="038A0376" w14:textId="19358D1B" w:rsidR="00104590" w:rsidRPr="002D5674" w:rsidRDefault="003F48A5">
      <w:pPr>
        <w:numPr>
          <w:ilvl w:val="0"/>
          <w:numId w:val="171"/>
        </w:numPr>
        <w:spacing w:after="0"/>
        <w:rPr>
          <w:rFonts w:cs="Calibri"/>
        </w:rPr>
      </w:pPr>
      <w:r w:rsidRPr="002D5674">
        <w:rPr>
          <w:rFonts w:cs="Calibri"/>
        </w:rPr>
        <w:t>A pathologist</w:t>
      </w:r>
      <w:r w:rsidR="00C4390F" w:rsidRPr="002D5674">
        <w:rPr>
          <w:rFonts w:cs="Calibri"/>
        </w:rPr>
        <w:t>?</w:t>
      </w:r>
    </w:p>
    <w:p w14:paraId="1E2F7105" w14:textId="38C33CBB" w:rsidR="00C4390F" w:rsidRPr="002D5674" w:rsidRDefault="00104590" w:rsidP="002D5674">
      <w:pPr>
        <w:spacing w:before="240"/>
        <w:ind w:left="720"/>
        <w:rPr>
          <w:rFonts w:cs="Calibri"/>
          <w:color w:val="FF0000"/>
          <w:shd w:val="clear" w:color="auto" w:fill="FFFFFF"/>
        </w:rPr>
      </w:pPr>
      <w:r w:rsidRPr="002D5674">
        <w:rPr>
          <w:rFonts w:cs="Calibri"/>
          <w:color w:val="FF0000"/>
          <w:shd w:val="clear" w:color="auto" w:fill="FFFFFF"/>
        </w:rPr>
        <w:t>An interventionist is a professional who can help when a situation of unethical behavior is discovered in the workplace.</w:t>
      </w:r>
    </w:p>
    <w:p w14:paraId="194D528E" w14:textId="77777777" w:rsidR="00104590" w:rsidRPr="002D5674" w:rsidRDefault="003F48A5" w:rsidP="002D5674">
      <w:pPr>
        <w:numPr>
          <w:ilvl w:val="0"/>
          <w:numId w:val="13"/>
        </w:numPr>
        <w:spacing w:after="240"/>
        <w:rPr>
          <w:rFonts w:cs="Calibri"/>
        </w:rPr>
      </w:pPr>
      <w:r w:rsidRPr="002D5674">
        <w:rPr>
          <w:rFonts w:cs="Calibri"/>
        </w:rPr>
        <w:t>How long should an intervention last?</w:t>
      </w:r>
    </w:p>
    <w:p w14:paraId="1EEB8F6E" w14:textId="77777777" w:rsidR="00731970" w:rsidRPr="002D5674" w:rsidRDefault="003F48A5">
      <w:pPr>
        <w:numPr>
          <w:ilvl w:val="0"/>
          <w:numId w:val="172"/>
        </w:numPr>
        <w:spacing w:after="0"/>
        <w:rPr>
          <w:rFonts w:cs="Calibri"/>
        </w:rPr>
      </w:pPr>
      <w:r w:rsidRPr="002D5674">
        <w:rPr>
          <w:rFonts w:cs="Calibri"/>
        </w:rPr>
        <w:t>30 minutes</w:t>
      </w:r>
    </w:p>
    <w:p w14:paraId="306F21DA" w14:textId="77777777" w:rsidR="00731970" w:rsidRPr="002D5674" w:rsidRDefault="003F48A5">
      <w:pPr>
        <w:numPr>
          <w:ilvl w:val="0"/>
          <w:numId w:val="172"/>
        </w:numPr>
        <w:spacing w:after="0"/>
        <w:rPr>
          <w:rFonts w:cs="Calibri"/>
        </w:rPr>
      </w:pPr>
      <w:r w:rsidRPr="002D5674">
        <w:rPr>
          <w:rFonts w:cs="Calibri"/>
        </w:rPr>
        <w:t>An hour and a half</w:t>
      </w:r>
    </w:p>
    <w:p w14:paraId="4CA9B489" w14:textId="77777777" w:rsidR="00731970" w:rsidRPr="002D5674" w:rsidRDefault="003F48A5">
      <w:pPr>
        <w:numPr>
          <w:ilvl w:val="0"/>
          <w:numId w:val="172"/>
        </w:numPr>
        <w:spacing w:after="0"/>
        <w:rPr>
          <w:rFonts w:cs="Calibri"/>
        </w:rPr>
      </w:pPr>
      <w:r w:rsidRPr="002D5674">
        <w:rPr>
          <w:rFonts w:cs="Calibri"/>
        </w:rPr>
        <w:t>All day</w:t>
      </w:r>
    </w:p>
    <w:p w14:paraId="260EAD02" w14:textId="77777777" w:rsidR="00731970" w:rsidRPr="002D5674" w:rsidRDefault="003F48A5">
      <w:pPr>
        <w:numPr>
          <w:ilvl w:val="0"/>
          <w:numId w:val="172"/>
        </w:numPr>
        <w:spacing w:after="0"/>
        <w:rPr>
          <w:rFonts w:cs="Calibri"/>
          <w:color w:val="FF0000"/>
        </w:rPr>
      </w:pPr>
      <w:r w:rsidRPr="002D5674">
        <w:rPr>
          <w:rFonts w:cs="Calibri"/>
          <w:color w:val="FF0000"/>
        </w:rPr>
        <w:t>An hour or so</w:t>
      </w:r>
    </w:p>
    <w:p w14:paraId="32FEB006" w14:textId="5080BB87" w:rsidR="00104590" w:rsidRPr="002D5674" w:rsidRDefault="00731970" w:rsidP="002D5674">
      <w:pPr>
        <w:spacing w:before="240"/>
        <w:ind w:left="720"/>
        <w:rPr>
          <w:rFonts w:cs="Calibri"/>
          <w:color w:val="FF0000"/>
          <w:shd w:val="clear" w:color="auto" w:fill="FFFFFF"/>
        </w:rPr>
      </w:pPr>
      <w:r w:rsidRPr="002D5674">
        <w:rPr>
          <w:rFonts w:cs="Calibri"/>
          <w:color w:val="FF0000"/>
          <w:shd w:val="clear" w:color="auto" w:fill="FFFFFF"/>
        </w:rPr>
        <w:t>H</w:t>
      </w:r>
      <w:r w:rsidR="00104590" w:rsidRPr="002D5674">
        <w:rPr>
          <w:rFonts w:cs="Calibri"/>
          <w:color w:val="FF0000"/>
          <w:shd w:val="clear" w:color="auto" w:fill="FFFFFF"/>
        </w:rPr>
        <w:t>old the intervention for an hour or two, and talk without judgment.</w:t>
      </w:r>
    </w:p>
    <w:p w14:paraId="37E9D0EF" w14:textId="00E5462C" w:rsidR="003F48A5" w:rsidRPr="002D5674" w:rsidRDefault="003F48A5" w:rsidP="002D5674">
      <w:pPr>
        <w:numPr>
          <w:ilvl w:val="0"/>
          <w:numId w:val="13"/>
        </w:numPr>
        <w:spacing w:after="240"/>
        <w:rPr>
          <w:rFonts w:cs="Calibri"/>
        </w:rPr>
      </w:pPr>
      <w:bookmarkStart w:id="106" w:name="_Hlk67647857"/>
      <w:r w:rsidRPr="002D5674">
        <w:rPr>
          <w:rFonts w:cs="Calibri"/>
        </w:rPr>
        <w:t>If necessary, an employer should offer to</w:t>
      </w:r>
      <w:r w:rsidR="00104590" w:rsidRPr="002D5674">
        <w:rPr>
          <w:rFonts w:cs="Calibri"/>
        </w:rPr>
        <w:t xml:space="preserve"> </w:t>
      </w:r>
      <w:r w:rsidRPr="002D5674">
        <w:rPr>
          <w:rFonts w:cs="Calibri"/>
        </w:rPr>
        <w:t>_____</w:t>
      </w:r>
      <w:r w:rsidR="00104590" w:rsidRPr="002D5674">
        <w:rPr>
          <w:rFonts w:cs="Calibri"/>
        </w:rPr>
        <w:t xml:space="preserve"> </w:t>
      </w:r>
      <w:r w:rsidRPr="002D5674">
        <w:rPr>
          <w:rFonts w:cs="Calibri"/>
        </w:rPr>
        <w:t>for an employee in need.</w:t>
      </w:r>
    </w:p>
    <w:p w14:paraId="7653BE81" w14:textId="77777777" w:rsidR="00731970" w:rsidRPr="002D5674" w:rsidRDefault="003F48A5">
      <w:pPr>
        <w:numPr>
          <w:ilvl w:val="0"/>
          <w:numId w:val="173"/>
        </w:numPr>
        <w:spacing w:after="0"/>
        <w:rPr>
          <w:rFonts w:cs="Calibri"/>
        </w:rPr>
      </w:pPr>
      <w:r w:rsidRPr="002D5674">
        <w:rPr>
          <w:rFonts w:cs="Calibri"/>
        </w:rPr>
        <w:t>Provide more money</w:t>
      </w:r>
    </w:p>
    <w:p w14:paraId="307F971D" w14:textId="77777777" w:rsidR="00731970" w:rsidRPr="002D5674" w:rsidRDefault="003F48A5">
      <w:pPr>
        <w:numPr>
          <w:ilvl w:val="0"/>
          <w:numId w:val="173"/>
        </w:numPr>
        <w:spacing w:after="0"/>
        <w:rPr>
          <w:rFonts w:cs="Calibri"/>
        </w:rPr>
      </w:pPr>
      <w:r w:rsidRPr="002D5674">
        <w:rPr>
          <w:rFonts w:cs="Calibri"/>
        </w:rPr>
        <w:t>Allow time off</w:t>
      </w:r>
    </w:p>
    <w:p w14:paraId="545E88D0" w14:textId="77777777" w:rsidR="00731970" w:rsidRPr="002D5674" w:rsidRDefault="003F48A5">
      <w:pPr>
        <w:numPr>
          <w:ilvl w:val="0"/>
          <w:numId w:val="173"/>
        </w:numPr>
        <w:spacing w:after="0"/>
        <w:rPr>
          <w:rFonts w:cs="Calibri"/>
        </w:rPr>
      </w:pPr>
      <w:r w:rsidRPr="002D5674">
        <w:rPr>
          <w:rFonts w:cs="Calibri"/>
        </w:rPr>
        <w:t>Help find proper treatment</w:t>
      </w:r>
    </w:p>
    <w:p w14:paraId="76C1B2DD" w14:textId="49B37AAA" w:rsidR="00104590" w:rsidRPr="002D5674" w:rsidRDefault="003F48A5">
      <w:pPr>
        <w:numPr>
          <w:ilvl w:val="0"/>
          <w:numId w:val="173"/>
        </w:numPr>
        <w:spacing w:after="0"/>
        <w:rPr>
          <w:rFonts w:cs="Calibri"/>
          <w:color w:val="FF0000"/>
        </w:rPr>
      </w:pPr>
      <w:r w:rsidRPr="002D5674">
        <w:rPr>
          <w:rFonts w:cs="Calibri"/>
          <w:color w:val="FF0000"/>
        </w:rPr>
        <w:t>Help find another job</w:t>
      </w:r>
    </w:p>
    <w:p w14:paraId="098AE10D" w14:textId="494B20CC" w:rsidR="00104590" w:rsidRPr="002D5674" w:rsidRDefault="00104590" w:rsidP="002D5674">
      <w:pPr>
        <w:spacing w:before="240"/>
        <w:ind w:left="720"/>
        <w:rPr>
          <w:rFonts w:cs="Calibri"/>
          <w:color w:val="FF0000"/>
          <w:shd w:val="clear" w:color="auto" w:fill="FFFFFF"/>
        </w:rPr>
      </w:pPr>
      <w:r w:rsidRPr="002D5674">
        <w:rPr>
          <w:rFonts w:cs="Calibri"/>
          <w:color w:val="FF0000"/>
          <w:shd w:val="clear" w:color="auto" w:fill="FFFFFF"/>
        </w:rPr>
        <w:t>If necessary, an employer should offer to help find proper treatment for an employee in need.</w:t>
      </w:r>
    </w:p>
    <w:p w14:paraId="7CD9C442" w14:textId="4C9DD028" w:rsidR="003F48A5" w:rsidRPr="002D5674" w:rsidRDefault="00104590" w:rsidP="002D5674">
      <w:pPr>
        <w:spacing w:after="0"/>
        <w:rPr>
          <w:rFonts w:cs="Calibri"/>
          <w:color w:val="FF0000"/>
          <w:shd w:val="clear" w:color="auto" w:fill="FFFFFF"/>
        </w:rPr>
      </w:pPr>
      <w:r w:rsidRPr="002D5674">
        <w:rPr>
          <w:rFonts w:cs="Calibri"/>
          <w:color w:val="FF0000"/>
          <w:shd w:val="clear" w:color="auto" w:fill="FFFFFF"/>
        </w:rPr>
        <w:br w:type="page"/>
      </w:r>
    </w:p>
    <w:p w14:paraId="0140CC8F" w14:textId="6510B344" w:rsidR="003F48A5" w:rsidRPr="002D5674" w:rsidRDefault="00104590" w:rsidP="002D5674">
      <w:pPr>
        <w:numPr>
          <w:ilvl w:val="0"/>
          <w:numId w:val="13"/>
        </w:numPr>
        <w:spacing w:after="240"/>
        <w:rPr>
          <w:rFonts w:cs="Calibri"/>
        </w:rPr>
      </w:pPr>
      <w:r w:rsidRPr="002D5674">
        <w:rPr>
          <w:rFonts w:cs="Calibri"/>
        </w:rPr>
        <w:lastRenderedPageBreak/>
        <w:t>Unethical behavior needs to be addressed ______.</w:t>
      </w:r>
    </w:p>
    <w:p w14:paraId="2CB5DAD7" w14:textId="417AAFC4" w:rsidR="00282EDE" w:rsidRPr="002D5674" w:rsidRDefault="00104590" w:rsidP="002D5674">
      <w:pPr>
        <w:pStyle w:val="ListParagraph"/>
        <w:numPr>
          <w:ilvl w:val="0"/>
          <w:numId w:val="91"/>
        </w:numPr>
        <w:rPr>
          <w:rFonts w:cs="Calibri"/>
          <w:lang w:eastAsia="zh-TW"/>
        </w:rPr>
      </w:pPr>
      <w:r w:rsidRPr="002D5674">
        <w:rPr>
          <w:rFonts w:cs="Calibri"/>
          <w:lang w:eastAsia="zh-TW"/>
        </w:rPr>
        <w:t>Slowly</w:t>
      </w:r>
    </w:p>
    <w:p w14:paraId="3CA22856" w14:textId="3A9691FA" w:rsidR="00282EDE" w:rsidRPr="002D5674" w:rsidRDefault="00104590" w:rsidP="002D5674">
      <w:pPr>
        <w:pStyle w:val="ListParagraph"/>
        <w:numPr>
          <w:ilvl w:val="0"/>
          <w:numId w:val="91"/>
        </w:numPr>
        <w:rPr>
          <w:rFonts w:cs="Calibri"/>
          <w:color w:val="FF0000"/>
          <w:lang w:eastAsia="zh-TW"/>
        </w:rPr>
      </w:pPr>
      <w:r w:rsidRPr="002D5674">
        <w:rPr>
          <w:rFonts w:cs="Calibri"/>
          <w:color w:val="FF0000"/>
          <w:lang w:eastAsia="zh-TW"/>
        </w:rPr>
        <w:t>Carefully</w:t>
      </w:r>
    </w:p>
    <w:p w14:paraId="318274FE" w14:textId="3C820E5F" w:rsidR="00282EDE" w:rsidRPr="002D5674" w:rsidRDefault="00104590" w:rsidP="002D5674">
      <w:pPr>
        <w:pStyle w:val="ListParagraph"/>
        <w:numPr>
          <w:ilvl w:val="0"/>
          <w:numId w:val="91"/>
        </w:numPr>
        <w:rPr>
          <w:rFonts w:cs="Calibri"/>
          <w:lang w:eastAsia="zh-TW"/>
        </w:rPr>
      </w:pPr>
      <w:r w:rsidRPr="002D5674">
        <w:rPr>
          <w:rFonts w:cs="Calibri"/>
          <w:lang w:eastAsia="zh-TW"/>
        </w:rPr>
        <w:t>Individually</w:t>
      </w:r>
    </w:p>
    <w:p w14:paraId="27DECC10" w14:textId="344D0F07" w:rsidR="00282EDE" w:rsidRPr="002D5674" w:rsidRDefault="00104590" w:rsidP="002D5674">
      <w:pPr>
        <w:pStyle w:val="ListParagraph"/>
        <w:numPr>
          <w:ilvl w:val="0"/>
          <w:numId w:val="91"/>
        </w:numPr>
        <w:rPr>
          <w:rFonts w:cs="Calibri"/>
          <w:lang w:eastAsia="zh-TW"/>
        </w:rPr>
      </w:pPr>
      <w:r w:rsidRPr="002D5674">
        <w:rPr>
          <w:rFonts w:cs="Calibri"/>
          <w:lang w:eastAsia="zh-TW"/>
        </w:rPr>
        <w:t>None of the above</w:t>
      </w:r>
    </w:p>
    <w:p w14:paraId="0B463DA9" w14:textId="529BC143" w:rsidR="00104590" w:rsidRPr="002D5674" w:rsidRDefault="00104590" w:rsidP="002D5674">
      <w:pPr>
        <w:spacing w:before="240"/>
        <w:ind w:left="720"/>
        <w:rPr>
          <w:rFonts w:cs="Calibri"/>
          <w:color w:val="FF0000"/>
          <w:shd w:val="clear" w:color="auto" w:fill="FFFFFF"/>
        </w:rPr>
      </w:pPr>
      <w:r w:rsidRPr="002D5674">
        <w:rPr>
          <w:rFonts w:cs="Calibri"/>
          <w:color w:val="FF0000"/>
          <w:shd w:val="clear" w:color="auto" w:fill="FFFFFF"/>
        </w:rPr>
        <w:t>Unethical behavior needs to be addressed carefully.</w:t>
      </w:r>
    </w:p>
    <w:bookmarkEnd w:id="106"/>
    <w:p w14:paraId="79D9BDEA" w14:textId="1B1EC93D" w:rsidR="00DE0C4A" w:rsidRPr="006A57D3" w:rsidRDefault="00196D2A" w:rsidP="002D5674">
      <w:pPr>
        <w:pStyle w:val="Heading1"/>
      </w:pPr>
      <w:r w:rsidRPr="002D5674">
        <w:rPr>
          <w:rFonts w:ascii="Calibri" w:hAnsi="Calibri" w:cs="Calibri"/>
          <w:sz w:val="22"/>
          <w:szCs w:val="22"/>
          <w:lang w:eastAsia="zh-TW"/>
        </w:rPr>
        <w:br w:type="page"/>
      </w:r>
      <w:bookmarkStart w:id="107" w:name="_Toc116473947"/>
      <w:r w:rsidR="00D32AB8" w:rsidRPr="006A57D3">
        <w:rPr>
          <w:noProof/>
          <w:lang w:val="en-CA" w:eastAsia="en-CA" w:bidi="ar-SA"/>
        </w:rPr>
        <w:lastRenderedPageBreak/>
        <mc:AlternateContent>
          <mc:Choice Requires="wps">
            <w:drawing>
              <wp:anchor distT="91440" distB="91440" distL="114300" distR="114300" simplePos="0" relativeHeight="251648000" behindDoc="0" locked="0" layoutInCell="0" allowOverlap="1" wp14:anchorId="27985DCC" wp14:editId="1C00D316">
                <wp:simplePos x="0" y="0"/>
                <wp:positionH relativeFrom="page">
                  <wp:posOffset>-87630</wp:posOffset>
                </wp:positionH>
                <wp:positionV relativeFrom="page">
                  <wp:posOffset>-8255</wp:posOffset>
                </wp:positionV>
                <wp:extent cx="7938770" cy="1614170"/>
                <wp:effectExtent l="0" t="0" r="5080" b="5080"/>
                <wp:wrapSquare wrapText="bothSides"/>
                <wp:docPr id="9" name="Rectangl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38770" cy="1614170"/>
                        </a:xfrm>
                        <a:prstGeom prst="rect">
                          <a:avLst/>
                        </a:prstGeom>
                        <a:gradFill>
                          <a:gsLst>
                            <a:gs pos="0">
                              <a:srgbClr val="FFFFFF"/>
                            </a:gs>
                            <a:gs pos="100000">
                              <a:schemeClr val="bg1">
                                <a:lumMod val="50000"/>
                              </a:schemeClr>
                            </a:gs>
                          </a:gsLst>
                          <a:lin ang="5400000" scaled="1"/>
                        </a:gradFill>
                        <a:ln>
                          <a:noFill/>
                        </a:ln>
                        <a:effectLst/>
                      </wps:spPr>
                      <wps:txbx>
                        <w:txbxContent>
                          <w:p w14:paraId="70CF9516" w14:textId="77777777" w:rsidR="00DD26C5" w:rsidRDefault="00DD26C5" w:rsidP="00DE0C4A">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A business that makes nothing but money is a poor kind of business.</w:t>
                            </w:r>
                          </w:p>
                          <w:p w14:paraId="669773C9" w14:textId="77777777" w:rsidR="00DD26C5" w:rsidRPr="004E220C" w:rsidRDefault="00DD26C5" w:rsidP="00DE0C4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4E220C">
                              <w:rPr>
                                <w:rFonts w:ascii="Cambria" w:hAnsi="Cambria"/>
                                <w:b/>
                                <w:i/>
                                <w:iCs/>
                                <w:sz w:val="28"/>
                                <w:szCs w:val="28"/>
                              </w:rPr>
                              <w:t>Henry Ford</w:t>
                            </w: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985DCC" id="Rectangle 90" o:spid="_x0000_s1037" style="position:absolute;margin-left:-6.9pt;margin-top:-.65pt;width:625.1pt;height:127.1pt;z-index:251648000;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" o:allowincell="f" stroked="f">
                <v:fill color2="#7f7f7f [1612]" focus="100%" type="gradient"/>
                <v:textbox inset="4in,54pt,1in,0">
                  <w:txbxContent>
                    <w:p w14:paraId="70CF9516" w14:textId="77777777" w:rsidR="00DD26C5" w:rsidRDefault="00DD26C5" w:rsidP="00DE0C4A">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A business that makes nothing but money is a poor kind of business.</w:t>
                      </w:r>
                    </w:p>
                    <w:p w14:paraId="669773C9" w14:textId="77777777" w:rsidR="00DD26C5" w:rsidRPr="004E220C" w:rsidRDefault="00DD26C5" w:rsidP="00DE0C4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4E220C">
                        <w:rPr>
                          <w:rFonts w:ascii="Cambria" w:hAnsi="Cambria"/>
                          <w:b/>
                          <w:i/>
                          <w:iCs/>
                          <w:sz w:val="28"/>
                          <w:szCs w:val="28"/>
                        </w:rPr>
                        <w:t>Henry Ford</w:t>
                      </w:r>
                    </w:p>
                  </w:txbxContent>
                </v:textbox>
                <w10:wrap type="square" anchorx="page" anchory="page"/>
              </v:rect>
            </w:pict>
          </mc:Fallback>
        </mc:AlternateContent>
      </w:r>
      <w:r w:rsidR="00FE2E30" w:rsidRPr="006A57D3">
        <w:rPr>
          <w:lang w:eastAsia="zh-TW"/>
        </w:rPr>
        <w:t xml:space="preserve">Module Ten: </w:t>
      </w:r>
      <w:r w:rsidR="00DE0C4A" w:rsidRPr="006A57D3">
        <w:t>Ethics in Business</w:t>
      </w:r>
      <w:r w:rsidR="00A469E1" w:rsidRPr="006A57D3">
        <w:t xml:space="preserve"> (I</w:t>
      </w:r>
      <w:r w:rsidR="00DE0C4A" w:rsidRPr="006A57D3">
        <w:t>)</w:t>
      </w:r>
      <w:bookmarkEnd w:id="107"/>
    </w:p>
    <w:p w14:paraId="3157C59A" w14:textId="7B5670B5" w:rsidR="00DE0C4A" w:rsidRPr="006A57D3" w:rsidRDefault="00935D87" w:rsidP="00DE0C4A">
      <w:bookmarkStart w:id="108" w:name="_Hlk67576830"/>
      <w:r w:rsidRPr="006A57D3">
        <w:rPr>
          <w:noProof/>
          <w:lang w:val="en-CA" w:eastAsia="en-CA" w:bidi="ar-SA"/>
        </w:rPr>
        <w:drawing>
          <wp:anchor distT="0" distB="0" distL="114300" distR="114300" simplePos="0" relativeHeight="251684864" behindDoc="0" locked="0" layoutInCell="1" allowOverlap="1" wp14:anchorId="61CFC3B3" wp14:editId="6787A1A0">
            <wp:simplePos x="0" y="0"/>
            <wp:positionH relativeFrom="margin">
              <wp:posOffset>106045</wp:posOffset>
            </wp:positionH>
            <wp:positionV relativeFrom="margin">
              <wp:posOffset>1398905</wp:posOffset>
            </wp:positionV>
            <wp:extent cx="1594485" cy="1621790"/>
            <wp:effectExtent l="19050" t="0" r="5715" b="0"/>
            <wp:wrapSquare wrapText="bothSides"/>
            <wp:docPr id="121" name="Picture 50" descr="C:\Program Files (x86)\Microsoft Office\MEDIA\CAGCAT10\j023301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Program Files (x86)\Microsoft Office\MEDIA\CAGCAT10\j0233018.wmf"/>
                    <pic:cNvPicPr>
                      <a:picLocks noChangeAspect="1" noChangeArrowheads="1"/>
                    </pic:cNvPicPr>
                  </pic:nvPicPr>
                  <pic:blipFill>
                    <a:blip r:embed="rId61" cstate="print"/>
                    <a:srcRect/>
                    <a:stretch>
                      <a:fillRect/>
                    </a:stretch>
                  </pic:blipFill>
                  <pic:spPr bwMode="auto">
                    <a:xfrm>
                      <a:off x="0" y="0"/>
                      <a:ext cx="1594485" cy="1621790"/>
                    </a:xfrm>
                    <a:prstGeom prst="rect">
                      <a:avLst/>
                    </a:prstGeom>
                    <a:noFill/>
                    <a:ln w="9525">
                      <a:noFill/>
                      <a:miter lim="800000"/>
                      <a:headEnd/>
                      <a:tailEnd/>
                    </a:ln>
                  </pic:spPr>
                </pic:pic>
              </a:graphicData>
            </a:graphic>
          </wp:anchor>
        </w:drawing>
      </w:r>
      <w:bookmarkStart w:id="109" w:name="_Hlk67576815"/>
      <w:r w:rsidR="00DE0C4A" w:rsidRPr="006A57D3">
        <w:t xml:space="preserve">Ethics in business requires diligence and hard work. </w:t>
      </w:r>
      <w:bookmarkEnd w:id="109"/>
      <w:r w:rsidR="00DE0C4A" w:rsidRPr="006A57D3">
        <w:t xml:space="preserve">The entire organization needs to be on the same page in order for people to make ethical decisions. It is important to create codes and principles to guide people. The ethical principles and codes that the company uses, however, should directly reflect the needs of the business. </w:t>
      </w:r>
    </w:p>
    <w:p w14:paraId="0F4467B6" w14:textId="77777777" w:rsidR="00A469E1" w:rsidRPr="006A57D3" w:rsidRDefault="00A469E1" w:rsidP="00DE0C4A"/>
    <w:p w14:paraId="4E4B5E86" w14:textId="19D5FFC2" w:rsidR="00935D87" w:rsidRPr="006A57D3" w:rsidRDefault="00935D87" w:rsidP="00DE0C4A"/>
    <w:p w14:paraId="3C76175E" w14:textId="320EF5E7" w:rsidR="00935D87" w:rsidRDefault="00935D87" w:rsidP="00DE0C4A"/>
    <w:p w14:paraId="02FC7E9B" w14:textId="2FEBA769" w:rsidR="000B5CA5" w:rsidRDefault="000B5CA5" w:rsidP="00DE0C4A"/>
    <w:p w14:paraId="196B3F14" w14:textId="2477E885" w:rsidR="00DE0C4A" w:rsidRPr="006A57D3" w:rsidRDefault="00DE0C4A" w:rsidP="00A469E1">
      <w:pPr>
        <w:pStyle w:val="Heading2"/>
      </w:pPr>
      <w:bookmarkStart w:id="110" w:name="_Toc116473948"/>
      <w:r w:rsidRPr="006A57D3">
        <w:t>Organization Basics</w:t>
      </w:r>
      <w:bookmarkEnd w:id="110"/>
    </w:p>
    <w:p w14:paraId="425F9225" w14:textId="271FF3FC" w:rsidR="00DE0C4A" w:rsidRPr="006A57D3" w:rsidRDefault="000B5CA5" w:rsidP="00DE0C4A">
      <w:r w:rsidRPr="006A57D3">
        <w:rPr>
          <w:noProof/>
          <w:lang w:val="en-CA" w:eastAsia="en-CA" w:bidi="ar-SA"/>
        </w:rPr>
        <w:drawing>
          <wp:anchor distT="0" distB="0" distL="114300" distR="114300" simplePos="0" relativeHeight="251641856" behindDoc="0" locked="0" layoutInCell="1" allowOverlap="1" wp14:anchorId="08CF0678" wp14:editId="63BA4929">
            <wp:simplePos x="0" y="0"/>
            <wp:positionH relativeFrom="margin">
              <wp:posOffset>38100</wp:posOffset>
            </wp:positionH>
            <wp:positionV relativeFrom="paragraph">
              <wp:posOffset>19685</wp:posOffset>
            </wp:positionV>
            <wp:extent cx="1129030" cy="1113155"/>
            <wp:effectExtent l="0" t="0" r="0" b="0"/>
            <wp:wrapSquare wrapText="bothSides"/>
            <wp:docPr id="43" name="Picture 39" descr="C:\Users\Lori\AppData\Local\Microsoft\Windows\Temporary Internet Files\Content.IE5\V3LIOT9L\MC90044037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Lori\AppData\Local\Microsoft\Windows\Temporary Internet Files\Content.IE5\V3LIOT9L\MC900440379[1].png"/>
                    <pic:cNvPicPr>
                      <a:picLocks noChangeAspect="1" noChangeArrowheads="1"/>
                    </pic:cNvPicPr>
                  </pic:nvPicPr>
                  <pic:blipFill>
                    <a:blip r:embed="rId62" cstate="print"/>
                    <a:srcRect/>
                    <a:stretch>
                      <a:fillRect/>
                    </a:stretch>
                  </pic:blipFill>
                  <pic:spPr bwMode="auto">
                    <a:xfrm>
                      <a:off x="0" y="0"/>
                      <a:ext cx="1129030" cy="1113155"/>
                    </a:xfrm>
                    <a:prstGeom prst="rect">
                      <a:avLst/>
                    </a:prstGeom>
                    <a:noFill/>
                    <a:ln w="9525">
                      <a:noFill/>
                      <a:miter lim="800000"/>
                      <a:headEnd/>
                      <a:tailEnd/>
                    </a:ln>
                  </pic:spPr>
                </pic:pic>
              </a:graphicData>
            </a:graphic>
          </wp:anchor>
        </w:drawing>
      </w:r>
      <w:r w:rsidR="00DE0C4A" w:rsidRPr="006A57D3">
        <w:t>When building an ethical business</w:t>
      </w:r>
      <w:r w:rsidR="005A3237">
        <w:t>,</w:t>
      </w:r>
      <w:r w:rsidR="00DE0C4A" w:rsidRPr="006A57D3">
        <w:t xml:space="preserve"> it is important that the roles and responsibilities of each member of the company </w:t>
      </w:r>
      <w:r w:rsidR="00F60958" w:rsidRPr="006A57D3">
        <w:t>are</w:t>
      </w:r>
      <w:r w:rsidR="00DE0C4A" w:rsidRPr="006A57D3">
        <w:t xml:space="preserve"> clearly outlined</w:t>
      </w:r>
      <w:bookmarkEnd w:id="108"/>
      <w:r w:rsidR="00DE0C4A" w:rsidRPr="006A57D3">
        <w:t>. An organizational chart will help determine how an ethics program will run. There will need to be a chain of command overseeing the ethics program. The interrelationships of these roles should be established along with the ethical standards that must be embraced at every level. Remember that business ethics begin at the top of the organizational chart.</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0B5CA5" w:rsidRPr="000A62E7" w14:paraId="7AC433ED" w14:textId="77777777" w:rsidTr="00153AD0">
        <w:tc>
          <w:tcPr>
            <w:tcW w:w="2448" w:type="dxa"/>
            <w:vAlign w:val="center"/>
          </w:tcPr>
          <w:p w14:paraId="1279CF7C" w14:textId="77777777" w:rsidR="000B5CA5" w:rsidRPr="000A62E7" w:rsidRDefault="000B5CA5" w:rsidP="00153AD0">
            <w:pPr>
              <w:rPr>
                <w:b/>
                <w:bCs/>
                <w:color w:val="000000" w:themeColor="text1"/>
              </w:rPr>
            </w:pPr>
            <w:bookmarkStart w:id="111" w:name="_Hlk64987403"/>
            <w:r w:rsidRPr="000A62E7">
              <w:rPr>
                <w:b/>
                <w:bCs/>
                <w:color w:val="000000" w:themeColor="text1"/>
              </w:rPr>
              <w:t xml:space="preserve">Estimated Time </w:t>
            </w:r>
          </w:p>
        </w:tc>
        <w:tc>
          <w:tcPr>
            <w:tcW w:w="7128" w:type="dxa"/>
            <w:vAlign w:val="center"/>
          </w:tcPr>
          <w:p w14:paraId="66197C58" w14:textId="77777777" w:rsidR="000B5CA5" w:rsidRPr="000A62E7" w:rsidRDefault="000B5CA5" w:rsidP="00153AD0">
            <w:pPr>
              <w:rPr>
                <w:bCs/>
                <w:color w:val="000000" w:themeColor="text1"/>
              </w:rPr>
            </w:pPr>
            <w:r>
              <w:rPr>
                <w:bCs/>
                <w:color w:val="000000" w:themeColor="text1"/>
              </w:rPr>
              <w:t xml:space="preserve">10 </w:t>
            </w:r>
            <w:r w:rsidRPr="000A62E7">
              <w:rPr>
                <w:bCs/>
                <w:color w:val="000000" w:themeColor="text1"/>
              </w:rPr>
              <w:t>minutes</w:t>
            </w:r>
          </w:p>
        </w:tc>
      </w:tr>
      <w:tr w:rsidR="000B5CA5" w:rsidRPr="000A62E7" w14:paraId="487E5228" w14:textId="77777777" w:rsidTr="00153AD0">
        <w:tc>
          <w:tcPr>
            <w:tcW w:w="2448" w:type="dxa"/>
            <w:shd w:val="clear" w:color="auto" w:fill="D9D9D9" w:themeFill="background1" w:themeFillShade="D9"/>
            <w:vAlign w:val="center"/>
          </w:tcPr>
          <w:p w14:paraId="540903E2" w14:textId="77777777" w:rsidR="000B5CA5" w:rsidRPr="000A62E7" w:rsidRDefault="000B5CA5" w:rsidP="00153AD0">
            <w:pPr>
              <w:rPr>
                <w:b/>
                <w:bCs/>
                <w:color w:val="000000" w:themeColor="text1"/>
              </w:rPr>
            </w:pPr>
            <w:r w:rsidRPr="000A62E7">
              <w:rPr>
                <w:b/>
                <w:bCs/>
                <w:color w:val="000000" w:themeColor="text1"/>
              </w:rPr>
              <w:t>Topic Objective</w:t>
            </w:r>
          </w:p>
        </w:tc>
        <w:tc>
          <w:tcPr>
            <w:tcW w:w="7128" w:type="dxa"/>
            <w:shd w:val="clear" w:color="auto" w:fill="D9D9D9" w:themeFill="background1" w:themeFillShade="D9"/>
            <w:vAlign w:val="center"/>
          </w:tcPr>
          <w:p w14:paraId="78E6C772" w14:textId="656A19CE" w:rsidR="000B5CA5" w:rsidRPr="000A62E7" w:rsidRDefault="000B5CA5" w:rsidP="00153AD0">
            <w:pPr>
              <w:rPr>
                <w:color w:val="000000" w:themeColor="text1"/>
              </w:rPr>
            </w:pPr>
            <w:r w:rsidRPr="000A62E7">
              <w:rPr>
                <w:color w:val="000000" w:themeColor="text1"/>
              </w:rPr>
              <w:t xml:space="preserve">To </w:t>
            </w:r>
            <w:r>
              <w:rPr>
                <w:color w:val="000000" w:themeColor="text1"/>
              </w:rPr>
              <w:t xml:space="preserve">discuss </w:t>
            </w:r>
            <w:r w:rsidR="004F145F">
              <w:rPr>
                <w:color w:val="000000" w:themeColor="text1"/>
              </w:rPr>
              <w:t>the inter connectivity within the company’s chain of command</w:t>
            </w:r>
          </w:p>
        </w:tc>
      </w:tr>
      <w:tr w:rsidR="000B5CA5" w:rsidRPr="000A62E7" w14:paraId="665EEB55" w14:textId="77777777" w:rsidTr="00153AD0">
        <w:tc>
          <w:tcPr>
            <w:tcW w:w="2448" w:type="dxa"/>
            <w:vAlign w:val="center"/>
          </w:tcPr>
          <w:p w14:paraId="3122982E" w14:textId="77777777" w:rsidR="000B5CA5" w:rsidRPr="000A62E7" w:rsidRDefault="000B5CA5" w:rsidP="00153AD0">
            <w:pPr>
              <w:rPr>
                <w:b/>
                <w:bCs/>
                <w:color w:val="000000" w:themeColor="text1"/>
              </w:rPr>
            </w:pPr>
            <w:r w:rsidRPr="000A62E7">
              <w:rPr>
                <w:b/>
                <w:bCs/>
                <w:color w:val="000000" w:themeColor="text1"/>
              </w:rPr>
              <w:t>Topic Summary</w:t>
            </w:r>
          </w:p>
        </w:tc>
        <w:tc>
          <w:tcPr>
            <w:tcW w:w="7128" w:type="dxa"/>
            <w:vAlign w:val="center"/>
          </w:tcPr>
          <w:p w14:paraId="1734F9C6" w14:textId="0F439966" w:rsidR="000B5CA5" w:rsidRPr="000A62E7" w:rsidRDefault="000B5CA5" w:rsidP="00153AD0">
            <w:pPr>
              <w:rPr>
                <w:color w:val="000000" w:themeColor="text1"/>
              </w:rPr>
            </w:pPr>
            <w:r w:rsidRPr="000A62E7">
              <w:rPr>
                <w:color w:val="000000" w:themeColor="text1"/>
              </w:rPr>
              <w:t>This exercise asks participants to</w:t>
            </w:r>
            <w:r>
              <w:rPr>
                <w:color w:val="000000" w:themeColor="text1"/>
              </w:rPr>
              <w:t xml:space="preserve"> discuss and outline the roles of company members</w:t>
            </w:r>
            <w:r w:rsidR="004F145F">
              <w:rPr>
                <w:color w:val="000000" w:themeColor="text1"/>
              </w:rPr>
              <w:t>, and how they are connected</w:t>
            </w:r>
          </w:p>
        </w:tc>
      </w:tr>
      <w:tr w:rsidR="000B5CA5" w:rsidRPr="000A62E7" w14:paraId="4EE87FAD" w14:textId="77777777" w:rsidTr="00153AD0">
        <w:tc>
          <w:tcPr>
            <w:tcW w:w="2448" w:type="dxa"/>
            <w:shd w:val="clear" w:color="auto" w:fill="D9D9D9" w:themeFill="background1" w:themeFillShade="D9"/>
            <w:vAlign w:val="center"/>
          </w:tcPr>
          <w:p w14:paraId="627703E1" w14:textId="77777777" w:rsidR="000B5CA5" w:rsidRPr="000A62E7" w:rsidRDefault="000B5CA5" w:rsidP="00153AD0">
            <w:pPr>
              <w:rPr>
                <w:b/>
                <w:bCs/>
                <w:color w:val="000000" w:themeColor="text1"/>
              </w:rPr>
            </w:pPr>
            <w:r w:rsidRPr="000A62E7">
              <w:rPr>
                <w:b/>
                <w:bCs/>
                <w:color w:val="000000" w:themeColor="text1"/>
              </w:rPr>
              <w:t>Materials Required</w:t>
            </w:r>
          </w:p>
        </w:tc>
        <w:tc>
          <w:tcPr>
            <w:tcW w:w="7128" w:type="dxa"/>
            <w:shd w:val="clear" w:color="auto" w:fill="D9D9D9" w:themeFill="background1" w:themeFillShade="D9"/>
            <w:vAlign w:val="center"/>
          </w:tcPr>
          <w:p w14:paraId="0ADCAD14" w14:textId="77777777" w:rsidR="000B5CA5" w:rsidRPr="000A62E7" w:rsidRDefault="000B5CA5" w:rsidP="00153AD0">
            <w:pPr>
              <w:rPr>
                <w:color w:val="000000" w:themeColor="text1"/>
              </w:rPr>
            </w:pPr>
            <w:r>
              <w:rPr>
                <w:color w:val="000000" w:themeColor="text1"/>
              </w:rPr>
              <w:t xml:space="preserve">Notes can be taken down, or this can be used as a discussion </w:t>
            </w:r>
          </w:p>
        </w:tc>
      </w:tr>
      <w:tr w:rsidR="000B5CA5" w:rsidRPr="000A62E7" w14:paraId="107FF5AB" w14:textId="77777777" w:rsidTr="00153AD0">
        <w:trPr>
          <w:trHeight w:val="440"/>
        </w:trPr>
        <w:tc>
          <w:tcPr>
            <w:tcW w:w="2448" w:type="dxa"/>
            <w:vAlign w:val="center"/>
          </w:tcPr>
          <w:p w14:paraId="4876FE84" w14:textId="77777777" w:rsidR="000B5CA5" w:rsidRPr="000A62E7" w:rsidRDefault="000B5CA5" w:rsidP="00153AD0">
            <w:pPr>
              <w:rPr>
                <w:b/>
                <w:bCs/>
                <w:color w:val="000000" w:themeColor="text1"/>
              </w:rPr>
            </w:pPr>
            <w:r w:rsidRPr="000A62E7">
              <w:rPr>
                <w:b/>
                <w:bCs/>
                <w:color w:val="000000" w:themeColor="text1"/>
              </w:rPr>
              <w:t>Planning Checklist</w:t>
            </w:r>
          </w:p>
        </w:tc>
        <w:tc>
          <w:tcPr>
            <w:tcW w:w="7128" w:type="dxa"/>
            <w:vAlign w:val="center"/>
          </w:tcPr>
          <w:p w14:paraId="180EF2A9" w14:textId="77777777" w:rsidR="000B5CA5" w:rsidRPr="000A62E7" w:rsidRDefault="000B5CA5" w:rsidP="00153AD0">
            <w:pPr>
              <w:rPr>
                <w:color w:val="000000" w:themeColor="text1"/>
              </w:rPr>
            </w:pPr>
            <w:r w:rsidRPr="000A62E7">
              <w:rPr>
                <w:color w:val="000000" w:themeColor="text1"/>
              </w:rPr>
              <w:t>None</w:t>
            </w:r>
          </w:p>
        </w:tc>
      </w:tr>
      <w:tr w:rsidR="000B5CA5" w:rsidRPr="000A62E7" w14:paraId="08D4718B" w14:textId="77777777" w:rsidTr="00153AD0">
        <w:tc>
          <w:tcPr>
            <w:tcW w:w="2448" w:type="dxa"/>
            <w:shd w:val="clear" w:color="auto" w:fill="D9D9D9" w:themeFill="background1" w:themeFillShade="D9"/>
            <w:vAlign w:val="center"/>
          </w:tcPr>
          <w:p w14:paraId="18006469" w14:textId="77777777" w:rsidR="000B5CA5" w:rsidRPr="000A62E7" w:rsidRDefault="000B5CA5" w:rsidP="00153AD0">
            <w:pPr>
              <w:rPr>
                <w:b/>
                <w:bCs/>
                <w:color w:val="000000" w:themeColor="text1"/>
              </w:rPr>
            </w:pPr>
            <w:r w:rsidRPr="000A62E7">
              <w:rPr>
                <w:b/>
                <w:bCs/>
                <w:color w:val="000000" w:themeColor="text1"/>
              </w:rPr>
              <w:t>Recommended Activity</w:t>
            </w:r>
          </w:p>
        </w:tc>
        <w:tc>
          <w:tcPr>
            <w:tcW w:w="7128" w:type="dxa"/>
            <w:shd w:val="clear" w:color="auto" w:fill="D9D9D9" w:themeFill="background1" w:themeFillShade="D9"/>
            <w:vAlign w:val="center"/>
          </w:tcPr>
          <w:p w14:paraId="6218C7F7" w14:textId="3F8EABC6" w:rsidR="000B5CA5" w:rsidRPr="000A62E7" w:rsidRDefault="000B5CA5" w:rsidP="00153AD0">
            <w:pPr>
              <w:rPr>
                <w:color w:val="000000" w:themeColor="text1"/>
              </w:rPr>
            </w:pPr>
            <w:r w:rsidRPr="000A62E7">
              <w:rPr>
                <w:color w:val="000000" w:themeColor="text1"/>
              </w:rPr>
              <w:t xml:space="preserve">Give participants </w:t>
            </w:r>
            <w:r>
              <w:rPr>
                <w:color w:val="000000" w:themeColor="text1"/>
              </w:rPr>
              <w:t xml:space="preserve">a </w:t>
            </w:r>
            <w:r w:rsidRPr="000A62E7">
              <w:rPr>
                <w:color w:val="000000" w:themeColor="text1"/>
              </w:rPr>
              <w:t>sheet of paper and pen/pencil, and allow them to work individually.</w:t>
            </w:r>
          </w:p>
          <w:p w14:paraId="6BBC34EE" w14:textId="059BB2A9" w:rsidR="000B5CA5" w:rsidRPr="000A62E7" w:rsidRDefault="000B5CA5" w:rsidP="00A401CE">
            <w:pPr>
              <w:numPr>
                <w:ilvl w:val="0"/>
                <w:numId w:val="97"/>
              </w:numPr>
              <w:rPr>
                <w:color w:val="000000" w:themeColor="text1"/>
              </w:rPr>
            </w:pPr>
            <w:r w:rsidRPr="000A62E7">
              <w:rPr>
                <w:color w:val="000000" w:themeColor="text1"/>
              </w:rPr>
              <w:t xml:space="preserve">Instruct participants to </w:t>
            </w:r>
            <w:r>
              <w:rPr>
                <w:color w:val="000000" w:themeColor="text1"/>
              </w:rPr>
              <w:t xml:space="preserve">consider each role in the chain of command </w:t>
            </w:r>
            <w:r>
              <w:rPr>
                <w:color w:val="000000" w:themeColor="text1"/>
              </w:rPr>
              <w:lastRenderedPageBreak/>
              <w:t>and describe that person’s role and responsibilities</w:t>
            </w:r>
            <w:r w:rsidR="004F145F">
              <w:rPr>
                <w:color w:val="000000" w:themeColor="text1"/>
              </w:rPr>
              <w:t xml:space="preserve">, and how they connect </w:t>
            </w:r>
          </w:p>
          <w:p w14:paraId="2E478560" w14:textId="77777777" w:rsidR="000B5CA5" w:rsidRPr="000A62E7" w:rsidRDefault="000B5CA5" w:rsidP="00A401CE">
            <w:pPr>
              <w:numPr>
                <w:ilvl w:val="0"/>
                <w:numId w:val="97"/>
              </w:numPr>
              <w:rPr>
                <w:color w:val="000000" w:themeColor="text1"/>
              </w:rPr>
            </w:pPr>
            <w:r w:rsidRPr="000A62E7">
              <w:rPr>
                <w:color w:val="000000" w:themeColor="text1"/>
              </w:rPr>
              <w:t>Once each person has completed the task, ask one or two volunteers to stand in front of the group and share their results.</w:t>
            </w:r>
          </w:p>
        </w:tc>
      </w:tr>
      <w:tr w:rsidR="000B5CA5" w:rsidRPr="000A62E7" w14:paraId="1ACA2BF0" w14:textId="77777777" w:rsidTr="00153AD0">
        <w:tc>
          <w:tcPr>
            <w:tcW w:w="2448" w:type="dxa"/>
            <w:vAlign w:val="center"/>
          </w:tcPr>
          <w:p w14:paraId="5914A7C7" w14:textId="77777777" w:rsidR="000B5CA5" w:rsidRPr="000A62E7" w:rsidRDefault="000B5CA5" w:rsidP="00153AD0">
            <w:pPr>
              <w:rPr>
                <w:b/>
                <w:bCs/>
                <w:color w:val="000000" w:themeColor="text1"/>
              </w:rPr>
            </w:pPr>
            <w:r w:rsidRPr="000A62E7">
              <w:rPr>
                <w:b/>
                <w:bCs/>
                <w:color w:val="000000" w:themeColor="text1"/>
              </w:rPr>
              <w:t>Stories to Share</w:t>
            </w:r>
          </w:p>
        </w:tc>
        <w:tc>
          <w:tcPr>
            <w:tcW w:w="7128" w:type="dxa"/>
            <w:vAlign w:val="center"/>
          </w:tcPr>
          <w:p w14:paraId="087565AC" w14:textId="085DFFDD" w:rsidR="000B5CA5" w:rsidRPr="000A62E7" w:rsidRDefault="000B5CA5" w:rsidP="00153AD0">
            <w:pPr>
              <w:rPr>
                <w:color w:val="000000" w:themeColor="text1"/>
              </w:rPr>
            </w:pPr>
            <w:r>
              <w:rPr>
                <w:color w:val="000000" w:themeColor="text1"/>
              </w:rPr>
              <w:t>“</w:t>
            </w:r>
            <w:r w:rsidRPr="004C6AC1">
              <w:rPr>
                <w:b/>
                <w:bCs/>
                <w:i/>
                <w:iCs/>
                <w:color w:val="000000" w:themeColor="text1"/>
              </w:rPr>
              <w:t>The man who complains about the way the</w:t>
            </w:r>
            <w:r w:rsidR="004C6AC1" w:rsidRPr="004C6AC1">
              <w:rPr>
                <w:b/>
                <w:bCs/>
                <w:i/>
                <w:iCs/>
                <w:color w:val="000000" w:themeColor="text1"/>
              </w:rPr>
              <w:t xml:space="preserve"> ball bounces is likely to be the one who dropped it.”</w:t>
            </w:r>
            <w:r w:rsidR="004C6AC1">
              <w:rPr>
                <w:color w:val="000000" w:themeColor="text1"/>
              </w:rPr>
              <w:t xml:space="preserve"> Lou Holtz</w:t>
            </w:r>
          </w:p>
        </w:tc>
      </w:tr>
      <w:tr w:rsidR="000B5CA5" w:rsidRPr="000A62E7" w14:paraId="6952550A" w14:textId="77777777" w:rsidTr="00153AD0">
        <w:tc>
          <w:tcPr>
            <w:tcW w:w="2448" w:type="dxa"/>
            <w:shd w:val="clear" w:color="auto" w:fill="D9D9D9" w:themeFill="background1" w:themeFillShade="D9"/>
            <w:vAlign w:val="center"/>
          </w:tcPr>
          <w:p w14:paraId="59044F5B" w14:textId="77777777" w:rsidR="000B5CA5" w:rsidRPr="000A62E7" w:rsidRDefault="000B5CA5" w:rsidP="00153AD0">
            <w:pPr>
              <w:rPr>
                <w:b/>
                <w:bCs/>
                <w:color w:val="000000" w:themeColor="text1"/>
              </w:rPr>
            </w:pPr>
            <w:r w:rsidRPr="000A62E7">
              <w:rPr>
                <w:b/>
                <w:bCs/>
                <w:color w:val="000000" w:themeColor="text1"/>
              </w:rPr>
              <w:t>Delivery Tips</w:t>
            </w:r>
          </w:p>
        </w:tc>
        <w:tc>
          <w:tcPr>
            <w:tcW w:w="7128" w:type="dxa"/>
            <w:shd w:val="clear" w:color="auto" w:fill="D9D9D9" w:themeFill="background1" w:themeFillShade="D9"/>
            <w:vAlign w:val="center"/>
          </w:tcPr>
          <w:p w14:paraId="1565469B" w14:textId="77777777" w:rsidR="000B5CA5" w:rsidRPr="000A62E7" w:rsidRDefault="000B5CA5" w:rsidP="00153AD0">
            <w:pPr>
              <w:rPr>
                <w:color w:val="000000" w:themeColor="text1"/>
              </w:rPr>
            </w:pPr>
            <w:r w:rsidRPr="000A62E7">
              <w:rPr>
                <w:color w:val="000000" w:themeColor="text1"/>
              </w:rPr>
              <w:t xml:space="preserve">Instead of allowing participants to work individually, this assignment can be completed </w:t>
            </w:r>
            <w:r>
              <w:rPr>
                <w:color w:val="000000" w:themeColor="text1"/>
              </w:rPr>
              <w:t>cooperatively</w:t>
            </w:r>
            <w:r w:rsidRPr="000A62E7">
              <w:rPr>
                <w:color w:val="000000" w:themeColor="text1"/>
              </w:rPr>
              <w:t>.</w:t>
            </w:r>
          </w:p>
        </w:tc>
      </w:tr>
      <w:tr w:rsidR="000B5CA5" w:rsidRPr="000A62E7" w14:paraId="2654DC47" w14:textId="77777777" w:rsidTr="00153AD0">
        <w:tc>
          <w:tcPr>
            <w:tcW w:w="2448" w:type="dxa"/>
            <w:vAlign w:val="center"/>
          </w:tcPr>
          <w:p w14:paraId="16954B55" w14:textId="77777777" w:rsidR="000B5CA5" w:rsidRPr="000A62E7" w:rsidRDefault="000B5CA5" w:rsidP="00153AD0">
            <w:pPr>
              <w:rPr>
                <w:b/>
                <w:bCs/>
                <w:color w:val="000000" w:themeColor="text1"/>
              </w:rPr>
            </w:pPr>
            <w:r w:rsidRPr="000A62E7">
              <w:rPr>
                <w:b/>
                <w:bCs/>
                <w:color w:val="000000" w:themeColor="text1"/>
              </w:rPr>
              <w:t>Review Questions</w:t>
            </w:r>
          </w:p>
        </w:tc>
        <w:tc>
          <w:tcPr>
            <w:tcW w:w="7128" w:type="dxa"/>
            <w:vAlign w:val="center"/>
          </w:tcPr>
          <w:p w14:paraId="7877C887" w14:textId="4945850F" w:rsidR="000B5CA5" w:rsidRPr="000A62E7" w:rsidRDefault="004C6AC1" w:rsidP="00153AD0">
            <w:pPr>
              <w:rPr>
                <w:color w:val="000000" w:themeColor="text1"/>
              </w:rPr>
            </w:pPr>
            <w:r>
              <w:rPr>
                <w:color w:val="000000" w:themeColor="text1"/>
              </w:rPr>
              <w:t>Discuss Lou Holtz’s quote, and how it relates to the roles and responsibilities in a chain of command.</w:t>
            </w:r>
          </w:p>
        </w:tc>
      </w:tr>
      <w:bookmarkEnd w:id="111"/>
    </w:tbl>
    <w:p w14:paraId="070C237C" w14:textId="16ACDE28" w:rsidR="00A469E1" w:rsidRDefault="00A469E1" w:rsidP="0055024A">
      <w:pPr>
        <w:spacing w:after="0" w:line="240" w:lineRule="auto"/>
      </w:pPr>
    </w:p>
    <w:p w14:paraId="45FC8A4D" w14:textId="69F45556" w:rsidR="00DE0C4A" w:rsidRPr="006A57D3" w:rsidRDefault="00DE0C4A" w:rsidP="00DE0C4A">
      <w:pPr>
        <w:pStyle w:val="Heading2"/>
      </w:pPr>
      <w:bookmarkStart w:id="112" w:name="_Toc116473949"/>
      <w:r w:rsidRPr="006A57D3">
        <w:t>Addressing the Needs</w:t>
      </w:r>
      <w:bookmarkEnd w:id="112"/>
    </w:p>
    <w:p w14:paraId="04528E95" w14:textId="5D7AB89B" w:rsidR="00DE0C4A" w:rsidRPr="006A57D3" w:rsidRDefault="004F145F" w:rsidP="002D5674">
      <w:pPr>
        <w:spacing w:after="720"/>
      </w:pPr>
      <w:r w:rsidRPr="006A57D3">
        <w:rPr>
          <w:noProof/>
          <w:lang w:val="en-CA" w:eastAsia="en-CA" w:bidi="ar-SA"/>
        </w:rPr>
        <w:drawing>
          <wp:anchor distT="0" distB="0" distL="114300" distR="114300" simplePos="0" relativeHeight="251711488" behindDoc="0" locked="0" layoutInCell="1" allowOverlap="1" wp14:anchorId="16BC823F" wp14:editId="465EFB46">
            <wp:simplePos x="0" y="0"/>
            <wp:positionH relativeFrom="margin">
              <wp:posOffset>47625</wp:posOffset>
            </wp:positionH>
            <wp:positionV relativeFrom="paragraph">
              <wp:posOffset>45085</wp:posOffset>
            </wp:positionV>
            <wp:extent cx="994410" cy="1324610"/>
            <wp:effectExtent l="0" t="0" r="0" b="8890"/>
            <wp:wrapSquare wrapText="bothSides"/>
            <wp:docPr id="126" name="Picture 55" descr="C:\Users\Darren\AppData\Local\Microsoft\Windows\Temporary Internet Files\Content.IE5\9MJXCRQW\MC90005501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Darren\AppData\Local\Microsoft\Windows\Temporary Internet Files\Content.IE5\9MJXCRQW\MC900055012[1].wmf"/>
                    <pic:cNvPicPr>
                      <a:picLocks noChangeAspect="1" noChangeArrowheads="1"/>
                    </pic:cNvPicPr>
                  </pic:nvPicPr>
                  <pic:blipFill>
                    <a:blip r:embed="rId63" cstate="print"/>
                    <a:srcRect/>
                    <a:stretch>
                      <a:fillRect/>
                    </a:stretch>
                  </pic:blipFill>
                  <pic:spPr bwMode="auto">
                    <a:xfrm>
                      <a:off x="0" y="0"/>
                      <a:ext cx="994410" cy="132461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DE0C4A" w:rsidRPr="006A57D3">
        <w:t xml:space="preserve">The needs of the organization should be determined by surveying both customers and the employees. Most companies have a plan to gauge customer satisfaction. The company culture, however, is a clue to the ethics of the business. </w:t>
      </w:r>
      <w:bookmarkStart w:id="113" w:name="_Hlk67576904"/>
      <w:r w:rsidR="00DE0C4A" w:rsidRPr="006A57D3">
        <w:t xml:space="preserve">Anonymous surveys allow people to describe how the company runs and what it needs to increase ethical behavior on every level of the workplace. </w:t>
      </w:r>
    </w:p>
    <w:p w14:paraId="6E349F1A" w14:textId="29B68B18" w:rsidR="00DE0C4A" w:rsidRPr="006A57D3" w:rsidRDefault="00DE0C4A" w:rsidP="00DE0C4A">
      <w:bookmarkStart w:id="114" w:name="_Hlk67576931"/>
      <w:bookmarkEnd w:id="113"/>
      <w:r w:rsidRPr="006A57D3">
        <w:t>Needs to Address:</w:t>
      </w:r>
    </w:p>
    <w:p w14:paraId="73C89264" w14:textId="06ADA095" w:rsidR="00DE0C4A" w:rsidRPr="006A57D3" w:rsidRDefault="00DE0C4A" w:rsidP="00935D87">
      <w:pPr>
        <w:pStyle w:val="BulletedPoints"/>
      </w:pPr>
      <w:r w:rsidRPr="006A57D3">
        <w:t>Company values</w:t>
      </w:r>
    </w:p>
    <w:p w14:paraId="70A50089" w14:textId="34B43AAE" w:rsidR="00DE0C4A" w:rsidRPr="006A57D3" w:rsidRDefault="00DE0C4A" w:rsidP="00935D87">
      <w:pPr>
        <w:pStyle w:val="BulletedPoints"/>
      </w:pPr>
      <w:r w:rsidRPr="006A57D3">
        <w:t>Personal responsibility</w:t>
      </w:r>
    </w:p>
    <w:p w14:paraId="05126B81" w14:textId="14CC1E1A" w:rsidR="00DE0C4A" w:rsidRPr="006A57D3" w:rsidRDefault="00DE0C4A" w:rsidP="00935D87">
      <w:pPr>
        <w:pStyle w:val="BulletedPoints"/>
      </w:pPr>
      <w:r w:rsidRPr="006A57D3">
        <w:t>Employee participation</w:t>
      </w:r>
    </w:p>
    <w:p w14:paraId="2EB2DE59" w14:textId="792C1304" w:rsidR="00DE0C4A" w:rsidRPr="006A57D3" w:rsidRDefault="00DE0C4A" w:rsidP="00935D87">
      <w:pPr>
        <w:pStyle w:val="BulletedPoints"/>
      </w:pPr>
      <w:r w:rsidRPr="006A57D3">
        <w:t>Conflicts</w:t>
      </w:r>
    </w:p>
    <w:p w14:paraId="1F08D5CC" w14:textId="5D08AE19" w:rsidR="00DE0C4A" w:rsidRPr="006A57D3" w:rsidRDefault="00DE0C4A" w:rsidP="002D5674">
      <w:pPr>
        <w:pStyle w:val="BulletedPoints"/>
        <w:spacing w:after="360"/>
      </w:pPr>
      <w:r w:rsidRPr="006A57D3">
        <w:t>Trust</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4C6AC1" w:rsidRPr="006A57D3" w14:paraId="5F12A7C6" w14:textId="77777777" w:rsidTr="00DE0C4A">
        <w:tc>
          <w:tcPr>
            <w:tcW w:w="2448" w:type="dxa"/>
            <w:vAlign w:val="center"/>
          </w:tcPr>
          <w:bookmarkEnd w:id="114"/>
          <w:p w14:paraId="39571FF8" w14:textId="1411B50F" w:rsidR="00DE0C4A" w:rsidRPr="006A57D3" w:rsidRDefault="00DE0C4A" w:rsidP="002D5674">
            <w:pPr>
              <w:spacing w:after="360"/>
              <w:rPr>
                <w:b/>
                <w:bCs/>
                <w:color w:val="000000" w:themeColor="text1"/>
              </w:rPr>
            </w:pPr>
            <w:r w:rsidRPr="006A57D3">
              <w:rPr>
                <w:b/>
                <w:bCs/>
                <w:color w:val="000000" w:themeColor="text1"/>
              </w:rPr>
              <w:t xml:space="preserve">Estimated Time </w:t>
            </w:r>
          </w:p>
        </w:tc>
        <w:tc>
          <w:tcPr>
            <w:tcW w:w="7128" w:type="dxa"/>
            <w:vAlign w:val="center"/>
          </w:tcPr>
          <w:p w14:paraId="5E723972" w14:textId="403AE054" w:rsidR="00DE0C4A" w:rsidRPr="006A57D3" w:rsidRDefault="00DE0C4A" w:rsidP="00DE0C4A">
            <w:pPr>
              <w:rPr>
                <w:bCs/>
                <w:color w:val="000000" w:themeColor="text1"/>
              </w:rPr>
            </w:pPr>
            <w:r w:rsidRPr="006A57D3">
              <w:rPr>
                <w:bCs/>
                <w:color w:val="000000" w:themeColor="text1"/>
              </w:rPr>
              <w:t>20 minutes</w:t>
            </w:r>
          </w:p>
        </w:tc>
      </w:tr>
      <w:tr w:rsidR="004C6AC1" w:rsidRPr="006A57D3" w14:paraId="4A72F266" w14:textId="77777777" w:rsidTr="004E220C">
        <w:tc>
          <w:tcPr>
            <w:tcW w:w="2448" w:type="dxa"/>
            <w:shd w:val="clear" w:color="auto" w:fill="D9D9D9" w:themeFill="background1" w:themeFillShade="D9"/>
            <w:vAlign w:val="center"/>
          </w:tcPr>
          <w:p w14:paraId="69BB3D34" w14:textId="2A893923" w:rsidR="00DE0C4A" w:rsidRPr="006A57D3" w:rsidRDefault="00DE0C4A" w:rsidP="00DE0C4A">
            <w:pPr>
              <w:rPr>
                <w:b/>
                <w:bCs/>
                <w:color w:val="000000" w:themeColor="text1"/>
              </w:rPr>
            </w:pPr>
            <w:r w:rsidRPr="006A57D3">
              <w:rPr>
                <w:b/>
                <w:bCs/>
                <w:color w:val="000000" w:themeColor="text1"/>
              </w:rPr>
              <w:t>Topic Objective</w:t>
            </w:r>
          </w:p>
        </w:tc>
        <w:tc>
          <w:tcPr>
            <w:tcW w:w="7128" w:type="dxa"/>
            <w:shd w:val="clear" w:color="auto" w:fill="D9D9D9" w:themeFill="background1" w:themeFillShade="D9"/>
            <w:vAlign w:val="center"/>
          </w:tcPr>
          <w:p w14:paraId="4F27F1C5" w14:textId="522911F4" w:rsidR="00DE0C4A" w:rsidRPr="006A57D3" w:rsidRDefault="00DE0C4A" w:rsidP="00DE0C4A">
            <w:pPr>
              <w:rPr>
                <w:color w:val="000000" w:themeColor="text1"/>
              </w:rPr>
            </w:pPr>
            <w:r w:rsidRPr="006A57D3">
              <w:rPr>
                <w:color w:val="000000" w:themeColor="text1"/>
              </w:rPr>
              <w:t>Understand what ethical principles and policies need to address.</w:t>
            </w:r>
          </w:p>
        </w:tc>
      </w:tr>
      <w:tr w:rsidR="004C6AC1" w:rsidRPr="006A57D3" w14:paraId="38887520" w14:textId="77777777" w:rsidTr="00DE0C4A">
        <w:tc>
          <w:tcPr>
            <w:tcW w:w="2448" w:type="dxa"/>
            <w:vAlign w:val="center"/>
          </w:tcPr>
          <w:p w14:paraId="36CA191C" w14:textId="4BFAB4AE" w:rsidR="00DE0C4A" w:rsidRPr="006A57D3" w:rsidRDefault="00DE0C4A" w:rsidP="00DE0C4A">
            <w:pPr>
              <w:rPr>
                <w:b/>
                <w:bCs/>
                <w:color w:val="000000" w:themeColor="text1"/>
              </w:rPr>
            </w:pPr>
            <w:r w:rsidRPr="006A57D3">
              <w:rPr>
                <w:b/>
                <w:bCs/>
                <w:color w:val="000000" w:themeColor="text1"/>
              </w:rPr>
              <w:t>Topic Summary</w:t>
            </w:r>
          </w:p>
        </w:tc>
        <w:tc>
          <w:tcPr>
            <w:tcW w:w="7128" w:type="dxa"/>
            <w:vAlign w:val="center"/>
          </w:tcPr>
          <w:p w14:paraId="023209CA" w14:textId="40983B4D" w:rsidR="00DE0C4A" w:rsidRPr="006A57D3" w:rsidRDefault="00DE0C4A" w:rsidP="00DE0C4A">
            <w:pPr>
              <w:rPr>
                <w:color w:val="000000" w:themeColor="text1"/>
              </w:rPr>
            </w:pPr>
            <w:r w:rsidRPr="006A57D3">
              <w:rPr>
                <w:color w:val="000000" w:themeColor="text1"/>
              </w:rPr>
              <w:t>Addressing the Needs</w:t>
            </w:r>
          </w:p>
          <w:p w14:paraId="54AE29DA" w14:textId="060DC936" w:rsidR="00DE0C4A" w:rsidRPr="006A57D3" w:rsidRDefault="00DE0C4A" w:rsidP="00DE0C4A">
            <w:pPr>
              <w:rPr>
                <w:color w:val="000000" w:themeColor="text1"/>
              </w:rPr>
            </w:pPr>
            <w:r w:rsidRPr="006A57D3">
              <w:rPr>
                <w:color w:val="000000" w:themeColor="text1"/>
              </w:rPr>
              <w:t>Recognize the reasons why we procrastinate.</w:t>
            </w:r>
          </w:p>
        </w:tc>
      </w:tr>
      <w:tr w:rsidR="004C6AC1" w:rsidRPr="006A57D3" w14:paraId="7BA8B037" w14:textId="77777777" w:rsidTr="004E220C">
        <w:tc>
          <w:tcPr>
            <w:tcW w:w="2448" w:type="dxa"/>
            <w:shd w:val="clear" w:color="auto" w:fill="D9D9D9" w:themeFill="background1" w:themeFillShade="D9"/>
            <w:vAlign w:val="center"/>
          </w:tcPr>
          <w:p w14:paraId="660230CD" w14:textId="77777777" w:rsidR="00DE0C4A" w:rsidRPr="006A57D3" w:rsidRDefault="00DE0C4A" w:rsidP="00DE0C4A">
            <w:pPr>
              <w:rPr>
                <w:b/>
                <w:bCs/>
                <w:color w:val="000000" w:themeColor="text1"/>
              </w:rPr>
            </w:pPr>
            <w:r w:rsidRPr="006A57D3">
              <w:rPr>
                <w:b/>
                <w:bCs/>
                <w:color w:val="000000" w:themeColor="text1"/>
              </w:rPr>
              <w:lastRenderedPageBreak/>
              <w:t>Materials Required</w:t>
            </w:r>
          </w:p>
        </w:tc>
        <w:tc>
          <w:tcPr>
            <w:tcW w:w="7128" w:type="dxa"/>
            <w:shd w:val="clear" w:color="auto" w:fill="D9D9D9" w:themeFill="background1" w:themeFillShade="D9"/>
            <w:vAlign w:val="center"/>
          </w:tcPr>
          <w:p w14:paraId="7D17230D" w14:textId="650BB37D" w:rsidR="00DE0C4A" w:rsidRPr="006A57D3" w:rsidRDefault="00000000" w:rsidP="00DE0C4A">
            <w:pPr>
              <w:rPr>
                <w:color w:val="000000" w:themeColor="text1"/>
              </w:rPr>
            </w:pPr>
            <w:hyperlink w:anchor="_Worksheet_21" w:history="1">
              <w:r w:rsidR="005A3237" w:rsidRPr="0055024A">
                <w:rPr>
                  <w:rStyle w:val="Hyperlink"/>
                </w:rPr>
                <w:t xml:space="preserve">Worksheet </w:t>
              </w:r>
              <w:r w:rsidR="003720C5" w:rsidRPr="0055024A">
                <w:rPr>
                  <w:rStyle w:val="Hyperlink"/>
                </w:rPr>
                <w:t>21</w:t>
              </w:r>
              <w:r w:rsidR="005A3237" w:rsidRPr="0055024A">
                <w:rPr>
                  <w:rStyle w:val="Hyperlink"/>
                </w:rPr>
                <w:t xml:space="preserve">: </w:t>
              </w:r>
              <w:r w:rsidR="00DE0C4A" w:rsidRPr="0055024A">
                <w:rPr>
                  <w:rStyle w:val="Hyperlink"/>
                </w:rPr>
                <w:t>Needs</w:t>
              </w:r>
            </w:hyperlink>
          </w:p>
        </w:tc>
      </w:tr>
      <w:tr w:rsidR="004C6AC1" w:rsidRPr="006A57D3" w14:paraId="32E45006" w14:textId="77777777" w:rsidTr="00DE0C4A">
        <w:trPr>
          <w:trHeight w:val="440"/>
        </w:trPr>
        <w:tc>
          <w:tcPr>
            <w:tcW w:w="2448" w:type="dxa"/>
            <w:vAlign w:val="center"/>
          </w:tcPr>
          <w:p w14:paraId="117D2FFC" w14:textId="77777777" w:rsidR="00DE0C4A" w:rsidRPr="006A57D3" w:rsidRDefault="00DE0C4A" w:rsidP="00DE0C4A">
            <w:pPr>
              <w:rPr>
                <w:b/>
                <w:bCs/>
                <w:color w:val="000000" w:themeColor="text1"/>
              </w:rPr>
            </w:pPr>
            <w:r w:rsidRPr="006A57D3">
              <w:rPr>
                <w:b/>
                <w:bCs/>
                <w:color w:val="000000" w:themeColor="text1"/>
              </w:rPr>
              <w:t>Planning Checklist</w:t>
            </w:r>
          </w:p>
        </w:tc>
        <w:tc>
          <w:tcPr>
            <w:tcW w:w="7128" w:type="dxa"/>
            <w:vAlign w:val="center"/>
          </w:tcPr>
          <w:p w14:paraId="0AA68FB9" w14:textId="77777777" w:rsidR="00DE0C4A" w:rsidRPr="006A57D3" w:rsidRDefault="00DE0C4A" w:rsidP="00DE0C4A">
            <w:pPr>
              <w:rPr>
                <w:color w:val="000000" w:themeColor="text1"/>
              </w:rPr>
            </w:pPr>
            <w:r w:rsidRPr="006A57D3">
              <w:rPr>
                <w:color w:val="000000" w:themeColor="text1"/>
              </w:rPr>
              <w:t>None</w:t>
            </w:r>
          </w:p>
        </w:tc>
      </w:tr>
      <w:tr w:rsidR="004C6AC1" w:rsidRPr="006A57D3" w14:paraId="1F5357A4" w14:textId="77777777" w:rsidTr="004E220C">
        <w:tc>
          <w:tcPr>
            <w:tcW w:w="2448" w:type="dxa"/>
            <w:shd w:val="clear" w:color="auto" w:fill="D9D9D9" w:themeFill="background1" w:themeFillShade="D9"/>
            <w:vAlign w:val="center"/>
          </w:tcPr>
          <w:p w14:paraId="7BDEC946" w14:textId="77777777" w:rsidR="00DE0C4A" w:rsidRPr="006A57D3" w:rsidRDefault="00DE0C4A" w:rsidP="00DE0C4A">
            <w:pPr>
              <w:rPr>
                <w:b/>
                <w:bCs/>
                <w:color w:val="000000" w:themeColor="text1"/>
              </w:rPr>
            </w:pPr>
            <w:r w:rsidRPr="006A57D3">
              <w:rPr>
                <w:b/>
                <w:bCs/>
                <w:color w:val="000000" w:themeColor="text1"/>
              </w:rPr>
              <w:t>Recommended Activity</w:t>
            </w:r>
          </w:p>
        </w:tc>
        <w:tc>
          <w:tcPr>
            <w:tcW w:w="7128" w:type="dxa"/>
            <w:shd w:val="clear" w:color="auto" w:fill="D9D9D9" w:themeFill="background1" w:themeFillShade="D9"/>
            <w:vAlign w:val="center"/>
          </w:tcPr>
          <w:p w14:paraId="2CDC6D21" w14:textId="07BEA33D" w:rsidR="00DE0C4A" w:rsidRPr="006A57D3" w:rsidRDefault="00DE0C4A" w:rsidP="00DE0C4A">
            <w:pPr>
              <w:rPr>
                <w:color w:val="000000" w:themeColor="text1"/>
              </w:rPr>
            </w:pPr>
            <w:r w:rsidRPr="006A57D3">
              <w:rPr>
                <w:color w:val="000000" w:themeColor="text1"/>
              </w:rPr>
              <w:t>Work on the exercise independently. Discu</w:t>
            </w:r>
            <w:r w:rsidR="006A57D3" w:rsidRPr="006A57D3">
              <w:rPr>
                <w:color w:val="000000" w:themeColor="text1"/>
              </w:rPr>
              <w:t>s</w:t>
            </w:r>
            <w:r w:rsidRPr="006A57D3">
              <w:rPr>
                <w:color w:val="000000" w:themeColor="text1"/>
              </w:rPr>
              <w:t xml:space="preserve">s the concept as a class. </w:t>
            </w:r>
          </w:p>
        </w:tc>
      </w:tr>
      <w:tr w:rsidR="004C6AC1" w:rsidRPr="006A57D3" w14:paraId="5FD8B00D" w14:textId="77777777" w:rsidTr="00DE0C4A">
        <w:tc>
          <w:tcPr>
            <w:tcW w:w="2448" w:type="dxa"/>
            <w:vAlign w:val="center"/>
          </w:tcPr>
          <w:p w14:paraId="5B560173" w14:textId="77777777" w:rsidR="00DE0C4A" w:rsidRPr="006A57D3" w:rsidRDefault="00DE0C4A" w:rsidP="00DE0C4A">
            <w:pPr>
              <w:rPr>
                <w:b/>
                <w:bCs/>
                <w:color w:val="000000" w:themeColor="text1"/>
              </w:rPr>
            </w:pPr>
            <w:r w:rsidRPr="006A57D3">
              <w:rPr>
                <w:b/>
                <w:bCs/>
                <w:color w:val="000000" w:themeColor="text1"/>
              </w:rPr>
              <w:t>Stories to Share</w:t>
            </w:r>
          </w:p>
        </w:tc>
        <w:tc>
          <w:tcPr>
            <w:tcW w:w="7128" w:type="dxa"/>
            <w:vAlign w:val="center"/>
          </w:tcPr>
          <w:p w14:paraId="0D826E93" w14:textId="77777777" w:rsidR="00DE0C4A" w:rsidRPr="006A57D3" w:rsidRDefault="00DE0C4A" w:rsidP="00DE0C4A">
            <w:pPr>
              <w:rPr>
                <w:rFonts w:asciiTheme="minorHAnsi" w:hAnsiTheme="minorHAnsi"/>
                <w:color w:val="000000" w:themeColor="text1"/>
              </w:rPr>
            </w:pPr>
            <w:r w:rsidRPr="006A57D3">
              <w:rPr>
                <w:rFonts w:asciiTheme="minorHAnsi" w:hAnsiTheme="minorHAnsi"/>
                <w:color w:val="000000" w:themeColor="text1"/>
              </w:rPr>
              <w:t xml:space="preserve">Share that Enron and other unethical companies have a history of poor company culture. </w:t>
            </w:r>
          </w:p>
        </w:tc>
      </w:tr>
      <w:tr w:rsidR="004C6AC1" w:rsidRPr="006A57D3" w14:paraId="30C405C4" w14:textId="77777777" w:rsidTr="004E220C">
        <w:tc>
          <w:tcPr>
            <w:tcW w:w="2448" w:type="dxa"/>
            <w:shd w:val="clear" w:color="auto" w:fill="D9D9D9" w:themeFill="background1" w:themeFillShade="D9"/>
            <w:vAlign w:val="center"/>
          </w:tcPr>
          <w:p w14:paraId="16E6DAD6" w14:textId="77777777" w:rsidR="00DE0C4A" w:rsidRPr="006A57D3" w:rsidRDefault="00DE0C4A" w:rsidP="00DE0C4A">
            <w:pPr>
              <w:rPr>
                <w:b/>
                <w:bCs/>
                <w:color w:val="000000" w:themeColor="text1"/>
              </w:rPr>
            </w:pPr>
            <w:r w:rsidRPr="006A57D3">
              <w:rPr>
                <w:b/>
                <w:bCs/>
                <w:color w:val="000000" w:themeColor="text1"/>
              </w:rPr>
              <w:t>Delivery Tips</w:t>
            </w:r>
          </w:p>
        </w:tc>
        <w:tc>
          <w:tcPr>
            <w:tcW w:w="7128" w:type="dxa"/>
            <w:shd w:val="clear" w:color="auto" w:fill="D9D9D9" w:themeFill="background1" w:themeFillShade="D9"/>
            <w:vAlign w:val="center"/>
          </w:tcPr>
          <w:p w14:paraId="3165FDBD" w14:textId="77777777" w:rsidR="00DE0C4A" w:rsidRPr="006A57D3" w:rsidRDefault="00DE0C4A" w:rsidP="00DE0C4A">
            <w:pPr>
              <w:rPr>
                <w:color w:val="000000" w:themeColor="text1"/>
              </w:rPr>
            </w:pPr>
            <w:r w:rsidRPr="006A57D3">
              <w:rPr>
                <w:color w:val="000000" w:themeColor="text1"/>
              </w:rPr>
              <w:t>Skip the class discussion, if necessary.</w:t>
            </w:r>
          </w:p>
        </w:tc>
      </w:tr>
      <w:tr w:rsidR="004C6AC1" w:rsidRPr="006A57D3" w14:paraId="7EB3DC97" w14:textId="77777777" w:rsidTr="00DE0C4A">
        <w:tc>
          <w:tcPr>
            <w:tcW w:w="2448" w:type="dxa"/>
            <w:vAlign w:val="center"/>
          </w:tcPr>
          <w:p w14:paraId="6B1DFC54" w14:textId="77777777" w:rsidR="00DE0C4A" w:rsidRPr="006A57D3" w:rsidRDefault="00DE0C4A" w:rsidP="00DE0C4A">
            <w:pPr>
              <w:rPr>
                <w:b/>
                <w:bCs/>
                <w:color w:val="000000" w:themeColor="text1"/>
              </w:rPr>
            </w:pPr>
            <w:r w:rsidRPr="006A57D3">
              <w:rPr>
                <w:b/>
                <w:bCs/>
                <w:color w:val="000000" w:themeColor="text1"/>
              </w:rPr>
              <w:t>Review Questions</w:t>
            </w:r>
          </w:p>
        </w:tc>
        <w:tc>
          <w:tcPr>
            <w:tcW w:w="7128" w:type="dxa"/>
            <w:vAlign w:val="center"/>
          </w:tcPr>
          <w:p w14:paraId="78661155" w14:textId="77777777" w:rsidR="00DE0C4A" w:rsidRPr="006A57D3" w:rsidRDefault="00DE0C4A" w:rsidP="00DE0C4A">
            <w:pPr>
              <w:rPr>
                <w:color w:val="000000" w:themeColor="text1"/>
              </w:rPr>
            </w:pPr>
            <w:r w:rsidRPr="006A57D3">
              <w:rPr>
                <w:color w:val="000000" w:themeColor="text1"/>
              </w:rPr>
              <w:t>How do you determine company needs?</w:t>
            </w:r>
          </w:p>
        </w:tc>
      </w:tr>
    </w:tbl>
    <w:p w14:paraId="552290A7" w14:textId="66ACEEEB" w:rsidR="0055024A" w:rsidRDefault="0055024A" w:rsidP="00DE0C4A"/>
    <w:p w14:paraId="26F6D743" w14:textId="3FFF6084" w:rsidR="00DE0C4A" w:rsidRPr="006A57D3" w:rsidRDefault="00DE0C4A" w:rsidP="0055024A">
      <w:pPr>
        <w:spacing w:after="0" w:line="240" w:lineRule="auto"/>
      </w:pPr>
    </w:p>
    <w:p w14:paraId="2A1443FD" w14:textId="7B467A79" w:rsidR="00DE0C4A" w:rsidRPr="006A57D3" w:rsidRDefault="00DE0C4A" w:rsidP="00DE0C4A">
      <w:pPr>
        <w:pStyle w:val="Heading2"/>
      </w:pPr>
      <w:bookmarkStart w:id="115" w:name="_Toc116473950"/>
      <w:r w:rsidRPr="006A57D3">
        <w:t>Ethical Principles</w:t>
      </w:r>
      <w:bookmarkEnd w:id="115"/>
    </w:p>
    <w:p w14:paraId="66811B46" w14:textId="59D55E6E" w:rsidR="00DE0C4A" w:rsidRPr="006A57D3" w:rsidRDefault="00D50B8C" w:rsidP="00DE0C4A">
      <w:pPr>
        <w:rPr>
          <w:rFonts w:asciiTheme="minorHAnsi" w:hAnsiTheme="minorHAnsi"/>
          <w:bCs/>
          <w:szCs w:val="26"/>
          <w:lang w:bidi="ar-SA"/>
        </w:rPr>
      </w:pPr>
      <w:r w:rsidRPr="006A57D3">
        <w:rPr>
          <w:rFonts w:asciiTheme="minorHAnsi" w:hAnsiTheme="minorHAnsi"/>
          <w:bCs/>
          <w:noProof/>
          <w:szCs w:val="26"/>
          <w:lang w:val="en-CA" w:eastAsia="en-CA" w:bidi="ar-SA"/>
        </w:rPr>
        <w:drawing>
          <wp:anchor distT="0" distB="0" distL="114300" distR="114300" simplePos="0" relativeHeight="251696128" behindDoc="0" locked="0" layoutInCell="1" allowOverlap="1" wp14:anchorId="2C203BC6" wp14:editId="65213522">
            <wp:simplePos x="0" y="0"/>
            <wp:positionH relativeFrom="margin">
              <wp:posOffset>76200</wp:posOffset>
            </wp:positionH>
            <wp:positionV relativeFrom="paragraph">
              <wp:posOffset>34925</wp:posOffset>
            </wp:positionV>
            <wp:extent cx="1340485" cy="953770"/>
            <wp:effectExtent l="0" t="0" r="0" b="0"/>
            <wp:wrapSquare wrapText="bothSides"/>
            <wp:docPr id="127" name="Picture 56" descr="C:\Users\Darren\AppData\Local\Microsoft\Windows\Temporary Internet Files\Content.IE5\31B2RP17\MC90009061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Darren\AppData\Local\Microsoft\Windows\Temporary Internet Files\Content.IE5\31B2RP17\MC900090611[1].wmf"/>
                    <pic:cNvPicPr>
                      <a:picLocks noChangeAspect="1" noChangeArrowheads="1"/>
                    </pic:cNvPicPr>
                  </pic:nvPicPr>
                  <pic:blipFill>
                    <a:blip r:embed="rId64" cstate="print"/>
                    <a:srcRect/>
                    <a:stretch>
                      <a:fillRect/>
                    </a:stretch>
                  </pic:blipFill>
                  <pic:spPr bwMode="auto">
                    <a:xfrm>
                      <a:off x="0" y="0"/>
                      <a:ext cx="1340485" cy="95377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DE0C4A" w:rsidRPr="006A57D3">
        <w:rPr>
          <w:rFonts w:asciiTheme="minorHAnsi" w:hAnsiTheme="minorHAnsi"/>
          <w:bCs/>
          <w:szCs w:val="26"/>
          <w:lang w:bidi="ar-SA"/>
        </w:rPr>
        <w:t>An organization’s ethical principles should reflect its needs. For example</w:t>
      </w:r>
      <w:bookmarkStart w:id="116" w:name="_Hlk67578201"/>
      <w:r w:rsidR="005A3237">
        <w:rPr>
          <w:rFonts w:asciiTheme="minorHAnsi" w:hAnsiTheme="minorHAnsi"/>
          <w:bCs/>
          <w:szCs w:val="26"/>
          <w:lang w:bidi="ar-SA"/>
        </w:rPr>
        <w:t>,</w:t>
      </w:r>
      <w:r w:rsidR="00DE0C4A" w:rsidRPr="006A57D3">
        <w:rPr>
          <w:rFonts w:asciiTheme="minorHAnsi" w:hAnsiTheme="minorHAnsi"/>
          <w:bCs/>
          <w:szCs w:val="26"/>
          <w:lang w:bidi="ar-SA"/>
        </w:rPr>
        <w:t xml:space="preserve"> a company that ranks low in personal responsibility probably has a bullying problem </w:t>
      </w:r>
      <w:bookmarkEnd w:id="116"/>
      <w:r w:rsidR="00DE0C4A" w:rsidRPr="006A57D3">
        <w:rPr>
          <w:rFonts w:asciiTheme="minorHAnsi" w:hAnsiTheme="minorHAnsi"/>
          <w:bCs/>
          <w:szCs w:val="26"/>
          <w:lang w:bidi="ar-SA"/>
        </w:rPr>
        <w:t>and needs to create principles that address the issue. There are a few basic business ethics principles that most companies can benefit from instituting.</w:t>
      </w:r>
    </w:p>
    <w:p w14:paraId="02002885" w14:textId="2C87D5F1" w:rsidR="00DE0C4A" w:rsidRPr="006A57D3" w:rsidRDefault="00DE0C4A" w:rsidP="00935D87">
      <w:pPr>
        <w:pStyle w:val="BulletedPoints"/>
        <w:rPr>
          <w:lang w:bidi="ar-SA"/>
        </w:rPr>
      </w:pPr>
      <w:r w:rsidRPr="006A57D3">
        <w:rPr>
          <w:b/>
          <w:lang w:bidi="ar-SA"/>
        </w:rPr>
        <w:t>Trust</w:t>
      </w:r>
      <w:r w:rsidRPr="006A57D3">
        <w:rPr>
          <w:lang w:bidi="ar-SA"/>
        </w:rPr>
        <w:t>: Customers and employees react better to a company they trust and they feel trusts them.</w:t>
      </w:r>
    </w:p>
    <w:p w14:paraId="5B1F32DB" w14:textId="08202684" w:rsidR="00DE0C4A" w:rsidRPr="006A57D3" w:rsidRDefault="00DE0C4A" w:rsidP="00935D87">
      <w:pPr>
        <w:pStyle w:val="BulletedPoints"/>
        <w:rPr>
          <w:lang w:bidi="ar-SA"/>
        </w:rPr>
      </w:pPr>
      <w:r w:rsidRPr="006A57D3">
        <w:rPr>
          <w:b/>
          <w:lang w:bidi="ar-SA"/>
        </w:rPr>
        <w:t>Clarity</w:t>
      </w:r>
      <w:r w:rsidRPr="006A57D3">
        <w:rPr>
          <w:lang w:bidi="ar-SA"/>
        </w:rPr>
        <w:t>: Make sure that all documents, codes, principles, etc. are clear and easy to understand.</w:t>
      </w:r>
    </w:p>
    <w:p w14:paraId="56EEF2C5" w14:textId="1A5CAEB6" w:rsidR="00DE0C4A" w:rsidRPr="006A57D3" w:rsidRDefault="00DE0C4A" w:rsidP="00935D87">
      <w:pPr>
        <w:pStyle w:val="BulletedPoints"/>
        <w:rPr>
          <w:lang w:bidi="ar-SA"/>
        </w:rPr>
      </w:pPr>
      <w:r w:rsidRPr="006A57D3">
        <w:rPr>
          <w:b/>
          <w:lang w:bidi="ar-SA"/>
        </w:rPr>
        <w:t>Community</w:t>
      </w:r>
      <w:r w:rsidRPr="006A57D3">
        <w:rPr>
          <w:lang w:bidi="ar-SA"/>
        </w:rPr>
        <w:t>: Support community involvement.</w:t>
      </w:r>
    </w:p>
    <w:p w14:paraId="27E46009" w14:textId="305E5EA3" w:rsidR="00DE0C4A" w:rsidRPr="006A57D3" w:rsidRDefault="00DE0C4A" w:rsidP="00935D87">
      <w:pPr>
        <w:pStyle w:val="BulletedPoints"/>
        <w:rPr>
          <w:lang w:bidi="ar-SA"/>
        </w:rPr>
      </w:pPr>
      <w:r w:rsidRPr="006A57D3">
        <w:rPr>
          <w:b/>
          <w:lang w:bidi="ar-SA"/>
        </w:rPr>
        <w:t>Accurate records</w:t>
      </w:r>
      <w:r w:rsidRPr="006A57D3">
        <w:rPr>
          <w:lang w:bidi="ar-SA"/>
        </w:rPr>
        <w:t>: Keep all records and accounting up-to-date and above suspicion.</w:t>
      </w:r>
    </w:p>
    <w:p w14:paraId="7F450565" w14:textId="581CC33A" w:rsidR="00DE0C4A" w:rsidRPr="006A57D3" w:rsidRDefault="00DE0C4A" w:rsidP="00935D87">
      <w:pPr>
        <w:pStyle w:val="BulletedPoints"/>
        <w:rPr>
          <w:lang w:bidi="ar-SA"/>
        </w:rPr>
      </w:pPr>
      <w:r w:rsidRPr="006A57D3">
        <w:rPr>
          <w:b/>
          <w:lang w:bidi="ar-SA"/>
        </w:rPr>
        <w:t>Respect</w:t>
      </w:r>
      <w:r w:rsidRPr="006A57D3">
        <w:rPr>
          <w:lang w:bidi="ar-SA"/>
        </w:rPr>
        <w:t xml:space="preserve">: Treat all people with respect, regardless of their position. </w:t>
      </w:r>
    </w:p>
    <w:p w14:paraId="15ECE283" w14:textId="7E5D2A81" w:rsidR="00DE0C4A" w:rsidRPr="006A57D3" w:rsidRDefault="00DE0C4A" w:rsidP="00DE0C4A">
      <w:pPr>
        <w:rPr>
          <w:rFonts w:asciiTheme="minorHAnsi" w:hAnsiTheme="minorHAnsi"/>
          <w:bCs/>
          <w:szCs w:val="26"/>
          <w:lang w:bidi="ar-SA"/>
        </w:r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4A0" w:firstRow="1" w:lastRow="0" w:firstColumn="1" w:lastColumn="0" w:noHBand="0" w:noVBand="1"/>
      </w:tblPr>
      <w:tblGrid>
        <w:gridCol w:w="2448"/>
        <w:gridCol w:w="7128"/>
      </w:tblGrid>
      <w:tr w:rsidR="00DE0C4A" w:rsidRPr="006A57D3" w14:paraId="1535A1ED" w14:textId="77777777" w:rsidTr="00D33360">
        <w:tc>
          <w:tcPr>
            <w:tcW w:w="2448" w:type="dxa"/>
            <w:vAlign w:val="center"/>
          </w:tcPr>
          <w:p w14:paraId="3BBA87F1" w14:textId="1AD4A84F" w:rsidR="00DE0C4A" w:rsidRPr="006A57D3" w:rsidRDefault="00DE0C4A" w:rsidP="00DE0C4A">
            <w:pPr>
              <w:rPr>
                <w:b/>
                <w:bCs/>
                <w:color w:val="000000" w:themeColor="text1"/>
              </w:rPr>
            </w:pPr>
            <w:r w:rsidRPr="006A57D3">
              <w:rPr>
                <w:b/>
                <w:bCs/>
                <w:color w:val="000000" w:themeColor="text1"/>
              </w:rPr>
              <w:t xml:space="preserve">Estimated Time </w:t>
            </w:r>
          </w:p>
        </w:tc>
        <w:tc>
          <w:tcPr>
            <w:tcW w:w="7128" w:type="dxa"/>
            <w:vAlign w:val="center"/>
          </w:tcPr>
          <w:p w14:paraId="7DFE05E8" w14:textId="77777777" w:rsidR="00DE0C4A" w:rsidRPr="006A57D3" w:rsidRDefault="00DE0C4A" w:rsidP="00DE0C4A">
            <w:pPr>
              <w:rPr>
                <w:bCs/>
                <w:color w:val="000000" w:themeColor="text1"/>
              </w:rPr>
            </w:pPr>
            <w:r w:rsidRPr="006A57D3">
              <w:rPr>
                <w:bCs/>
                <w:color w:val="000000" w:themeColor="text1"/>
              </w:rPr>
              <w:t>20 minutes</w:t>
            </w:r>
          </w:p>
        </w:tc>
      </w:tr>
      <w:tr w:rsidR="00DE0C4A" w:rsidRPr="006A57D3" w14:paraId="33F87293" w14:textId="77777777" w:rsidTr="004E220C">
        <w:tc>
          <w:tcPr>
            <w:tcW w:w="2448" w:type="dxa"/>
            <w:shd w:val="clear" w:color="auto" w:fill="D9D9D9" w:themeFill="background1" w:themeFillShade="D9"/>
            <w:vAlign w:val="center"/>
          </w:tcPr>
          <w:p w14:paraId="4591B253" w14:textId="7F7ECBFC" w:rsidR="00DE0C4A" w:rsidRPr="006A57D3" w:rsidRDefault="00DE0C4A" w:rsidP="00DE0C4A">
            <w:pPr>
              <w:rPr>
                <w:b/>
                <w:bCs/>
                <w:color w:val="000000" w:themeColor="text1"/>
              </w:rPr>
            </w:pPr>
            <w:r w:rsidRPr="006A57D3">
              <w:rPr>
                <w:b/>
                <w:bCs/>
                <w:color w:val="000000" w:themeColor="text1"/>
              </w:rPr>
              <w:t>Topic Objective</w:t>
            </w:r>
          </w:p>
        </w:tc>
        <w:tc>
          <w:tcPr>
            <w:tcW w:w="7128" w:type="dxa"/>
            <w:shd w:val="clear" w:color="auto" w:fill="D9D9D9" w:themeFill="background1" w:themeFillShade="D9"/>
            <w:vAlign w:val="center"/>
          </w:tcPr>
          <w:p w14:paraId="017300F5" w14:textId="77777777" w:rsidR="00DE0C4A" w:rsidRPr="006A57D3" w:rsidRDefault="00DE0C4A" w:rsidP="00DE0C4A">
            <w:pPr>
              <w:rPr>
                <w:color w:val="000000" w:themeColor="text1"/>
              </w:rPr>
            </w:pPr>
            <w:r w:rsidRPr="006A57D3">
              <w:rPr>
                <w:color w:val="000000" w:themeColor="text1"/>
              </w:rPr>
              <w:t>Outline ethical principles.</w:t>
            </w:r>
          </w:p>
        </w:tc>
      </w:tr>
      <w:tr w:rsidR="00DE0C4A" w:rsidRPr="006A57D3" w14:paraId="00EF8420" w14:textId="77777777" w:rsidTr="00D33360">
        <w:tc>
          <w:tcPr>
            <w:tcW w:w="2448" w:type="dxa"/>
            <w:vAlign w:val="center"/>
          </w:tcPr>
          <w:p w14:paraId="5D503463" w14:textId="371BEC7F" w:rsidR="00DE0C4A" w:rsidRPr="006A57D3" w:rsidRDefault="00DE0C4A" w:rsidP="00DE0C4A">
            <w:pPr>
              <w:rPr>
                <w:b/>
                <w:bCs/>
                <w:color w:val="000000" w:themeColor="text1"/>
              </w:rPr>
            </w:pPr>
            <w:r w:rsidRPr="006A57D3">
              <w:rPr>
                <w:b/>
                <w:bCs/>
                <w:color w:val="000000" w:themeColor="text1"/>
              </w:rPr>
              <w:t>Topic Summary</w:t>
            </w:r>
          </w:p>
        </w:tc>
        <w:tc>
          <w:tcPr>
            <w:tcW w:w="7128" w:type="dxa"/>
            <w:vAlign w:val="center"/>
          </w:tcPr>
          <w:p w14:paraId="68F6AE24" w14:textId="77777777" w:rsidR="00DE0C4A" w:rsidRPr="006A57D3" w:rsidRDefault="00DE0C4A" w:rsidP="00DE0C4A">
            <w:pPr>
              <w:rPr>
                <w:color w:val="000000" w:themeColor="text1"/>
              </w:rPr>
            </w:pPr>
            <w:r w:rsidRPr="006A57D3">
              <w:rPr>
                <w:color w:val="000000" w:themeColor="text1"/>
              </w:rPr>
              <w:t>Ethical Principles</w:t>
            </w:r>
          </w:p>
          <w:p w14:paraId="5A837A16" w14:textId="77777777" w:rsidR="00DE0C4A" w:rsidRPr="006A57D3" w:rsidRDefault="00DE0C4A" w:rsidP="00DE0C4A">
            <w:pPr>
              <w:rPr>
                <w:color w:val="000000" w:themeColor="text1"/>
              </w:rPr>
            </w:pPr>
            <w:r w:rsidRPr="006A57D3">
              <w:rPr>
                <w:color w:val="000000" w:themeColor="text1"/>
              </w:rPr>
              <w:t>Draft ethical principles to guide your business.</w:t>
            </w:r>
          </w:p>
        </w:tc>
      </w:tr>
      <w:tr w:rsidR="00DE0C4A" w:rsidRPr="006A57D3" w14:paraId="4DEB67A1" w14:textId="77777777" w:rsidTr="004E220C">
        <w:tc>
          <w:tcPr>
            <w:tcW w:w="2448" w:type="dxa"/>
            <w:shd w:val="clear" w:color="auto" w:fill="D9D9D9" w:themeFill="background1" w:themeFillShade="D9"/>
            <w:vAlign w:val="center"/>
          </w:tcPr>
          <w:p w14:paraId="7FAC62D6" w14:textId="6171E36A" w:rsidR="00DE0C4A" w:rsidRPr="006A57D3" w:rsidRDefault="00DE0C4A" w:rsidP="00D33360">
            <w:pPr>
              <w:rPr>
                <w:b/>
                <w:bCs/>
                <w:color w:val="000000" w:themeColor="text1"/>
              </w:rPr>
            </w:pPr>
            <w:r w:rsidRPr="006A57D3">
              <w:rPr>
                <w:b/>
                <w:bCs/>
                <w:color w:val="000000" w:themeColor="text1"/>
              </w:rPr>
              <w:t>Materials</w:t>
            </w:r>
            <w:r w:rsidR="00D33360" w:rsidRPr="006A57D3">
              <w:rPr>
                <w:b/>
                <w:bCs/>
                <w:color w:val="000000" w:themeColor="text1"/>
              </w:rPr>
              <w:t xml:space="preserve"> </w:t>
            </w:r>
            <w:r w:rsidRPr="006A57D3">
              <w:rPr>
                <w:b/>
                <w:bCs/>
                <w:color w:val="000000" w:themeColor="text1"/>
              </w:rPr>
              <w:t>Required</w:t>
            </w:r>
          </w:p>
        </w:tc>
        <w:tc>
          <w:tcPr>
            <w:tcW w:w="7128" w:type="dxa"/>
            <w:shd w:val="clear" w:color="auto" w:fill="D9D9D9" w:themeFill="background1" w:themeFillShade="D9"/>
            <w:vAlign w:val="center"/>
          </w:tcPr>
          <w:p w14:paraId="1358BA2F" w14:textId="4837C7C6" w:rsidR="00DE0C4A" w:rsidRPr="006A57D3" w:rsidRDefault="00000000" w:rsidP="00DE0C4A">
            <w:pPr>
              <w:rPr>
                <w:color w:val="000000" w:themeColor="text1"/>
              </w:rPr>
            </w:pPr>
            <w:hyperlink w:anchor="_Worksheet_22" w:history="1">
              <w:r w:rsidR="005A3237" w:rsidRPr="0055024A">
                <w:rPr>
                  <w:rStyle w:val="Hyperlink"/>
                </w:rPr>
                <w:t xml:space="preserve">Worksheet </w:t>
              </w:r>
              <w:r w:rsidR="003720C5" w:rsidRPr="0055024A">
                <w:rPr>
                  <w:rStyle w:val="Hyperlink"/>
                </w:rPr>
                <w:t>22</w:t>
              </w:r>
              <w:r w:rsidR="005A3237" w:rsidRPr="0055024A">
                <w:rPr>
                  <w:rStyle w:val="Hyperlink"/>
                </w:rPr>
                <w:t xml:space="preserve">: </w:t>
              </w:r>
              <w:r w:rsidR="00DE0C4A" w:rsidRPr="0055024A">
                <w:rPr>
                  <w:rStyle w:val="Hyperlink"/>
                </w:rPr>
                <w:t>Principles</w:t>
              </w:r>
            </w:hyperlink>
          </w:p>
        </w:tc>
      </w:tr>
      <w:tr w:rsidR="00DE0C4A" w:rsidRPr="006A57D3" w14:paraId="2ABB74CF" w14:textId="77777777" w:rsidTr="00D33360">
        <w:trPr>
          <w:trHeight w:val="440"/>
        </w:trPr>
        <w:tc>
          <w:tcPr>
            <w:tcW w:w="2448" w:type="dxa"/>
            <w:vAlign w:val="center"/>
          </w:tcPr>
          <w:p w14:paraId="5AF35B10" w14:textId="04CFE093" w:rsidR="00DE0C4A" w:rsidRPr="006A57D3" w:rsidRDefault="00DE0C4A" w:rsidP="00DE0C4A">
            <w:pPr>
              <w:rPr>
                <w:b/>
                <w:bCs/>
                <w:color w:val="000000" w:themeColor="text1"/>
              </w:rPr>
            </w:pPr>
            <w:r w:rsidRPr="006A57D3">
              <w:rPr>
                <w:b/>
                <w:bCs/>
                <w:color w:val="000000" w:themeColor="text1"/>
              </w:rPr>
              <w:t>Planning Checklist</w:t>
            </w:r>
          </w:p>
        </w:tc>
        <w:tc>
          <w:tcPr>
            <w:tcW w:w="7128" w:type="dxa"/>
            <w:vAlign w:val="center"/>
          </w:tcPr>
          <w:p w14:paraId="44F94AE8" w14:textId="77777777" w:rsidR="00DE0C4A" w:rsidRPr="006A57D3" w:rsidRDefault="00DE0C4A" w:rsidP="00DE0C4A">
            <w:pPr>
              <w:rPr>
                <w:color w:val="000000" w:themeColor="text1"/>
              </w:rPr>
            </w:pPr>
            <w:r w:rsidRPr="006A57D3">
              <w:rPr>
                <w:color w:val="000000" w:themeColor="text1"/>
              </w:rPr>
              <w:t>None</w:t>
            </w:r>
          </w:p>
        </w:tc>
      </w:tr>
      <w:tr w:rsidR="00DE0C4A" w:rsidRPr="006A57D3" w14:paraId="4378A5BD" w14:textId="77777777" w:rsidTr="004E220C">
        <w:tc>
          <w:tcPr>
            <w:tcW w:w="2448" w:type="dxa"/>
            <w:shd w:val="clear" w:color="auto" w:fill="D9D9D9" w:themeFill="background1" w:themeFillShade="D9"/>
            <w:vAlign w:val="center"/>
          </w:tcPr>
          <w:p w14:paraId="747CEA75" w14:textId="0DC61F2F" w:rsidR="00DE0C4A" w:rsidRPr="006A57D3" w:rsidRDefault="00DE0C4A" w:rsidP="00DE0C4A">
            <w:pPr>
              <w:rPr>
                <w:b/>
                <w:bCs/>
                <w:color w:val="000000" w:themeColor="text1"/>
              </w:rPr>
            </w:pPr>
            <w:r w:rsidRPr="006A57D3">
              <w:rPr>
                <w:b/>
                <w:bCs/>
                <w:color w:val="000000" w:themeColor="text1"/>
              </w:rPr>
              <w:lastRenderedPageBreak/>
              <w:t>Recommended Activity</w:t>
            </w:r>
          </w:p>
        </w:tc>
        <w:tc>
          <w:tcPr>
            <w:tcW w:w="7128" w:type="dxa"/>
            <w:shd w:val="clear" w:color="auto" w:fill="D9D9D9" w:themeFill="background1" w:themeFillShade="D9"/>
            <w:vAlign w:val="center"/>
          </w:tcPr>
          <w:p w14:paraId="773B92B8" w14:textId="77777777" w:rsidR="00DE0C4A" w:rsidRPr="006A57D3" w:rsidRDefault="00DE0C4A" w:rsidP="00DE0C4A">
            <w:pPr>
              <w:rPr>
                <w:color w:val="000000" w:themeColor="text1"/>
              </w:rPr>
            </w:pPr>
            <w:r w:rsidRPr="006A57D3">
              <w:rPr>
                <w:color w:val="000000" w:themeColor="text1"/>
              </w:rPr>
              <w:t>Work on the exercise independently. Meet in a small group and discuss your principles. Review the concept as a class.</w:t>
            </w:r>
          </w:p>
        </w:tc>
      </w:tr>
      <w:tr w:rsidR="00DE0C4A" w:rsidRPr="006A57D3" w14:paraId="08AA4081" w14:textId="77777777" w:rsidTr="00D33360">
        <w:tc>
          <w:tcPr>
            <w:tcW w:w="2448" w:type="dxa"/>
            <w:vAlign w:val="center"/>
          </w:tcPr>
          <w:p w14:paraId="067B181C" w14:textId="3FDBC18F" w:rsidR="00DE0C4A" w:rsidRPr="006A57D3" w:rsidRDefault="00DE0C4A" w:rsidP="00DE0C4A">
            <w:pPr>
              <w:rPr>
                <w:b/>
                <w:bCs/>
                <w:color w:val="000000" w:themeColor="text1"/>
              </w:rPr>
            </w:pPr>
            <w:r w:rsidRPr="006A57D3">
              <w:rPr>
                <w:b/>
                <w:bCs/>
                <w:color w:val="000000" w:themeColor="text1"/>
              </w:rPr>
              <w:t>Stories to Share</w:t>
            </w:r>
          </w:p>
        </w:tc>
        <w:tc>
          <w:tcPr>
            <w:tcW w:w="7128" w:type="dxa"/>
            <w:vAlign w:val="center"/>
          </w:tcPr>
          <w:p w14:paraId="3B58927C" w14:textId="77777777" w:rsidR="00DE0C4A" w:rsidRPr="006A57D3" w:rsidRDefault="00DE0C4A" w:rsidP="00DE0C4A">
            <w:pPr>
              <w:rPr>
                <w:rFonts w:asciiTheme="minorHAnsi" w:hAnsiTheme="minorHAnsi"/>
                <w:color w:val="000000" w:themeColor="text1"/>
              </w:rPr>
            </w:pPr>
            <w:r w:rsidRPr="006A57D3">
              <w:rPr>
                <w:rFonts w:asciiTheme="minorHAnsi" w:hAnsiTheme="minorHAnsi"/>
                <w:color w:val="000000" w:themeColor="text1"/>
              </w:rPr>
              <w:t>The following article, written by a professional ethicist explains how implementing ethical principles leads to a happy life.</w:t>
            </w:r>
          </w:p>
          <w:p w14:paraId="4FF86E3F" w14:textId="77777777" w:rsidR="008B648F" w:rsidRPr="006A57D3" w:rsidRDefault="00000000" w:rsidP="008B648F">
            <w:pPr>
              <w:rPr>
                <w:rFonts w:asciiTheme="minorHAnsi" w:hAnsiTheme="minorHAnsi"/>
                <w:color w:val="000000" w:themeColor="text1"/>
              </w:rPr>
            </w:pPr>
            <w:hyperlink r:id="rId65" w:history="1">
              <w:r w:rsidR="008B648F" w:rsidRPr="00F66D46">
                <w:rPr>
                  <w:rStyle w:val="Hyperlink"/>
                </w:rPr>
                <w:t>https://www.stevenmintzethics.com/single-post/2017/04/12/Can-You-Be-Happy-Without-Being-an-Ethical-Person</w:t>
              </w:r>
            </w:hyperlink>
          </w:p>
        </w:tc>
      </w:tr>
      <w:tr w:rsidR="00DE0C4A" w:rsidRPr="006A57D3" w14:paraId="0B7ADEA1" w14:textId="77777777" w:rsidTr="004E220C">
        <w:tc>
          <w:tcPr>
            <w:tcW w:w="2448" w:type="dxa"/>
            <w:shd w:val="clear" w:color="auto" w:fill="D9D9D9" w:themeFill="background1" w:themeFillShade="D9"/>
            <w:vAlign w:val="center"/>
          </w:tcPr>
          <w:p w14:paraId="067951A2" w14:textId="77777777" w:rsidR="00DE0C4A" w:rsidRPr="006A57D3" w:rsidRDefault="00DE0C4A" w:rsidP="00DE0C4A">
            <w:pPr>
              <w:rPr>
                <w:b/>
                <w:bCs/>
                <w:color w:val="000000" w:themeColor="text1"/>
              </w:rPr>
            </w:pPr>
            <w:r w:rsidRPr="006A57D3">
              <w:rPr>
                <w:b/>
                <w:bCs/>
                <w:color w:val="000000" w:themeColor="text1"/>
              </w:rPr>
              <w:t>Delivery Tips</w:t>
            </w:r>
          </w:p>
        </w:tc>
        <w:tc>
          <w:tcPr>
            <w:tcW w:w="7128" w:type="dxa"/>
            <w:shd w:val="clear" w:color="auto" w:fill="D9D9D9" w:themeFill="background1" w:themeFillShade="D9"/>
            <w:vAlign w:val="center"/>
          </w:tcPr>
          <w:p w14:paraId="773D733D" w14:textId="77777777" w:rsidR="00DE0C4A" w:rsidRPr="006A57D3" w:rsidRDefault="00DE0C4A" w:rsidP="00DE0C4A">
            <w:pPr>
              <w:rPr>
                <w:color w:val="000000" w:themeColor="text1"/>
              </w:rPr>
            </w:pPr>
            <w:r w:rsidRPr="006A57D3">
              <w:rPr>
                <w:color w:val="000000" w:themeColor="text1"/>
              </w:rPr>
              <w:t>Skip the class discussion, if necessary.</w:t>
            </w:r>
          </w:p>
        </w:tc>
      </w:tr>
      <w:tr w:rsidR="00DE0C4A" w:rsidRPr="006A57D3" w14:paraId="2EB4A3D7" w14:textId="77777777" w:rsidTr="00D33360">
        <w:tc>
          <w:tcPr>
            <w:tcW w:w="2448" w:type="dxa"/>
            <w:vAlign w:val="center"/>
          </w:tcPr>
          <w:p w14:paraId="03BB7685" w14:textId="77777777" w:rsidR="00DE0C4A" w:rsidRPr="006A57D3" w:rsidRDefault="00DE0C4A" w:rsidP="00DE0C4A">
            <w:pPr>
              <w:rPr>
                <w:b/>
                <w:bCs/>
                <w:color w:val="000000" w:themeColor="text1"/>
              </w:rPr>
            </w:pPr>
            <w:r w:rsidRPr="006A57D3">
              <w:rPr>
                <w:b/>
                <w:bCs/>
                <w:color w:val="000000" w:themeColor="text1"/>
              </w:rPr>
              <w:t>Review Questions</w:t>
            </w:r>
          </w:p>
        </w:tc>
        <w:tc>
          <w:tcPr>
            <w:tcW w:w="7128" w:type="dxa"/>
            <w:vAlign w:val="center"/>
          </w:tcPr>
          <w:p w14:paraId="49BE905A" w14:textId="77777777" w:rsidR="00DE0C4A" w:rsidRPr="006A57D3" w:rsidRDefault="00DE0C4A" w:rsidP="00DE0C4A">
            <w:pPr>
              <w:rPr>
                <w:color w:val="000000" w:themeColor="text1"/>
              </w:rPr>
            </w:pPr>
            <w:r w:rsidRPr="006A57D3">
              <w:rPr>
                <w:color w:val="000000" w:themeColor="text1"/>
              </w:rPr>
              <w:t>What should ethical principles reflect?</w:t>
            </w:r>
          </w:p>
        </w:tc>
      </w:tr>
    </w:tbl>
    <w:p w14:paraId="62FE2C18" w14:textId="0E31A43F" w:rsidR="005A3237" w:rsidRDefault="005A3237" w:rsidP="00915884">
      <w:pPr>
        <w:rPr>
          <w:lang w:eastAsia="zh-TW"/>
        </w:rPr>
      </w:pPr>
    </w:p>
    <w:p w14:paraId="302B7216" w14:textId="09DAFE73" w:rsidR="00915884" w:rsidRDefault="00915884" w:rsidP="005A3237">
      <w:pPr>
        <w:spacing w:after="0" w:line="240" w:lineRule="auto"/>
        <w:rPr>
          <w:lang w:eastAsia="zh-TW"/>
        </w:rPr>
      </w:pPr>
    </w:p>
    <w:p w14:paraId="4BEE8F60" w14:textId="667FDFF6" w:rsidR="00F5694F" w:rsidRPr="006A57D3" w:rsidRDefault="005A52A8" w:rsidP="00F5694F">
      <w:pPr>
        <w:pStyle w:val="Heading2"/>
        <w:rPr>
          <w:lang w:eastAsia="zh-TW"/>
        </w:rPr>
      </w:pPr>
      <w:bookmarkStart w:id="117" w:name="_Toc116473951"/>
      <w:r>
        <w:rPr>
          <w:lang w:eastAsia="zh-TW"/>
        </w:rPr>
        <w:t>Practical Illustration</w:t>
      </w:r>
      <w:bookmarkEnd w:id="117"/>
    </w:p>
    <w:p w14:paraId="19FF3CFB" w14:textId="7C3690A3" w:rsidR="00F5694F" w:rsidRDefault="001835AD" w:rsidP="00F5694F">
      <w:pPr>
        <w:rPr>
          <w:lang w:eastAsia="zh-TW"/>
        </w:rPr>
      </w:pPr>
      <w:r>
        <w:rPr>
          <w:noProof/>
          <w:lang w:val="en-CA" w:eastAsia="en-CA" w:bidi="ar-SA"/>
        </w:rPr>
        <w:drawing>
          <wp:anchor distT="0" distB="0" distL="114300" distR="114300" simplePos="0" relativeHeight="251705344" behindDoc="0" locked="0" layoutInCell="1" allowOverlap="1" wp14:anchorId="34184F80" wp14:editId="6F1CB4BD">
            <wp:simplePos x="0" y="0"/>
            <wp:positionH relativeFrom="column">
              <wp:posOffset>20320</wp:posOffset>
            </wp:positionH>
            <wp:positionV relativeFrom="paragraph">
              <wp:posOffset>36195</wp:posOffset>
            </wp:positionV>
            <wp:extent cx="647700" cy="993775"/>
            <wp:effectExtent l="0" t="0" r="0" b="0"/>
            <wp:wrapSquare wrapText="bothSides"/>
            <wp:docPr id="52"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F5694F">
        <w:rPr>
          <w:lang w:eastAsia="zh-TW"/>
        </w:rPr>
        <w:t>Kevin was the owner of a</w:t>
      </w:r>
      <w:r w:rsidR="005A3237">
        <w:rPr>
          <w:lang w:eastAsia="zh-TW"/>
        </w:rPr>
        <w:t>n</w:t>
      </w:r>
      <w:r w:rsidR="00F5694F">
        <w:rPr>
          <w:lang w:eastAsia="zh-TW"/>
        </w:rPr>
        <w:t xml:space="preserve"> elective surgery practice. He knew that maintaining an ethical and responsible reputation was crucial in his field, and acted on the belief that ethical behavior started at the top and cascaded down. To ensure a high level of organizational integrity, he created a company code of ethics and appointed an office ombudsman to ensure it was being followed.</w:t>
      </w:r>
    </w:p>
    <w:p w14:paraId="6FD31A42" w14:textId="77777777" w:rsidR="00F5694F" w:rsidRDefault="00F5694F" w:rsidP="00F5694F">
      <w:pPr>
        <w:rPr>
          <w:lang w:eastAsia="zh-TW"/>
        </w:rPr>
      </w:pPr>
      <w:r>
        <w:rPr>
          <w:lang w:eastAsia="zh-TW"/>
        </w:rPr>
        <w:t>His ombudsman would address office issues, and reinforced company values, personal responsibility, and employee participation in discussions. Because of his work in creating an ethical and friendly environment, his employees felt fulfilled and happy in their positions and customers felt that his practice was trustworthy, with many repeat customers.</w:t>
      </w:r>
    </w:p>
    <w:p w14:paraId="10A35535" w14:textId="77777777" w:rsidR="00433E65" w:rsidRPr="006A57D3" w:rsidRDefault="00433E65">
      <w:pPr>
        <w:spacing w:after="0" w:line="240" w:lineRule="auto"/>
        <w:rPr>
          <w:lang w:eastAsia="zh-TW"/>
        </w:rPr>
      </w:pPr>
      <w:r w:rsidRPr="006A57D3">
        <w:rPr>
          <w:lang w:eastAsia="zh-TW"/>
        </w:rPr>
        <w:br w:type="page"/>
      </w:r>
    </w:p>
    <w:p w14:paraId="65089636" w14:textId="77777777" w:rsidR="00196D2A" w:rsidRPr="006A57D3" w:rsidRDefault="00196D2A" w:rsidP="00196D2A">
      <w:pPr>
        <w:pStyle w:val="Heading2"/>
        <w:spacing w:after="240"/>
        <w:rPr>
          <w:lang w:eastAsia="zh-TW"/>
        </w:rPr>
      </w:pPr>
      <w:bookmarkStart w:id="118" w:name="_Toc116473952"/>
      <w:r w:rsidRPr="006A57D3">
        <w:rPr>
          <w:lang w:eastAsia="zh-TW"/>
        </w:rPr>
        <w:lastRenderedPageBreak/>
        <w:t>Module Ten: Review Questions</w:t>
      </w:r>
      <w:bookmarkEnd w:id="118"/>
    </w:p>
    <w:p w14:paraId="15778C28" w14:textId="13B0DFBE" w:rsidR="00196D2A" w:rsidRPr="002D5674" w:rsidRDefault="00196D2A" w:rsidP="002D5674">
      <w:pPr>
        <w:numPr>
          <w:ilvl w:val="0"/>
          <w:numId w:val="15"/>
        </w:numPr>
        <w:spacing w:before="240"/>
        <w:ind w:left="714" w:hanging="357"/>
        <w:rPr>
          <w:rFonts w:asciiTheme="minorHAnsi" w:hAnsiTheme="minorHAnsi" w:cstheme="minorHAnsi"/>
        </w:rPr>
      </w:pPr>
      <w:r w:rsidRPr="002D5674">
        <w:rPr>
          <w:rFonts w:asciiTheme="minorHAnsi" w:hAnsiTheme="minorHAnsi" w:cstheme="minorHAnsi"/>
        </w:rPr>
        <w:t>Business ethics begin where</w:t>
      </w:r>
      <w:r w:rsidR="0055024A" w:rsidRPr="002D5674">
        <w:rPr>
          <w:rFonts w:asciiTheme="minorHAnsi" w:hAnsiTheme="minorHAnsi" w:cstheme="minorHAnsi"/>
        </w:rPr>
        <w:t>,</w:t>
      </w:r>
      <w:r w:rsidRPr="002D5674">
        <w:rPr>
          <w:rFonts w:asciiTheme="minorHAnsi" w:hAnsiTheme="minorHAnsi" w:cstheme="minorHAnsi"/>
        </w:rPr>
        <w:t xml:space="preserve"> on the organizational chart?</w:t>
      </w:r>
    </w:p>
    <w:p w14:paraId="26489BA5" w14:textId="77777777" w:rsidR="00196D2A" w:rsidRPr="002D5674" w:rsidRDefault="00196D2A" w:rsidP="002D5674">
      <w:pPr>
        <w:numPr>
          <w:ilvl w:val="0"/>
          <w:numId w:val="16"/>
        </w:numPr>
        <w:spacing w:after="0"/>
        <w:rPr>
          <w:rFonts w:asciiTheme="minorHAnsi" w:hAnsiTheme="minorHAnsi" w:cstheme="minorHAnsi"/>
        </w:rPr>
      </w:pPr>
      <w:r w:rsidRPr="002D5674">
        <w:rPr>
          <w:rFonts w:asciiTheme="minorHAnsi" w:hAnsiTheme="minorHAnsi" w:cstheme="minorHAnsi"/>
        </w:rPr>
        <w:t>Middle</w:t>
      </w:r>
    </w:p>
    <w:p w14:paraId="4A87DCDC" w14:textId="77777777" w:rsidR="00196D2A" w:rsidRPr="002D5674" w:rsidRDefault="00196D2A" w:rsidP="002D5674">
      <w:pPr>
        <w:numPr>
          <w:ilvl w:val="0"/>
          <w:numId w:val="16"/>
        </w:numPr>
        <w:spacing w:after="0"/>
        <w:rPr>
          <w:rFonts w:asciiTheme="minorHAnsi" w:hAnsiTheme="minorHAnsi" w:cstheme="minorHAnsi"/>
        </w:rPr>
      </w:pPr>
      <w:r w:rsidRPr="002D5674">
        <w:rPr>
          <w:rFonts w:asciiTheme="minorHAnsi" w:hAnsiTheme="minorHAnsi" w:cstheme="minorHAnsi"/>
        </w:rPr>
        <w:t>Bottom</w:t>
      </w:r>
    </w:p>
    <w:p w14:paraId="5930CE8B" w14:textId="77777777" w:rsidR="00196D2A" w:rsidRPr="002D5674" w:rsidRDefault="00196D2A" w:rsidP="002D5674">
      <w:pPr>
        <w:numPr>
          <w:ilvl w:val="0"/>
          <w:numId w:val="16"/>
        </w:numPr>
        <w:spacing w:after="0"/>
        <w:rPr>
          <w:rFonts w:asciiTheme="minorHAnsi" w:hAnsiTheme="minorHAnsi" w:cstheme="minorHAnsi"/>
        </w:rPr>
      </w:pPr>
      <w:r w:rsidRPr="002D5674">
        <w:rPr>
          <w:rFonts w:asciiTheme="minorHAnsi" w:hAnsiTheme="minorHAnsi" w:cstheme="minorHAnsi"/>
        </w:rPr>
        <w:t>Employee level</w:t>
      </w:r>
    </w:p>
    <w:p w14:paraId="4070968B" w14:textId="0A2B1701" w:rsidR="00196D2A" w:rsidRPr="002D5674" w:rsidRDefault="00196D2A" w:rsidP="002D5674">
      <w:pPr>
        <w:numPr>
          <w:ilvl w:val="0"/>
          <w:numId w:val="16"/>
        </w:numPr>
        <w:spacing w:after="0"/>
        <w:rPr>
          <w:rFonts w:asciiTheme="minorHAnsi" w:hAnsiTheme="minorHAnsi" w:cstheme="minorHAnsi"/>
          <w:color w:val="FF0000"/>
        </w:rPr>
      </w:pPr>
      <w:r w:rsidRPr="002D5674">
        <w:rPr>
          <w:rFonts w:asciiTheme="minorHAnsi" w:hAnsiTheme="minorHAnsi" w:cstheme="minorHAnsi"/>
          <w:color w:val="FF0000"/>
        </w:rPr>
        <w:t>Top</w:t>
      </w:r>
    </w:p>
    <w:p w14:paraId="3A4C297D" w14:textId="08140B19" w:rsidR="00196D2A" w:rsidRPr="002D5674" w:rsidRDefault="00FA0641" w:rsidP="002D5674">
      <w:pPr>
        <w:spacing w:before="240"/>
        <w:ind w:left="720"/>
        <w:rPr>
          <w:rFonts w:asciiTheme="minorHAnsi" w:hAnsiTheme="minorHAnsi" w:cstheme="minorHAnsi"/>
          <w:color w:val="FF0000"/>
          <w:shd w:val="clear" w:color="auto" w:fill="FFFFFF"/>
        </w:rPr>
      </w:pPr>
      <w:r w:rsidRPr="002D5674">
        <w:rPr>
          <w:rFonts w:asciiTheme="minorHAnsi" w:hAnsiTheme="minorHAnsi" w:cstheme="minorHAnsi"/>
          <w:color w:val="FF0000"/>
          <w:shd w:val="clear" w:color="auto" w:fill="FFFFFF"/>
        </w:rPr>
        <w:t>Business ethics begin at the top of the organizational chart.</w:t>
      </w:r>
    </w:p>
    <w:p w14:paraId="16E075D5" w14:textId="77777777" w:rsidR="00196D2A" w:rsidRPr="002D5674" w:rsidRDefault="00196D2A" w:rsidP="002D5674">
      <w:pPr>
        <w:numPr>
          <w:ilvl w:val="0"/>
          <w:numId w:val="15"/>
        </w:numPr>
        <w:spacing w:before="240"/>
        <w:ind w:left="714" w:hanging="357"/>
        <w:rPr>
          <w:rFonts w:asciiTheme="minorHAnsi" w:hAnsiTheme="minorHAnsi" w:cstheme="minorHAnsi"/>
        </w:rPr>
      </w:pPr>
      <w:r w:rsidRPr="002D5674">
        <w:rPr>
          <w:rFonts w:asciiTheme="minorHAnsi" w:hAnsiTheme="minorHAnsi" w:cstheme="minorHAnsi"/>
        </w:rPr>
        <w:t>Who should be surveyed to determine the needs of an organization?</w:t>
      </w:r>
    </w:p>
    <w:p w14:paraId="3C15228D" w14:textId="77777777" w:rsidR="00196D2A" w:rsidRPr="002D5674" w:rsidRDefault="00196D2A" w:rsidP="002D5674">
      <w:pPr>
        <w:numPr>
          <w:ilvl w:val="0"/>
          <w:numId w:val="107"/>
        </w:numPr>
        <w:spacing w:after="0"/>
        <w:rPr>
          <w:rFonts w:asciiTheme="minorHAnsi" w:hAnsiTheme="minorHAnsi" w:cstheme="minorHAnsi"/>
        </w:rPr>
      </w:pPr>
      <w:r w:rsidRPr="002D5674">
        <w:rPr>
          <w:rFonts w:asciiTheme="minorHAnsi" w:hAnsiTheme="minorHAnsi" w:cstheme="minorHAnsi"/>
        </w:rPr>
        <w:t>Employees</w:t>
      </w:r>
    </w:p>
    <w:p w14:paraId="11DB6194" w14:textId="77777777" w:rsidR="00196D2A" w:rsidRPr="002D5674" w:rsidRDefault="00196D2A" w:rsidP="002D5674">
      <w:pPr>
        <w:numPr>
          <w:ilvl w:val="0"/>
          <w:numId w:val="107"/>
        </w:numPr>
        <w:spacing w:after="0"/>
        <w:rPr>
          <w:rFonts w:asciiTheme="minorHAnsi" w:hAnsiTheme="minorHAnsi" w:cstheme="minorHAnsi"/>
          <w:color w:val="FF0000"/>
        </w:rPr>
      </w:pPr>
      <w:r w:rsidRPr="002D5674">
        <w:rPr>
          <w:rFonts w:asciiTheme="minorHAnsi" w:hAnsiTheme="minorHAnsi" w:cstheme="minorHAnsi"/>
          <w:color w:val="FF0000"/>
        </w:rPr>
        <w:t>Employees and customers</w:t>
      </w:r>
    </w:p>
    <w:p w14:paraId="283B22E4" w14:textId="77777777" w:rsidR="00196D2A" w:rsidRPr="002D5674" w:rsidRDefault="00196D2A" w:rsidP="002D5674">
      <w:pPr>
        <w:numPr>
          <w:ilvl w:val="0"/>
          <w:numId w:val="107"/>
        </w:numPr>
        <w:spacing w:after="0"/>
        <w:rPr>
          <w:rFonts w:asciiTheme="minorHAnsi" w:hAnsiTheme="minorHAnsi" w:cstheme="minorHAnsi"/>
        </w:rPr>
      </w:pPr>
      <w:r w:rsidRPr="002D5674">
        <w:rPr>
          <w:rFonts w:asciiTheme="minorHAnsi" w:hAnsiTheme="minorHAnsi" w:cstheme="minorHAnsi"/>
        </w:rPr>
        <w:t>Customers</w:t>
      </w:r>
    </w:p>
    <w:p w14:paraId="7FB63A2C" w14:textId="321E2541" w:rsidR="00196D2A" w:rsidRPr="002D5674" w:rsidRDefault="00196D2A" w:rsidP="002D5674">
      <w:pPr>
        <w:numPr>
          <w:ilvl w:val="0"/>
          <w:numId w:val="107"/>
        </w:numPr>
        <w:spacing w:after="0"/>
        <w:rPr>
          <w:rFonts w:asciiTheme="minorHAnsi" w:hAnsiTheme="minorHAnsi" w:cstheme="minorHAnsi"/>
        </w:rPr>
      </w:pPr>
      <w:r w:rsidRPr="002D5674">
        <w:rPr>
          <w:rFonts w:asciiTheme="minorHAnsi" w:hAnsiTheme="minorHAnsi" w:cstheme="minorHAnsi"/>
        </w:rPr>
        <w:t>Politicians</w:t>
      </w:r>
    </w:p>
    <w:p w14:paraId="0CE2B6C7" w14:textId="2DC8B6A8" w:rsidR="00196D2A" w:rsidRPr="002D5674" w:rsidRDefault="00FA0641" w:rsidP="002D5674">
      <w:pPr>
        <w:spacing w:before="240"/>
        <w:ind w:left="720"/>
        <w:rPr>
          <w:rFonts w:asciiTheme="minorHAnsi" w:hAnsiTheme="minorHAnsi" w:cstheme="minorHAnsi"/>
          <w:color w:val="FF0000"/>
          <w:shd w:val="clear" w:color="auto" w:fill="FFFFFF"/>
        </w:rPr>
      </w:pPr>
      <w:r w:rsidRPr="002D5674">
        <w:rPr>
          <w:rFonts w:asciiTheme="minorHAnsi" w:hAnsiTheme="minorHAnsi" w:cstheme="minorHAnsi"/>
          <w:color w:val="FF0000"/>
          <w:shd w:val="clear" w:color="auto" w:fill="FFFFFF"/>
        </w:rPr>
        <w:t>Employees and customers should be surveyed to determine the needs of an organization.</w:t>
      </w:r>
    </w:p>
    <w:p w14:paraId="708AAF74" w14:textId="77777777" w:rsidR="00196D2A" w:rsidRPr="002D5674" w:rsidRDefault="00196D2A" w:rsidP="002D5674">
      <w:pPr>
        <w:numPr>
          <w:ilvl w:val="0"/>
          <w:numId w:val="15"/>
        </w:numPr>
        <w:spacing w:before="240"/>
        <w:ind w:left="714" w:hanging="357"/>
        <w:rPr>
          <w:rFonts w:asciiTheme="minorHAnsi" w:hAnsiTheme="minorHAnsi" w:cstheme="minorHAnsi"/>
        </w:rPr>
      </w:pPr>
      <w:r w:rsidRPr="002D5674">
        <w:rPr>
          <w:rFonts w:asciiTheme="minorHAnsi" w:hAnsiTheme="minorHAnsi" w:cstheme="minorHAnsi"/>
        </w:rPr>
        <w:t>What should an organization's ethical principles reflect?</w:t>
      </w:r>
    </w:p>
    <w:p w14:paraId="1379FA11" w14:textId="77777777" w:rsidR="00196D2A" w:rsidRPr="002D5674" w:rsidRDefault="00196D2A" w:rsidP="002D5674">
      <w:pPr>
        <w:numPr>
          <w:ilvl w:val="0"/>
          <w:numId w:val="92"/>
        </w:numPr>
        <w:spacing w:after="0"/>
        <w:rPr>
          <w:rFonts w:asciiTheme="minorHAnsi" w:hAnsiTheme="minorHAnsi" w:cstheme="minorHAnsi"/>
          <w:color w:val="FF0000"/>
        </w:rPr>
      </w:pPr>
      <w:r w:rsidRPr="002D5674">
        <w:rPr>
          <w:rFonts w:asciiTheme="minorHAnsi" w:hAnsiTheme="minorHAnsi" w:cstheme="minorHAnsi"/>
          <w:color w:val="FF0000"/>
        </w:rPr>
        <w:t>It's needs</w:t>
      </w:r>
    </w:p>
    <w:p w14:paraId="497B1AA5" w14:textId="77777777" w:rsidR="00196D2A" w:rsidRPr="002D5674" w:rsidRDefault="00196D2A" w:rsidP="002D5674">
      <w:pPr>
        <w:numPr>
          <w:ilvl w:val="0"/>
          <w:numId w:val="92"/>
        </w:numPr>
        <w:spacing w:after="0"/>
        <w:rPr>
          <w:rFonts w:asciiTheme="minorHAnsi" w:hAnsiTheme="minorHAnsi" w:cstheme="minorHAnsi"/>
        </w:rPr>
      </w:pPr>
      <w:r w:rsidRPr="002D5674">
        <w:rPr>
          <w:rFonts w:asciiTheme="minorHAnsi" w:hAnsiTheme="minorHAnsi" w:cstheme="minorHAnsi"/>
        </w:rPr>
        <w:t>Profit margin</w:t>
      </w:r>
    </w:p>
    <w:p w14:paraId="12B9F5D3" w14:textId="77777777" w:rsidR="00196D2A" w:rsidRPr="002D5674" w:rsidRDefault="00196D2A" w:rsidP="002D5674">
      <w:pPr>
        <w:numPr>
          <w:ilvl w:val="0"/>
          <w:numId w:val="92"/>
        </w:numPr>
        <w:spacing w:after="0"/>
        <w:rPr>
          <w:rFonts w:asciiTheme="minorHAnsi" w:hAnsiTheme="minorHAnsi" w:cstheme="minorHAnsi"/>
        </w:rPr>
      </w:pPr>
      <w:r w:rsidRPr="002D5674">
        <w:rPr>
          <w:rFonts w:asciiTheme="minorHAnsi" w:hAnsiTheme="minorHAnsi" w:cstheme="minorHAnsi"/>
        </w:rPr>
        <w:t>Wages increases</w:t>
      </w:r>
    </w:p>
    <w:p w14:paraId="031856E1" w14:textId="3BA0D893" w:rsidR="00196D2A" w:rsidRPr="002D5674" w:rsidRDefault="00196D2A" w:rsidP="002D5674">
      <w:pPr>
        <w:numPr>
          <w:ilvl w:val="0"/>
          <w:numId w:val="92"/>
        </w:numPr>
        <w:spacing w:after="0"/>
        <w:rPr>
          <w:rFonts w:asciiTheme="minorHAnsi" w:hAnsiTheme="minorHAnsi" w:cstheme="minorHAnsi"/>
        </w:rPr>
      </w:pPr>
      <w:r w:rsidRPr="002D5674">
        <w:rPr>
          <w:rFonts w:asciiTheme="minorHAnsi" w:hAnsiTheme="minorHAnsi" w:cstheme="minorHAnsi"/>
        </w:rPr>
        <w:t>Production ability</w:t>
      </w:r>
    </w:p>
    <w:p w14:paraId="0AA3B746" w14:textId="2B96E632" w:rsidR="009924CF" w:rsidRPr="002D5674" w:rsidRDefault="00FA0641" w:rsidP="002D5674">
      <w:pPr>
        <w:spacing w:before="240"/>
        <w:ind w:left="720"/>
        <w:rPr>
          <w:rFonts w:asciiTheme="minorHAnsi" w:hAnsiTheme="minorHAnsi" w:cstheme="minorHAnsi"/>
          <w:color w:val="FF0000"/>
          <w:shd w:val="clear" w:color="auto" w:fill="FFFFFF"/>
        </w:rPr>
      </w:pPr>
      <w:r w:rsidRPr="002D5674">
        <w:rPr>
          <w:rFonts w:asciiTheme="minorHAnsi" w:hAnsiTheme="minorHAnsi" w:cstheme="minorHAnsi"/>
          <w:color w:val="FF0000"/>
          <w:shd w:val="clear" w:color="auto" w:fill="FFFFFF"/>
        </w:rPr>
        <w:t>The needs of the organization should be determined by surveying both customers and the employees.</w:t>
      </w:r>
    </w:p>
    <w:p w14:paraId="57C9A431" w14:textId="38226AC0" w:rsidR="00196D2A" w:rsidRPr="002D5674" w:rsidRDefault="009924CF" w:rsidP="002D5674">
      <w:pPr>
        <w:numPr>
          <w:ilvl w:val="0"/>
          <w:numId w:val="15"/>
        </w:numPr>
        <w:spacing w:before="240"/>
        <w:ind w:left="714" w:hanging="357"/>
        <w:rPr>
          <w:rFonts w:asciiTheme="minorHAnsi" w:hAnsiTheme="minorHAnsi" w:cstheme="minorHAnsi"/>
        </w:rPr>
      </w:pPr>
      <w:r w:rsidRPr="002D5674">
        <w:rPr>
          <w:rFonts w:asciiTheme="minorHAnsi" w:hAnsiTheme="minorHAnsi" w:cstheme="minorHAnsi"/>
        </w:rPr>
        <w:t>Ethics in business requires:</w:t>
      </w:r>
    </w:p>
    <w:p w14:paraId="79EBCA92" w14:textId="6948E18B" w:rsidR="009924CF" w:rsidRPr="002D5674" w:rsidRDefault="009924CF" w:rsidP="002D5674">
      <w:pPr>
        <w:pStyle w:val="ListParagraph"/>
        <w:numPr>
          <w:ilvl w:val="0"/>
          <w:numId w:val="93"/>
        </w:numPr>
        <w:rPr>
          <w:rFonts w:asciiTheme="minorHAnsi" w:hAnsiTheme="minorHAnsi" w:cstheme="minorHAnsi"/>
          <w:lang w:eastAsia="zh-TW"/>
        </w:rPr>
      </w:pPr>
      <w:r w:rsidRPr="002D5674">
        <w:rPr>
          <w:rFonts w:asciiTheme="minorHAnsi" w:hAnsiTheme="minorHAnsi" w:cstheme="minorHAnsi"/>
          <w:lang w:eastAsia="zh-TW"/>
        </w:rPr>
        <w:t>Diligence</w:t>
      </w:r>
    </w:p>
    <w:p w14:paraId="2C0179A6" w14:textId="5899BD02" w:rsidR="009924CF" w:rsidRPr="002D5674" w:rsidRDefault="009924CF" w:rsidP="002D5674">
      <w:pPr>
        <w:pStyle w:val="ListParagraph"/>
        <w:numPr>
          <w:ilvl w:val="0"/>
          <w:numId w:val="93"/>
        </w:numPr>
        <w:rPr>
          <w:rFonts w:asciiTheme="minorHAnsi" w:hAnsiTheme="minorHAnsi" w:cstheme="minorHAnsi"/>
          <w:lang w:eastAsia="zh-TW"/>
        </w:rPr>
      </w:pPr>
      <w:r w:rsidRPr="002D5674">
        <w:rPr>
          <w:rFonts w:asciiTheme="minorHAnsi" w:hAnsiTheme="minorHAnsi" w:cstheme="minorHAnsi"/>
          <w:lang w:eastAsia="zh-TW"/>
        </w:rPr>
        <w:t>Hard work</w:t>
      </w:r>
    </w:p>
    <w:p w14:paraId="1CF4DD5B" w14:textId="4EF07E1B" w:rsidR="009924CF" w:rsidRPr="002D5674" w:rsidRDefault="009924CF" w:rsidP="002D5674">
      <w:pPr>
        <w:pStyle w:val="ListParagraph"/>
        <w:numPr>
          <w:ilvl w:val="0"/>
          <w:numId w:val="93"/>
        </w:numPr>
        <w:rPr>
          <w:rFonts w:asciiTheme="minorHAnsi" w:hAnsiTheme="minorHAnsi" w:cstheme="minorHAnsi"/>
          <w:lang w:eastAsia="zh-TW"/>
        </w:rPr>
      </w:pPr>
      <w:r w:rsidRPr="002D5674">
        <w:rPr>
          <w:rFonts w:asciiTheme="minorHAnsi" w:hAnsiTheme="minorHAnsi" w:cstheme="minorHAnsi"/>
          <w:lang w:eastAsia="zh-TW"/>
        </w:rPr>
        <w:t>Money</w:t>
      </w:r>
    </w:p>
    <w:p w14:paraId="41781485" w14:textId="38CA2807" w:rsidR="009924CF" w:rsidRPr="002D5674" w:rsidRDefault="009924CF" w:rsidP="002D5674">
      <w:pPr>
        <w:pStyle w:val="ListParagraph"/>
        <w:numPr>
          <w:ilvl w:val="0"/>
          <w:numId w:val="93"/>
        </w:numPr>
        <w:rPr>
          <w:rFonts w:asciiTheme="minorHAnsi" w:hAnsiTheme="minorHAnsi" w:cstheme="minorHAnsi"/>
          <w:color w:val="FF0000"/>
          <w:lang w:eastAsia="zh-TW"/>
        </w:rPr>
      </w:pPr>
      <w:r w:rsidRPr="002D5674">
        <w:rPr>
          <w:rFonts w:asciiTheme="minorHAnsi" w:hAnsiTheme="minorHAnsi" w:cstheme="minorHAnsi"/>
          <w:color w:val="FF0000"/>
          <w:lang w:eastAsia="zh-TW"/>
        </w:rPr>
        <w:t>Both A and B</w:t>
      </w:r>
    </w:p>
    <w:p w14:paraId="3E6E6517" w14:textId="320A8421" w:rsidR="00AF38CB" w:rsidRDefault="00FA0641" w:rsidP="002D5674">
      <w:pPr>
        <w:spacing w:before="240"/>
        <w:ind w:left="720"/>
        <w:rPr>
          <w:rFonts w:asciiTheme="minorHAnsi" w:hAnsiTheme="minorHAnsi" w:cstheme="minorHAnsi"/>
          <w:color w:val="FF0000"/>
          <w:shd w:val="clear" w:color="auto" w:fill="FFFFFF"/>
        </w:rPr>
      </w:pPr>
      <w:r w:rsidRPr="002D5674">
        <w:rPr>
          <w:rFonts w:asciiTheme="minorHAnsi" w:hAnsiTheme="minorHAnsi" w:cstheme="minorHAnsi"/>
          <w:color w:val="FF0000"/>
          <w:shd w:val="clear" w:color="auto" w:fill="FFFFFF"/>
        </w:rPr>
        <w:t>Ethics in business requires diligence and hard work.</w:t>
      </w:r>
    </w:p>
    <w:p w14:paraId="587BAB72" w14:textId="77777777" w:rsidR="00AF38CB" w:rsidRDefault="00AF38CB">
      <w:pPr>
        <w:spacing w:after="0" w:line="240" w:lineRule="auto"/>
        <w:rPr>
          <w:rFonts w:asciiTheme="minorHAnsi" w:hAnsiTheme="minorHAnsi" w:cstheme="minorHAnsi"/>
          <w:color w:val="FF0000"/>
          <w:shd w:val="clear" w:color="auto" w:fill="FFFFFF"/>
        </w:rPr>
      </w:pPr>
      <w:r>
        <w:rPr>
          <w:rFonts w:asciiTheme="minorHAnsi" w:hAnsiTheme="minorHAnsi" w:cstheme="minorHAnsi"/>
          <w:color w:val="FF0000"/>
          <w:shd w:val="clear" w:color="auto" w:fill="FFFFFF"/>
        </w:rPr>
        <w:br w:type="page"/>
      </w:r>
    </w:p>
    <w:p w14:paraId="28A2EDDE" w14:textId="77777777" w:rsidR="009924CF" w:rsidRPr="002D5674" w:rsidRDefault="009924CF" w:rsidP="002D5674">
      <w:pPr>
        <w:numPr>
          <w:ilvl w:val="0"/>
          <w:numId w:val="15"/>
        </w:numPr>
        <w:spacing w:before="240"/>
        <w:ind w:left="714" w:hanging="357"/>
        <w:rPr>
          <w:rFonts w:asciiTheme="minorHAnsi" w:hAnsiTheme="minorHAnsi" w:cstheme="minorHAnsi"/>
        </w:rPr>
      </w:pPr>
      <w:r w:rsidRPr="002D5674">
        <w:rPr>
          <w:rFonts w:asciiTheme="minorHAnsi" w:hAnsiTheme="minorHAnsi" w:cstheme="minorHAnsi"/>
        </w:rPr>
        <w:lastRenderedPageBreak/>
        <w:t>It is important when building an ethical business, to:</w:t>
      </w:r>
    </w:p>
    <w:p w14:paraId="4FFB4D8E" w14:textId="77777777" w:rsidR="00BD537D" w:rsidRPr="002D5674" w:rsidRDefault="009924CF">
      <w:pPr>
        <w:pStyle w:val="ListParagraph"/>
        <w:numPr>
          <w:ilvl w:val="0"/>
          <w:numId w:val="174"/>
        </w:numPr>
        <w:rPr>
          <w:rFonts w:asciiTheme="minorHAnsi" w:hAnsiTheme="minorHAnsi" w:cstheme="minorHAnsi"/>
          <w:color w:val="FF0000"/>
          <w:lang w:eastAsia="zh-TW"/>
        </w:rPr>
      </w:pPr>
      <w:r w:rsidRPr="002D5674">
        <w:rPr>
          <w:rFonts w:asciiTheme="minorHAnsi" w:hAnsiTheme="minorHAnsi" w:cstheme="minorHAnsi"/>
          <w:color w:val="FF0000"/>
          <w:lang w:eastAsia="zh-TW"/>
        </w:rPr>
        <w:t>Outline roles and responsibility</w:t>
      </w:r>
    </w:p>
    <w:p w14:paraId="3D0A4761" w14:textId="76DB25F6" w:rsidR="009924CF" w:rsidRPr="002D5674" w:rsidRDefault="009924CF">
      <w:pPr>
        <w:pStyle w:val="ListParagraph"/>
        <w:numPr>
          <w:ilvl w:val="0"/>
          <w:numId w:val="174"/>
        </w:numPr>
        <w:rPr>
          <w:rFonts w:asciiTheme="minorHAnsi" w:hAnsiTheme="minorHAnsi" w:cstheme="minorHAnsi"/>
          <w:lang w:eastAsia="zh-TW"/>
        </w:rPr>
      </w:pPr>
      <w:r w:rsidRPr="002D5674">
        <w:rPr>
          <w:rFonts w:asciiTheme="minorHAnsi" w:hAnsiTheme="minorHAnsi" w:cstheme="minorHAnsi"/>
          <w:lang w:eastAsia="zh-TW"/>
        </w:rPr>
        <w:t>Pinpoint the more ethical employees</w:t>
      </w:r>
    </w:p>
    <w:p w14:paraId="44D560D2" w14:textId="31712E2D" w:rsidR="009924CF" w:rsidRPr="002D5674" w:rsidRDefault="009924CF">
      <w:pPr>
        <w:pStyle w:val="ListParagraph"/>
        <w:numPr>
          <w:ilvl w:val="0"/>
          <w:numId w:val="174"/>
        </w:numPr>
        <w:rPr>
          <w:rFonts w:asciiTheme="minorHAnsi" w:hAnsiTheme="minorHAnsi" w:cstheme="minorHAnsi"/>
          <w:lang w:eastAsia="zh-TW"/>
        </w:rPr>
      </w:pPr>
      <w:r w:rsidRPr="002D5674">
        <w:rPr>
          <w:rFonts w:asciiTheme="minorHAnsi" w:hAnsiTheme="minorHAnsi" w:cstheme="minorHAnsi"/>
          <w:lang w:eastAsia="zh-TW"/>
        </w:rPr>
        <w:t>Pinpoint those employees who are less ethical</w:t>
      </w:r>
    </w:p>
    <w:p w14:paraId="200993CF" w14:textId="6D635B81" w:rsidR="009924CF" w:rsidRPr="002D5674" w:rsidRDefault="009924CF">
      <w:pPr>
        <w:pStyle w:val="ListParagraph"/>
        <w:numPr>
          <w:ilvl w:val="0"/>
          <w:numId w:val="174"/>
        </w:numPr>
        <w:rPr>
          <w:rFonts w:asciiTheme="minorHAnsi" w:hAnsiTheme="minorHAnsi" w:cstheme="minorHAnsi"/>
          <w:lang w:eastAsia="zh-TW"/>
        </w:rPr>
      </w:pPr>
      <w:r w:rsidRPr="002D5674">
        <w:rPr>
          <w:rFonts w:asciiTheme="minorHAnsi" w:hAnsiTheme="minorHAnsi" w:cstheme="minorHAnsi"/>
          <w:lang w:eastAsia="zh-TW"/>
        </w:rPr>
        <w:t>None of the above</w:t>
      </w:r>
    </w:p>
    <w:p w14:paraId="0197F5FD" w14:textId="491C6397" w:rsidR="00BD537D" w:rsidRPr="002D5674" w:rsidRDefault="00FA0641" w:rsidP="002D5674">
      <w:pPr>
        <w:spacing w:before="240"/>
        <w:ind w:left="720"/>
        <w:rPr>
          <w:rFonts w:asciiTheme="minorHAnsi" w:hAnsiTheme="minorHAnsi" w:cstheme="minorHAnsi"/>
          <w:color w:val="FF0000"/>
          <w:shd w:val="clear" w:color="auto" w:fill="FFFFFF"/>
        </w:rPr>
      </w:pPr>
      <w:r w:rsidRPr="002D5674">
        <w:rPr>
          <w:rFonts w:asciiTheme="minorHAnsi" w:hAnsiTheme="minorHAnsi" w:cstheme="minorHAnsi"/>
          <w:color w:val="FF0000"/>
          <w:shd w:val="clear" w:color="auto" w:fill="FFFFFF"/>
        </w:rPr>
        <w:t>It is important when building an ethical business to outline roles and responsibility.</w:t>
      </w:r>
    </w:p>
    <w:p w14:paraId="6E9AD322" w14:textId="77777777" w:rsidR="008611D7" w:rsidRPr="002D5674" w:rsidRDefault="009924CF" w:rsidP="002D5674">
      <w:pPr>
        <w:numPr>
          <w:ilvl w:val="0"/>
          <w:numId w:val="15"/>
        </w:numPr>
        <w:spacing w:before="240"/>
        <w:ind w:left="714" w:hanging="357"/>
        <w:rPr>
          <w:rFonts w:asciiTheme="minorHAnsi" w:hAnsiTheme="minorHAnsi" w:cstheme="minorHAnsi"/>
        </w:rPr>
      </w:pPr>
      <w:r w:rsidRPr="002D5674">
        <w:rPr>
          <w:rFonts w:asciiTheme="minorHAnsi" w:hAnsiTheme="minorHAnsi" w:cstheme="minorHAnsi"/>
        </w:rPr>
        <w:t>Needs to address in a workplace survey</w:t>
      </w:r>
      <w:r w:rsidR="008611D7" w:rsidRPr="002D5674">
        <w:rPr>
          <w:rFonts w:asciiTheme="minorHAnsi" w:hAnsiTheme="minorHAnsi" w:cstheme="minorHAnsi"/>
        </w:rPr>
        <w:t xml:space="preserve"> include:</w:t>
      </w:r>
    </w:p>
    <w:p w14:paraId="14F073E8" w14:textId="77777777" w:rsidR="00BD537D" w:rsidRPr="002D5674" w:rsidRDefault="008611D7">
      <w:pPr>
        <w:pStyle w:val="ListParagraph"/>
        <w:numPr>
          <w:ilvl w:val="0"/>
          <w:numId w:val="175"/>
        </w:numPr>
        <w:rPr>
          <w:rFonts w:asciiTheme="minorHAnsi" w:hAnsiTheme="minorHAnsi" w:cstheme="minorHAnsi"/>
          <w:lang w:eastAsia="zh-TW"/>
        </w:rPr>
      </w:pPr>
      <w:r w:rsidRPr="002D5674">
        <w:rPr>
          <w:rFonts w:asciiTheme="minorHAnsi" w:hAnsiTheme="minorHAnsi" w:cstheme="minorHAnsi"/>
          <w:lang w:eastAsia="zh-TW"/>
        </w:rPr>
        <w:t>Values</w:t>
      </w:r>
    </w:p>
    <w:p w14:paraId="44A7AE7B" w14:textId="77777777" w:rsidR="00BD537D" w:rsidRPr="002D5674" w:rsidRDefault="008611D7">
      <w:pPr>
        <w:pStyle w:val="ListParagraph"/>
        <w:numPr>
          <w:ilvl w:val="0"/>
          <w:numId w:val="175"/>
        </w:numPr>
        <w:rPr>
          <w:rFonts w:asciiTheme="minorHAnsi" w:hAnsiTheme="minorHAnsi" w:cstheme="minorHAnsi"/>
          <w:lang w:eastAsia="zh-TW"/>
        </w:rPr>
      </w:pPr>
      <w:r w:rsidRPr="002D5674">
        <w:rPr>
          <w:rFonts w:asciiTheme="minorHAnsi" w:hAnsiTheme="minorHAnsi" w:cstheme="minorHAnsi"/>
          <w:lang w:eastAsia="zh-TW"/>
        </w:rPr>
        <w:t>Conflicts</w:t>
      </w:r>
    </w:p>
    <w:p w14:paraId="083BF38E" w14:textId="77777777" w:rsidR="00BD537D" w:rsidRPr="002D5674" w:rsidRDefault="008611D7">
      <w:pPr>
        <w:pStyle w:val="ListParagraph"/>
        <w:numPr>
          <w:ilvl w:val="0"/>
          <w:numId w:val="175"/>
        </w:numPr>
        <w:rPr>
          <w:rFonts w:asciiTheme="minorHAnsi" w:hAnsiTheme="minorHAnsi" w:cstheme="minorHAnsi"/>
          <w:lang w:eastAsia="zh-TW"/>
        </w:rPr>
      </w:pPr>
      <w:r w:rsidRPr="002D5674">
        <w:rPr>
          <w:rFonts w:asciiTheme="minorHAnsi" w:hAnsiTheme="minorHAnsi" w:cstheme="minorHAnsi"/>
          <w:lang w:eastAsia="zh-TW"/>
        </w:rPr>
        <w:t>Trust</w:t>
      </w:r>
    </w:p>
    <w:p w14:paraId="690A3345" w14:textId="7EFB52D8" w:rsidR="00FA0641" w:rsidRPr="002D5674" w:rsidRDefault="008611D7">
      <w:pPr>
        <w:pStyle w:val="ListParagraph"/>
        <w:numPr>
          <w:ilvl w:val="0"/>
          <w:numId w:val="175"/>
        </w:numPr>
        <w:rPr>
          <w:rFonts w:asciiTheme="minorHAnsi" w:hAnsiTheme="minorHAnsi" w:cstheme="minorHAnsi"/>
          <w:color w:val="FF0000"/>
          <w:lang w:eastAsia="zh-TW"/>
        </w:rPr>
      </w:pPr>
      <w:r w:rsidRPr="002D5674">
        <w:rPr>
          <w:rFonts w:asciiTheme="minorHAnsi" w:hAnsiTheme="minorHAnsi" w:cstheme="minorHAnsi"/>
          <w:color w:val="FF0000"/>
          <w:lang w:eastAsia="zh-TW"/>
        </w:rPr>
        <w:t>All of the above</w:t>
      </w:r>
    </w:p>
    <w:p w14:paraId="62834831" w14:textId="3EAB884D" w:rsidR="008611D7" w:rsidRPr="002D5674" w:rsidRDefault="00FA0641" w:rsidP="002D5674">
      <w:pPr>
        <w:spacing w:before="240"/>
        <w:ind w:left="720"/>
        <w:rPr>
          <w:rFonts w:asciiTheme="minorHAnsi" w:hAnsiTheme="minorHAnsi" w:cstheme="minorHAnsi"/>
          <w:color w:val="FF0000"/>
          <w:shd w:val="clear" w:color="auto" w:fill="FFFFFF"/>
        </w:rPr>
      </w:pPr>
      <w:r w:rsidRPr="002D5674">
        <w:rPr>
          <w:rFonts w:asciiTheme="minorHAnsi" w:hAnsiTheme="minorHAnsi" w:cstheme="minorHAnsi"/>
          <w:color w:val="FF0000"/>
          <w:shd w:val="clear" w:color="auto" w:fill="FFFFFF"/>
        </w:rPr>
        <w:t>Values, conflicts and trust are all needs to address in a workplace survey.</w:t>
      </w:r>
    </w:p>
    <w:p w14:paraId="25481C7E" w14:textId="3A20CEC6" w:rsidR="006E0C4E" w:rsidRPr="002D5674" w:rsidRDefault="008611D7" w:rsidP="002D5674">
      <w:pPr>
        <w:numPr>
          <w:ilvl w:val="0"/>
          <w:numId w:val="15"/>
        </w:numPr>
        <w:spacing w:before="240"/>
        <w:ind w:left="714" w:hanging="357"/>
        <w:rPr>
          <w:rFonts w:asciiTheme="minorHAnsi" w:hAnsiTheme="minorHAnsi" w:cstheme="minorHAnsi"/>
        </w:rPr>
      </w:pPr>
      <w:r w:rsidRPr="002D5674">
        <w:rPr>
          <w:rFonts w:asciiTheme="minorHAnsi" w:hAnsiTheme="minorHAnsi" w:cstheme="minorHAnsi"/>
        </w:rPr>
        <w:t>Anonymous surveys allow people to</w:t>
      </w:r>
      <w:r w:rsidR="006E0C4E" w:rsidRPr="002D5674">
        <w:rPr>
          <w:rFonts w:asciiTheme="minorHAnsi" w:hAnsiTheme="minorHAnsi" w:cstheme="minorHAnsi"/>
        </w:rPr>
        <w:t>:</w:t>
      </w:r>
    </w:p>
    <w:p w14:paraId="44E7599A" w14:textId="727802ED" w:rsidR="008611D7" w:rsidRPr="002D5674" w:rsidRDefault="008611D7" w:rsidP="002D5674">
      <w:pPr>
        <w:numPr>
          <w:ilvl w:val="0"/>
          <w:numId w:val="113"/>
        </w:numPr>
        <w:spacing w:after="0"/>
        <w:rPr>
          <w:rFonts w:asciiTheme="minorHAnsi" w:hAnsiTheme="minorHAnsi" w:cstheme="minorHAnsi"/>
          <w:color w:val="FF0000"/>
        </w:rPr>
      </w:pPr>
      <w:r w:rsidRPr="002D5674">
        <w:rPr>
          <w:rFonts w:asciiTheme="minorHAnsi" w:hAnsiTheme="minorHAnsi" w:cstheme="minorHAnsi"/>
          <w:color w:val="FF0000"/>
        </w:rPr>
        <w:t>Describe how the company runs</w:t>
      </w:r>
    </w:p>
    <w:p w14:paraId="01152727" w14:textId="14BE6D9B" w:rsidR="008611D7" w:rsidRPr="002D5674" w:rsidRDefault="008611D7" w:rsidP="002D5674">
      <w:pPr>
        <w:pStyle w:val="ListParagraph"/>
        <w:numPr>
          <w:ilvl w:val="0"/>
          <w:numId w:val="113"/>
        </w:numPr>
        <w:rPr>
          <w:rFonts w:asciiTheme="minorHAnsi" w:hAnsiTheme="minorHAnsi" w:cstheme="minorHAnsi"/>
          <w:lang w:eastAsia="zh-TW"/>
        </w:rPr>
      </w:pPr>
      <w:r w:rsidRPr="002D5674">
        <w:rPr>
          <w:rFonts w:asciiTheme="minorHAnsi" w:hAnsiTheme="minorHAnsi" w:cstheme="minorHAnsi"/>
          <w:lang w:eastAsia="zh-TW"/>
        </w:rPr>
        <w:t>Complain about coworkers</w:t>
      </w:r>
    </w:p>
    <w:p w14:paraId="06403A8A" w14:textId="279B063B" w:rsidR="008611D7" w:rsidRPr="002D5674" w:rsidRDefault="008611D7" w:rsidP="002D5674">
      <w:pPr>
        <w:pStyle w:val="ListParagraph"/>
        <w:numPr>
          <w:ilvl w:val="0"/>
          <w:numId w:val="113"/>
        </w:numPr>
        <w:rPr>
          <w:rFonts w:asciiTheme="minorHAnsi" w:hAnsiTheme="minorHAnsi" w:cstheme="minorHAnsi"/>
          <w:lang w:eastAsia="zh-TW"/>
        </w:rPr>
      </w:pPr>
      <w:r w:rsidRPr="002D5674">
        <w:rPr>
          <w:rFonts w:asciiTheme="minorHAnsi" w:hAnsiTheme="minorHAnsi" w:cstheme="minorHAnsi"/>
          <w:lang w:eastAsia="zh-TW"/>
        </w:rPr>
        <w:t>Complain about their jobs</w:t>
      </w:r>
    </w:p>
    <w:p w14:paraId="2F2F4645" w14:textId="72A9A941" w:rsidR="008611D7" w:rsidRPr="002D5674" w:rsidRDefault="008611D7" w:rsidP="002D5674">
      <w:pPr>
        <w:pStyle w:val="ListParagraph"/>
        <w:numPr>
          <w:ilvl w:val="0"/>
          <w:numId w:val="113"/>
        </w:numPr>
        <w:rPr>
          <w:rFonts w:asciiTheme="minorHAnsi" w:hAnsiTheme="minorHAnsi" w:cstheme="minorHAnsi"/>
          <w:lang w:eastAsia="zh-TW"/>
        </w:rPr>
      </w:pPr>
      <w:r w:rsidRPr="002D5674">
        <w:rPr>
          <w:rFonts w:asciiTheme="minorHAnsi" w:hAnsiTheme="minorHAnsi" w:cstheme="minorHAnsi"/>
          <w:lang w:eastAsia="zh-TW"/>
        </w:rPr>
        <w:t>Complain about their boss</w:t>
      </w:r>
    </w:p>
    <w:p w14:paraId="21069474" w14:textId="3CE2F7A9" w:rsidR="008611D7" w:rsidRPr="002D5674" w:rsidRDefault="00FA0641" w:rsidP="002D5674">
      <w:pPr>
        <w:spacing w:before="240"/>
        <w:ind w:left="720"/>
        <w:rPr>
          <w:rFonts w:asciiTheme="minorHAnsi" w:hAnsiTheme="minorHAnsi" w:cstheme="minorHAnsi"/>
          <w:color w:val="FF0000"/>
          <w:shd w:val="clear" w:color="auto" w:fill="FFFFFF"/>
        </w:rPr>
      </w:pPr>
      <w:r w:rsidRPr="002D5674">
        <w:rPr>
          <w:rFonts w:asciiTheme="minorHAnsi" w:hAnsiTheme="minorHAnsi" w:cstheme="minorHAnsi"/>
          <w:color w:val="FF0000"/>
          <w:shd w:val="clear" w:color="auto" w:fill="FFFFFF"/>
        </w:rPr>
        <w:t>Anonymous surveys allow people to describe how the company runs.</w:t>
      </w:r>
    </w:p>
    <w:p w14:paraId="2FACAA19" w14:textId="303E5748" w:rsidR="006E0C4E" w:rsidRPr="002D5674" w:rsidRDefault="008611D7" w:rsidP="002D5674">
      <w:pPr>
        <w:numPr>
          <w:ilvl w:val="0"/>
          <w:numId w:val="15"/>
        </w:numPr>
        <w:spacing w:before="240"/>
        <w:ind w:left="714" w:hanging="357"/>
        <w:rPr>
          <w:rFonts w:asciiTheme="minorHAnsi" w:hAnsiTheme="minorHAnsi" w:cstheme="minorHAnsi"/>
        </w:rPr>
      </w:pPr>
      <w:r w:rsidRPr="002D5674">
        <w:rPr>
          <w:rFonts w:asciiTheme="minorHAnsi" w:hAnsiTheme="minorHAnsi" w:cstheme="minorHAnsi"/>
        </w:rPr>
        <w:t>A company that ranks low in personal responsibility probably:</w:t>
      </w:r>
    </w:p>
    <w:p w14:paraId="02A5E334" w14:textId="77777777" w:rsidR="00BD537D" w:rsidRPr="002D5674" w:rsidRDefault="006E0C4E">
      <w:pPr>
        <w:pStyle w:val="ListParagraph"/>
        <w:numPr>
          <w:ilvl w:val="0"/>
          <w:numId w:val="176"/>
        </w:numPr>
        <w:rPr>
          <w:rFonts w:asciiTheme="minorHAnsi" w:hAnsiTheme="minorHAnsi" w:cstheme="minorHAnsi"/>
          <w:color w:val="FF0000"/>
          <w:lang w:eastAsia="zh-TW"/>
        </w:rPr>
      </w:pPr>
      <w:r w:rsidRPr="002D5674">
        <w:rPr>
          <w:rFonts w:asciiTheme="minorHAnsi" w:hAnsiTheme="minorHAnsi" w:cstheme="minorHAnsi"/>
          <w:color w:val="FF0000"/>
          <w:lang w:eastAsia="zh-TW"/>
        </w:rPr>
        <w:t>H</w:t>
      </w:r>
      <w:r w:rsidR="008611D7" w:rsidRPr="002D5674">
        <w:rPr>
          <w:rFonts w:asciiTheme="minorHAnsi" w:hAnsiTheme="minorHAnsi" w:cstheme="minorHAnsi"/>
          <w:color w:val="FF0000"/>
          <w:lang w:eastAsia="zh-TW"/>
        </w:rPr>
        <w:t>as a bullying problem</w:t>
      </w:r>
    </w:p>
    <w:p w14:paraId="5C90CDBC" w14:textId="17C1D512" w:rsidR="00BD537D" w:rsidRPr="002D5674" w:rsidRDefault="006E0C4E">
      <w:pPr>
        <w:pStyle w:val="ListParagraph"/>
        <w:numPr>
          <w:ilvl w:val="0"/>
          <w:numId w:val="176"/>
        </w:numPr>
        <w:rPr>
          <w:rFonts w:asciiTheme="minorHAnsi" w:hAnsiTheme="minorHAnsi" w:cstheme="minorHAnsi"/>
          <w:lang w:eastAsia="zh-TW"/>
        </w:rPr>
      </w:pPr>
      <w:r w:rsidRPr="002D5674">
        <w:rPr>
          <w:rFonts w:asciiTheme="minorHAnsi" w:hAnsiTheme="minorHAnsi" w:cstheme="minorHAnsi"/>
          <w:lang w:eastAsia="zh-TW"/>
        </w:rPr>
        <w:t>Has high employee turn-over</w:t>
      </w:r>
    </w:p>
    <w:p w14:paraId="7769A49E" w14:textId="3A317E2A" w:rsidR="006E0C4E" w:rsidRPr="002D5674" w:rsidRDefault="006E0C4E">
      <w:pPr>
        <w:pStyle w:val="ListParagraph"/>
        <w:numPr>
          <w:ilvl w:val="0"/>
          <w:numId w:val="176"/>
        </w:numPr>
        <w:rPr>
          <w:rFonts w:asciiTheme="minorHAnsi" w:hAnsiTheme="minorHAnsi" w:cstheme="minorHAnsi"/>
          <w:lang w:eastAsia="zh-TW"/>
        </w:rPr>
      </w:pPr>
      <w:r w:rsidRPr="002D5674">
        <w:rPr>
          <w:rFonts w:asciiTheme="minorHAnsi" w:hAnsiTheme="minorHAnsi" w:cstheme="minorHAnsi"/>
          <w:lang w:eastAsia="zh-TW"/>
        </w:rPr>
        <w:t>Doesn’t pay their employees well</w:t>
      </w:r>
    </w:p>
    <w:p w14:paraId="313F3388" w14:textId="1BD33D42" w:rsidR="006E0C4E" w:rsidRPr="002D5674" w:rsidRDefault="006E0C4E">
      <w:pPr>
        <w:pStyle w:val="ListParagraph"/>
        <w:numPr>
          <w:ilvl w:val="0"/>
          <w:numId w:val="176"/>
        </w:numPr>
        <w:rPr>
          <w:rFonts w:asciiTheme="minorHAnsi" w:hAnsiTheme="minorHAnsi" w:cstheme="minorHAnsi"/>
          <w:lang w:eastAsia="zh-TW"/>
        </w:rPr>
      </w:pPr>
      <w:r w:rsidRPr="002D5674">
        <w:rPr>
          <w:rFonts w:asciiTheme="minorHAnsi" w:hAnsiTheme="minorHAnsi" w:cstheme="minorHAnsi"/>
          <w:lang w:eastAsia="zh-TW"/>
        </w:rPr>
        <w:t>None of the above</w:t>
      </w:r>
    </w:p>
    <w:p w14:paraId="11E1BFDB" w14:textId="44026B1B" w:rsidR="006E0C4E" w:rsidRPr="002D5674" w:rsidRDefault="00FA0641" w:rsidP="002D5674">
      <w:pPr>
        <w:spacing w:before="240"/>
        <w:ind w:left="720"/>
        <w:rPr>
          <w:rFonts w:asciiTheme="minorHAnsi" w:hAnsiTheme="minorHAnsi" w:cstheme="minorHAnsi"/>
          <w:color w:val="FF0000"/>
          <w:shd w:val="clear" w:color="auto" w:fill="FFFFFF"/>
        </w:rPr>
      </w:pPr>
      <w:r w:rsidRPr="002D5674">
        <w:rPr>
          <w:rFonts w:asciiTheme="minorHAnsi" w:hAnsiTheme="minorHAnsi" w:cstheme="minorHAnsi"/>
          <w:color w:val="FF0000"/>
          <w:shd w:val="clear" w:color="auto" w:fill="FFFFFF"/>
        </w:rPr>
        <w:t>A company that ranks low in personal responsibility probably has a bullying problem.</w:t>
      </w:r>
    </w:p>
    <w:p w14:paraId="44A04CA6" w14:textId="3287CBD7" w:rsidR="00ED5766" w:rsidRPr="002D5674" w:rsidRDefault="00FA0641" w:rsidP="002D5674">
      <w:pPr>
        <w:numPr>
          <w:ilvl w:val="0"/>
          <w:numId w:val="15"/>
        </w:numPr>
        <w:spacing w:before="240"/>
        <w:ind w:left="714" w:hanging="357"/>
        <w:rPr>
          <w:rFonts w:asciiTheme="minorHAnsi" w:hAnsiTheme="minorHAnsi" w:cstheme="minorHAnsi"/>
        </w:rPr>
      </w:pPr>
      <w:bookmarkStart w:id="119" w:name="_Hlk67647877"/>
      <w:r w:rsidRPr="002D5674">
        <w:rPr>
          <w:rFonts w:asciiTheme="minorHAnsi" w:hAnsiTheme="minorHAnsi" w:cstheme="minorHAnsi"/>
        </w:rPr>
        <w:t>The entire organization needs to be on the same page in order for people</w:t>
      </w:r>
      <w:r w:rsidR="00961B5A" w:rsidRPr="002D5674">
        <w:rPr>
          <w:rFonts w:asciiTheme="minorHAnsi" w:hAnsiTheme="minorHAnsi" w:cstheme="minorHAnsi"/>
        </w:rPr>
        <w:t xml:space="preserve"> to make ethical dec</w:t>
      </w:r>
      <w:r w:rsidRPr="002D5674">
        <w:rPr>
          <w:rFonts w:asciiTheme="minorHAnsi" w:hAnsiTheme="minorHAnsi" w:cstheme="minorHAnsi"/>
        </w:rPr>
        <w:t>isions.</w:t>
      </w:r>
    </w:p>
    <w:p w14:paraId="4FDF85DA" w14:textId="2798F862" w:rsidR="006E0C4E" w:rsidRPr="002D5674" w:rsidRDefault="00FA0641" w:rsidP="002D5674">
      <w:pPr>
        <w:numPr>
          <w:ilvl w:val="0"/>
          <w:numId w:val="112"/>
        </w:numPr>
        <w:spacing w:after="0"/>
        <w:rPr>
          <w:rFonts w:asciiTheme="minorHAnsi" w:hAnsiTheme="minorHAnsi" w:cstheme="minorHAnsi"/>
          <w:color w:val="FF0000"/>
        </w:rPr>
      </w:pPr>
      <w:r w:rsidRPr="002D5674">
        <w:rPr>
          <w:rFonts w:asciiTheme="minorHAnsi" w:hAnsiTheme="minorHAnsi" w:cstheme="minorHAnsi"/>
          <w:color w:val="FF0000"/>
        </w:rPr>
        <w:t>True</w:t>
      </w:r>
    </w:p>
    <w:p w14:paraId="040224FE" w14:textId="67408288" w:rsidR="006E0C4E" w:rsidRPr="002D5674" w:rsidRDefault="00FA0641" w:rsidP="002D5674">
      <w:pPr>
        <w:pStyle w:val="ListParagraph"/>
        <w:numPr>
          <w:ilvl w:val="0"/>
          <w:numId w:val="112"/>
        </w:numPr>
        <w:rPr>
          <w:rFonts w:asciiTheme="minorHAnsi" w:hAnsiTheme="minorHAnsi" w:cstheme="minorHAnsi"/>
          <w:lang w:eastAsia="zh-TW"/>
        </w:rPr>
      </w:pPr>
      <w:r w:rsidRPr="002D5674">
        <w:rPr>
          <w:rFonts w:asciiTheme="minorHAnsi" w:hAnsiTheme="minorHAnsi" w:cstheme="minorHAnsi"/>
          <w:lang w:eastAsia="zh-TW"/>
        </w:rPr>
        <w:t>False</w:t>
      </w:r>
    </w:p>
    <w:p w14:paraId="27495198" w14:textId="2EDCD9F0" w:rsidR="00AF38CB" w:rsidRDefault="00BD537D" w:rsidP="002D5674">
      <w:pPr>
        <w:spacing w:before="240"/>
        <w:ind w:left="720"/>
        <w:rPr>
          <w:rFonts w:asciiTheme="minorHAnsi" w:hAnsiTheme="minorHAnsi" w:cstheme="minorHAnsi"/>
          <w:color w:val="FF0000"/>
          <w:shd w:val="clear" w:color="auto" w:fill="FFFFFF"/>
        </w:rPr>
      </w:pPr>
      <w:r w:rsidRPr="002D5674">
        <w:rPr>
          <w:rFonts w:asciiTheme="minorHAnsi" w:hAnsiTheme="minorHAnsi" w:cstheme="minorHAnsi"/>
          <w:color w:val="FF0000"/>
          <w:shd w:val="clear" w:color="auto" w:fill="FFFFFF"/>
        </w:rPr>
        <w:t xml:space="preserve">The entire organization </w:t>
      </w:r>
      <w:r w:rsidR="00FA0641" w:rsidRPr="002D5674">
        <w:rPr>
          <w:rFonts w:asciiTheme="minorHAnsi" w:hAnsiTheme="minorHAnsi" w:cstheme="minorHAnsi"/>
          <w:i/>
          <w:iCs/>
          <w:color w:val="FF0000"/>
        </w:rPr>
        <w:t>does</w:t>
      </w:r>
      <w:r w:rsidRPr="002D5674">
        <w:rPr>
          <w:rFonts w:asciiTheme="minorHAnsi" w:hAnsiTheme="minorHAnsi" w:cstheme="minorHAnsi"/>
          <w:color w:val="FF0000"/>
          <w:shd w:val="clear" w:color="auto" w:fill="FFFFFF"/>
        </w:rPr>
        <w:t xml:space="preserve"> </w:t>
      </w:r>
      <w:r w:rsidR="00FA0641" w:rsidRPr="002D5674">
        <w:rPr>
          <w:rFonts w:asciiTheme="minorHAnsi" w:hAnsiTheme="minorHAnsi" w:cstheme="minorHAnsi"/>
          <w:color w:val="FF0000"/>
          <w:shd w:val="clear" w:color="auto" w:fill="FFFFFF"/>
        </w:rPr>
        <w:t>need to be on the same page in order for people to make ethical decisions.</w:t>
      </w:r>
    </w:p>
    <w:p w14:paraId="69A19AC9" w14:textId="77777777" w:rsidR="00AF38CB" w:rsidRDefault="00AF38CB">
      <w:pPr>
        <w:spacing w:after="0" w:line="240" w:lineRule="auto"/>
        <w:rPr>
          <w:rFonts w:asciiTheme="minorHAnsi" w:hAnsiTheme="minorHAnsi" w:cstheme="minorHAnsi"/>
          <w:color w:val="FF0000"/>
          <w:shd w:val="clear" w:color="auto" w:fill="FFFFFF"/>
        </w:rPr>
      </w:pPr>
      <w:r>
        <w:rPr>
          <w:rFonts w:asciiTheme="minorHAnsi" w:hAnsiTheme="minorHAnsi" w:cstheme="minorHAnsi"/>
          <w:color w:val="FF0000"/>
          <w:shd w:val="clear" w:color="auto" w:fill="FFFFFF"/>
        </w:rPr>
        <w:br w:type="page"/>
      </w:r>
    </w:p>
    <w:p w14:paraId="601D17DB" w14:textId="0915D952" w:rsidR="00ED5766" w:rsidRPr="002D5674" w:rsidRDefault="00FA0641" w:rsidP="002D5674">
      <w:pPr>
        <w:numPr>
          <w:ilvl w:val="0"/>
          <w:numId w:val="15"/>
        </w:numPr>
        <w:spacing w:before="240"/>
        <w:ind w:left="714" w:hanging="357"/>
        <w:rPr>
          <w:rFonts w:asciiTheme="minorHAnsi" w:hAnsiTheme="minorHAnsi" w:cstheme="minorHAnsi"/>
          <w:lang w:eastAsia="zh-TW"/>
        </w:rPr>
      </w:pPr>
      <w:r w:rsidRPr="002D5674">
        <w:rPr>
          <w:rFonts w:asciiTheme="minorHAnsi" w:hAnsiTheme="minorHAnsi" w:cstheme="minorHAnsi"/>
        </w:rPr>
        <w:lastRenderedPageBreak/>
        <w:t>A(n) ______ will help determine how an ethics program will run.</w:t>
      </w:r>
    </w:p>
    <w:p w14:paraId="6E99BC23" w14:textId="5D0ED621" w:rsidR="00ED5766" w:rsidRPr="002D5674" w:rsidRDefault="00FA0641" w:rsidP="002D5674">
      <w:pPr>
        <w:pStyle w:val="ListParagraph"/>
        <w:numPr>
          <w:ilvl w:val="0"/>
          <w:numId w:val="94"/>
        </w:numPr>
        <w:rPr>
          <w:rFonts w:asciiTheme="minorHAnsi" w:hAnsiTheme="minorHAnsi" w:cstheme="minorHAnsi"/>
          <w:color w:val="FF0000"/>
          <w:lang w:eastAsia="zh-TW"/>
        </w:rPr>
      </w:pPr>
      <w:r w:rsidRPr="002D5674">
        <w:rPr>
          <w:rFonts w:asciiTheme="minorHAnsi" w:hAnsiTheme="minorHAnsi" w:cstheme="minorHAnsi"/>
          <w:color w:val="FF0000"/>
          <w:lang w:eastAsia="zh-TW"/>
        </w:rPr>
        <w:t>Survey</w:t>
      </w:r>
    </w:p>
    <w:p w14:paraId="6240C1D4" w14:textId="6B3D25B9" w:rsidR="00ED5766" w:rsidRPr="002D5674" w:rsidRDefault="00FA0641" w:rsidP="002D5674">
      <w:pPr>
        <w:pStyle w:val="ListParagraph"/>
        <w:numPr>
          <w:ilvl w:val="0"/>
          <w:numId w:val="94"/>
        </w:numPr>
        <w:rPr>
          <w:rFonts w:asciiTheme="minorHAnsi" w:hAnsiTheme="minorHAnsi" w:cstheme="minorHAnsi"/>
          <w:lang w:eastAsia="zh-TW"/>
        </w:rPr>
      </w:pPr>
      <w:r w:rsidRPr="002D5674">
        <w:rPr>
          <w:rFonts w:asciiTheme="minorHAnsi" w:hAnsiTheme="minorHAnsi" w:cstheme="minorHAnsi"/>
          <w:lang w:eastAsia="zh-TW"/>
        </w:rPr>
        <w:t>Organizational chart</w:t>
      </w:r>
    </w:p>
    <w:p w14:paraId="44223CC0" w14:textId="5024DEEF" w:rsidR="00ED5766" w:rsidRPr="002D5674" w:rsidRDefault="00FA0641" w:rsidP="002D5674">
      <w:pPr>
        <w:pStyle w:val="ListParagraph"/>
        <w:numPr>
          <w:ilvl w:val="0"/>
          <w:numId w:val="94"/>
        </w:numPr>
        <w:rPr>
          <w:rFonts w:asciiTheme="minorHAnsi" w:hAnsiTheme="minorHAnsi" w:cstheme="minorHAnsi"/>
          <w:lang w:eastAsia="zh-TW"/>
        </w:rPr>
      </w:pPr>
      <w:r w:rsidRPr="002D5674">
        <w:rPr>
          <w:rFonts w:asciiTheme="minorHAnsi" w:hAnsiTheme="minorHAnsi" w:cstheme="minorHAnsi"/>
          <w:lang w:eastAsia="zh-TW"/>
        </w:rPr>
        <w:t>Discussion</w:t>
      </w:r>
    </w:p>
    <w:p w14:paraId="489402DE" w14:textId="3B69B7C9" w:rsidR="00ED5766" w:rsidRPr="002D5674" w:rsidRDefault="00ED5766" w:rsidP="002D5674">
      <w:pPr>
        <w:pStyle w:val="ListParagraph"/>
        <w:numPr>
          <w:ilvl w:val="0"/>
          <w:numId w:val="94"/>
        </w:numPr>
        <w:rPr>
          <w:rFonts w:asciiTheme="minorHAnsi" w:hAnsiTheme="minorHAnsi" w:cstheme="minorHAnsi"/>
          <w:lang w:eastAsia="zh-TW"/>
        </w:rPr>
      </w:pPr>
      <w:r w:rsidRPr="002D5674">
        <w:rPr>
          <w:rFonts w:asciiTheme="minorHAnsi" w:hAnsiTheme="minorHAnsi" w:cstheme="minorHAnsi"/>
          <w:lang w:eastAsia="zh-TW"/>
        </w:rPr>
        <w:t>None of the above</w:t>
      </w:r>
    </w:p>
    <w:p w14:paraId="31896917" w14:textId="74993F79" w:rsidR="00BD537D" w:rsidRPr="002D5674" w:rsidRDefault="00FA0641" w:rsidP="002D5674">
      <w:pPr>
        <w:spacing w:before="240"/>
        <w:ind w:left="720"/>
        <w:rPr>
          <w:rFonts w:asciiTheme="minorHAnsi" w:hAnsiTheme="minorHAnsi" w:cstheme="minorHAnsi"/>
          <w:color w:val="FF0000"/>
          <w:shd w:val="clear" w:color="auto" w:fill="FFFFFF"/>
        </w:rPr>
      </w:pPr>
      <w:r w:rsidRPr="002D5674">
        <w:rPr>
          <w:rFonts w:asciiTheme="minorHAnsi" w:hAnsiTheme="minorHAnsi" w:cstheme="minorHAnsi"/>
          <w:color w:val="FF0000"/>
          <w:shd w:val="clear" w:color="auto" w:fill="FFFFFF"/>
        </w:rPr>
        <w:t>An organizational chart will help determine how an ethics program will run.</w:t>
      </w:r>
    </w:p>
    <w:p w14:paraId="36250DA1" w14:textId="77777777" w:rsidR="00BD537D" w:rsidRPr="002D5674" w:rsidRDefault="00BD537D" w:rsidP="002D5674">
      <w:pPr>
        <w:spacing w:after="0"/>
        <w:rPr>
          <w:rFonts w:asciiTheme="minorHAnsi" w:hAnsiTheme="minorHAnsi" w:cstheme="minorHAnsi"/>
          <w:color w:val="FF0000"/>
          <w:shd w:val="clear" w:color="auto" w:fill="FFFFFF"/>
        </w:rPr>
      </w:pPr>
      <w:r w:rsidRPr="002D5674">
        <w:rPr>
          <w:rFonts w:asciiTheme="minorHAnsi" w:hAnsiTheme="minorHAnsi" w:cstheme="minorHAnsi"/>
          <w:color w:val="FF0000"/>
          <w:shd w:val="clear" w:color="auto" w:fill="FFFFFF"/>
        </w:rPr>
        <w:br w:type="page"/>
      </w:r>
    </w:p>
    <w:p w14:paraId="1BB36463" w14:textId="77777777" w:rsidR="00DE0C4A" w:rsidRPr="006A57D3" w:rsidRDefault="00D32AB8" w:rsidP="0039641C">
      <w:pPr>
        <w:pStyle w:val="Heading1"/>
      </w:pPr>
      <w:bookmarkStart w:id="120" w:name="_Toc116473953"/>
      <w:bookmarkEnd w:id="119"/>
      <w:r w:rsidRPr="006A57D3">
        <w:rPr>
          <w:noProof/>
          <w:lang w:val="en-CA" w:eastAsia="en-CA" w:bidi="ar-SA"/>
        </w:rPr>
        <w:lastRenderedPageBreak/>
        <mc:AlternateContent>
          <mc:Choice Requires="wps">
            <w:drawing>
              <wp:anchor distT="91440" distB="91440" distL="114300" distR="114300" simplePos="0" relativeHeight="251659264" behindDoc="0" locked="0" layoutInCell="0" allowOverlap="1" wp14:anchorId="3D609073" wp14:editId="2B0A524B">
                <wp:simplePos x="0" y="0"/>
                <wp:positionH relativeFrom="page">
                  <wp:posOffset>-55245</wp:posOffset>
                </wp:positionH>
                <wp:positionV relativeFrom="page">
                  <wp:posOffset>-7620</wp:posOffset>
                </wp:positionV>
                <wp:extent cx="7922895" cy="1391285"/>
                <wp:effectExtent l="0" t="0" r="1905" b="0"/>
                <wp:wrapSquare wrapText="bothSides"/>
                <wp:docPr id="8" name="Rectangl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895" cy="1391285"/>
                        </a:xfrm>
                        <a:prstGeom prst="rect">
                          <a:avLst/>
                        </a:prstGeom>
                        <a:gradFill>
                          <a:gsLst>
                            <a:gs pos="0">
                              <a:srgbClr val="FFFFFF"/>
                            </a:gs>
                            <a:gs pos="100000">
                              <a:schemeClr val="bg1">
                                <a:lumMod val="50000"/>
                              </a:schemeClr>
                            </a:gs>
                          </a:gsLst>
                          <a:lin ang="5400000" scaled="1"/>
                        </a:gradFill>
                        <a:ln>
                          <a:noFill/>
                        </a:ln>
                        <a:effectLst/>
                      </wps:spPr>
                      <wps:txbx>
                        <w:txbxContent>
                          <w:p w14:paraId="08DC7962" w14:textId="77777777" w:rsidR="00DD26C5" w:rsidRDefault="00DD26C5" w:rsidP="00A469E1">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Being good is good business.</w:t>
                            </w:r>
                          </w:p>
                          <w:p w14:paraId="0D296950" w14:textId="77777777" w:rsidR="00DD26C5" w:rsidRPr="004E220C" w:rsidRDefault="00DD26C5" w:rsidP="00A469E1">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4E220C">
                              <w:rPr>
                                <w:rFonts w:ascii="Cambria" w:hAnsi="Cambria"/>
                                <w:b/>
                                <w:i/>
                                <w:iCs/>
                                <w:sz w:val="28"/>
                                <w:szCs w:val="28"/>
                              </w:rPr>
                              <w:t>Anita Roddick</w:t>
                            </w: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609073" id="Rectangle 104" o:spid="_x0000_s1038" style="position:absolute;margin-left:-4.35pt;margin-top:-.6pt;width:623.85pt;height:109.55pt;z-index:251659264;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" o:allowincell="f" stroked="f">
                <v:fill color2="#7f7f7f [1612]" focus="100%" type="gradient"/>
                <v:textbox inset="4in,54pt,1in,0">
                  <w:txbxContent>
                    <w:p w14:paraId="08DC7962" w14:textId="77777777" w:rsidR="00DD26C5" w:rsidRDefault="00DD26C5" w:rsidP="00A469E1">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Being good is good business.</w:t>
                      </w:r>
                    </w:p>
                    <w:p w14:paraId="0D296950" w14:textId="77777777" w:rsidR="00DD26C5" w:rsidRPr="004E220C" w:rsidRDefault="00DD26C5" w:rsidP="00A469E1">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4E220C">
                        <w:rPr>
                          <w:rFonts w:ascii="Cambria" w:hAnsi="Cambria"/>
                          <w:b/>
                          <w:i/>
                          <w:iCs/>
                          <w:sz w:val="28"/>
                          <w:szCs w:val="28"/>
                        </w:rPr>
                        <w:t>Anita Roddick</w:t>
                      </w:r>
                    </w:p>
                  </w:txbxContent>
                </v:textbox>
                <w10:wrap type="square" anchorx="page" anchory="page"/>
              </v:rect>
            </w:pict>
          </mc:Fallback>
        </mc:AlternateContent>
      </w:r>
      <w:r w:rsidR="00FE2E30" w:rsidRPr="006A57D3">
        <w:rPr>
          <w:lang w:eastAsia="zh-TW"/>
        </w:rPr>
        <w:t xml:space="preserve">Module Eleven: </w:t>
      </w:r>
      <w:r w:rsidR="00DE0C4A" w:rsidRPr="006A57D3">
        <w:t>Ethics in Business (</w:t>
      </w:r>
      <w:r w:rsidR="00A469E1" w:rsidRPr="006A57D3">
        <w:t>II</w:t>
      </w:r>
      <w:r w:rsidR="00DE0C4A" w:rsidRPr="006A57D3">
        <w:t>)</w:t>
      </w:r>
      <w:bookmarkEnd w:id="120"/>
    </w:p>
    <w:p w14:paraId="4C1EFC76" w14:textId="7E51DEC0" w:rsidR="00DE0C4A" w:rsidRPr="006A57D3" w:rsidRDefault="00433E65" w:rsidP="00DE0C4A">
      <w:r w:rsidRPr="006A57D3">
        <w:rPr>
          <w:noProof/>
          <w:lang w:val="en-CA" w:eastAsia="en-CA" w:bidi="ar-SA"/>
        </w:rPr>
        <w:drawing>
          <wp:anchor distT="0" distB="0" distL="114300" distR="114300" simplePos="0" relativeHeight="251698176" behindDoc="0" locked="0" layoutInCell="1" allowOverlap="1" wp14:anchorId="551249EF" wp14:editId="1142AA45">
            <wp:simplePos x="0" y="0"/>
            <wp:positionH relativeFrom="margin">
              <wp:posOffset>10795</wp:posOffset>
            </wp:positionH>
            <wp:positionV relativeFrom="margin">
              <wp:posOffset>1371600</wp:posOffset>
            </wp:positionV>
            <wp:extent cx="1950720" cy="1732915"/>
            <wp:effectExtent l="19050" t="0" r="0" b="0"/>
            <wp:wrapSquare wrapText="bothSides"/>
            <wp:docPr id="128" name="Picture 57" descr="C:\Users\Darren\AppData\Local\Microsoft\Windows\Temporary Internet Files\Content.IE5\FTRMPN7N\MC90030303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Darren\AppData\Local\Microsoft\Windows\Temporary Internet Files\Content.IE5\FTRMPN7N\MC900303039[1].jpg"/>
                    <pic:cNvPicPr>
                      <a:picLocks noChangeAspect="1" noChangeArrowheads="1"/>
                    </pic:cNvPicPr>
                  </pic:nvPicPr>
                  <pic:blipFill>
                    <a:blip r:embed="rId66" cstate="print"/>
                    <a:srcRect/>
                    <a:stretch>
                      <a:fillRect/>
                    </a:stretch>
                  </pic:blipFill>
                  <pic:spPr bwMode="auto">
                    <a:xfrm>
                      <a:off x="0" y="0"/>
                      <a:ext cx="1950720" cy="1732915"/>
                    </a:xfrm>
                    <a:prstGeom prst="rect">
                      <a:avLst/>
                    </a:prstGeom>
                    <a:noFill/>
                    <a:ln w="9525">
                      <a:noFill/>
                      <a:miter lim="800000"/>
                      <a:headEnd/>
                      <a:tailEnd/>
                    </a:ln>
                  </pic:spPr>
                </pic:pic>
              </a:graphicData>
            </a:graphic>
          </wp:anchor>
        </w:drawing>
      </w:r>
      <w:r w:rsidR="00DE0C4A" w:rsidRPr="006A57D3">
        <w:t xml:space="preserve">A successful ethics program needs safeguards and a clear code of ethics. In order to get the most from a program, it is necessary to evaluate and make adjustments from time to time. Becoming an ethical business is a process that takes time, but it is possible to succeed if all those involved uphold the program and continue working toward a common goal. </w:t>
      </w:r>
    </w:p>
    <w:p w14:paraId="5BC8142E" w14:textId="77777777" w:rsidR="00A469E1" w:rsidRPr="006A57D3" w:rsidRDefault="00A469E1" w:rsidP="00DE0C4A"/>
    <w:p w14:paraId="25BB1655" w14:textId="77777777" w:rsidR="00433E65" w:rsidRPr="006A57D3" w:rsidRDefault="00433E65" w:rsidP="00DE0C4A"/>
    <w:p w14:paraId="15548AC1" w14:textId="7C1F88E8" w:rsidR="00433E65" w:rsidRPr="006A57D3" w:rsidRDefault="00433E65" w:rsidP="00DE0C4A"/>
    <w:p w14:paraId="675BD9B7" w14:textId="31FB1CDD" w:rsidR="00DE0C4A" w:rsidRPr="006A57D3" w:rsidRDefault="00DE0C4A" w:rsidP="00A469E1">
      <w:pPr>
        <w:pStyle w:val="Heading2"/>
      </w:pPr>
      <w:bookmarkStart w:id="121" w:name="_Toc116473954"/>
      <w:r w:rsidRPr="006A57D3">
        <w:t>Ethical Safeguards</w:t>
      </w:r>
      <w:bookmarkEnd w:id="121"/>
    </w:p>
    <w:p w14:paraId="49BC25E2" w14:textId="098F1D16" w:rsidR="00DE0C4A" w:rsidRPr="006A57D3" w:rsidRDefault="00AF38CB" w:rsidP="00AF38CB">
      <w:pPr>
        <w:spacing w:after="960"/>
      </w:pPr>
      <w:r w:rsidRPr="006A57D3">
        <w:rPr>
          <w:noProof/>
          <w:lang w:val="en-CA" w:eastAsia="en-CA" w:bidi="ar-SA"/>
        </w:rPr>
        <w:drawing>
          <wp:anchor distT="0" distB="0" distL="114300" distR="114300" simplePos="0" relativeHeight="251679744" behindDoc="0" locked="0" layoutInCell="1" allowOverlap="1" wp14:anchorId="7A07FF21" wp14:editId="670FFEE4">
            <wp:simplePos x="0" y="0"/>
            <wp:positionH relativeFrom="margin">
              <wp:posOffset>9525</wp:posOffset>
            </wp:positionH>
            <wp:positionV relativeFrom="paragraph">
              <wp:posOffset>161290</wp:posOffset>
            </wp:positionV>
            <wp:extent cx="1322705" cy="1287780"/>
            <wp:effectExtent l="0" t="0" r="0" b="7620"/>
            <wp:wrapSquare wrapText="bothSides"/>
            <wp:docPr id="131" name="Picture 60" descr="C:\Users\Darren\AppData\Local\Microsoft\Windows\Temporary Internet Files\Content.IE5\FTRMPN7N\MC90019748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Darren\AppData\Local\Microsoft\Windows\Temporary Internet Files\Content.IE5\FTRMPN7N\MC900197483[1].wmf"/>
                    <pic:cNvPicPr>
                      <a:picLocks noChangeAspect="1" noChangeArrowheads="1"/>
                    </pic:cNvPicPr>
                  </pic:nvPicPr>
                  <pic:blipFill>
                    <a:blip r:embed="rId67" cstate="print"/>
                    <a:srcRect/>
                    <a:stretch>
                      <a:fillRect/>
                    </a:stretch>
                  </pic:blipFill>
                  <pic:spPr bwMode="auto">
                    <a:xfrm>
                      <a:off x="0" y="0"/>
                      <a:ext cx="1322705" cy="1287780"/>
                    </a:xfrm>
                    <a:prstGeom prst="rect">
                      <a:avLst/>
                    </a:prstGeom>
                    <a:noFill/>
                    <a:ln w="9525">
                      <a:noFill/>
                      <a:miter lim="800000"/>
                      <a:headEnd/>
                      <a:tailEnd/>
                    </a:ln>
                  </pic:spPr>
                </pic:pic>
              </a:graphicData>
            </a:graphic>
          </wp:anchor>
        </w:drawing>
      </w:r>
      <w:r w:rsidR="00DE0C4A" w:rsidRPr="006A57D3">
        <w:t xml:space="preserve">Ethical safeguards need to be in place to ensure ethical behavior. Safeguards take away the excuse that employees do not know better. Safeguards do more than protect the company; they help bring in work. In fact, many government agencies demand that those they contract with have ethical safeguards in place. </w:t>
      </w:r>
    </w:p>
    <w:p w14:paraId="5206383A" w14:textId="77777777" w:rsidR="00DE0C4A" w:rsidRPr="006A57D3" w:rsidRDefault="00DE0C4A" w:rsidP="00DE0C4A">
      <w:r w:rsidRPr="006A57D3">
        <w:t>Examples:</w:t>
      </w:r>
    </w:p>
    <w:p w14:paraId="53A7DCD7" w14:textId="77777777" w:rsidR="00DE0C4A" w:rsidRPr="006A57D3" w:rsidRDefault="00DE0C4A" w:rsidP="00935D87">
      <w:pPr>
        <w:pStyle w:val="BulletedPoints"/>
      </w:pPr>
      <w:r w:rsidRPr="006A57D3">
        <w:t>Code of Conduct</w:t>
      </w:r>
    </w:p>
    <w:p w14:paraId="69D000CA" w14:textId="77777777" w:rsidR="00DE0C4A" w:rsidRPr="006A57D3" w:rsidRDefault="00DE0C4A" w:rsidP="00935D87">
      <w:pPr>
        <w:pStyle w:val="BulletedPoints"/>
      </w:pPr>
      <w:r w:rsidRPr="006A57D3">
        <w:t>Employee training</w:t>
      </w:r>
    </w:p>
    <w:p w14:paraId="6BBB39AB" w14:textId="77777777" w:rsidR="00DE0C4A" w:rsidRPr="006A57D3" w:rsidRDefault="00DE0C4A" w:rsidP="00935D87">
      <w:pPr>
        <w:pStyle w:val="BulletedPoints"/>
      </w:pPr>
      <w:r w:rsidRPr="006A57D3">
        <w:t>Ethics audits</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796673" w:rsidRPr="000A62E7" w14:paraId="36690CF7" w14:textId="77777777" w:rsidTr="00153AD0">
        <w:tc>
          <w:tcPr>
            <w:tcW w:w="2448" w:type="dxa"/>
            <w:vAlign w:val="center"/>
          </w:tcPr>
          <w:p w14:paraId="57B80181" w14:textId="77777777" w:rsidR="00796673" w:rsidRPr="000A62E7" w:rsidRDefault="00796673" w:rsidP="00153AD0">
            <w:pPr>
              <w:rPr>
                <w:b/>
                <w:bCs/>
                <w:color w:val="000000" w:themeColor="text1"/>
              </w:rPr>
            </w:pPr>
            <w:r w:rsidRPr="000A62E7">
              <w:rPr>
                <w:b/>
                <w:bCs/>
                <w:color w:val="000000" w:themeColor="text1"/>
              </w:rPr>
              <w:t xml:space="preserve">Estimated Time </w:t>
            </w:r>
          </w:p>
        </w:tc>
        <w:tc>
          <w:tcPr>
            <w:tcW w:w="7128" w:type="dxa"/>
            <w:vAlign w:val="center"/>
          </w:tcPr>
          <w:p w14:paraId="491E9C90" w14:textId="77777777" w:rsidR="00796673" w:rsidRPr="000A62E7" w:rsidRDefault="00796673" w:rsidP="00153AD0">
            <w:pPr>
              <w:rPr>
                <w:bCs/>
                <w:color w:val="000000" w:themeColor="text1"/>
              </w:rPr>
            </w:pPr>
            <w:r>
              <w:rPr>
                <w:bCs/>
                <w:color w:val="000000" w:themeColor="text1"/>
              </w:rPr>
              <w:t xml:space="preserve">10 </w:t>
            </w:r>
            <w:r w:rsidRPr="000A62E7">
              <w:rPr>
                <w:bCs/>
                <w:color w:val="000000" w:themeColor="text1"/>
              </w:rPr>
              <w:t>minutes</w:t>
            </w:r>
          </w:p>
        </w:tc>
      </w:tr>
      <w:tr w:rsidR="00796673" w:rsidRPr="000A62E7" w14:paraId="205712C1" w14:textId="77777777" w:rsidTr="00153AD0">
        <w:tc>
          <w:tcPr>
            <w:tcW w:w="2448" w:type="dxa"/>
            <w:shd w:val="clear" w:color="auto" w:fill="D9D9D9" w:themeFill="background1" w:themeFillShade="D9"/>
            <w:vAlign w:val="center"/>
          </w:tcPr>
          <w:p w14:paraId="77233299" w14:textId="77777777" w:rsidR="00796673" w:rsidRPr="000A62E7" w:rsidRDefault="00796673" w:rsidP="00153AD0">
            <w:pPr>
              <w:rPr>
                <w:b/>
                <w:bCs/>
                <w:color w:val="000000" w:themeColor="text1"/>
              </w:rPr>
            </w:pPr>
            <w:r w:rsidRPr="000A62E7">
              <w:rPr>
                <w:b/>
                <w:bCs/>
                <w:color w:val="000000" w:themeColor="text1"/>
              </w:rPr>
              <w:t>Topic Objective</w:t>
            </w:r>
          </w:p>
        </w:tc>
        <w:tc>
          <w:tcPr>
            <w:tcW w:w="7128" w:type="dxa"/>
            <w:shd w:val="clear" w:color="auto" w:fill="D9D9D9" w:themeFill="background1" w:themeFillShade="D9"/>
            <w:vAlign w:val="center"/>
          </w:tcPr>
          <w:p w14:paraId="1C5913BE" w14:textId="7A6DCCCC" w:rsidR="00796673" w:rsidRPr="000A62E7" w:rsidRDefault="00796673" w:rsidP="00153AD0">
            <w:pPr>
              <w:rPr>
                <w:color w:val="000000" w:themeColor="text1"/>
              </w:rPr>
            </w:pPr>
            <w:r w:rsidRPr="000A62E7">
              <w:rPr>
                <w:color w:val="000000" w:themeColor="text1"/>
              </w:rPr>
              <w:t xml:space="preserve">To </w:t>
            </w:r>
            <w:r>
              <w:rPr>
                <w:color w:val="000000" w:themeColor="text1"/>
              </w:rPr>
              <w:t xml:space="preserve">discuss </w:t>
            </w:r>
            <w:r w:rsidR="00CE642F">
              <w:rPr>
                <w:color w:val="000000" w:themeColor="text1"/>
              </w:rPr>
              <w:t>Ethical Safeguards</w:t>
            </w:r>
          </w:p>
        </w:tc>
      </w:tr>
      <w:tr w:rsidR="00796673" w:rsidRPr="000A62E7" w14:paraId="70A17B12" w14:textId="77777777" w:rsidTr="00153AD0">
        <w:tc>
          <w:tcPr>
            <w:tcW w:w="2448" w:type="dxa"/>
            <w:vAlign w:val="center"/>
          </w:tcPr>
          <w:p w14:paraId="47772877" w14:textId="77777777" w:rsidR="00796673" w:rsidRPr="000A62E7" w:rsidRDefault="00796673" w:rsidP="00153AD0">
            <w:pPr>
              <w:rPr>
                <w:b/>
                <w:bCs/>
                <w:color w:val="000000" w:themeColor="text1"/>
              </w:rPr>
            </w:pPr>
            <w:r w:rsidRPr="000A62E7">
              <w:rPr>
                <w:b/>
                <w:bCs/>
                <w:color w:val="000000" w:themeColor="text1"/>
              </w:rPr>
              <w:t>Topic Summary</w:t>
            </w:r>
          </w:p>
        </w:tc>
        <w:tc>
          <w:tcPr>
            <w:tcW w:w="7128" w:type="dxa"/>
            <w:vAlign w:val="center"/>
          </w:tcPr>
          <w:p w14:paraId="41583978" w14:textId="52FC63E5" w:rsidR="00796673" w:rsidRPr="000A62E7" w:rsidRDefault="00796673" w:rsidP="00153AD0">
            <w:pPr>
              <w:rPr>
                <w:color w:val="000000" w:themeColor="text1"/>
              </w:rPr>
            </w:pPr>
            <w:r w:rsidRPr="000A62E7">
              <w:rPr>
                <w:color w:val="000000" w:themeColor="text1"/>
              </w:rPr>
              <w:t>This exercise asks participants to</w:t>
            </w:r>
            <w:r>
              <w:rPr>
                <w:color w:val="000000" w:themeColor="text1"/>
              </w:rPr>
              <w:t xml:space="preserve"> discuss </w:t>
            </w:r>
            <w:r w:rsidR="00CE642F">
              <w:rPr>
                <w:color w:val="000000" w:themeColor="text1"/>
              </w:rPr>
              <w:t>the information that might be included in ethical safeguards</w:t>
            </w:r>
          </w:p>
        </w:tc>
      </w:tr>
      <w:tr w:rsidR="00796673" w:rsidRPr="000A62E7" w14:paraId="66DF4E25" w14:textId="77777777" w:rsidTr="00153AD0">
        <w:tc>
          <w:tcPr>
            <w:tcW w:w="2448" w:type="dxa"/>
            <w:shd w:val="clear" w:color="auto" w:fill="D9D9D9" w:themeFill="background1" w:themeFillShade="D9"/>
            <w:vAlign w:val="center"/>
          </w:tcPr>
          <w:p w14:paraId="7DFB5081" w14:textId="77777777" w:rsidR="00796673" w:rsidRPr="000A62E7" w:rsidRDefault="00796673" w:rsidP="00153AD0">
            <w:pPr>
              <w:rPr>
                <w:b/>
                <w:bCs/>
                <w:color w:val="000000" w:themeColor="text1"/>
              </w:rPr>
            </w:pPr>
            <w:r w:rsidRPr="000A62E7">
              <w:rPr>
                <w:b/>
                <w:bCs/>
                <w:color w:val="000000" w:themeColor="text1"/>
              </w:rPr>
              <w:lastRenderedPageBreak/>
              <w:t>Materials Required</w:t>
            </w:r>
          </w:p>
        </w:tc>
        <w:tc>
          <w:tcPr>
            <w:tcW w:w="7128" w:type="dxa"/>
            <w:shd w:val="clear" w:color="auto" w:fill="D9D9D9" w:themeFill="background1" w:themeFillShade="D9"/>
            <w:vAlign w:val="center"/>
          </w:tcPr>
          <w:p w14:paraId="2D4C6584" w14:textId="77777777" w:rsidR="00796673" w:rsidRPr="000A62E7" w:rsidRDefault="00796673" w:rsidP="00153AD0">
            <w:pPr>
              <w:rPr>
                <w:color w:val="000000" w:themeColor="text1"/>
              </w:rPr>
            </w:pPr>
            <w:r>
              <w:rPr>
                <w:color w:val="000000" w:themeColor="text1"/>
              </w:rPr>
              <w:t xml:space="preserve">Notes can be taken down, or this can be used as a discussion </w:t>
            </w:r>
          </w:p>
        </w:tc>
      </w:tr>
      <w:tr w:rsidR="00796673" w:rsidRPr="000A62E7" w14:paraId="460E04FE" w14:textId="77777777" w:rsidTr="00153AD0">
        <w:trPr>
          <w:trHeight w:val="440"/>
        </w:trPr>
        <w:tc>
          <w:tcPr>
            <w:tcW w:w="2448" w:type="dxa"/>
            <w:vAlign w:val="center"/>
          </w:tcPr>
          <w:p w14:paraId="1FC5CF70" w14:textId="77777777" w:rsidR="00796673" w:rsidRPr="000A62E7" w:rsidRDefault="00796673" w:rsidP="00153AD0">
            <w:pPr>
              <w:rPr>
                <w:b/>
                <w:bCs/>
                <w:color w:val="000000" w:themeColor="text1"/>
              </w:rPr>
            </w:pPr>
            <w:r w:rsidRPr="000A62E7">
              <w:rPr>
                <w:b/>
                <w:bCs/>
                <w:color w:val="000000" w:themeColor="text1"/>
              </w:rPr>
              <w:t>Planning Checklist</w:t>
            </w:r>
          </w:p>
        </w:tc>
        <w:tc>
          <w:tcPr>
            <w:tcW w:w="7128" w:type="dxa"/>
            <w:vAlign w:val="center"/>
          </w:tcPr>
          <w:p w14:paraId="02B3C80B" w14:textId="77777777" w:rsidR="00796673" w:rsidRPr="000A62E7" w:rsidRDefault="00796673" w:rsidP="00153AD0">
            <w:pPr>
              <w:rPr>
                <w:color w:val="000000" w:themeColor="text1"/>
              </w:rPr>
            </w:pPr>
            <w:r w:rsidRPr="000A62E7">
              <w:rPr>
                <w:color w:val="000000" w:themeColor="text1"/>
              </w:rPr>
              <w:t>None</w:t>
            </w:r>
          </w:p>
        </w:tc>
      </w:tr>
      <w:tr w:rsidR="00796673" w:rsidRPr="000A62E7" w14:paraId="79F0A4DF" w14:textId="77777777" w:rsidTr="00153AD0">
        <w:tc>
          <w:tcPr>
            <w:tcW w:w="2448" w:type="dxa"/>
            <w:shd w:val="clear" w:color="auto" w:fill="D9D9D9" w:themeFill="background1" w:themeFillShade="D9"/>
            <w:vAlign w:val="center"/>
          </w:tcPr>
          <w:p w14:paraId="22E26A8E" w14:textId="77777777" w:rsidR="00796673" w:rsidRPr="000A62E7" w:rsidRDefault="00796673" w:rsidP="00153AD0">
            <w:pPr>
              <w:rPr>
                <w:b/>
                <w:bCs/>
                <w:color w:val="000000" w:themeColor="text1"/>
              </w:rPr>
            </w:pPr>
            <w:r w:rsidRPr="000A62E7">
              <w:rPr>
                <w:b/>
                <w:bCs/>
                <w:color w:val="000000" w:themeColor="text1"/>
              </w:rPr>
              <w:t>Recommended Activity</w:t>
            </w:r>
          </w:p>
        </w:tc>
        <w:tc>
          <w:tcPr>
            <w:tcW w:w="7128" w:type="dxa"/>
            <w:shd w:val="clear" w:color="auto" w:fill="D9D9D9" w:themeFill="background1" w:themeFillShade="D9"/>
            <w:vAlign w:val="center"/>
          </w:tcPr>
          <w:p w14:paraId="631E91BD" w14:textId="77777777" w:rsidR="00796673" w:rsidRPr="000A62E7" w:rsidRDefault="00796673" w:rsidP="00153AD0">
            <w:pPr>
              <w:rPr>
                <w:color w:val="000000" w:themeColor="text1"/>
              </w:rPr>
            </w:pPr>
            <w:r w:rsidRPr="000A62E7">
              <w:rPr>
                <w:color w:val="000000" w:themeColor="text1"/>
              </w:rPr>
              <w:t>Give participants the sheet of paper and pen/pencil, and allow them to work individually.</w:t>
            </w:r>
          </w:p>
          <w:p w14:paraId="26C9FCCB" w14:textId="7C04CA7F" w:rsidR="00796673" w:rsidRPr="000A62E7" w:rsidRDefault="00796673" w:rsidP="00A401CE">
            <w:pPr>
              <w:numPr>
                <w:ilvl w:val="0"/>
                <w:numId w:val="97"/>
              </w:numPr>
              <w:rPr>
                <w:color w:val="000000" w:themeColor="text1"/>
              </w:rPr>
            </w:pPr>
            <w:r w:rsidRPr="000A62E7">
              <w:rPr>
                <w:color w:val="000000" w:themeColor="text1"/>
              </w:rPr>
              <w:t xml:space="preserve">Instruct participants to </w:t>
            </w:r>
            <w:r w:rsidR="00CE642F">
              <w:rPr>
                <w:color w:val="000000" w:themeColor="text1"/>
              </w:rPr>
              <w:t>consider what information would be included in a Code of Conduct, Employee Training,</w:t>
            </w:r>
            <w:r w:rsidR="00301D0E">
              <w:rPr>
                <w:color w:val="000000" w:themeColor="text1"/>
              </w:rPr>
              <w:t xml:space="preserve"> or</w:t>
            </w:r>
            <w:r w:rsidR="00CE642F">
              <w:rPr>
                <w:color w:val="000000" w:themeColor="text1"/>
              </w:rPr>
              <w:t xml:space="preserve"> Ethical Audits </w:t>
            </w:r>
          </w:p>
          <w:p w14:paraId="2DF3B843" w14:textId="77777777" w:rsidR="00796673" w:rsidRPr="000A62E7" w:rsidRDefault="00796673" w:rsidP="00A401CE">
            <w:pPr>
              <w:numPr>
                <w:ilvl w:val="0"/>
                <w:numId w:val="97"/>
              </w:numPr>
              <w:rPr>
                <w:color w:val="000000" w:themeColor="text1"/>
              </w:rPr>
            </w:pPr>
            <w:r w:rsidRPr="000A62E7">
              <w:rPr>
                <w:color w:val="000000" w:themeColor="text1"/>
              </w:rPr>
              <w:t>Once each person has completed the task, ask one or two volunteers to stand in front of the group and share their results.</w:t>
            </w:r>
          </w:p>
        </w:tc>
      </w:tr>
      <w:tr w:rsidR="00796673" w:rsidRPr="000A62E7" w14:paraId="0B1C4950" w14:textId="77777777" w:rsidTr="00153AD0">
        <w:tc>
          <w:tcPr>
            <w:tcW w:w="2448" w:type="dxa"/>
            <w:vAlign w:val="center"/>
          </w:tcPr>
          <w:p w14:paraId="1FF20A9B" w14:textId="77777777" w:rsidR="00796673" w:rsidRPr="000A62E7" w:rsidRDefault="00796673" w:rsidP="00153AD0">
            <w:pPr>
              <w:rPr>
                <w:b/>
                <w:bCs/>
                <w:color w:val="000000" w:themeColor="text1"/>
              </w:rPr>
            </w:pPr>
            <w:r w:rsidRPr="000A62E7">
              <w:rPr>
                <w:b/>
                <w:bCs/>
                <w:color w:val="000000" w:themeColor="text1"/>
              </w:rPr>
              <w:t>Stories to Share</w:t>
            </w:r>
          </w:p>
        </w:tc>
        <w:tc>
          <w:tcPr>
            <w:tcW w:w="7128" w:type="dxa"/>
            <w:vAlign w:val="center"/>
          </w:tcPr>
          <w:p w14:paraId="238D9F12" w14:textId="2BB19DE4" w:rsidR="00796673" w:rsidRPr="000A62E7" w:rsidRDefault="00CE642F" w:rsidP="00153AD0">
            <w:pPr>
              <w:rPr>
                <w:color w:val="000000" w:themeColor="text1"/>
              </w:rPr>
            </w:pPr>
            <w:r w:rsidRPr="00301D0E">
              <w:rPr>
                <w:b/>
                <w:bCs/>
                <w:i/>
                <w:iCs/>
                <w:color w:val="000000" w:themeColor="text1"/>
              </w:rPr>
              <w:t>“Ethics is knowing the difference between what you have a right to do and what is right to do.”</w:t>
            </w:r>
            <w:r>
              <w:rPr>
                <w:color w:val="000000" w:themeColor="text1"/>
              </w:rPr>
              <w:t xml:space="preserve">  Potter Stewart</w:t>
            </w:r>
          </w:p>
        </w:tc>
      </w:tr>
      <w:tr w:rsidR="00796673" w:rsidRPr="000A62E7" w14:paraId="198C3013" w14:textId="77777777" w:rsidTr="00153AD0">
        <w:tc>
          <w:tcPr>
            <w:tcW w:w="2448" w:type="dxa"/>
            <w:shd w:val="clear" w:color="auto" w:fill="D9D9D9" w:themeFill="background1" w:themeFillShade="D9"/>
            <w:vAlign w:val="center"/>
          </w:tcPr>
          <w:p w14:paraId="57353862" w14:textId="77777777" w:rsidR="00796673" w:rsidRPr="000A62E7" w:rsidRDefault="00796673" w:rsidP="00153AD0">
            <w:pPr>
              <w:rPr>
                <w:b/>
                <w:bCs/>
                <w:color w:val="000000" w:themeColor="text1"/>
              </w:rPr>
            </w:pPr>
            <w:r w:rsidRPr="000A62E7">
              <w:rPr>
                <w:b/>
                <w:bCs/>
                <w:color w:val="000000" w:themeColor="text1"/>
              </w:rPr>
              <w:t>Delivery Tips</w:t>
            </w:r>
          </w:p>
        </w:tc>
        <w:tc>
          <w:tcPr>
            <w:tcW w:w="7128" w:type="dxa"/>
            <w:shd w:val="clear" w:color="auto" w:fill="D9D9D9" w:themeFill="background1" w:themeFillShade="D9"/>
            <w:vAlign w:val="center"/>
          </w:tcPr>
          <w:p w14:paraId="2FC0FBE4" w14:textId="77777777" w:rsidR="00796673" w:rsidRPr="000A62E7" w:rsidRDefault="00796673" w:rsidP="00153AD0">
            <w:pPr>
              <w:rPr>
                <w:color w:val="000000" w:themeColor="text1"/>
              </w:rPr>
            </w:pPr>
            <w:r w:rsidRPr="000A62E7">
              <w:rPr>
                <w:color w:val="000000" w:themeColor="text1"/>
              </w:rPr>
              <w:t xml:space="preserve">Instead of allowing participants to work individually, this assignment can be completed </w:t>
            </w:r>
            <w:r>
              <w:rPr>
                <w:color w:val="000000" w:themeColor="text1"/>
              </w:rPr>
              <w:t>cooperatively</w:t>
            </w:r>
            <w:r w:rsidRPr="000A62E7">
              <w:rPr>
                <w:color w:val="000000" w:themeColor="text1"/>
              </w:rPr>
              <w:t>.</w:t>
            </w:r>
          </w:p>
        </w:tc>
      </w:tr>
      <w:tr w:rsidR="00796673" w:rsidRPr="000A62E7" w14:paraId="59E9CC35" w14:textId="77777777" w:rsidTr="00153AD0">
        <w:tc>
          <w:tcPr>
            <w:tcW w:w="2448" w:type="dxa"/>
            <w:vAlign w:val="center"/>
          </w:tcPr>
          <w:p w14:paraId="321CFF00" w14:textId="77777777" w:rsidR="00796673" w:rsidRPr="000A62E7" w:rsidRDefault="00796673" w:rsidP="00153AD0">
            <w:pPr>
              <w:rPr>
                <w:b/>
                <w:bCs/>
                <w:color w:val="000000" w:themeColor="text1"/>
              </w:rPr>
            </w:pPr>
            <w:r w:rsidRPr="000A62E7">
              <w:rPr>
                <w:b/>
                <w:bCs/>
                <w:color w:val="000000" w:themeColor="text1"/>
              </w:rPr>
              <w:t>Review Questions</w:t>
            </w:r>
          </w:p>
        </w:tc>
        <w:tc>
          <w:tcPr>
            <w:tcW w:w="7128" w:type="dxa"/>
            <w:vAlign w:val="center"/>
          </w:tcPr>
          <w:p w14:paraId="1D6F8263" w14:textId="72784B2A" w:rsidR="00796673" w:rsidRPr="000A62E7" w:rsidRDefault="00301D0E" w:rsidP="00153AD0">
            <w:pPr>
              <w:rPr>
                <w:color w:val="000000" w:themeColor="text1"/>
              </w:rPr>
            </w:pPr>
            <w:r>
              <w:rPr>
                <w:color w:val="000000" w:themeColor="text1"/>
              </w:rPr>
              <w:t>Discuss the Potter Stewart quote, and how it might impact the guidelines of ethics safeguards.</w:t>
            </w:r>
          </w:p>
        </w:tc>
      </w:tr>
    </w:tbl>
    <w:p w14:paraId="08A051BB" w14:textId="211DBF48" w:rsidR="00DE0C4A" w:rsidRPr="006A57D3" w:rsidRDefault="00DE0C4A" w:rsidP="00DE0C4A"/>
    <w:p w14:paraId="096C291C" w14:textId="008A713C" w:rsidR="00DE0C4A" w:rsidRPr="006A57D3" w:rsidRDefault="00DE0C4A" w:rsidP="00DE0C4A">
      <w:pPr>
        <w:pStyle w:val="Heading2"/>
      </w:pPr>
      <w:bookmarkStart w:id="122" w:name="_Toc116473955"/>
      <w:r w:rsidRPr="006A57D3">
        <w:t>Developing a Code of Ethics</w:t>
      </w:r>
      <w:bookmarkEnd w:id="122"/>
    </w:p>
    <w:p w14:paraId="1571D72A" w14:textId="32BF9834" w:rsidR="00DE0C4A" w:rsidRPr="006A57D3" w:rsidRDefault="00AF38CB" w:rsidP="00AF38CB">
      <w:pPr>
        <w:spacing w:after="1320"/>
      </w:pPr>
      <w:r w:rsidRPr="006A57D3">
        <w:rPr>
          <w:noProof/>
          <w:lang w:val="en-CA" w:eastAsia="en-CA" w:bidi="ar-SA"/>
        </w:rPr>
        <w:drawing>
          <wp:anchor distT="0" distB="0" distL="114300" distR="114300" simplePos="0" relativeHeight="251693056" behindDoc="0" locked="0" layoutInCell="1" allowOverlap="1" wp14:anchorId="075E675A" wp14:editId="1779429F">
            <wp:simplePos x="0" y="0"/>
            <wp:positionH relativeFrom="margin">
              <wp:posOffset>85725</wp:posOffset>
            </wp:positionH>
            <wp:positionV relativeFrom="paragraph">
              <wp:posOffset>52705</wp:posOffset>
            </wp:positionV>
            <wp:extent cx="1109980" cy="1136650"/>
            <wp:effectExtent l="0" t="0" r="0" b="6350"/>
            <wp:wrapSquare wrapText="bothSides"/>
            <wp:docPr id="47" name="Picture 43" descr="C:\Users\Lori\AppData\Local\Microsoft\Windows\Temporary Internet Files\Content.IE5\G15NUO6Y\MC90023323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Lori\AppData\Local\Microsoft\Windows\Temporary Internet Files\Content.IE5\G15NUO6Y\MC900233232[1].wmf"/>
                    <pic:cNvPicPr>
                      <a:picLocks noChangeAspect="1" noChangeArrowheads="1"/>
                    </pic:cNvPicPr>
                  </pic:nvPicPr>
                  <pic:blipFill>
                    <a:blip r:embed="rId68" cstate="print"/>
                    <a:srcRect/>
                    <a:stretch>
                      <a:fillRect/>
                    </a:stretch>
                  </pic:blipFill>
                  <pic:spPr bwMode="auto">
                    <a:xfrm>
                      <a:off x="0" y="0"/>
                      <a:ext cx="1109980" cy="11366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DE0C4A" w:rsidRPr="006A57D3">
        <w:t xml:space="preserve">A Code of Ethics is the foundation of an ethics program. The Code of Ethics needs to address certain issues. </w:t>
      </w:r>
    </w:p>
    <w:p w14:paraId="4B581E61" w14:textId="44DB8AD2" w:rsidR="00DE0C4A" w:rsidRPr="006A57D3" w:rsidRDefault="00DE0C4A" w:rsidP="00AF38CB">
      <w:pPr>
        <w:pStyle w:val="BulletedPoints"/>
        <w:spacing w:after="120"/>
      </w:pPr>
      <w:r w:rsidRPr="006A57D3">
        <w:t>Laws and regulations: All legal requirements need to be considered.</w:t>
      </w:r>
    </w:p>
    <w:p w14:paraId="0E924AF4" w14:textId="01E79F51" w:rsidR="00DE0C4A" w:rsidRPr="006A57D3" w:rsidRDefault="00DE0C4A" w:rsidP="00433E65">
      <w:pPr>
        <w:pStyle w:val="BulletedPoints"/>
      </w:pPr>
      <w:r w:rsidRPr="006A57D3">
        <w:t>Company needs: Consider the needs of the organization when creating a code.</w:t>
      </w:r>
    </w:p>
    <w:p w14:paraId="1D5232B5" w14:textId="4969FFE7" w:rsidR="00DE0C4A" w:rsidRPr="006A57D3" w:rsidRDefault="00DE0C4A" w:rsidP="00433E65">
      <w:pPr>
        <w:pStyle w:val="BulletedPoints"/>
      </w:pPr>
      <w:r w:rsidRPr="006A57D3">
        <w:t>Ethical values: Use the ethics and values of the company. Include two examples for each value.</w:t>
      </w:r>
    </w:p>
    <w:p w14:paraId="757008D7" w14:textId="6F78CE7A" w:rsidR="00DE0C4A" w:rsidRPr="006A57D3" w:rsidRDefault="00DE0C4A" w:rsidP="00433E65">
      <w:pPr>
        <w:pStyle w:val="BulletedPoints"/>
      </w:pPr>
      <w:r w:rsidRPr="006A57D3">
        <w:t>Wording: Make sure that everyone knows that they have to abide by the Code of Ethics.</w:t>
      </w:r>
    </w:p>
    <w:p w14:paraId="66101E0F" w14:textId="77777777" w:rsidR="00DE0C4A" w:rsidRPr="006A57D3" w:rsidRDefault="00DE0C4A" w:rsidP="00DE0C4A">
      <w:r w:rsidRPr="006A57D3">
        <w:t>Update the code each year, and make sure that everyone has a copy of these guidelines.</w:t>
      </w:r>
    </w:p>
    <w:p w14:paraId="135E0C54" w14:textId="1B884FF3" w:rsidR="00DE0C4A" w:rsidRPr="006A57D3" w:rsidRDefault="00DE0C4A" w:rsidP="00DE0C4A">
      <w:pPr>
        <w:rPr>
          <w:b/>
        </w:r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433E65" w:rsidRPr="006A57D3" w14:paraId="46518B54" w14:textId="77777777" w:rsidTr="00DE0C4A">
        <w:tc>
          <w:tcPr>
            <w:tcW w:w="2448" w:type="dxa"/>
            <w:vAlign w:val="center"/>
          </w:tcPr>
          <w:p w14:paraId="1A0BB50E" w14:textId="77777777" w:rsidR="00DE0C4A" w:rsidRPr="006A57D3" w:rsidRDefault="00DE0C4A" w:rsidP="00DE0C4A">
            <w:pPr>
              <w:rPr>
                <w:b/>
                <w:bCs/>
                <w:color w:val="000000" w:themeColor="text1"/>
              </w:rPr>
            </w:pPr>
            <w:r w:rsidRPr="006A57D3">
              <w:rPr>
                <w:b/>
                <w:bCs/>
                <w:color w:val="000000" w:themeColor="text1"/>
              </w:rPr>
              <w:t xml:space="preserve">Estimated Time </w:t>
            </w:r>
          </w:p>
        </w:tc>
        <w:tc>
          <w:tcPr>
            <w:tcW w:w="7128" w:type="dxa"/>
            <w:vAlign w:val="center"/>
          </w:tcPr>
          <w:p w14:paraId="4E2D98F3" w14:textId="73BB23C6" w:rsidR="00DE0C4A" w:rsidRPr="006A57D3" w:rsidRDefault="007A5F97" w:rsidP="00DE0C4A">
            <w:pPr>
              <w:rPr>
                <w:bCs/>
                <w:color w:val="000000" w:themeColor="text1"/>
              </w:rPr>
            </w:pPr>
            <w:r w:rsidRPr="006A57D3">
              <w:rPr>
                <w:bCs/>
                <w:color w:val="000000" w:themeColor="text1"/>
              </w:rPr>
              <w:t>15</w:t>
            </w:r>
            <w:r w:rsidR="00DE0C4A" w:rsidRPr="006A57D3">
              <w:rPr>
                <w:bCs/>
                <w:color w:val="000000" w:themeColor="text1"/>
              </w:rPr>
              <w:t xml:space="preserve"> minutes</w:t>
            </w:r>
          </w:p>
        </w:tc>
      </w:tr>
      <w:tr w:rsidR="00433E65" w:rsidRPr="006A57D3" w14:paraId="30F9B159" w14:textId="77777777" w:rsidTr="004E220C">
        <w:tc>
          <w:tcPr>
            <w:tcW w:w="2448" w:type="dxa"/>
            <w:shd w:val="clear" w:color="auto" w:fill="D9D9D9" w:themeFill="background1" w:themeFillShade="D9"/>
            <w:vAlign w:val="center"/>
          </w:tcPr>
          <w:p w14:paraId="415AE251" w14:textId="77777777" w:rsidR="00DE0C4A" w:rsidRPr="006A57D3" w:rsidRDefault="00DE0C4A" w:rsidP="00DE0C4A">
            <w:pPr>
              <w:rPr>
                <w:b/>
                <w:bCs/>
                <w:color w:val="000000" w:themeColor="text1"/>
              </w:rPr>
            </w:pPr>
            <w:r w:rsidRPr="006A57D3">
              <w:rPr>
                <w:b/>
                <w:bCs/>
                <w:color w:val="000000" w:themeColor="text1"/>
              </w:rPr>
              <w:lastRenderedPageBreak/>
              <w:t>Topic Objective</w:t>
            </w:r>
          </w:p>
        </w:tc>
        <w:tc>
          <w:tcPr>
            <w:tcW w:w="7128" w:type="dxa"/>
            <w:shd w:val="clear" w:color="auto" w:fill="D9D9D9" w:themeFill="background1" w:themeFillShade="D9"/>
            <w:vAlign w:val="center"/>
          </w:tcPr>
          <w:p w14:paraId="56A91E3B" w14:textId="496897A7" w:rsidR="00DE0C4A" w:rsidRPr="006A57D3" w:rsidRDefault="00DE0C4A" w:rsidP="00DE0C4A">
            <w:pPr>
              <w:rPr>
                <w:color w:val="000000" w:themeColor="text1"/>
              </w:rPr>
            </w:pPr>
            <w:r w:rsidRPr="006A57D3">
              <w:rPr>
                <w:color w:val="000000" w:themeColor="text1"/>
              </w:rPr>
              <w:t xml:space="preserve">Recognize </w:t>
            </w:r>
            <w:r w:rsidR="00F60958" w:rsidRPr="006A57D3">
              <w:rPr>
                <w:color w:val="000000" w:themeColor="text1"/>
              </w:rPr>
              <w:t>what the</w:t>
            </w:r>
            <w:r w:rsidRPr="006A57D3">
              <w:rPr>
                <w:color w:val="000000" w:themeColor="text1"/>
              </w:rPr>
              <w:t xml:space="preserve"> Code of Ethics should address. </w:t>
            </w:r>
          </w:p>
        </w:tc>
      </w:tr>
      <w:tr w:rsidR="00433E65" w:rsidRPr="006A57D3" w14:paraId="265D9D21" w14:textId="77777777" w:rsidTr="00DE0C4A">
        <w:tc>
          <w:tcPr>
            <w:tcW w:w="2448" w:type="dxa"/>
            <w:vAlign w:val="center"/>
          </w:tcPr>
          <w:p w14:paraId="76157D18" w14:textId="77777777" w:rsidR="00DE0C4A" w:rsidRPr="006A57D3" w:rsidRDefault="00DE0C4A" w:rsidP="00DE0C4A">
            <w:pPr>
              <w:rPr>
                <w:b/>
                <w:bCs/>
                <w:color w:val="000000" w:themeColor="text1"/>
              </w:rPr>
            </w:pPr>
            <w:r w:rsidRPr="006A57D3">
              <w:rPr>
                <w:b/>
                <w:bCs/>
                <w:color w:val="000000" w:themeColor="text1"/>
              </w:rPr>
              <w:t>Topic Summary</w:t>
            </w:r>
          </w:p>
        </w:tc>
        <w:tc>
          <w:tcPr>
            <w:tcW w:w="7128" w:type="dxa"/>
            <w:vAlign w:val="center"/>
          </w:tcPr>
          <w:p w14:paraId="316CF2C9" w14:textId="77777777" w:rsidR="00DE0C4A" w:rsidRPr="006A57D3" w:rsidRDefault="00DE0C4A" w:rsidP="00DE0C4A">
            <w:pPr>
              <w:rPr>
                <w:color w:val="000000" w:themeColor="text1"/>
              </w:rPr>
            </w:pPr>
            <w:r w:rsidRPr="006A57D3">
              <w:rPr>
                <w:color w:val="000000" w:themeColor="text1"/>
              </w:rPr>
              <w:t>Code of Ethics</w:t>
            </w:r>
          </w:p>
          <w:p w14:paraId="3BAAE69B" w14:textId="77777777" w:rsidR="00DE0C4A" w:rsidRPr="006A57D3" w:rsidRDefault="00DE0C4A" w:rsidP="00DE0C4A">
            <w:pPr>
              <w:rPr>
                <w:color w:val="000000" w:themeColor="text1"/>
              </w:rPr>
            </w:pPr>
            <w:r w:rsidRPr="006A57D3">
              <w:rPr>
                <w:color w:val="000000" w:themeColor="text1"/>
              </w:rPr>
              <w:t>Draft a Code of Ethics.</w:t>
            </w:r>
          </w:p>
        </w:tc>
      </w:tr>
      <w:tr w:rsidR="00433E65" w:rsidRPr="006A57D3" w14:paraId="4D0818E8" w14:textId="77777777" w:rsidTr="004E220C">
        <w:tc>
          <w:tcPr>
            <w:tcW w:w="2448" w:type="dxa"/>
            <w:shd w:val="clear" w:color="auto" w:fill="D9D9D9" w:themeFill="background1" w:themeFillShade="D9"/>
            <w:vAlign w:val="center"/>
          </w:tcPr>
          <w:p w14:paraId="7061C624" w14:textId="77777777" w:rsidR="00DE0C4A" w:rsidRPr="006A57D3" w:rsidRDefault="00DE0C4A" w:rsidP="00DE0C4A">
            <w:pPr>
              <w:rPr>
                <w:b/>
                <w:bCs/>
                <w:color w:val="000000" w:themeColor="text1"/>
              </w:rPr>
            </w:pPr>
            <w:r w:rsidRPr="006A57D3">
              <w:rPr>
                <w:b/>
                <w:bCs/>
                <w:color w:val="000000" w:themeColor="text1"/>
              </w:rPr>
              <w:t>Materials Required</w:t>
            </w:r>
          </w:p>
        </w:tc>
        <w:tc>
          <w:tcPr>
            <w:tcW w:w="7128" w:type="dxa"/>
            <w:shd w:val="clear" w:color="auto" w:fill="D9D9D9" w:themeFill="background1" w:themeFillShade="D9"/>
            <w:vAlign w:val="center"/>
          </w:tcPr>
          <w:p w14:paraId="71FB3408" w14:textId="604706B6" w:rsidR="00DE0C4A" w:rsidRPr="006A57D3" w:rsidRDefault="00000000" w:rsidP="00DE0C4A">
            <w:pPr>
              <w:rPr>
                <w:color w:val="000000" w:themeColor="text1"/>
              </w:rPr>
            </w:pPr>
            <w:hyperlink w:anchor="_Worksheet:_Code_of" w:history="1">
              <w:r w:rsidR="00F264B1" w:rsidRPr="00F264B1">
                <w:rPr>
                  <w:rStyle w:val="Hyperlink"/>
                </w:rPr>
                <w:t xml:space="preserve">Worksheet </w:t>
              </w:r>
              <w:r w:rsidR="003720C5" w:rsidRPr="00F264B1">
                <w:rPr>
                  <w:rStyle w:val="Hyperlink"/>
                </w:rPr>
                <w:t>23</w:t>
              </w:r>
              <w:r w:rsidR="00F264B1" w:rsidRPr="00F264B1">
                <w:rPr>
                  <w:rStyle w:val="Hyperlink"/>
                </w:rPr>
                <w:t xml:space="preserve">: </w:t>
              </w:r>
              <w:r w:rsidR="00DE0C4A" w:rsidRPr="00F264B1">
                <w:rPr>
                  <w:rStyle w:val="Hyperlink"/>
                </w:rPr>
                <w:t>Code of Ethics</w:t>
              </w:r>
            </w:hyperlink>
          </w:p>
        </w:tc>
      </w:tr>
      <w:tr w:rsidR="00433E65" w:rsidRPr="006A57D3" w14:paraId="42E57DE7" w14:textId="77777777" w:rsidTr="00DE0C4A">
        <w:trPr>
          <w:trHeight w:val="440"/>
        </w:trPr>
        <w:tc>
          <w:tcPr>
            <w:tcW w:w="2448" w:type="dxa"/>
            <w:vAlign w:val="center"/>
          </w:tcPr>
          <w:p w14:paraId="4AB05BD1" w14:textId="77777777" w:rsidR="00DE0C4A" w:rsidRPr="006A57D3" w:rsidRDefault="00DE0C4A" w:rsidP="00DE0C4A">
            <w:pPr>
              <w:rPr>
                <w:b/>
                <w:bCs/>
                <w:color w:val="000000" w:themeColor="text1"/>
              </w:rPr>
            </w:pPr>
            <w:r w:rsidRPr="006A57D3">
              <w:rPr>
                <w:b/>
                <w:bCs/>
                <w:color w:val="000000" w:themeColor="text1"/>
              </w:rPr>
              <w:t>Planning Checklist</w:t>
            </w:r>
          </w:p>
        </w:tc>
        <w:tc>
          <w:tcPr>
            <w:tcW w:w="7128" w:type="dxa"/>
            <w:vAlign w:val="center"/>
          </w:tcPr>
          <w:p w14:paraId="6ABF2B1A" w14:textId="77777777" w:rsidR="00DE0C4A" w:rsidRPr="006A57D3" w:rsidRDefault="00DE0C4A" w:rsidP="00DE0C4A">
            <w:pPr>
              <w:rPr>
                <w:color w:val="000000" w:themeColor="text1"/>
              </w:rPr>
            </w:pPr>
            <w:r w:rsidRPr="006A57D3">
              <w:rPr>
                <w:color w:val="000000" w:themeColor="text1"/>
              </w:rPr>
              <w:t>None</w:t>
            </w:r>
          </w:p>
        </w:tc>
      </w:tr>
      <w:tr w:rsidR="00433E65" w:rsidRPr="006A57D3" w14:paraId="684850AB" w14:textId="77777777" w:rsidTr="004E220C">
        <w:tc>
          <w:tcPr>
            <w:tcW w:w="2448" w:type="dxa"/>
            <w:shd w:val="clear" w:color="auto" w:fill="D9D9D9" w:themeFill="background1" w:themeFillShade="D9"/>
            <w:vAlign w:val="center"/>
          </w:tcPr>
          <w:p w14:paraId="791BF19D" w14:textId="77777777" w:rsidR="00DE0C4A" w:rsidRPr="006A57D3" w:rsidRDefault="00DE0C4A" w:rsidP="00DE0C4A">
            <w:pPr>
              <w:rPr>
                <w:b/>
                <w:bCs/>
                <w:color w:val="000000" w:themeColor="text1"/>
              </w:rPr>
            </w:pPr>
            <w:r w:rsidRPr="006A57D3">
              <w:rPr>
                <w:b/>
                <w:bCs/>
                <w:color w:val="000000" w:themeColor="text1"/>
              </w:rPr>
              <w:t>Recommended Activity</w:t>
            </w:r>
          </w:p>
        </w:tc>
        <w:tc>
          <w:tcPr>
            <w:tcW w:w="7128" w:type="dxa"/>
            <w:shd w:val="clear" w:color="auto" w:fill="D9D9D9" w:themeFill="background1" w:themeFillShade="D9"/>
            <w:vAlign w:val="center"/>
          </w:tcPr>
          <w:p w14:paraId="4011070D" w14:textId="77777777" w:rsidR="00DE0C4A" w:rsidRPr="006A57D3" w:rsidRDefault="00DE0C4A" w:rsidP="00DE0C4A">
            <w:pPr>
              <w:rPr>
                <w:color w:val="000000" w:themeColor="text1"/>
              </w:rPr>
            </w:pPr>
            <w:r w:rsidRPr="006A57D3">
              <w:rPr>
                <w:color w:val="000000" w:themeColor="text1"/>
              </w:rPr>
              <w:t>Work on the exercise independently. Meet in a small group and discuss your principles. Review the concept as a class.</w:t>
            </w:r>
          </w:p>
        </w:tc>
      </w:tr>
      <w:tr w:rsidR="00433E65" w:rsidRPr="006A57D3" w14:paraId="36D15550" w14:textId="77777777" w:rsidTr="00DE0C4A">
        <w:tc>
          <w:tcPr>
            <w:tcW w:w="2448" w:type="dxa"/>
            <w:vAlign w:val="center"/>
          </w:tcPr>
          <w:p w14:paraId="394B8CE2" w14:textId="77777777" w:rsidR="00DE0C4A" w:rsidRPr="006A57D3" w:rsidRDefault="00DE0C4A" w:rsidP="00DE0C4A">
            <w:pPr>
              <w:rPr>
                <w:b/>
                <w:bCs/>
                <w:color w:val="000000" w:themeColor="text1"/>
              </w:rPr>
            </w:pPr>
            <w:r w:rsidRPr="006A57D3">
              <w:rPr>
                <w:b/>
                <w:bCs/>
                <w:color w:val="000000" w:themeColor="text1"/>
              </w:rPr>
              <w:t>Stories to Share</w:t>
            </w:r>
          </w:p>
        </w:tc>
        <w:tc>
          <w:tcPr>
            <w:tcW w:w="7128" w:type="dxa"/>
            <w:vAlign w:val="center"/>
          </w:tcPr>
          <w:p w14:paraId="22688EFF" w14:textId="77777777" w:rsidR="00DE0C4A" w:rsidRPr="006A57D3" w:rsidRDefault="00DE0C4A" w:rsidP="00DE0C4A">
            <w:pPr>
              <w:rPr>
                <w:rFonts w:asciiTheme="minorHAnsi" w:hAnsiTheme="minorHAnsi"/>
                <w:color w:val="000000" w:themeColor="text1"/>
              </w:rPr>
            </w:pPr>
            <w:r w:rsidRPr="006A57D3">
              <w:rPr>
                <w:rFonts w:asciiTheme="minorHAnsi" w:hAnsiTheme="minorHAnsi"/>
                <w:color w:val="000000" w:themeColor="text1"/>
              </w:rPr>
              <w:t>It might help to show a copy of a Code of Ethics like the one below.</w:t>
            </w:r>
          </w:p>
          <w:p w14:paraId="20429EC3" w14:textId="647215F3" w:rsidR="008B648F" w:rsidRPr="006A57D3" w:rsidRDefault="00000000" w:rsidP="008B648F">
            <w:pPr>
              <w:rPr>
                <w:rFonts w:asciiTheme="minorHAnsi" w:hAnsiTheme="minorHAnsi"/>
                <w:color w:val="000000" w:themeColor="text1"/>
              </w:rPr>
            </w:pPr>
            <w:hyperlink r:id="rId69" w:history="1">
              <w:r w:rsidR="00F264B1">
                <w:rPr>
                  <w:rStyle w:val="Hyperlink"/>
                </w:rPr>
                <w:t>https://www.spectris.com/sites/spectris-corp/files/pdf/Code-of-Business-Ethics-English-Aug18.pdf</w:t>
              </w:r>
            </w:hyperlink>
          </w:p>
        </w:tc>
      </w:tr>
      <w:tr w:rsidR="00433E65" w:rsidRPr="006A57D3" w14:paraId="1942A74C" w14:textId="77777777" w:rsidTr="004E220C">
        <w:tc>
          <w:tcPr>
            <w:tcW w:w="2448" w:type="dxa"/>
            <w:shd w:val="clear" w:color="auto" w:fill="D9D9D9" w:themeFill="background1" w:themeFillShade="D9"/>
            <w:vAlign w:val="center"/>
          </w:tcPr>
          <w:p w14:paraId="17C2B9ED" w14:textId="77777777" w:rsidR="00DE0C4A" w:rsidRPr="006A57D3" w:rsidRDefault="00DE0C4A" w:rsidP="00DE0C4A">
            <w:pPr>
              <w:rPr>
                <w:b/>
                <w:bCs/>
                <w:color w:val="000000" w:themeColor="text1"/>
              </w:rPr>
            </w:pPr>
            <w:r w:rsidRPr="006A57D3">
              <w:rPr>
                <w:b/>
                <w:bCs/>
                <w:color w:val="000000" w:themeColor="text1"/>
              </w:rPr>
              <w:t>Delivery Tips</w:t>
            </w:r>
          </w:p>
        </w:tc>
        <w:tc>
          <w:tcPr>
            <w:tcW w:w="7128" w:type="dxa"/>
            <w:shd w:val="clear" w:color="auto" w:fill="D9D9D9" w:themeFill="background1" w:themeFillShade="D9"/>
            <w:vAlign w:val="center"/>
          </w:tcPr>
          <w:p w14:paraId="2463871A" w14:textId="77777777" w:rsidR="00DE0C4A" w:rsidRPr="006A57D3" w:rsidRDefault="00DE0C4A" w:rsidP="00DE0C4A">
            <w:pPr>
              <w:rPr>
                <w:color w:val="000000" w:themeColor="text1"/>
              </w:rPr>
            </w:pPr>
            <w:r w:rsidRPr="006A57D3">
              <w:rPr>
                <w:color w:val="000000" w:themeColor="text1"/>
              </w:rPr>
              <w:t>Skip the class discussion, if necessary.</w:t>
            </w:r>
          </w:p>
        </w:tc>
      </w:tr>
      <w:tr w:rsidR="00433E65" w:rsidRPr="006A57D3" w14:paraId="2478E856" w14:textId="77777777" w:rsidTr="00DE0C4A">
        <w:tc>
          <w:tcPr>
            <w:tcW w:w="2448" w:type="dxa"/>
            <w:vAlign w:val="center"/>
          </w:tcPr>
          <w:p w14:paraId="2D18C097" w14:textId="77777777" w:rsidR="00DE0C4A" w:rsidRPr="006A57D3" w:rsidRDefault="00DE0C4A" w:rsidP="00DE0C4A">
            <w:pPr>
              <w:rPr>
                <w:b/>
                <w:bCs/>
                <w:color w:val="000000" w:themeColor="text1"/>
              </w:rPr>
            </w:pPr>
            <w:r w:rsidRPr="006A57D3">
              <w:rPr>
                <w:b/>
                <w:bCs/>
                <w:color w:val="000000" w:themeColor="text1"/>
              </w:rPr>
              <w:t>Review Questions</w:t>
            </w:r>
          </w:p>
        </w:tc>
        <w:tc>
          <w:tcPr>
            <w:tcW w:w="7128" w:type="dxa"/>
            <w:vAlign w:val="center"/>
          </w:tcPr>
          <w:p w14:paraId="29A11A41" w14:textId="77777777" w:rsidR="00DE0C4A" w:rsidRPr="006A57D3" w:rsidRDefault="00DE0C4A" w:rsidP="00DE0C4A">
            <w:pPr>
              <w:rPr>
                <w:color w:val="000000" w:themeColor="text1"/>
              </w:rPr>
            </w:pPr>
            <w:r w:rsidRPr="006A57D3">
              <w:rPr>
                <w:color w:val="000000" w:themeColor="text1"/>
              </w:rPr>
              <w:t>Who is exempt from the Code of Ethics?</w:t>
            </w:r>
          </w:p>
        </w:tc>
      </w:tr>
    </w:tbl>
    <w:p w14:paraId="4D75F1F9" w14:textId="77777777" w:rsidR="00DE0C4A" w:rsidRPr="006A57D3" w:rsidRDefault="00DE0C4A" w:rsidP="00DE0C4A"/>
    <w:p w14:paraId="40D0C947" w14:textId="42B88D9B" w:rsidR="00DE0C4A" w:rsidRPr="006A57D3" w:rsidRDefault="00DE0C4A" w:rsidP="00DE0C4A">
      <w:pPr>
        <w:pStyle w:val="Heading2"/>
      </w:pPr>
      <w:bookmarkStart w:id="123" w:name="_Toc116473956"/>
      <w:r w:rsidRPr="006A57D3">
        <w:t>Performing an Internal Ethics Audit</w:t>
      </w:r>
      <w:bookmarkEnd w:id="123"/>
    </w:p>
    <w:p w14:paraId="24C6913F" w14:textId="170F71BE" w:rsidR="00DE0C4A" w:rsidRPr="006A57D3" w:rsidRDefault="00DE0C4A" w:rsidP="00DE0C4A">
      <w:r w:rsidRPr="006A57D3">
        <w:t xml:space="preserve">An internal ethics audit utilizes several different sources. An </w:t>
      </w:r>
      <w:r w:rsidR="00F60958" w:rsidRPr="006A57D3">
        <w:t>auditor (</w:t>
      </w:r>
      <w:r w:rsidRPr="006A57D3">
        <w:t>or a committee, if there is no auditor) usually goes over the information to determine if any adjustments need to be made.</w:t>
      </w:r>
    </w:p>
    <w:p w14:paraId="70BED94D" w14:textId="468B523A" w:rsidR="00DE0C4A" w:rsidRPr="006A57D3" w:rsidRDefault="00AF38CB" w:rsidP="00DE0C4A">
      <w:r w:rsidRPr="006A57D3">
        <w:rPr>
          <w:noProof/>
          <w:lang w:val="en-CA" w:eastAsia="en-CA" w:bidi="ar-SA"/>
        </w:rPr>
        <w:drawing>
          <wp:anchor distT="0" distB="0" distL="114300" distR="114300" simplePos="0" relativeHeight="251652096" behindDoc="0" locked="0" layoutInCell="1" allowOverlap="1" wp14:anchorId="665596A2" wp14:editId="5623B088">
            <wp:simplePos x="0" y="0"/>
            <wp:positionH relativeFrom="margin">
              <wp:posOffset>2857500</wp:posOffset>
            </wp:positionH>
            <wp:positionV relativeFrom="paragraph">
              <wp:posOffset>264795</wp:posOffset>
            </wp:positionV>
            <wp:extent cx="1038225" cy="1391285"/>
            <wp:effectExtent l="0" t="0" r="9525" b="0"/>
            <wp:wrapSquare wrapText="bothSides"/>
            <wp:docPr id="48" name="Picture 44" descr="C:\Users\Lori\AppData\Local\Microsoft\Windows\Temporary Internet Files\Content.IE5\V3LIOT9L\MC900294959[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Lori\AppData\Local\Microsoft\Windows\Temporary Internet Files\Content.IE5\V3LIOT9L\MC900294959[1].wmf"/>
                    <pic:cNvPicPr>
                      <a:picLocks noChangeAspect="1" noChangeArrowheads="1"/>
                    </pic:cNvPicPr>
                  </pic:nvPicPr>
                  <pic:blipFill>
                    <a:blip r:embed="rId70" cstate="print"/>
                    <a:srcRect/>
                    <a:stretch>
                      <a:fillRect/>
                    </a:stretch>
                  </pic:blipFill>
                  <pic:spPr bwMode="auto">
                    <a:xfrm>
                      <a:off x="0" y="0"/>
                      <a:ext cx="1038225" cy="1391285"/>
                    </a:xfrm>
                    <a:prstGeom prst="rect">
                      <a:avLst/>
                    </a:prstGeom>
                    <a:noFill/>
                    <a:ln w="9525">
                      <a:noFill/>
                      <a:miter lim="800000"/>
                      <a:headEnd/>
                      <a:tailEnd/>
                    </a:ln>
                  </pic:spPr>
                </pic:pic>
              </a:graphicData>
            </a:graphic>
          </wp:anchor>
        </w:drawing>
      </w:r>
      <w:r w:rsidR="00DE0C4A" w:rsidRPr="006A57D3">
        <w:t>Sources:</w:t>
      </w:r>
    </w:p>
    <w:p w14:paraId="64A360BF" w14:textId="21DC7555" w:rsidR="00DE0C4A" w:rsidRPr="006A57D3" w:rsidRDefault="00DE0C4A" w:rsidP="00433E65">
      <w:pPr>
        <w:pStyle w:val="BulletedPoints"/>
      </w:pPr>
      <w:r w:rsidRPr="006A57D3">
        <w:t>Surveys</w:t>
      </w:r>
    </w:p>
    <w:p w14:paraId="6AC3704D" w14:textId="15EF4611" w:rsidR="00DE0C4A" w:rsidRPr="006A57D3" w:rsidRDefault="00DE0C4A" w:rsidP="00433E65">
      <w:pPr>
        <w:pStyle w:val="BulletedPoints"/>
      </w:pPr>
      <w:r w:rsidRPr="006A57D3">
        <w:t>Interviews</w:t>
      </w:r>
    </w:p>
    <w:p w14:paraId="66B82FE8" w14:textId="77777777" w:rsidR="00DE0C4A" w:rsidRPr="006A57D3" w:rsidRDefault="00DE0C4A" w:rsidP="00433E65">
      <w:pPr>
        <w:pStyle w:val="BulletedPoints"/>
      </w:pPr>
      <w:r w:rsidRPr="006A57D3">
        <w:t>Documents</w:t>
      </w:r>
    </w:p>
    <w:p w14:paraId="4312D3BD" w14:textId="79A76493" w:rsidR="00DE0C4A" w:rsidRPr="006A57D3" w:rsidRDefault="00DE0C4A" w:rsidP="00433E65">
      <w:pPr>
        <w:pStyle w:val="BulletedPoints"/>
      </w:pPr>
      <w:r w:rsidRPr="006A57D3">
        <w:t>Focus Groups</w:t>
      </w:r>
    </w:p>
    <w:p w14:paraId="4451C82F" w14:textId="77777777" w:rsidR="00DE0C4A" w:rsidRPr="006A57D3" w:rsidRDefault="00DE0C4A" w:rsidP="00433E65">
      <w:pPr>
        <w:pStyle w:val="BulletedPoints"/>
      </w:pPr>
      <w:r w:rsidRPr="006A57D3">
        <w:t>Direct Observation</w:t>
      </w:r>
    </w:p>
    <w:p w14:paraId="10799AB4" w14:textId="49469B43" w:rsidR="00DE0C4A" w:rsidRPr="006A57D3" w:rsidRDefault="00DE0C4A" w:rsidP="00DE0C4A">
      <w:pPr>
        <w:rPr>
          <w:rFonts w:asciiTheme="minorHAnsi" w:hAnsiTheme="minorHAnsi" w:cs="Arial"/>
          <w:color w:val="343434"/>
          <w:szCs w:val="28"/>
          <w:lang w:bidi="ar-SA"/>
        </w:rPr>
      </w:pPr>
      <w:r w:rsidRPr="006A57D3">
        <w:t xml:space="preserve">The audit is used to evaluate the </w:t>
      </w:r>
      <w:r w:rsidRPr="006A57D3">
        <w:rPr>
          <w:rFonts w:asciiTheme="minorHAnsi" w:hAnsiTheme="minorHAnsi" w:cs="Arial"/>
          <w:color w:val="343434"/>
          <w:szCs w:val="28"/>
          <w:lang w:bidi="ar-SA"/>
        </w:rPr>
        <w:t>design, execution, and effectiveness of the organization's ethical objectives, programs, and activities.</w:t>
      </w:r>
    </w:p>
    <w:p w14:paraId="2430A6E3" w14:textId="53069B8E" w:rsidR="00433E65" w:rsidRPr="006A57D3" w:rsidRDefault="00433E65" w:rsidP="00DE0C4A"/>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526208" w:rsidRPr="006A57D3" w14:paraId="411D4BA2" w14:textId="77777777" w:rsidTr="00DE0C4A">
        <w:tc>
          <w:tcPr>
            <w:tcW w:w="2448" w:type="dxa"/>
            <w:vAlign w:val="center"/>
          </w:tcPr>
          <w:p w14:paraId="797F0E7B" w14:textId="77777777" w:rsidR="00DE0C4A" w:rsidRPr="006A57D3" w:rsidRDefault="00DE0C4A" w:rsidP="00DE0C4A">
            <w:pPr>
              <w:rPr>
                <w:b/>
                <w:bCs/>
                <w:color w:val="000000" w:themeColor="text1"/>
              </w:rPr>
            </w:pPr>
            <w:r w:rsidRPr="006A57D3">
              <w:rPr>
                <w:b/>
                <w:bCs/>
                <w:color w:val="000000" w:themeColor="text1"/>
              </w:rPr>
              <w:t xml:space="preserve">Estimated Time </w:t>
            </w:r>
          </w:p>
        </w:tc>
        <w:tc>
          <w:tcPr>
            <w:tcW w:w="7128" w:type="dxa"/>
            <w:vAlign w:val="center"/>
          </w:tcPr>
          <w:p w14:paraId="1A5B717B" w14:textId="77777777" w:rsidR="00DE0C4A" w:rsidRPr="006A57D3" w:rsidRDefault="00DE0C4A" w:rsidP="00DE0C4A">
            <w:pPr>
              <w:rPr>
                <w:bCs/>
                <w:color w:val="000000" w:themeColor="text1"/>
              </w:rPr>
            </w:pPr>
            <w:r w:rsidRPr="006A57D3">
              <w:rPr>
                <w:bCs/>
                <w:color w:val="000000" w:themeColor="text1"/>
              </w:rPr>
              <w:t>20 minutes</w:t>
            </w:r>
          </w:p>
        </w:tc>
      </w:tr>
      <w:tr w:rsidR="00526208" w:rsidRPr="006A57D3" w14:paraId="18A93C74" w14:textId="77777777" w:rsidTr="004E220C">
        <w:tc>
          <w:tcPr>
            <w:tcW w:w="2448" w:type="dxa"/>
            <w:shd w:val="clear" w:color="auto" w:fill="D9D9D9" w:themeFill="background1" w:themeFillShade="D9"/>
            <w:vAlign w:val="center"/>
          </w:tcPr>
          <w:p w14:paraId="1BEB586D" w14:textId="77777777" w:rsidR="00DE0C4A" w:rsidRPr="006A57D3" w:rsidRDefault="00DE0C4A" w:rsidP="00DE0C4A">
            <w:pPr>
              <w:rPr>
                <w:b/>
                <w:bCs/>
                <w:color w:val="000000" w:themeColor="text1"/>
              </w:rPr>
            </w:pPr>
            <w:r w:rsidRPr="006A57D3">
              <w:rPr>
                <w:b/>
                <w:bCs/>
                <w:color w:val="000000" w:themeColor="text1"/>
              </w:rPr>
              <w:lastRenderedPageBreak/>
              <w:t>Topic Objective</w:t>
            </w:r>
          </w:p>
        </w:tc>
        <w:tc>
          <w:tcPr>
            <w:tcW w:w="7128" w:type="dxa"/>
            <w:shd w:val="clear" w:color="auto" w:fill="D9D9D9" w:themeFill="background1" w:themeFillShade="D9"/>
            <w:vAlign w:val="center"/>
          </w:tcPr>
          <w:p w14:paraId="2EAC0785" w14:textId="77777777" w:rsidR="00DE0C4A" w:rsidRPr="006A57D3" w:rsidRDefault="00DE0C4A" w:rsidP="00DE0C4A">
            <w:pPr>
              <w:rPr>
                <w:color w:val="000000" w:themeColor="text1"/>
              </w:rPr>
            </w:pPr>
            <w:r w:rsidRPr="006A57D3">
              <w:rPr>
                <w:color w:val="000000" w:themeColor="text1"/>
              </w:rPr>
              <w:t>Introduce sources for an ethics audit.</w:t>
            </w:r>
          </w:p>
        </w:tc>
      </w:tr>
      <w:tr w:rsidR="00526208" w:rsidRPr="006A57D3" w14:paraId="43A7618D" w14:textId="77777777" w:rsidTr="00DE0C4A">
        <w:tc>
          <w:tcPr>
            <w:tcW w:w="2448" w:type="dxa"/>
            <w:vAlign w:val="center"/>
          </w:tcPr>
          <w:p w14:paraId="2F80FE64" w14:textId="77777777" w:rsidR="00DE0C4A" w:rsidRPr="006A57D3" w:rsidRDefault="00DE0C4A" w:rsidP="00DE0C4A">
            <w:pPr>
              <w:rPr>
                <w:b/>
                <w:bCs/>
                <w:color w:val="000000" w:themeColor="text1"/>
              </w:rPr>
            </w:pPr>
            <w:r w:rsidRPr="006A57D3">
              <w:rPr>
                <w:b/>
                <w:bCs/>
                <w:color w:val="000000" w:themeColor="text1"/>
              </w:rPr>
              <w:t>Topic Summary</w:t>
            </w:r>
          </w:p>
        </w:tc>
        <w:tc>
          <w:tcPr>
            <w:tcW w:w="7128" w:type="dxa"/>
            <w:vAlign w:val="center"/>
          </w:tcPr>
          <w:p w14:paraId="02AC0A6A" w14:textId="77777777" w:rsidR="00DE0C4A" w:rsidRPr="006A57D3" w:rsidRDefault="00DE0C4A" w:rsidP="00DE0C4A">
            <w:pPr>
              <w:rPr>
                <w:color w:val="000000" w:themeColor="text1"/>
              </w:rPr>
            </w:pPr>
            <w:r w:rsidRPr="006A57D3">
              <w:rPr>
                <w:color w:val="000000" w:themeColor="text1"/>
              </w:rPr>
              <w:t xml:space="preserve">Performing an Internal Ethics Audit </w:t>
            </w:r>
          </w:p>
          <w:p w14:paraId="1D182DF2" w14:textId="77777777" w:rsidR="00DE0C4A" w:rsidRPr="006A57D3" w:rsidRDefault="00DE0C4A" w:rsidP="00DE0C4A">
            <w:pPr>
              <w:rPr>
                <w:color w:val="000000" w:themeColor="text1"/>
              </w:rPr>
            </w:pPr>
            <w:r w:rsidRPr="006A57D3">
              <w:rPr>
                <w:color w:val="000000" w:themeColor="text1"/>
              </w:rPr>
              <w:t>Recognize the importance of an ethics audit.</w:t>
            </w:r>
          </w:p>
        </w:tc>
      </w:tr>
      <w:tr w:rsidR="00526208" w:rsidRPr="006A57D3" w14:paraId="0360A86D" w14:textId="77777777" w:rsidTr="004E220C">
        <w:tc>
          <w:tcPr>
            <w:tcW w:w="2448" w:type="dxa"/>
            <w:shd w:val="clear" w:color="auto" w:fill="D9D9D9" w:themeFill="background1" w:themeFillShade="D9"/>
            <w:vAlign w:val="center"/>
          </w:tcPr>
          <w:p w14:paraId="07563764" w14:textId="77777777" w:rsidR="00DE0C4A" w:rsidRPr="006A57D3" w:rsidRDefault="00DE0C4A" w:rsidP="00DE0C4A">
            <w:pPr>
              <w:rPr>
                <w:b/>
                <w:bCs/>
                <w:color w:val="000000" w:themeColor="text1"/>
              </w:rPr>
            </w:pPr>
            <w:r w:rsidRPr="006A57D3">
              <w:rPr>
                <w:b/>
                <w:bCs/>
                <w:color w:val="000000" w:themeColor="text1"/>
              </w:rPr>
              <w:t>Materials Required</w:t>
            </w:r>
          </w:p>
        </w:tc>
        <w:tc>
          <w:tcPr>
            <w:tcW w:w="7128" w:type="dxa"/>
            <w:shd w:val="clear" w:color="auto" w:fill="D9D9D9" w:themeFill="background1" w:themeFillShade="D9"/>
            <w:vAlign w:val="center"/>
          </w:tcPr>
          <w:p w14:paraId="1197B0A7" w14:textId="44D58101" w:rsidR="00DE0C4A" w:rsidRPr="006A57D3" w:rsidRDefault="00000000" w:rsidP="00DE0C4A">
            <w:pPr>
              <w:rPr>
                <w:color w:val="000000" w:themeColor="text1"/>
              </w:rPr>
            </w:pPr>
            <w:hyperlink w:anchor="_Worksheet_:_Ethics" w:history="1">
              <w:r w:rsidR="00F264B1" w:rsidRPr="00F264B1">
                <w:rPr>
                  <w:rStyle w:val="Hyperlink"/>
                </w:rPr>
                <w:t xml:space="preserve">Worksheet </w:t>
              </w:r>
              <w:r w:rsidR="003720C5" w:rsidRPr="00F264B1">
                <w:rPr>
                  <w:rStyle w:val="Hyperlink"/>
                </w:rPr>
                <w:t>24</w:t>
              </w:r>
              <w:r w:rsidR="00F264B1" w:rsidRPr="00F264B1">
                <w:rPr>
                  <w:rStyle w:val="Hyperlink"/>
                </w:rPr>
                <w:t xml:space="preserve">: </w:t>
              </w:r>
              <w:r w:rsidR="00DE0C4A" w:rsidRPr="00F264B1">
                <w:rPr>
                  <w:rStyle w:val="Hyperlink"/>
                </w:rPr>
                <w:t>Ethics Audit</w:t>
              </w:r>
            </w:hyperlink>
          </w:p>
        </w:tc>
      </w:tr>
      <w:tr w:rsidR="00526208" w:rsidRPr="006A57D3" w14:paraId="18A141A9" w14:textId="77777777" w:rsidTr="00DE0C4A">
        <w:trPr>
          <w:trHeight w:val="440"/>
        </w:trPr>
        <w:tc>
          <w:tcPr>
            <w:tcW w:w="2448" w:type="dxa"/>
            <w:vAlign w:val="center"/>
          </w:tcPr>
          <w:p w14:paraId="2E2A0217" w14:textId="77777777" w:rsidR="00DE0C4A" w:rsidRPr="006A57D3" w:rsidRDefault="00DE0C4A" w:rsidP="00DE0C4A">
            <w:pPr>
              <w:rPr>
                <w:b/>
                <w:bCs/>
                <w:color w:val="000000" w:themeColor="text1"/>
              </w:rPr>
            </w:pPr>
            <w:r w:rsidRPr="006A57D3">
              <w:rPr>
                <w:b/>
                <w:bCs/>
                <w:color w:val="000000" w:themeColor="text1"/>
              </w:rPr>
              <w:t>Planning Checklist</w:t>
            </w:r>
          </w:p>
        </w:tc>
        <w:tc>
          <w:tcPr>
            <w:tcW w:w="7128" w:type="dxa"/>
            <w:vAlign w:val="center"/>
          </w:tcPr>
          <w:p w14:paraId="1C9EF171" w14:textId="77777777" w:rsidR="00DE0C4A" w:rsidRPr="006A57D3" w:rsidRDefault="00DE0C4A" w:rsidP="00DE0C4A">
            <w:pPr>
              <w:rPr>
                <w:color w:val="000000" w:themeColor="text1"/>
              </w:rPr>
            </w:pPr>
            <w:r w:rsidRPr="006A57D3">
              <w:rPr>
                <w:color w:val="000000" w:themeColor="text1"/>
              </w:rPr>
              <w:t>None</w:t>
            </w:r>
          </w:p>
        </w:tc>
      </w:tr>
      <w:tr w:rsidR="00526208" w:rsidRPr="006A57D3" w14:paraId="5CDD7261" w14:textId="77777777" w:rsidTr="004E220C">
        <w:tc>
          <w:tcPr>
            <w:tcW w:w="2448" w:type="dxa"/>
            <w:shd w:val="clear" w:color="auto" w:fill="D9D9D9" w:themeFill="background1" w:themeFillShade="D9"/>
            <w:vAlign w:val="center"/>
          </w:tcPr>
          <w:p w14:paraId="7D60C06A" w14:textId="77777777" w:rsidR="00DE0C4A" w:rsidRPr="006A57D3" w:rsidRDefault="00DE0C4A" w:rsidP="00DE0C4A">
            <w:pPr>
              <w:rPr>
                <w:b/>
                <w:bCs/>
                <w:color w:val="000000" w:themeColor="text1"/>
              </w:rPr>
            </w:pPr>
            <w:r w:rsidRPr="006A57D3">
              <w:rPr>
                <w:b/>
                <w:bCs/>
                <w:color w:val="000000" w:themeColor="text1"/>
              </w:rPr>
              <w:t>Recommended Activity</w:t>
            </w:r>
          </w:p>
        </w:tc>
        <w:tc>
          <w:tcPr>
            <w:tcW w:w="7128" w:type="dxa"/>
            <w:shd w:val="clear" w:color="auto" w:fill="D9D9D9" w:themeFill="background1" w:themeFillShade="D9"/>
            <w:vAlign w:val="center"/>
          </w:tcPr>
          <w:p w14:paraId="03C2A26A" w14:textId="77777777" w:rsidR="00DE0C4A" w:rsidRPr="006A57D3" w:rsidRDefault="00DE0C4A" w:rsidP="00DE0C4A">
            <w:pPr>
              <w:rPr>
                <w:color w:val="000000" w:themeColor="text1"/>
              </w:rPr>
            </w:pPr>
            <w:r w:rsidRPr="006A57D3">
              <w:rPr>
                <w:color w:val="000000" w:themeColor="text1"/>
              </w:rPr>
              <w:t>Complete the assignment alone. Discuss the concept as a class.</w:t>
            </w:r>
          </w:p>
        </w:tc>
      </w:tr>
      <w:tr w:rsidR="00526208" w:rsidRPr="006A57D3" w14:paraId="2C3B5203" w14:textId="77777777" w:rsidTr="00DE0C4A">
        <w:tc>
          <w:tcPr>
            <w:tcW w:w="2448" w:type="dxa"/>
            <w:vAlign w:val="center"/>
          </w:tcPr>
          <w:p w14:paraId="3679E415" w14:textId="77777777" w:rsidR="00DE0C4A" w:rsidRPr="006A57D3" w:rsidRDefault="00DE0C4A" w:rsidP="00DE0C4A">
            <w:pPr>
              <w:rPr>
                <w:b/>
                <w:bCs/>
                <w:color w:val="000000" w:themeColor="text1"/>
              </w:rPr>
            </w:pPr>
            <w:r w:rsidRPr="006A57D3">
              <w:rPr>
                <w:b/>
                <w:bCs/>
                <w:color w:val="000000" w:themeColor="text1"/>
              </w:rPr>
              <w:t>Stories to Share</w:t>
            </w:r>
          </w:p>
        </w:tc>
        <w:tc>
          <w:tcPr>
            <w:tcW w:w="7128" w:type="dxa"/>
            <w:vAlign w:val="center"/>
          </w:tcPr>
          <w:p w14:paraId="7D2FC23B" w14:textId="77777777" w:rsidR="00DE0C4A" w:rsidRPr="006A57D3" w:rsidRDefault="00DE0C4A" w:rsidP="00DE0C4A">
            <w:pPr>
              <w:rPr>
                <w:rFonts w:asciiTheme="minorHAnsi" w:hAnsiTheme="minorHAnsi"/>
                <w:color w:val="000000" w:themeColor="text1"/>
              </w:rPr>
            </w:pPr>
            <w:r w:rsidRPr="006A57D3">
              <w:rPr>
                <w:rFonts w:asciiTheme="minorHAnsi" w:hAnsiTheme="minorHAnsi"/>
                <w:color w:val="000000" w:themeColor="text1"/>
              </w:rPr>
              <w:t>Share that ethics audits actually prevent unethical behavior from escalating because they identify early problems.</w:t>
            </w:r>
          </w:p>
        </w:tc>
      </w:tr>
      <w:tr w:rsidR="00526208" w:rsidRPr="006A57D3" w14:paraId="08F3BCF3" w14:textId="77777777" w:rsidTr="004E220C">
        <w:tc>
          <w:tcPr>
            <w:tcW w:w="2448" w:type="dxa"/>
            <w:shd w:val="clear" w:color="auto" w:fill="D9D9D9" w:themeFill="background1" w:themeFillShade="D9"/>
            <w:vAlign w:val="center"/>
          </w:tcPr>
          <w:p w14:paraId="7AC60B3D" w14:textId="77777777" w:rsidR="00DE0C4A" w:rsidRPr="006A57D3" w:rsidRDefault="00DE0C4A" w:rsidP="00DE0C4A">
            <w:pPr>
              <w:rPr>
                <w:b/>
                <w:bCs/>
                <w:color w:val="000000" w:themeColor="text1"/>
              </w:rPr>
            </w:pPr>
            <w:r w:rsidRPr="006A57D3">
              <w:rPr>
                <w:b/>
                <w:bCs/>
                <w:color w:val="000000" w:themeColor="text1"/>
              </w:rPr>
              <w:t>Delivery Tips</w:t>
            </w:r>
          </w:p>
        </w:tc>
        <w:tc>
          <w:tcPr>
            <w:tcW w:w="7128" w:type="dxa"/>
            <w:shd w:val="clear" w:color="auto" w:fill="D9D9D9" w:themeFill="background1" w:themeFillShade="D9"/>
            <w:vAlign w:val="center"/>
          </w:tcPr>
          <w:p w14:paraId="1AAA0E4F" w14:textId="77777777" w:rsidR="00DE0C4A" w:rsidRPr="006A57D3" w:rsidRDefault="00DE0C4A" w:rsidP="00DE0C4A">
            <w:pPr>
              <w:rPr>
                <w:color w:val="000000" w:themeColor="text1"/>
              </w:rPr>
            </w:pPr>
            <w:r w:rsidRPr="006A57D3">
              <w:rPr>
                <w:color w:val="000000" w:themeColor="text1"/>
              </w:rPr>
              <w:t>Use a small group discussion, if you feel it would be more effective.</w:t>
            </w:r>
          </w:p>
        </w:tc>
      </w:tr>
      <w:tr w:rsidR="00526208" w:rsidRPr="006A57D3" w14:paraId="6BA1D257" w14:textId="77777777" w:rsidTr="00DE0C4A">
        <w:tc>
          <w:tcPr>
            <w:tcW w:w="2448" w:type="dxa"/>
            <w:vAlign w:val="center"/>
          </w:tcPr>
          <w:p w14:paraId="09A47E5D" w14:textId="77777777" w:rsidR="00DE0C4A" w:rsidRPr="006A57D3" w:rsidRDefault="00DE0C4A" w:rsidP="00DE0C4A">
            <w:pPr>
              <w:rPr>
                <w:b/>
                <w:bCs/>
                <w:color w:val="000000" w:themeColor="text1"/>
              </w:rPr>
            </w:pPr>
            <w:r w:rsidRPr="006A57D3">
              <w:rPr>
                <w:b/>
                <w:bCs/>
                <w:color w:val="000000" w:themeColor="text1"/>
              </w:rPr>
              <w:t>Review Questions</w:t>
            </w:r>
          </w:p>
        </w:tc>
        <w:tc>
          <w:tcPr>
            <w:tcW w:w="7128" w:type="dxa"/>
            <w:vAlign w:val="center"/>
          </w:tcPr>
          <w:p w14:paraId="06905F39" w14:textId="77777777" w:rsidR="00DE0C4A" w:rsidRPr="006A57D3" w:rsidRDefault="00DE0C4A" w:rsidP="00DE0C4A">
            <w:pPr>
              <w:rPr>
                <w:color w:val="000000" w:themeColor="text1"/>
              </w:rPr>
            </w:pPr>
            <w:r w:rsidRPr="006A57D3">
              <w:rPr>
                <w:color w:val="000000" w:themeColor="text1"/>
              </w:rPr>
              <w:t>What sources do auditors use?</w:t>
            </w:r>
          </w:p>
        </w:tc>
      </w:tr>
    </w:tbl>
    <w:p w14:paraId="3A0F3C22" w14:textId="677F9D0D" w:rsidR="00DE0C4A" w:rsidRPr="006A57D3" w:rsidRDefault="00DE0C4A" w:rsidP="00DE0C4A"/>
    <w:p w14:paraId="7582A6CF" w14:textId="25347D41" w:rsidR="00DE0C4A" w:rsidRPr="006A57D3" w:rsidRDefault="00DE0C4A" w:rsidP="00DE0C4A">
      <w:pPr>
        <w:pStyle w:val="Heading2"/>
      </w:pPr>
      <w:bookmarkStart w:id="124" w:name="_Toc116473957"/>
      <w:r w:rsidRPr="006A57D3">
        <w:t>Upholding the Ethics Program</w:t>
      </w:r>
      <w:bookmarkEnd w:id="124"/>
    </w:p>
    <w:p w14:paraId="304657D3" w14:textId="69B5FA9B" w:rsidR="004A73A2" w:rsidRDefault="00AF38CB" w:rsidP="00DE0C4A">
      <w:r w:rsidRPr="006A57D3">
        <w:rPr>
          <w:noProof/>
          <w:lang w:val="en-CA" w:eastAsia="en-CA" w:bidi="ar-SA"/>
        </w:rPr>
        <w:drawing>
          <wp:anchor distT="0" distB="0" distL="114300" distR="114300" simplePos="0" relativeHeight="251681792" behindDoc="1" locked="0" layoutInCell="1" allowOverlap="1" wp14:anchorId="7322DB1C" wp14:editId="6BB271ED">
            <wp:simplePos x="0" y="0"/>
            <wp:positionH relativeFrom="margin">
              <wp:posOffset>85725</wp:posOffset>
            </wp:positionH>
            <wp:positionV relativeFrom="paragraph">
              <wp:posOffset>102870</wp:posOffset>
            </wp:positionV>
            <wp:extent cx="1398905" cy="946150"/>
            <wp:effectExtent l="0" t="0" r="0" b="6350"/>
            <wp:wrapSquare wrapText="bothSides"/>
            <wp:docPr id="133" name="Picture 62" descr="C:\Users\Darren\AppData\Local\Microsoft\Windows\Temporary Internet Files\Content.IE5\FTRMPN7N\MC90007100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Users\Darren\AppData\Local\Microsoft\Windows\Temporary Internet Files\Content.IE5\FTRMPN7N\MC900071001[1].wmf"/>
                    <pic:cNvPicPr>
                      <a:picLocks noChangeAspect="1" noChangeArrowheads="1"/>
                    </pic:cNvPicPr>
                  </pic:nvPicPr>
                  <pic:blipFill>
                    <a:blip r:embed="rId71" cstate="print"/>
                    <a:srcRect/>
                    <a:stretch>
                      <a:fillRect/>
                    </a:stretch>
                  </pic:blipFill>
                  <pic:spPr bwMode="auto">
                    <a:xfrm>
                      <a:off x="0" y="0"/>
                      <a:ext cx="1398905" cy="946150"/>
                    </a:xfrm>
                    <a:prstGeom prst="rect">
                      <a:avLst/>
                    </a:prstGeom>
                    <a:noFill/>
                    <a:ln w="9525">
                      <a:noFill/>
                      <a:miter lim="800000"/>
                      <a:headEnd/>
                      <a:tailEnd/>
                    </a:ln>
                  </pic:spPr>
                </pic:pic>
              </a:graphicData>
            </a:graphic>
          </wp:anchor>
        </w:drawing>
      </w:r>
      <w:r w:rsidR="00DE0C4A" w:rsidRPr="006A57D3">
        <w:t xml:space="preserve">There needs to be complete buy-in for an ethics program to be successful. It is not implemented to </w:t>
      </w:r>
      <w:r w:rsidR="00F264B1">
        <w:t xml:space="preserve">simply </w:t>
      </w:r>
      <w:r w:rsidR="00DE0C4A" w:rsidRPr="006A57D3">
        <w:t xml:space="preserve">keep employees from stealing office supplies. Managers must uphold the ethics program by adhering to it themselves and holding all of their employees to the same standards. Managers are also responsible for ensuring that employees have all of the necessary resources to be successful, and that they are fully trained in any new policies or procedures. </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4A73A2" w:rsidRPr="000A62E7" w14:paraId="057EF1F8" w14:textId="77777777" w:rsidTr="00153AD0">
        <w:tc>
          <w:tcPr>
            <w:tcW w:w="2448" w:type="dxa"/>
            <w:vAlign w:val="center"/>
          </w:tcPr>
          <w:p w14:paraId="3DD56258" w14:textId="77777777" w:rsidR="004A73A2" w:rsidRPr="000A62E7" w:rsidRDefault="004A73A2" w:rsidP="00153AD0">
            <w:pPr>
              <w:rPr>
                <w:b/>
                <w:bCs/>
                <w:color w:val="000000" w:themeColor="text1"/>
              </w:rPr>
            </w:pPr>
            <w:r w:rsidRPr="000A62E7">
              <w:rPr>
                <w:b/>
                <w:bCs/>
                <w:color w:val="000000" w:themeColor="text1"/>
              </w:rPr>
              <w:t xml:space="preserve">Estimated Time </w:t>
            </w:r>
          </w:p>
        </w:tc>
        <w:tc>
          <w:tcPr>
            <w:tcW w:w="7128" w:type="dxa"/>
            <w:vAlign w:val="center"/>
          </w:tcPr>
          <w:p w14:paraId="3E2AA815" w14:textId="77777777" w:rsidR="004A73A2" w:rsidRPr="000A62E7" w:rsidRDefault="004A73A2" w:rsidP="00153AD0">
            <w:pPr>
              <w:rPr>
                <w:bCs/>
                <w:color w:val="000000" w:themeColor="text1"/>
              </w:rPr>
            </w:pPr>
            <w:r>
              <w:rPr>
                <w:bCs/>
                <w:color w:val="000000" w:themeColor="text1"/>
              </w:rPr>
              <w:t xml:space="preserve">10 </w:t>
            </w:r>
            <w:r w:rsidRPr="000A62E7">
              <w:rPr>
                <w:bCs/>
                <w:color w:val="000000" w:themeColor="text1"/>
              </w:rPr>
              <w:t>minutes</w:t>
            </w:r>
          </w:p>
        </w:tc>
      </w:tr>
      <w:tr w:rsidR="004A73A2" w:rsidRPr="000A62E7" w14:paraId="44D836E6" w14:textId="77777777" w:rsidTr="00153AD0">
        <w:tc>
          <w:tcPr>
            <w:tcW w:w="2448" w:type="dxa"/>
            <w:shd w:val="clear" w:color="auto" w:fill="D9D9D9" w:themeFill="background1" w:themeFillShade="D9"/>
            <w:vAlign w:val="center"/>
          </w:tcPr>
          <w:p w14:paraId="72155D61" w14:textId="77777777" w:rsidR="004A73A2" w:rsidRPr="000A62E7" w:rsidRDefault="004A73A2" w:rsidP="00153AD0">
            <w:pPr>
              <w:rPr>
                <w:b/>
                <w:bCs/>
                <w:color w:val="000000" w:themeColor="text1"/>
              </w:rPr>
            </w:pPr>
            <w:r w:rsidRPr="000A62E7">
              <w:rPr>
                <w:b/>
                <w:bCs/>
                <w:color w:val="000000" w:themeColor="text1"/>
              </w:rPr>
              <w:t>Topic Objective</w:t>
            </w:r>
          </w:p>
        </w:tc>
        <w:tc>
          <w:tcPr>
            <w:tcW w:w="7128" w:type="dxa"/>
            <w:shd w:val="clear" w:color="auto" w:fill="D9D9D9" w:themeFill="background1" w:themeFillShade="D9"/>
            <w:vAlign w:val="center"/>
          </w:tcPr>
          <w:p w14:paraId="38AC4B79" w14:textId="3DBBB396" w:rsidR="004A73A2" w:rsidRPr="000A62E7" w:rsidRDefault="004A73A2" w:rsidP="00153AD0">
            <w:pPr>
              <w:rPr>
                <w:color w:val="000000" w:themeColor="text1"/>
              </w:rPr>
            </w:pPr>
            <w:r w:rsidRPr="000A62E7">
              <w:rPr>
                <w:color w:val="000000" w:themeColor="text1"/>
              </w:rPr>
              <w:t xml:space="preserve">To </w:t>
            </w:r>
            <w:r>
              <w:rPr>
                <w:color w:val="000000" w:themeColor="text1"/>
              </w:rPr>
              <w:t>discuss Upholding the Ethics Program</w:t>
            </w:r>
          </w:p>
        </w:tc>
      </w:tr>
      <w:tr w:rsidR="004A73A2" w:rsidRPr="000A62E7" w14:paraId="76F9770A" w14:textId="77777777" w:rsidTr="00153AD0">
        <w:tc>
          <w:tcPr>
            <w:tcW w:w="2448" w:type="dxa"/>
            <w:vAlign w:val="center"/>
          </w:tcPr>
          <w:p w14:paraId="35BEFC82" w14:textId="77777777" w:rsidR="004A73A2" w:rsidRPr="000A62E7" w:rsidRDefault="004A73A2" w:rsidP="00153AD0">
            <w:pPr>
              <w:rPr>
                <w:b/>
                <w:bCs/>
                <w:color w:val="000000" w:themeColor="text1"/>
              </w:rPr>
            </w:pPr>
            <w:r w:rsidRPr="000A62E7">
              <w:rPr>
                <w:b/>
                <w:bCs/>
                <w:color w:val="000000" w:themeColor="text1"/>
              </w:rPr>
              <w:t>Topic Summary</w:t>
            </w:r>
          </w:p>
        </w:tc>
        <w:tc>
          <w:tcPr>
            <w:tcW w:w="7128" w:type="dxa"/>
            <w:vAlign w:val="center"/>
          </w:tcPr>
          <w:p w14:paraId="7AE9D0BA" w14:textId="55D72237" w:rsidR="004A73A2" w:rsidRPr="000A62E7" w:rsidRDefault="004A73A2" w:rsidP="00153AD0">
            <w:pPr>
              <w:rPr>
                <w:color w:val="000000" w:themeColor="text1"/>
              </w:rPr>
            </w:pPr>
            <w:r w:rsidRPr="000A62E7">
              <w:rPr>
                <w:color w:val="000000" w:themeColor="text1"/>
              </w:rPr>
              <w:t>This exercise asks participants to</w:t>
            </w:r>
            <w:r>
              <w:rPr>
                <w:color w:val="000000" w:themeColor="text1"/>
              </w:rPr>
              <w:t xml:space="preserve"> discuss what it means to uphold the company’s ethics program.</w:t>
            </w:r>
          </w:p>
        </w:tc>
      </w:tr>
      <w:tr w:rsidR="004A73A2" w:rsidRPr="000A62E7" w14:paraId="307E5E02" w14:textId="77777777" w:rsidTr="00153AD0">
        <w:tc>
          <w:tcPr>
            <w:tcW w:w="2448" w:type="dxa"/>
            <w:shd w:val="clear" w:color="auto" w:fill="D9D9D9" w:themeFill="background1" w:themeFillShade="D9"/>
            <w:vAlign w:val="center"/>
          </w:tcPr>
          <w:p w14:paraId="5B58A40E" w14:textId="77777777" w:rsidR="004A73A2" w:rsidRPr="000A62E7" w:rsidRDefault="004A73A2" w:rsidP="00153AD0">
            <w:pPr>
              <w:rPr>
                <w:b/>
                <w:bCs/>
                <w:color w:val="000000" w:themeColor="text1"/>
              </w:rPr>
            </w:pPr>
            <w:r w:rsidRPr="000A62E7">
              <w:rPr>
                <w:b/>
                <w:bCs/>
                <w:color w:val="000000" w:themeColor="text1"/>
              </w:rPr>
              <w:t>Materials Required</w:t>
            </w:r>
          </w:p>
        </w:tc>
        <w:tc>
          <w:tcPr>
            <w:tcW w:w="7128" w:type="dxa"/>
            <w:shd w:val="clear" w:color="auto" w:fill="D9D9D9" w:themeFill="background1" w:themeFillShade="D9"/>
            <w:vAlign w:val="center"/>
          </w:tcPr>
          <w:p w14:paraId="729A9CCD" w14:textId="77777777" w:rsidR="004A73A2" w:rsidRPr="000A62E7" w:rsidRDefault="004A73A2" w:rsidP="00153AD0">
            <w:pPr>
              <w:rPr>
                <w:color w:val="000000" w:themeColor="text1"/>
              </w:rPr>
            </w:pPr>
            <w:r>
              <w:rPr>
                <w:color w:val="000000" w:themeColor="text1"/>
              </w:rPr>
              <w:t xml:space="preserve">Notes can be taken down, or this can be used as a discussion </w:t>
            </w:r>
          </w:p>
        </w:tc>
      </w:tr>
      <w:tr w:rsidR="004A73A2" w:rsidRPr="000A62E7" w14:paraId="54E84CDD" w14:textId="77777777" w:rsidTr="00153AD0">
        <w:trPr>
          <w:trHeight w:val="440"/>
        </w:trPr>
        <w:tc>
          <w:tcPr>
            <w:tcW w:w="2448" w:type="dxa"/>
            <w:vAlign w:val="center"/>
          </w:tcPr>
          <w:p w14:paraId="7AE93E2D" w14:textId="77777777" w:rsidR="004A73A2" w:rsidRPr="000A62E7" w:rsidRDefault="004A73A2" w:rsidP="00153AD0">
            <w:pPr>
              <w:rPr>
                <w:b/>
                <w:bCs/>
                <w:color w:val="000000" w:themeColor="text1"/>
              </w:rPr>
            </w:pPr>
            <w:r w:rsidRPr="000A62E7">
              <w:rPr>
                <w:b/>
                <w:bCs/>
                <w:color w:val="000000" w:themeColor="text1"/>
              </w:rPr>
              <w:t>Planning Checklist</w:t>
            </w:r>
          </w:p>
        </w:tc>
        <w:tc>
          <w:tcPr>
            <w:tcW w:w="7128" w:type="dxa"/>
            <w:vAlign w:val="center"/>
          </w:tcPr>
          <w:p w14:paraId="6103412D" w14:textId="77777777" w:rsidR="004A73A2" w:rsidRPr="000A62E7" w:rsidRDefault="004A73A2" w:rsidP="00153AD0">
            <w:pPr>
              <w:rPr>
                <w:color w:val="000000" w:themeColor="text1"/>
              </w:rPr>
            </w:pPr>
            <w:r w:rsidRPr="000A62E7">
              <w:rPr>
                <w:color w:val="000000" w:themeColor="text1"/>
              </w:rPr>
              <w:t>None</w:t>
            </w:r>
          </w:p>
        </w:tc>
      </w:tr>
      <w:tr w:rsidR="004A73A2" w:rsidRPr="000A62E7" w14:paraId="228572C5" w14:textId="77777777" w:rsidTr="00153AD0">
        <w:tc>
          <w:tcPr>
            <w:tcW w:w="2448" w:type="dxa"/>
            <w:shd w:val="clear" w:color="auto" w:fill="D9D9D9" w:themeFill="background1" w:themeFillShade="D9"/>
            <w:vAlign w:val="center"/>
          </w:tcPr>
          <w:p w14:paraId="6ED99B3D" w14:textId="77777777" w:rsidR="004A73A2" w:rsidRPr="000A62E7" w:rsidRDefault="004A73A2" w:rsidP="00153AD0">
            <w:pPr>
              <w:rPr>
                <w:b/>
                <w:bCs/>
                <w:color w:val="000000" w:themeColor="text1"/>
              </w:rPr>
            </w:pPr>
            <w:r w:rsidRPr="000A62E7">
              <w:rPr>
                <w:b/>
                <w:bCs/>
                <w:color w:val="000000" w:themeColor="text1"/>
              </w:rPr>
              <w:t>Recommended Activity</w:t>
            </w:r>
          </w:p>
        </w:tc>
        <w:tc>
          <w:tcPr>
            <w:tcW w:w="7128" w:type="dxa"/>
            <w:shd w:val="clear" w:color="auto" w:fill="D9D9D9" w:themeFill="background1" w:themeFillShade="D9"/>
            <w:vAlign w:val="center"/>
          </w:tcPr>
          <w:p w14:paraId="2D257503" w14:textId="77777777" w:rsidR="004A73A2" w:rsidRPr="000A62E7" w:rsidRDefault="004A73A2" w:rsidP="00153AD0">
            <w:pPr>
              <w:rPr>
                <w:color w:val="000000" w:themeColor="text1"/>
              </w:rPr>
            </w:pPr>
            <w:r w:rsidRPr="000A62E7">
              <w:rPr>
                <w:color w:val="000000" w:themeColor="text1"/>
              </w:rPr>
              <w:t>Give participants the sheet of paper and pen/pencil, and allow them to work individually.</w:t>
            </w:r>
          </w:p>
          <w:p w14:paraId="1106C5B1" w14:textId="5B73CDB6" w:rsidR="004A73A2" w:rsidRPr="000A62E7" w:rsidRDefault="004A73A2" w:rsidP="00A401CE">
            <w:pPr>
              <w:numPr>
                <w:ilvl w:val="0"/>
                <w:numId w:val="97"/>
              </w:numPr>
              <w:rPr>
                <w:color w:val="000000" w:themeColor="text1"/>
              </w:rPr>
            </w:pPr>
            <w:r w:rsidRPr="000A62E7">
              <w:rPr>
                <w:color w:val="000000" w:themeColor="text1"/>
              </w:rPr>
              <w:t xml:space="preserve">Instruct participants to </w:t>
            </w:r>
            <w:r w:rsidR="00941D0C">
              <w:rPr>
                <w:color w:val="000000" w:themeColor="text1"/>
              </w:rPr>
              <w:t>c</w:t>
            </w:r>
            <w:r>
              <w:rPr>
                <w:color w:val="000000" w:themeColor="text1"/>
              </w:rPr>
              <w:t>onsider what it would take for them to buy in to their company ethics program.</w:t>
            </w:r>
          </w:p>
          <w:p w14:paraId="4BDAC35C" w14:textId="77777777" w:rsidR="004A73A2" w:rsidRPr="000A62E7" w:rsidRDefault="004A73A2" w:rsidP="00A401CE">
            <w:pPr>
              <w:numPr>
                <w:ilvl w:val="0"/>
                <w:numId w:val="97"/>
              </w:numPr>
              <w:rPr>
                <w:color w:val="000000" w:themeColor="text1"/>
              </w:rPr>
            </w:pPr>
            <w:r w:rsidRPr="000A62E7">
              <w:rPr>
                <w:color w:val="000000" w:themeColor="text1"/>
              </w:rPr>
              <w:lastRenderedPageBreak/>
              <w:t>Once each person has completed the task, ask one or two volunteers to stand in front of the group and share their results.</w:t>
            </w:r>
          </w:p>
        </w:tc>
      </w:tr>
      <w:tr w:rsidR="004A73A2" w:rsidRPr="000A62E7" w14:paraId="69B6A2B4" w14:textId="77777777" w:rsidTr="00153AD0">
        <w:tc>
          <w:tcPr>
            <w:tcW w:w="2448" w:type="dxa"/>
            <w:vAlign w:val="center"/>
          </w:tcPr>
          <w:p w14:paraId="7490BAF1" w14:textId="77777777" w:rsidR="004A73A2" w:rsidRPr="000A62E7" w:rsidRDefault="004A73A2" w:rsidP="00153AD0">
            <w:pPr>
              <w:rPr>
                <w:b/>
                <w:bCs/>
                <w:color w:val="000000" w:themeColor="text1"/>
              </w:rPr>
            </w:pPr>
            <w:r w:rsidRPr="000A62E7">
              <w:rPr>
                <w:b/>
                <w:bCs/>
                <w:color w:val="000000" w:themeColor="text1"/>
              </w:rPr>
              <w:lastRenderedPageBreak/>
              <w:t>Stories to Share</w:t>
            </w:r>
          </w:p>
        </w:tc>
        <w:tc>
          <w:tcPr>
            <w:tcW w:w="7128" w:type="dxa"/>
            <w:vAlign w:val="center"/>
          </w:tcPr>
          <w:p w14:paraId="6F60A569" w14:textId="0490AD74" w:rsidR="004A73A2" w:rsidRPr="00941D0C" w:rsidRDefault="00941D0C" w:rsidP="00153AD0">
            <w:pPr>
              <w:rPr>
                <w:b/>
                <w:bCs/>
                <w:i/>
                <w:iCs/>
                <w:color w:val="000000" w:themeColor="text1"/>
                <w:lang w:val="en-CA"/>
              </w:rPr>
            </w:pPr>
            <w:r w:rsidRPr="00941D0C">
              <w:rPr>
                <w:b/>
                <w:bCs/>
                <w:i/>
                <w:iCs/>
                <w:color w:val="000000" w:themeColor="text1"/>
                <w:lang w:val="en-CA"/>
              </w:rPr>
              <w:t>“</w:t>
            </w:r>
            <w:r w:rsidR="004A73A2" w:rsidRPr="004A73A2">
              <w:rPr>
                <w:b/>
                <w:bCs/>
                <w:i/>
                <w:iCs/>
                <w:color w:val="000000" w:themeColor="text1"/>
                <w:lang w:val="en-CA"/>
              </w:rPr>
              <w:t>Don't assume, ask. Be kind. Tell the truth. Don't say anything you can't stand behind fully. Have integrity. Tell people how you feel.</w:t>
            </w:r>
            <w:r w:rsidRPr="00941D0C">
              <w:rPr>
                <w:b/>
                <w:bCs/>
                <w:i/>
                <w:iCs/>
                <w:color w:val="000000" w:themeColor="text1"/>
                <w:lang w:val="en-CA"/>
              </w:rPr>
              <w:t>”</w:t>
            </w:r>
            <w:r w:rsidR="004A73A2" w:rsidRPr="004A73A2">
              <w:rPr>
                <w:b/>
                <w:bCs/>
                <w:i/>
                <w:iCs/>
                <w:color w:val="000000" w:themeColor="text1"/>
                <w:lang w:val="en-CA"/>
              </w:rPr>
              <w:t>–</w:t>
            </w:r>
            <w:r w:rsidR="004A73A2" w:rsidRPr="004A73A2">
              <w:rPr>
                <w:color w:val="000000" w:themeColor="text1"/>
                <w:lang w:val="en-CA"/>
              </w:rPr>
              <w:t>Warsan Shire</w:t>
            </w:r>
          </w:p>
        </w:tc>
      </w:tr>
      <w:tr w:rsidR="004A73A2" w:rsidRPr="000A62E7" w14:paraId="44791370" w14:textId="77777777" w:rsidTr="00153AD0">
        <w:tc>
          <w:tcPr>
            <w:tcW w:w="2448" w:type="dxa"/>
            <w:shd w:val="clear" w:color="auto" w:fill="D9D9D9" w:themeFill="background1" w:themeFillShade="D9"/>
            <w:vAlign w:val="center"/>
          </w:tcPr>
          <w:p w14:paraId="1E8CD372" w14:textId="77777777" w:rsidR="004A73A2" w:rsidRPr="000A62E7" w:rsidRDefault="004A73A2" w:rsidP="00153AD0">
            <w:pPr>
              <w:rPr>
                <w:b/>
                <w:bCs/>
                <w:color w:val="000000" w:themeColor="text1"/>
              </w:rPr>
            </w:pPr>
            <w:r w:rsidRPr="000A62E7">
              <w:rPr>
                <w:b/>
                <w:bCs/>
                <w:color w:val="000000" w:themeColor="text1"/>
              </w:rPr>
              <w:t>Delivery Tips</w:t>
            </w:r>
          </w:p>
        </w:tc>
        <w:tc>
          <w:tcPr>
            <w:tcW w:w="7128" w:type="dxa"/>
            <w:shd w:val="clear" w:color="auto" w:fill="D9D9D9" w:themeFill="background1" w:themeFillShade="D9"/>
            <w:vAlign w:val="center"/>
          </w:tcPr>
          <w:p w14:paraId="1B988027" w14:textId="5E7EE700" w:rsidR="004A73A2" w:rsidRPr="000A62E7" w:rsidRDefault="004A73A2" w:rsidP="00153AD0">
            <w:pPr>
              <w:rPr>
                <w:color w:val="000000" w:themeColor="text1"/>
              </w:rPr>
            </w:pPr>
            <w:r w:rsidRPr="000A62E7">
              <w:rPr>
                <w:color w:val="000000" w:themeColor="text1"/>
              </w:rPr>
              <w:t>Instead of</w:t>
            </w:r>
            <w:r w:rsidR="00941D0C">
              <w:rPr>
                <w:color w:val="000000" w:themeColor="text1"/>
              </w:rPr>
              <w:t xml:space="preserve"> having</w:t>
            </w:r>
            <w:r w:rsidRPr="000A62E7">
              <w:rPr>
                <w:color w:val="000000" w:themeColor="text1"/>
              </w:rPr>
              <w:t xml:space="preserve"> participants work individually, this assignment can be completed </w:t>
            </w:r>
            <w:r>
              <w:rPr>
                <w:color w:val="000000" w:themeColor="text1"/>
              </w:rPr>
              <w:t>cooperatively</w:t>
            </w:r>
            <w:r w:rsidRPr="000A62E7">
              <w:rPr>
                <w:color w:val="000000" w:themeColor="text1"/>
              </w:rPr>
              <w:t>.</w:t>
            </w:r>
          </w:p>
        </w:tc>
      </w:tr>
      <w:tr w:rsidR="004A73A2" w:rsidRPr="000A62E7" w14:paraId="69A2F2FC" w14:textId="77777777" w:rsidTr="00153AD0">
        <w:tc>
          <w:tcPr>
            <w:tcW w:w="2448" w:type="dxa"/>
            <w:vAlign w:val="center"/>
          </w:tcPr>
          <w:p w14:paraId="73EB7D29" w14:textId="77777777" w:rsidR="004A73A2" w:rsidRPr="000A62E7" w:rsidRDefault="004A73A2" w:rsidP="00153AD0">
            <w:pPr>
              <w:rPr>
                <w:b/>
                <w:bCs/>
                <w:color w:val="000000" w:themeColor="text1"/>
              </w:rPr>
            </w:pPr>
            <w:r w:rsidRPr="000A62E7">
              <w:rPr>
                <w:b/>
                <w:bCs/>
                <w:color w:val="000000" w:themeColor="text1"/>
              </w:rPr>
              <w:t>Review Questions</w:t>
            </w:r>
          </w:p>
        </w:tc>
        <w:tc>
          <w:tcPr>
            <w:tcW w:w="7128" w:type="dxa"/>
            <w:vAlign w:val="center"/>
          </w:tcPr>
          <w:p w14:paraId="2C2D870E" w14:textId="2E870E5B" w:rsidR="004A73A2" w:rsidRPr="000A62E7" w:rsidRDefault="00941D0C" w:rsidP="00153AD0">
            <w:pPr>
              <w:rPr>
                <w:color w:val="000000" w:themeColor="text1"/>
              </w:rPr>
            </w:pPr>
            <w:r>
              <w:rPr>
                <w:color w:val="000000" w:themeColor="text1"/>
              </w:rPr>
              <w:t>How does Warsan Shire’s quote tie-in to the idea of a company’s ethics program?</w:t>
            </w:r>
          </w:p>
        </w:tc>
      </w:tr>
    </w:tbl>
    <w:p w14:paraId="34297CEB" w14:textId="72415498" w:rsidR="004A73A2" w:rsidRDefault="004A73A2">
      <w:pPr>
        <w:spacing w:after="0" w:line="240" w:lineRule="auto"/>
      </w:pPr>
    </w:p>
    <w:p w14:paraId="4FB83B09" w14:textId="21AA85AB" w:rsidR="00F5694F" w:rsidRPr="006A57D3" w:rsidRDefault="005A52A8" w:rsidP="00F5694F">
      <w:pPr>
        <w:pStyle w:val="Heading2"/>
      </w:pPr>
      <w:bookmarkStart w:id="125" w:name="_Toc116473958"/>
      <w:r>
        <w:t>Practical Illustration</w:t>
      </w:r>
      <w:bookmarkEnd w:id="125"/>
    </w:p>
    <w:p w14:paraId="69BDA45B" w14:textId="6FC265F3" w:rsidR="00F5694F" w:rsidRDefault="001835AD" w:rsidP="00F5694F">
      <w:r>
        <w:rPr>
          <w:noProof/>
          <w:lang w:val="en-CA" w:eastAsia="en-CA" w:bidi="ar-SA"/>
        </w:rPr>
        <w:drawing>
          <wp:anchor distT="0" distB="0" distL="114300" distR="114300" simplePos="0" relativeHeight="251708416" behindDoc="0" locked="0" layoutInCell="1" allowOverlap="1" wp14:anchorId="69EAD81F" wp14:editId="20D0ABB0">
            <wp:simplePos x="0" y="0"/>
            <wp:positionH relativeFrom="column">
              <wp:posOffset>29210</wp:posOffset>
            </wp:positionH>
            <wp:positionV relativeFrom="paragraph">
              <wp:posOffset>50800</wp:posOffset>
            </wp:positionV>
            <wp:extent cx="647700" cy="993775"/>
            <wp:effectExtent l="0" t="0" r="0" b="0"/>
            <wp:wrapSquare wrapText="bothSides"/>
            <wp:docPr id="55"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F5694F">
        <w:t xml:space="preserve">Kevin, hoping to maintain or even increase integrity in his practice, started doing internal ethics audits. He sent a survey to all of his employees to complete, which would cover how they felt about the practice’s behavior, reputation, and their personal feelings on their place at the company. He also conducted interviews with managers, asking for their suggestions on how to make sure </w:t>
      </w:r>
      <w:r w:rsidR="00B12878">
        <w:t>the company reputation remained</w:t>
      </w:r>
      <w:r w:rsidR="00F5694F">
        <w:t xml:space="preserve"> spotless and employee satisfaction high.</w:t>
      </w:r>
    </w:p>
    <w:p w14:paraId="2B5719F7" w14:textId="77777777" w:rsidR="00FE2E30" w:rsidRPr="006A57D3" w:rsidRDefault="00F5694F" w:rsidP="00F5694F">
      <w:r>
        <w:t>With their suggestions, he opted to update their code of ethics every year to keep up with the changing needs of his employees and customers. On top of that, he started having monthly open ethics meetings, and established a board of ethics that employees could participate in.</w:t>
      </w:r>
      <w:r w:rsidR="00FE2E30" w:rsidRPr="006A57D3">
        <w:br w:type="page"/>
      </w:r>
    </w:p>
    <w:p w14:paraId="478BE994" w14:textId="77777777" w:rsidR="00917C54" w:rsidRPr="006A57D3" w:rsidRDefault="00917C54" w:rsidP="00917C54">
      <w:pPr>
        <w:pStyle w:val="Heading2"/>
        <w:spacing w:after="240"/>
        <w:rPr>
          <w:lang w:eastAsia="zh-TW"/>
        </w:rPr>
      </w:pPr>
      <w:bookmarkStart w:id="126" w:name="_Toc116473959"/>
      <w:r w:rsidRPr="006A57D3">
        <w:rPr>
          <w:lang w:eastAsia="zh-TW"/>
        </w:rPr>
        <w:lastRenderedPageBreak/>
        <w:t>Module Eleven: Review Questions</w:t>
      </w:r>
      <w:bookmarkEnd w:id="126"/>
    </w:p>
    <w:p w14:paraId="5D8CAC3B" w14:textId="59E6A8B3" w:rsidR="00917C54" w:rsidRPr="00AF38CB" w:rsidRDefault="00917C54" w:rsidP="00AF38CB">
      <w:pPr>
        <w:pStyle w:val="ListParagraph"/>
        <w:numPr>
          <w:ilvl w:val="0"/>
          <w:numId w:val="17"/>
        </w:numPr>
        <w:spacing w:before="240"/>
        <w:ind w:left="714" w:hanging="357"/>
        <w:rPr>
          <w:rFonts w:cs="Calibri"/>
        </w:rPr>
      </w:pPr>
      <w:r w:rsidRPr="00AF38CB">
        <w:rPr>
          <w:rFonts w:cs="Calibri"/>
        </w:rPr>
        <w:t>Many governmen</w:t>
      </w:r>
      <w:r w:rsidR="00BD537D" w:rsidRPr="00AF38CB">
        <w:rPr>
          <w:rFonts w:cs="Calibri"/>
        </w:rPr>
        <w:t>t agencies demand that _______</w:t>
      </w:r>
      <w:r w:rsidRPr="00AF38CB">
        <w:rPr>
          <w:rFonts w:cs="Calibri"/>
        </w:rPr>
        <w:t>_______ are in place before they do business with private companies?</w:t>
      </w:r>
    </w:p>
    <w:p w14:paraId="78B828A0" w14:textId="77777777" w:rsidR="00917C54" w:rsidRPr="00AF38CB" w:rsidRDefault="00917C54">
      <w:pPr>
        <w:numPr>
          <w:ilvl w:val="0"/>
          <w:numId w:val="178"/>
        </w:numPr>
        <w:spacing w:after="0"/>
        <w:rPr>
          <w:rFonts w:cs="Calibri"/>
        </w:rPr>
      </w:pPr>
      <w:r w:rsidRPr="00AF38CB">
        <w:rPr>
          <w:rFonts w:cs="Calibri"/>
        </w:rPr>
        <w:t>Ethical safeguards</w:t>
      </w:r>
    </w:p>
    <w:p w14:paraId="4BFB701F" w14:textId="77777777" w:rsidR="00917C54" w:rsidRPr="00AF38CB" w:rsidRDefault="00917C54">
      <w:pPr>
        <w:numPr>
          <w:ilvl w:val="0"/>
          <w:numId w:val="178"/>
        </w:numPr>
        <w:spacing w:after="0"/>
        <w:rPr>
          <w:rFonts w:cs="Calibri"/>
        </w:rPr>
      </w:pPr>
      <w:r w:rsidRPr="00AF38CB">
        <w:rPr>
          <w:rFonts w:cs="Calibri"/>
        </w:rPr>
        <w:t>Profit safeguards</w:t>
      </w:r>
    </w:p>
    <w:p w14:paraId="0809219E" w14:textId="77777777" w:rsidR="00917C54" w:rsidRPr="00AF38CB" w:rsidRDefault="00917C54">
      <w:pPr>
        <w:numPr>
          <w:ilvl w:val="0"/>
          <w:numId w:val="178"/>
        </w:numPr>
        <w:spacing w:after="0"/>
        <w:rPr>
          <w:rFonts w:cs="Calibri"/>
        </w:rPr>
      </w:pPr>
      <w:r w:rsidRPr="00AF38CB">
        <w:rPr>
          <w:rFonts w:cs="Calibri"/>
        </w:rPr>
        <w:t>Labiality safeguards</w:t>
      </w:r>
    </w:p>
    <w:p w14:paraId="615B6165" w14:textId="00E2CA4D" w:rsidR="00917C54" w:rsidRPr="00AF38CB" w:rsidRDefault="00917C54">
      <w:pPr>
        <w:numPr>
          <w:ilvl w:val="0"/>
          <w:numId w:val="178"/>
        </w:numPr>
        <w:spacing w:after="0"/>
        <w:rPr>
          <w:rFonts w:cs="Calibri"/>
        </w:rPr>
      </w:pPr>
      <w:r w:rsidRPr="00AF38CB">
        <w:rPr>
          <w:rFonts w:cs="Calibri"/>
        </w:rPr>
        <w:t>Employee retentions</w:t>
      </w:r>
    </w:p>
    <w:p w14:paraId="09B445F9" w14:textId="5D2BBFAD" w:rsidR="00917C54" w:rsidRPr="00AF38CB" w:rsidRDefault="001F29A4" w:rsidP="00AF38CB">
      <w:pPr>
        <w:spacing w:before="240"/>
        <w:ind w:left="720"/>
        <w:rPr>
          <w:rFonts w:cs="Calibri"/>
          <w:color w:val="FF0000"/>
          <w:shd w:val="clear" w:color="auto" w:fill="FFFFFF"/>
        </w:rPr>
      </w:pPr>
      <w:r w:rsidRPr="00AF38CB">
        <w:rPr>
          <w:rFonts w:cs="Calibri"/>
          <w:color w:val="FF0000"/>
          <w:shd w:val="clear" w:color="auto" w:fill="FFFFFF"/>
        </w:rPr>
        <w:t>Many government agencies demand that ethical safeguards are in place before they do business with private companies.</w:t>
      </w:r>
    </w:p>
    <w:p w14:paraId="63ED129C" w14:textId="7DBB6442" w:rsidR="00917C54" w:rsidRPr="00AF38CB" w:rsidRDefault="00917C54" w:rsidP="00AF38CB">
      <w:pPr>
        <w:pStyle w:val="ListParagraph"/>
        <w:numPr>
          <w:ilvl w:val="0"/>
          <w:numId w:val="17"/>
        </w:numPr>
        <w:spacing w:before="240"/>
        <w:ind w:left="714" w:hanging="357"/>
        <w:rPr>
          <w:rFonts w:cs="Calibri"/>
        </w:rPr>
      </w:pPr>
      <w:r w:rsidRPr="00AF38CB">
        <w:rPr>
          <w:rFonts w:cs="Calibri"/>
        </w:rPr>
        <w:t>A Code of Ethics is the foundation of an ethics program. The Code of Ethics needs to address what issues?</w:t>
      </w:r>
    </w:p>
    <w:p w14:paraId="18EFCA82" w14:textId="77777777" w:rsidR="00917C54" w:rsidRPr="00AF38CB" w:rsidRDefault="00917C54" w:rsidP="00AF38CB">
      <w:pPr>
        <w:numPr>
          <w:ilvl w:val="0"/>
          <w:numId w:val="108"/>
        </w:numPr>
        <w:spacing w:after="0"/>
        <w:rPr>
          <w:rFonts w:cs="Calibri"/>
        </w:rPr>
      </w:pPr>
      <w:r w:rsidRPr="00AF38CB">
        <w:rPr>
          <w:rFonts w:cs="Calibri"/>
        </w:rPr>
        <w:t>Laws and regulations</w:t>
      </w:r>
    </w:p>
    <w:p w14:paraId="42389CEA" w14:textId="77777777" w:rsidR="00917C54" w:rsidRPr="00AF38CB" w:rsidRDefault="00917C54" w:rsidP="00AF38CB">
      <w:pPr>
        <w:numPr>
          <w:ilvl w:val="0"/>
          <w:numId w:val="108"/>
        </w:numPr>
        <w:spacing w:after="0"/>
        <w:rPr>
          <w:rFonts w:cs="Calibri"/>
        </w:rPr>
      </w:pPr>
      <w:r w:rsidRPr="00AF38CB">
        <w:rPr>
          <w:rFonts w:cs="Calibri"/>
        </w:rPr>
        <w:t>Company needs</w:t>
      </w:r>
    </w:p>
    <w:p w14:paraId="10E8A5FC" w14:textId="77777777" w:rsidR="00917C54" w:rsidRPr="00AF38CB" w:rsidRDefault="00917C54" w:rsidP="00AF38CB">
      <w:pPr>
        <w:numPr>
          <w:ilvl w:val="0"/>
          <w:numId w:val="108"/>
        </w:numPr>
        <w:spacing w:after="0"/>
        <w:rPr>
          <w:rFonts w:cs="Calibri"/>
        </w:rPr>
      </w:pPr>
      <w:r w:rsidRPr="00AF38CB">
        <w:rPr>
          <w:rFonts w:cs="Calibri"/>
        </w:rPr>
        <w:t>Ethical values</w:t>
      </w:r>
    </w:p>
    <w:p w14:paraId="48347A61" w14:textId="17779556" w:rsidR="00917C54" w:rsidRPr="00AF38CB" w:rsidRDefault="00917C54" w:rsidP="00AF38CB">
      <w:pPr>
        <w:numPr>
          <w:ilvl w:val="0"/>
          <w:numId w:val="108"/>
        </w:numPr>
        <w:spacing w:after="0"/>
        <w:rPr>
          <w:rFonts w:cs="Calibri"/>
          <w:color w:val="FF0000"/>
        </w:rPr>
      </w:pPr>
      <w:r w:rsidRPr="00AF38CB">
        <w:rPr>
          <w:rFonts w:cs="Calibri"/>
          <w:color w:val="FF0000"/>
        </w:rPr>
        <w:t>All of the above</w:t>
      </w:r>
    </w:p>
    <w:p w14:paraId="2047C02B" w14:textId="0E895245" w:rsidR="00917C54" w:rsidRPr="00AF38CB" w:rsidRDefault="001F29A4" w:rsidP="00AF38CB">
      <w:pPr>
        <w:spacing w:before="240"/>
        <w:ind w:left="720"/>
        <w:rPr>
          <w:rFonts w:cs="Calibri"/>
          <w:color w:val="FF0000"/>
          <w:shd w:val="clear" w:color="auto" w:fill="FFFFFF"/>
        </w:rPr>
      </w:pPr>
      <w:r w:rsidRPr="00AF38CB">
        <w:rPr>
          <w:rFonts w:cs="Calibri"/>
          <w:color w:val="FF0000"/>
          <w:shd w:val="clear" w:color="auto" w:fill="FFFFFF"/>
        </w:rPr>
        <w:t>The Code of Ethics needs to address laws and regulations, company needs, and ethical values.</w:t>
      </w:r>
    </w:p>
    <w:p w14:paraId="7BA3FECB" w14:textId="77777777" w:rsidR="00917C54" w:rsidRPr="00AF38CB" w:rsidRDefault="00917C54" w:rsidP="00AF38CB">
      <w:pPr>
        <w:pStyle w:val="ListParagraph"/>
        <w:numPr>
          <w:ilvl w:val="0"/>
          <w:numId w:val="17"/>
        </w:numPr>
        <w:spacing w:before="240"/>
        <w:ind w:left="714" w:hanging="357"/>
        <w:rPr>
          <w:rFonts w:cs="Calibri"/>
        </w:rPr>
      </w:pPr>
      <w:r w:rsidRPr="00AF38CB">
        <w:rPr>
          <w:rFonts w:cs="Calibri"/>
        </w:rPr>
        <w:t>Who is exempt from the Code of Ethics?</w:t>
      </w:r>
    </w:p>
    <w:p w14:paraId="5D72B565" w14:textId="77777777" w:rsidR="00917C54" w:rsidRPr="00AF38CB" w:rsidRDefault="00917C54" w:rsidP="00AF38CB">
      <w:pPr>
        <w:numPr>
          <w:ilvl w:val="0"/>
          <w:numId w:val="95"/>
        </w:numPr>
        <w:spacing w:after="0"/>
        <w:rPr>
          <w:rFonts w:cs="Calibri"/>
        </w:rPr>
      </w:pPr>
      <w:r w:rsidRPr="00AF38CB">
        <w:rPr>
          <w:rFonts w:cs="Calibri"/>
        </w:rPr>
        <w:t>CEO</w:t>
      </w:r>
    </w:p>
    <w:p w14:paraId="14A5C314" w14:textId="77777777" w:rsidR="00917C54" w:rsidRPr="00AF38CB" w:rsidRDefault="00917C54" w:rsidP="00AF38CB">
      <w:pPr>
        <w:numPr>
          <w:ilvl w:val="0"/>
          <w:numId w:val="95"/>
        </w:numPr>
        <w:spacing w:after="0"/>
        <w:rPr>
          <w:rFonts w:cs="Calibri"/>
        </w:rPr>
      </w:pPr>
      <w:r w:rsidRPr="00AF38CB">
        <w:rPr>
          <w:rFonts w:cs="Calibri"/>
        </w:rPr>
        <w:t>Shareholders</w:t>
      </w:r>
    </w:p>
    <w:p w14:paraId="36399282" w14:textId="77777777" w:rsidR="00917C54" w:rsidRPr="00AF38CB" w:rsidRDefault="00917C54" w:rsidP="00AF38CB">
      <w:pPr>
        <w:numPr>
          <w:ilvl w:val="0"/>
          <w:numId w:val="95"/>
        </w:numPr>
        <w:spacing w:after="0"/>
        <w:rPr>
          <w:rFonts w:cs="Calibri"/>
          <w:color w:val="FF0000"/>
        </w:rPr>
      </w:pPr>
      <w:r w:rsidRPr="00AF38CB">
        <w:rPr>
          <w:rFonts w:cs="Calibri"/>
          <w:color w:val="FF0000"/>
        </w:rPr>
        <w:t>No one</w:t>
      </w:r>
    </w:p>
    <w:p w14:paraId="59B66090" w14:textId="77777777" w:rsidR="00917C54" w:rsidRPr="00AF38CB" w:rsidRDefault="00917C54" w:rsidP="00AF38CB">
      <w:pPr>
        <w:numPr>
          <w:ilvl w:val="0"/>
          <w:numId w:val="95"/>
        </w:numPr>
        <w:spacing w:after="0"/>
        <w:rPr>
          <w:rFonts w:cs="Calibri"/>
        </w:rPr>
      </w:pPr>
      <w:r w:rsidRPr="00AF38CB">
        <w:rPr>
          <w:rFonts w:cs="Calibri"/>
        </w:rPr>
        <w:t>Board of directors</w:t>
      </w:r>
    </w:p>
    <w:p w14:paraId="44A35E43" w14:textId="5225B8C6" w:rsidR="00917C54" w:rsidRPr="00AF38CB" w:rsidRDefault="001F29A4" w:rsidP="00AF38CB">
      <w:pPr>
        <w:spacing w:before="240"/>
        <w:ind w:left="720"/>
        <w:rPr>
          <w:rFonts w:cs="Calibri"/>
          <w:color w:val="FF0000"/>
          <w:shd w:val="clear" w:color="auto" w:fill="FFFFFF"/>
        </w:rPr>
      </w:pPr>
      <w:r w:rsidRPr="00AF38CB">
        <w:rPr>
          <w:rFonts w:cs="Calibri"/>
          <w:color w:val="FF0000"/>
          <w:shd w:val="clear" w:color="auto" w:fill="FFFFFF"/>
        </w:rPr>
        <w:t>No one is exempt from the Code of Ethics.</w:t>
      </w:r>
    </w:p>
    <w:p w14:paraId="4A640409" w14:textId="77777777" w:rsidR="00917C54" w:rsidRPr="00AF38CB" w:rsidRDefault="00917C54" w:rsidP="00AF38CB">
      <w:pPr>
        <w:pStyle w:val="ListParagraph"/>
        <w:numPr>
          <w:ilvl w:val="0"/>
          <w:numId w:val="17"/>
        </w:numPr>
        <w:spacing w:before="240"/>
        <w:ind w:left="714" w:hanging="357"/>
        <w:rPr>
          <w:rFonts w:cs="Calibri"/>
        </w:rPr>
      </w:pPr>
      <w:r w:rsidRPr="00AF38CB">
        <w:rPr>
          <w:rFonts w:cs="Calibri"/>
        </w:rPr>
        <w:t>Why is it important to perform an internal ethics audit?</w:t>
      </w:r>
    </w:p>
    <w:p w14:paraId="79FBA2FC" w14:textId="77777777" w:rsidR="00917C54" w:rsidRPr="00AF38CB" w:rsidRDefault="00917C54" w:rsidP="00AF38CB">
      <w:pPr>
        <w:numPr>
          <w:ilvl w:val="0"/>
          <w:numId w:val="18"/>
        </w:numPr>
        <w:spacing w:after="0"/>
        <w:rPr>
          <w:rFonts w:cs="Calibri"/>
        </w:rPr>
      </w:pPr>
      <w:r w:rsidRPr="00AF38CB">
        <w:rPr>
          <w:rFonts w:cs="Calibri"/>
        </w:rPr>
        <w:t>Evaluate the design of the ethics program</w:t>
      </w:r>
    </w:p>
    <w:p w14:paraId="45A895F5" w14:textId="77777777" w:rsidR="00917C54" w:rsidRPr="00AF38CB" w:rsidRDefault="00917C54" w:rsidP="00AF38CB">
      <w:pPr>
        <w:numPr>
          <w:ilvl w:val="0"/>
          <w:numId w:val="18"/>
        </w:numPr>
        <w:spacing w:after="0"/>
        <w:rPr>
          <w:rFonts w:cs="Calibri"/>
        </w:rPr>
      </w:pPr>
      <w:r w:rsidRPr="00AF38CB">
        <w:rPr>
          <w:rFonts w:cs="Calibri"/>
        </w:rPr>
        <w:t>Evaluate the effectiveness of the ethics program</w:t>
      </w:r>
    </w:p>
    <w:p w14:paraId="6F8DADF2" w14:textId="77777777" w:rsidR="00917C54" w:rsidRPr="00AF38CB" w:rsidRDefault="00917C54" w:rsidP="00AF38CB">
      <w:pPr>
        <w:numPr>
          <w:ilvl w:val="0"/>
          <w:numId w:val="18"/>
        </w:numPr>
        <w:spacing w:after="0"/>
        <w:rPr>
          <w:rFonts w:cs="Calibri"/>
        </w:rPr>
      </w:pPr>
      <w:r w:rsidRPr="00AF38CB">
        <w:rPr>
          <w:rFonts w:cs="Calibri"/>
        </w:rPr>
        <w:t>Evaluate the execution of the ethics program</w:t>
      </w:r>
    </w:p>
    <w:p w14:paraId="295703DE" w14:textId="77777777" w:rsidR="00917C54" w:rsidRPr="00AF38CB" w:rsidRDefault="00917C54" w:rsidP="00AF38CB">
      <w:pPr>
        <w:numPr>
          <w:ilvl w:val="0"/>
          <w:numId w:val="18"/>
        </w:numPr>
        <w:spacing w:after="0"/>
        <w:rPr>
          <w:rFonts w:cs="Calibri"/>
          <w:color w:val="FF0000"/>
        </w:rPr>
      </w:pPr>
      <w:r w:rsidRPr="00AF38CB">
        <w:rPr>
          <w:rFonts w:cs="Calibri"/>
          <w:color w:val="FF0000"/>
        </w:rPr>
        <w:t>All of the above</w:t>
      </w:r>
    </w:p>
    <w:p w14:paraId="0A3C254E" w14:textId="543B85E4" w:rsidR="001F29A4" w:rsidRPr="00AF38CB" w:rsidRDefault="001F29A4" w:rsidP="00AF38CB">
      <w:pPr>
        <w:spacing w:before="240"/>
        <w:ind w:left="720"/>
        <w:rPr>
          <w:rFonts w:cs="Calibri"/>
          <w:color w:val="FF0000"/>
          <w:shd w:val="clear" w:color="auto" w:fill="FFFFFF"/>
        </w:rPr>
      </w:pPr>
      <w:r w:rsidRPr="00AF38CB">
        <w:rPr>
          <w:rFonts w:cs="Calibri"/>
          <w:color w:val="FF0000"/>
          <w:shd w:val="clear" w:color="auto" w:fill="FFFFFF"/>
        </w:rPr>
        <w:t>Internal ethics audits are important for evaluating the design of the ethics program, the effectiveness of the ethics program, and the execution of the ethics program.</w:t>
      </w:r>
    </w:p>
    <w:p w14:paraId="68AD1CEC" w14:textId="449FB437" w:rsidR="00917C54" w:rsidRPr="00AF38CB" w:rsidRDefault="001F29A4" w:rsidP="00AF38CB">
      <w:pPr>
        <w:spacing w:after="0"/>
        <w:rPr>
          <w:rFonts w:cs="Calibri"/>
          <w:color w:val="FF0000"/>
          <w:shd w:val="clear" w:color="auto" w:fill="FFFFFF"/>
        </w:rPr>
      </w:pPr>
      <w:r w:rsidRPr="00AF38CB">
        <w:rPr>
          <w:rFonts w:cs="Calibri"/>
          <w:color w:val="FF0000"/>
          <w:shd w:val="clear" w:color="auto" w:fill="FFFFFF"/>
        </w:rPr>
        <w:br w:type="page"/>
      </w:r>
    </w:p>
    <w:p w14:paraId="608A93DB" w14:textId="77777777" w:rsidR="007C439F" w:rsidRPr="00AF38CB" w:rsidRDefault="000D5509" w:rsidP="00AF38CB">
      <w:pPr>
        <w:pStyle w:val="BulletedPoints"/>
        <w:numPr>
          <w:ilvl w:val="0"/>
          <w:numId w:val="17"/>
        </w:numPr>
        <w:rPr>
          <w:rFonts w:cs="Calibri"/>
        </w:rPr>
      </w:pPr>
      <w:r w:rsidRPr="00AF38CB">
        <w:rPr>
          <w:rFonts w:cs="Calibri"/>
        </w:rPr>
        <w:lastRenderedPageBreak/>
        <w:t>In order to get the most from a program, it is necessary to</w:t>
      </w:r>
      <w:r w:rsidR="007C439F" w:rsidRPr="00AF38CB">
        <w:rPr>
          <w:rFonts w:cs="Calibri"/>
        </w:rPr>
        <w:t>:</w:t>
      </w:r>
    </w:p>
    <w:p w14:paraId="7E5C037A" w14:textId="58C07784" w:rsidR="007C439F" w:rsidRPr="00AF38CB" w:rsidRDefault="007C439F">
      <w:pPr>
        <w:numPr>
          <w:ilvl w:val="0"/>
          <w:numId w:val="177"/>
        </w:numPr>
        <w:spacing w:after="0"/>
        <w:rPr>
          <w:rFonts w:cs="Calibri"/>
        </w:rPr>
      </w:pPr>
      <w:r w:rsidRPr="00AF38CB">
        <w:rPr>
          <w:rFonts w:cs="Calibri"/>
        </w:rPr>
        <w:t>E</w:t>
      </w:r>
      <w:r w:rsidR="000D5509" w:rsidRPr="00AF38CB">
        <w:rPr>
          <w:rFonts w:cs="Calibri"/>
        </w:rPr>
        <w:t xml:space="preserve">valuate </w:t>
      </w:r>
      <w:r w:rsidRPr="00AF38CB">
        <w:rPr>
          <w:rFonts w:cs="Calibri"/>
        </w:rPr>
        <w:t xml:space="preserve">the content </w:t>
      </w:r>
    </w:p>
    <w:p w14:paraId="6D719D5D" w14:textId="5E938187" w:rsidR="007C439F" w:rsidRPr="00AF38CB" w:rsidRDefault="000D5509">
      <w:pPr>
        <w:numPr>
          <w:ilvl w:val="0"/>
          <w:numId w:val="177"/>
        </w:numPr>
        <w:spacing w:after="0"/>
        <w:rPr>
          <w:rFonts w:cs="Calibri"/>
        </w:rPr>
      </w:pPr>
      <w:r w:rsidRPr="00AF38CB">
        <w:rPr>
          <w:rFonts w:cs="Calibri"/>
        </w:rPr>
        <w:t xml:space="preserve"> </w:t>
      </w:r>
      <w:r w:rsidR="007C439F" w:rsidRPr="00AF38CB">
        <w:rPr>
          <w:rFonts w:cs="Calibri"/>
        </w:rPr>
        <w:t>M</w:t>
      </w:r>
      <w:r w:rsidRPr="00AF38CB">
        <w:rPr>
          <w:rFonts w:cs="Calibri"/>
        </w:rPr>
        <w:t>ake adjustments from time to time</w:t>
      </w:r>
    </w:p>
    <w:p w14:paraId="326A04A3" w14:textId="77777777" w:rsidR="007C439F" w:rsidRPr="00AF38CB" w:rsidRDefault="007C439F">
      <w:pPr>
        <w:numPr>
          <w:ilvl w:val="0"/>
          <w:numId w:val="177"/>
        </w:numPr>
        <w:spacing w:after="0"/>
        <w:rPr>
          <w:rFonts w:cs="Calibri"/>
        </w:rPr>
      </w:pPr>
      <w:r w:rsidRPr="00AF38CB">
        <w:rPr>
          <w:rFonts w:cs="Calibri"/>
        </w:rPr>
        <w:t>See input from his superiors</w:t>
      </w:r>
    </w:p>
    <w:p w14:paraId="10229F73" w14:textId="42787347" w:rsidR="007C439F" w:rsidRPr="00AF38CB" w:rsidRDefault="007C439F">
      <w:pPr>
        <w:numPr>
          <w:ilvl w:val="0"/>
          <w:numId w:val="177"/>
        </w:numPr>
        <w:spacing w:after="0"/>
        <w:rPr>
          <w:rFonts w:cs="Calibri"/>
        </w:rPr>
      </w:pPr>
      <w:r w:rsidRPr="00AF38CB">
        <w:rPr>
          <w:rFonts w:cs="Calibri"/>
          <w:color w:val="FF0000"/>
        </w:rPr>
        <w:t>Both A and B</w:t>
      </w:r>
    </w:p>
    <w:p w14:paraId="43057CB2" w14:textId="04B96B27" w:rsidR="000D5509" w:rsidRPr="00AF38CB" w:rsidRDefault="001F29A4" w:rsidP="00AF38CB">
      <w:pPr>
        <w:spacing w:before="240"/>
        <w:ind w:left="720"/>
        <w:rPr>
          <w:rFonts w:cs="Calibri"/>
          <w:color w:val="FF0000"/>
          <w:shd w:val="clear" w:color="auto" w:fill="FFFFFF"/>
        </w:rPr>
      </w:pPr>
      <w:r w:rsidRPr="00AF38CB">
        <w:rPr>
          <w:rFonts w:cs="Calibri"/>
          <w:color w:val="FF0000"/>
          <w:shd w:val="clear" w:color="auto" w:fill="FFFFFF"/>
        </w:rPr>
        <w:t>In order to get the most from a program, it is necessary to evaluate the content and make adjustments from time to time.</w:t>
      </w:r>
    </w:p>
    <w:p w14:paraId="3809B8CA" w14:textId="4357F511" w:rsidR="007C439F" w:rsidRPr="00AF38CB" w:rsidRDefault="000D5509" w:rsidP="00AF38CB">
      <w:pPr>
        <w:pStyle w:val="BulletedPoints"/>
        <w:numPr>
          <w:ilvl w:val="0"/>
          <w:numId w:val="17"/>
        </w:numPr>
        <w:rPr>
          <w:rFonts w:cs="Calibri"/>
        </w:rPr>
      </w:pPr>
      <w:r w:rsidRPr="00AF38CB">
        <w:rPr>
          <w:rFonts w:cs="Calibri"/>
        </w:rPr>
        <w:t>Ethical safeguards need to be in place to ensure</w:t>
      </w:r>
      <w:r w:rsidR="007C439F" w:rsidRPr="00AF38CB">
        <w:rPr>
          <w:rFonts w:cs="Calibri"/>
        </w:rPr>
        <w:t>:</w:t>
      </w:r>
    </w:p>
    <w:p w14:paraId="53AE1EB9" w14:textId="4BF3E205" w:rsidR="007C439F" w:rsidRPr="00AF38CB" w:rsidRDefault="007C439F" w:rsidP="00AF38CB">
      <w:pPr>
        <w:pStyle w:val="ListParagraph"/>
        <w:numPr>
          <w:ilvl w:val="0"/>
          <w:numId w:val="96"/>
        </w:numPr>
        <w:rPr>
          <w:rFonts w:cs="Calibri"/>
          <w:lang w:eastAsia="zh-TW"/>
        </w:rPr>
      </w:pPr>
      <w:r w:rsidRPr="00AF38CB">
        <w:rPr>
          <w:rFonts w:cs="Calibri"/>
        </w:rPr>
        <w:t>Employees’ comprehension</w:t>
      </w:r>
    </w:p>
    <w:p w14:paraId="6632A890" w14:textId="0DB3D406" w:rsidR="007C439F" w:rsidRPr="00AF38CB" w:rsidRDefault="007C439F" w:rsidP="00AF38CB">
      <w:pPr>
        <w:pStyle w:val="ListParagraph"/>
        <w:numPr>
          <w:ilvl w:val="0"/>
          <w:numId w:val="96"/>
        </w:numPr>
        <w:rPr>
          <w:rFonts w:cs="Calibri"/>
          <w:lang w:eastAsia="zh-TW"/>
        </w:rPr>
      </w:pPr>
      <w:r w:rsidRPr="00AF38CB">
        <w:rPr>
          <w:rFonts w:cs="Calibri"/>
        </w:rPr>
        <w:t>Employers’ expectations</w:t>
      </w:r>
    </w:p>
    <w:p w14:paraId="2B5F999E" w14:textId="216A6687" w:rsidR="007C439F" w:rsidRPr="00AF38CB" w:rsidRDefault="007C439F" w:rsidP="00AF38CB">
      <w:pPr>
        <w:pStyle w:val="ListParagraph"/>
        <w:numPr>
          <w:ilvl w:val="0"/>
          <w:numId w:val="96"/>
        </w:numPr>
        <w:rPr>
          <w:rFonts w:cs="Calibri"/>
          <w:color w:val="FF0000"/>
          <w:lang w:eastAsia="zh-TW"/>
        </w:rPr>
      </w:pPr>
      <w:r w:rsidRPr="00AF38CB">
        <w:rPr>
          <w:rFonts w:cs="Calibri"/>
          <w:color w:val="FF0000"/>
        </w:rPr>
        <w:t>Ethical behavior</w:t>
      </w:r>
    </w:p>
    <w:p w14:paraId="46D9A140" w14:textId="60067463" w:rsidR="007C439F" w:rsidRPr="00AF38CB" w:rsidRDefault="007C439F" w:rsidP="00AF38CB">
      <w:pPr>
        <w:pStyle w:val="ListParagraph"/>
        <w:numPr>
          <w:ilvl w:val="0"/>
          <w:numId w:val="96"/>
        </w:numPr>
        <w:rPr>
          <w:rFonts w:cs="Calibri"/>
          <w:lang w:eastAsia="zh-TW"/>
        </w:rPr>
      </w:pPr>
      <w:r w:rsidRPr="00AF38CB">
        <w:rPr>
          <w:rFonts w:cs="Calibri"/>
          <w:lang w:eastAsia="zh-TW"/>
        </w:rPr>
        <w:t>None of the above</w:t>
      </w:r>
    </w:p>
    <w:p w14:paraId="459CEFC6" w14:textId="2D98BC8A" w:rsidR="007C439F" w:rsidRPr="00AF38CB" w:rsidRDefault="001F29A4" w:rsidP="00AF38CB">
      <w:pPr>
        <w:spacing w:before="240"/>
        <w:ind w:left="720"/>
        <w:rPr>
          <w:rFonts w:cs="Calibri"/>
          <w:color w:val="FF0000"/>
          <w:shd w:val="clear" w:color="auto" w:fill="FFFFFF"/>
        </w:rPr>
      </w:pPr>
      <w:r w:rsidRPr="00AF38CB">
        <w:rPr>
          <w:rFonts w:cs="Calibri"/>
          <w:color w:val="FF0000"/>
          <w:shd w:val="clear" w:color="auto" w:fill="FFFFFF"/>
        </w:rPr>
        <w:t>Ethical safeguards need to be in place to ensure ethical behavior.</w:t>
      </w:r>
    </w:p>
    <w:p w14:paraId="1E7E4BA8" w14:textId="77777777" w:rsidR="00212739" w:rsidRPr="00AF38CB" w:rsidRDefault="000D5509" w:rsidP="00AF38CB">
      <w:pPr>
        <w:pStyle w:val="BulletedPoints"/>
        <w:numPr>
          <w:ilvl w:val="0"/>
          <w:numId w:val="17"/>
        </w:numPr>
        <w:rPr>
          <w:rFonts w:cs="Calibri"/>
        </w:rPr>
      </w:pPr>
      <w:bookmarkStart w:id="127" w:name="_Hlk67647905"/>
      <w:r w:rsidRPr="00AF38CB">
        <w:rPr>
          <w:rFonts w:cs="Calibri"/>
        </w:rPr>
        <w:t xml:space="preserve">An internal ethics audit utilizes </w:t>
      </w:r>
      <w:r w:rsidR="007C439F" w:rsidRPr="00AF38CB">
        <w:rPr>
          <w:rFonts w:cs="Calibri"/>
        </w:rPr>
        <w:t>which</w:t>
      </w:r>
      <w:r w:rsidRPr="00AF38CB">
        <w:rPr>
          <w:rFonts w:cs="Calibri"/>
        </w:rPr>
        <w:t xml:space="preserve"> sources</w:t>
      </w:r>
      <w:r w:rsidR="007C439F" w:rsidRPr="00AF38CB">
        <w:rPr>
          <w:rFonts w:cs="Calibri"/>
        </w:rPr>
        <w:t>?</w:t>
      </w:r>
    </w:p>
    <w:p w14:paraId="7B203A10" w14:textId="77777777" w:rsidR="00212739" w:rsidRPr="00AF38CB" w:rsidRDefault="007C439F">
      <w:pPr>
        <w:pStyle w:val="ListParagraph"/>
        <w:numPr>
          <w:ilvl w:val="0"/>
          <w:numId w:val="179"/>
        </w:numPr>
        <w:rPr>
          <w:rFonts w:cs="Calibri"/>
        </w:rPr>
      </w:pPr>
      <w:r w:rsidRPr="00AF38CB">
        <w:rPr>
          <w:rFonts w:cs="Calibri"/>
        </w:rPr>
        <w:t>Surveys</w:t>
      </w:r>
    </w:p>
    <w:p w14:paraId="6DBD669D" w14:textId="1E606B81" w:rsidR="00212739" w:rsidRPr="00AF38CB" w:rsidRDefault="007C439F">
      <w:pPr>
        <w:pStyle w:val="ListParagraph"/>
        <w:numPr>
          <w:ilvl w:val="0"/>
          <w:numId w:val="179"/>
        </w:numPr>
        <w:rPr>
          <w:rFonts w:cs="Calibri"/>
        </w:rPr>
      </w:pPr>
      <w:r w:rsidRPr="00AF38CB">
        <w:rPr>
          <w:rFonts w:cs="Calibri"/>
        </w:rPr>
        <w:t>Interviews</w:t>
      </w:r>
    </w:p>
    <w:p w14:paraId="30D05B55" w14:textId="77777777" w:rsidR="00212739" w:rsidRPr="00AF38CB" w:rsidRDefault="007C439F">
      <w:pPr>
        <w:pStyle w:val="ListParagraph"/>
        <w:numPr>
          <w:ilvl w:val="0"/>
          <w:numId w:val="179"/>
        </w:numPr>
        <w:rPr>
          <w:rFonts w:cs="Calibri"/>
        </w:rPr>
      </w:pPr>
      <w:r w:rsidRPr="00AF38CB">
        <w:rPr>
          <w:rFonts w:cs="Calibri"/>
        </w:rPr>
        <w:t>Documents</w:t>
      </w:r>
    </w:p>
    <w:p w14:paraId="1D13B3D4" w14:textId="444CA6D8" w:rsidR="007C439F" w:rsidRPr="00AF38CB" w:rsidRDefault="007C439F">
      <w:pPr>
        <w:pStyle w:val="ListParagraph"/>
        <w:numPr>
          <w:ilvl w:val="0"/>
          <w:numId w:val="179"/>
        </w:numPr>
        <w:rPr>
          <w:rFonts w:cs="Calibri"/>
          <w:color w:val="FF0000"/>
        </w:rPr>
      </w:pPr>
      <w:r w:rsidRPr="00AF38CB">
        <w:rPr>
          <w:rFonts w:cs="Calibri"/>
          <w:color w:val="FF0000"/>
        </w:rPr>
        <w:t>All of the above</w:t>
      </w:r>
    </w:p>
    <w:p w14:paraId="66B57082" w14:textId="59D541EE" w:rsidR="000D5509" w:rsidRPr="00AF38CB" w:rsidRDefault="001F29A4" w:rsidP="00AF38CB">
      <w:pPr>
        <w:spacing w:before="240"/>
        <w:ind w:left="720"/>
        <w:rPr>
          <w:rFonts w:cs="Calibri"/>
          <w:color w:val="FF0000"/>
          <w:shd w:val="clear" w:color="auto" w:fill="FFFFFF"/>
        </w:rPr>
      </w:pPr>
      <w:r w:rsidRPr="00AF38CB">
        <w:rPr>
          <w:rFonts w:cs="Calibri"/>
          <w:color w:val="FF0000"/>
          <w:shd w:val="clear" w:color="auto" w:fill="FFFFFF"/>
        </w:rPr>
        <w:t>An internal ethics audit utilizes surveys, interviews, and documents.</w:t>
      </w:r>
    </w:p>
    <w:p w14:paraId="7B126BF1" w14:textId="77777777" w:rsidR="00212739" w:rsidRPr="00AF38CB" w:rsidRDefault="000D5509" w:rsidP="00AF38CB">
      <w:pPr>
        <w:pStyle w:val="BulletedPoints"/>
        <w:numPr>
          <w:ilvl w:val="0"/>
          <w:numId w:val="17"/>
        </w:numPr>
        <w:rPr>
          <w:rFonts w:cs="Calibri"/>
        </w:rPr>
      </w:pPr>
      <w:r w:rsidRPr="00AF38CB">
        <w:rPr>
          <w:rFonts w:cs="Calibri"/>
        </w:rPr>
        <w:t xml:space="preserve">There needs to be </w:t>
      </w:r>
      <w:r w:rsidR="007C439F" w:rsidRPr="00AF38CB">
        <w:rPr>
          <w:rFonts w:cs="Calibri"/>
        </w:rPr>
        <w:t>____</w:t>
      </w:r>
      <w:r w:rsidRPr="00AF38CB">
        <w:rPr>
          <w:rFonts w:cs="Calibri"/>
        </w:rPr>
        <w:t xml:space="preserve"> for an ethics program to be successful.</w:t>
      </w:r>
    </w:p>
    <w:p w14:paraId="0E728CFB" w14:textId="77777777" w:rsidR="00212739" w:rsidRPr="00AF38CB" w:rsidRDefault="00941D0C">
      <w:pPr>
        <w:pStyle w:val="ListParagraph"/>
        <w:numPr>
          <w:ilvl w:val="0"/>
          <w:numId w:val="180"/>
        </w:numPr>
        <w:rPr>
          <w:rFonts w:cs="Calibri"/>
        </w:rPr>
      </w:pPr>
      <w:r w:rsidRPr="00AF38CB">
        <w:rPr>
          <w:rFonts w:cs="Calibri"/>
        </w:rPr>
        <w:t>Managerial buy-in</w:t>
      </w:r>
    </w:p>
    <w:p w14:paraId="32D01FED" w14:textId="77777777" w:rsidR="00212739" w:rsidRPr="00AF38CB" w:rsidRDefault="00941D0C">
      <w:pPr>
        <w:pStyle w:val="ListParagraph"/>
        <w:numPr>
          <w:ilvl w:val="0"/>
          <w:numId w:val="180"/>
        </w:numPr>
        <w:rPr>
          <w:rFonts w:cs="Calibri"/>
        </w:rPr>
      </w:pPr>
      <w:r w:rsidRPr="00AF38CB">
        <w:rPr>
          <w:rFonts w:cs="Calibri"/>
        </w:rPr>
        <w:t>New hire buy-in</w:t>
      </w:r>
    </w:p>
    <w:p w14:paraId="0CA2B4D3" w14:textId="77777777" w:rsidR="00212739" w:rsidRPr="00AF38CB" w:rsidRDefault="00941D0C">
      <w:pPr>
        <w:pStyle w:val="ListParagraph"/>
        <w:numPr>
          <w:ilvl w:val="0"/>
          <w:numId w:val="180"/>
        </w:numPr>
        <w:rPr>
          <w:rFonts w:cs="Calibri"/>
          <w:color w:val="FF0000"/>
        </w:rPr>
      </w:pPr>
      <w:r w:rsidRPr="00AF38CB">
        <w:rPr>
          <w:rFonts w:cs="Calibri"/>
          <w:color w:val="FF0000"/>
        </w:rPr>
        <w:t>Complete buy-in</w:t>
      </w:r>
    </w:p>
    <w:p w14:paraId="59FCE5C4" w14:textId="58FFBCF2" w:rsidR="000D5509" w:rsidRPr="00AF38CB" w:rsidRDefault="00941D0C">
      <w:pPr>
        <w:pStyle w:val="ListParagraph"/>
        <w:numPr>
          <w:ilvl w:val="0"/>
          <w:numId w:val="180"/>
        </w:numPr>
        <w:rPr>
          <w:rFonts w:cs="Calibri"/>
        </w:rPr>
      </w:pPr>
      <w:r w:rsidRPr="00AF38CB">
        <w:rPr>
          <w:rFonts w:cs="Calibri"/>
        </w:rPr>
        <w:t>Government approval</w:t>
      </w:r>
    </w:p>
    <w:p w14:paraId="17D19C75" w14:textId="732BD537" w:rsidR="00212739" w:rsidRPr="00AF38CB" w:rsidRDefault="001F29A4" w:rsidP="00AF38CB">
      <w:pPr>
        <w:spacing w:before="240"/>
        <w:ind w:left="720"/>
        <w:rPr>
          <w:rFonts w:cs="Calibri"/>
          <w:color w:val="FF0000"/>
          <w:shd w:val="clear" w:color="auto" w:fill="FFFFFF"/>
        </w:rPr>
      </w:pPr>
      <w:r w:rsidRPr="00AF38CB">
        <w:rPr>
          <w:rFonts w:cs="Calibri"/>
          <w:color w:val="FF0000"/>
          <w:shd w:val="clear" w:color="auto" w:fill="FFFFFF"/>
        </w:rPr>
        <w:t>There needs to be a complete buy-in for an ethics program to be successful.</w:t>
      </w:r>
      <w:bookmarkEnd w:id="127"/>
    </w:p>
    <w:p w14:paraId="739F960A" w14:textId="77777777" w:rsidR="00212739" w:rsidRPr="00AF38CB" w:rsidRDefault="00212739" w:rsidP="00AF38CB">
      <w:pPr>
        <w:spacing w:after="0"/>
        <w:rPr>
          <w:rFonts w:cs="Calibri"/>
          <w:color w:val="FF0000"/>
          <w:shd w:val="clear" w:color="auto" w:fill="FFFFFF"/>
        </w:rPr>
      </w:pPr>
      <w:r w:rsidRPr="00AF38CB">
        <w:rPr>
          <w:rFonts w:cs="Calibri"/>
          <w:color w:val="FF0000"/>
          <w:shd w:val="clear" w:color="auto" w:fill="FFFFFF"/>
        </w:rPr>
        <w:br w:type="page"/>
      </w:r>
    </w:p>
    <w:p w14:paraId="621FFB77" w14:textId="660075E4" w:rsidR="000D5509" w:rsidRPr="00AF38CB" w:rsidRDefault="001F29A4" w:rsidP="00AF38CB">
      <w:pPr>
        <w:pStyle w:val="BulletedPoints"/>
        <w:numPr>
          <w:ilvl w:val="0"/>
          <w:numId w:val="17"/>
        </w:numPr>
        <w:rPr>
          <w:rFonts w:cs="Calibri"/>
        </w:rPr>
      </w:pPr>
      <w:r w:rsidRPr="00AF38CB">
        <w:rPr>
          <w:rFonts w:cs="Calibri"/>
        </w:rPr>
        <w:lastRenderedPageBreak/>
        <w:t>A(n) _____ usually goes over the information in the internal ethics audit to determine if any adjustments need to be made.</w:t>
      </w:r>
    </w:p>
    <w:p w14:paraId="4B5FFA3F" w14:textId="48B6ED0E" w:rsidR="000D5509" w:rsidRPr="00AF38CB" w:rsidRDefault="001F29A4" w:rsidP="00AF38CB">
      <w:pPr>
        <w:pStyle w:val="ListParagraph"/>
        <w:numPr>
          <w:ilvl w:val="0"/>
          <w:numId w:val="109"/>
        </w:numPr>
        <w:rPr>
          <w:rFonts w:cs="Calibri"/>
          <w:color w:val="FF0000"/>
          <w:lang w:eastAsia="zh-TW"/>
        </w:rPr>
      </w:pPr>
      <w:r w:rsidRPr="00AF38CB">
        <w:rPr>
          <w:rFonts w:cs="Calibri"/>
          <w:color w:val="FF0000"/>
          <w:lang w:eastAsia="zh-TW"/>
        </w:rPr>
        <w:t xml:space="preserve"> Auditor</w:t>
      </w:r>
    </w:p>
    <w:p w14:paraId="2603CDA1" w14:textId="609DFA98" w:rsidR="000D5509" w:rsidRPr="00AF38CB" w:rsidRDefault="001F29A4" w:rsidP="00AF38CB">
      <w:pPr>
        <w:pStyle w:val="ListParagraph"/>
        <w:numPr>
          <w:ilvl w:val="0"/>
          <w:numId w:val="109"/>
        </w:numPr>
        <w:rPr>
          <w:rFonts w:cs="Calibri"/>
          <w:lang w:eastAsia="zh-TW"/>
        </w:rPr>
      </w:pPr>
      <w:r w:rsidRPr="00AF38CB">
        <w:rPr>
          <w:rFonts w:cs="Calibri"/>
        </w:rPr>
        <w:t>Manager</w:t>
      </w:r>
    </w:p>
    <w:p w14:paraId="666B0E5A" w14:textId="1ECCF1F9" w:rsidR="007C439F" w:rsidRPr="00AF38CB" w:rsidRDefault="001F29A4" w:rsidP="00AF38CB">
      <w:pPr>
        <w:pStyle w:val="ListParagraph"/>
        <w:numPr>
          <w:ilvl w:val="0"/>
          <w:numId w:val="109"/>
        </w:numPr>
        <w:rPr>
          <w:rFonts w:cs="Calibri"/>
          <w:lang w:eastAsia="zh-TW"/>
        </w:rPr>
      </w:pPr>
      <w:r w:rsidRPr="00AF38CB">
        <w:rPr>
          <w:rFonts w:cs="Calibri"/>
        </w:rPr>
        <w:t>Customer</w:t>
      </w:r>
    </w:p>
    <w:p w14:paraId="0B881FC5" w14:textId="160F734D" w:rsidR="007C439F" w:rsidRPr="00AF38CB" w:rsidRDefault="001F29A4" w:rsidP="00AF38CB">
      <w:pPr>
        <w:pStyle w:val="ListParagraph"/>
        <w:numPr>
          <w:ilvl w:val="0"/>
          <w:numId w:val="109"/>
        </w:numPr>
        <w:rPr>
          <w:rFonts w:cs="Calibri"/>
          <w:lang w:eastAsia="zh-TW"/>
        </w:rPr>
      </w:pPr>
      <w:r w:rsidRPr="00AF38CB">
        <w:rPr>
          <w:rFonts w:cs="Calibri"/>
        </w:rPr>
        <w:t>Supervisor</w:t>
      </w:r>
    </w:p>
    <w:p w14:paraId="69C70712" w14:textId="5A823EA5" w:rsidR="001F29A4" w:rsidRPr="00AF38CB" w:rsidRDefault="001F29A4" w:rsidP="00AF38CB">
      <w:pPr>
        <w:ind w:left="710"/>
        <w:rPr>
          <w:rFonts w:cs="Calibri"/>
          <w:color w:val="FF0000"/>
          <w:lang w:eastAsia="zh-TW"/>
        </w:rPr>
      </w:pPr>
      <w:r w:rsidRPr="00AF38CB">
        <w:rPr>
          <w:rFonts w:cs="Calibri"/>
          <w:color w:val="FF0000"/>
          <w:shd w:val="clear" w:color="auto" w:fill="FFFFFF"/>
        </w:rPr>
        <w:t>An auditor (or a committee, if there is no auditor) usually goes over the information to determine if any adjustments need to be made.</w:t>
      </w:r>
    </w:p>
    <w:p w14:paraId="3A10025C" w14:textId="490E8686" w:rsidR="00941D0C" w:rsidRPr="00AF38CB" w:rsidRDefault="001F29A4" w:rsidP="00AF38CB">
      <w:pPr>
        <w:pStyle w:val="BulletedPoints"/>
        <w:numPr>
          <w:ilvl w:val="0"/>
          <w:numId w:val="17"/>
        </w:numPr>
        <w:rPr>
          <w:rFonts w:cs="Calibri"/>
        </w:rPr>
      </w:pPr>
      <w:r w:rsidRPr="00AF38CB">
        <w:rPr>
          <w:rFonts w:cs="Calibri"/>
        </w:rPr>
        <w:t xml:space="preserve"> How many examples should be included for each ethical value?</w:t>
      </w:r>
    </w:p>
    <w:p w14:paraId="1A9DCD68" w14:textId="0E92004D" w:rsidR="00665EC9" w:rsidRPr="00AF38CB" w:rsidRDefault="001F29A4" w:rsidP="00AF38CB">
      <w:pPr>
        <w:pStyle w:val="ListParagraph"/>
        <w:numPr>
          <w:ilvl w:val="0"/>
          <w:numId w:val="98"/>
        </w:numPr>
        <w:rPr>
          <w:rFonts w:cs="Calibri"/>
          <w:lang w:eastAsia="zh-TW"/>
        </w:rPr>
      </w:pPr>
      <w:r w:rsidRPr="00AF38CB">
        <w:rPr>
          <w:rFonts w:cs="Calibri"/>
          <w:lang w:eastAsia="zh-TW"/>
        </w:rPr>
        <w:t>1</w:t>
      </w:r>
    </w:p>
    <w:p w14:paraId="4367CA0B" w14:textId="513E9A1D" w:rsidR="00665EC9" w:rsidRPr="00AF38CB" w:rsidRDefault="001F29A4" w:rsidP="00AF38CB">
      <w:pPr>
        <w:pStyle w:val="ListParagraph"/>
        <w:numPr>
          <w:ilvl w:val="0"/>
          <w:numId w:val="98"/>
        </w:numPr>
        <w:rPr>
          <w:rFonts w:cs="Calibri"/>
          <w:color w:val="FF0000"/>
          <w:lang w:eastAsia="zh-TW"/>
        </w:rPr>
      </w:pPr>
      <w:r w:rsidRPr="00AF38CB">
        <w:rPr>
          <w:rFonts w:cs="Calibri"/>
          <w:color w:val="FF0000"/>
          <w:lang w:eastAsia="zh-TW"/>
        </w:rPr>
        <w:t>2</w:t>
      </w:r>
    </w:p>
    <w:p w14:paraId="247C295F" w14:textId="71EBF332" w:rsidR="00665EC9" w:rsidRPr="00AF38CB" w:rsidRDefault="001F29A4" w:rsidP="00AF38CB">
      <w:pPr>
        <w:pStyle w:val="ListParagraph"/>
        <w:numPr>
          <w:ilvl w:val="0"/>
          <w:numId w:val="98"/>
        </w:numPr>
        <w:rPr>
          <w:rFonts w:cs="Calibri"/>
          <w:lang w:eastAsia="zh-TW"/>
        </w:rPr>
      </w:pPr>
      <w:r w:rsidRPr="00AF38CB">
        <w:rPr>
          <w:rFonts w:cs="Calibri"/>
          <w:lang w:eastAsia="zh-TW"/>
        </w:rPr>
        <w:t>3</w:t>
      </w:r>
    </w:p>
    <w:p w14:paraId="6A1DD06E" w14:textId="158E6DB3" w:rsidR="00665EC9" w:rsidRPr="00AF38CB" w:rsidRDefault="001F29A4" w:rsidP="00AF38CB">
      <w:pPr>
        <w:pStyle w:val="ListParagraph"/>
        <w:numPr>
          <w:ilvl w:val="0"/>
          <w:numId w:val="98"/>
        </w:numPr>
        <w:rPr>
          <w:rFonts w:cs="Calibri"/>
          <w:lang w:eastAsia="zh-TW"/>
        </w:rPr>
      </w:pPr>
      <w:r w:rsidRPr="00AF38CB">
        <w:rPr>
          <w:rFonts w:cs="Calibri"/>
          <w:lang w:eastAsia="zh-TW"/>
        </w:rPr>
        <w:t>4</w:t>
      </w:r>
    </w:p>
    <w:p w14:paraId="406FEA04" w14:textId="4C4BEF99" w:rsidR="00917C54" w:rsidRPr="006A57D3" w:rsidRDefault="001F29A4" w:rsidP="00AF38CB">
      <w:pPr>
        <w:ind w:left="710"/>
        <w:rPr>
          <w:rFonts w:ascii="Cambria" w:hAnsi="Cambria"/>
          <w:color w:val="365F91"/>
          <w:sz w:val="28"/>
          <w:szCs w:val="28"/>
          <w:lang w:eastAsia="zh-TW"/>
        </w:rPr>
      </w:pPr>
      <w:r w:rsidRPr="00AF38CB">
        <w:rPr>
          <w:rFonts w:cs="Calibri"/>
          <w:color w:val="FF0000"/>
          <w:shd w:val="clear" w:color="auto" w:fill="FFFFFF"/>
        </w:rPr>
        <w:t>Use the ethics and values of the company. Include two examples for each value.</w:t>
      </w:r>
      <w:r w:rsidR="00917C54" w:rsidRPr="006A57D3">
        <w:rPr>
          <w:lang w:eastAsia="zh-TW"/>
        </w:rPr>
        <w:br w:type="page"/>
      </w:r>
    </w:p>
    <w:p w14:paraId="20717CA3" w14:textId="0942E438" w:rsidR="00E2035D" w:rsidRPr="006A57D3" w:rsidRDefault="00D32AB8" w:rsidP="00212DD4">
      <w:pPr>
        <w:pStyle w:val="Heading1"/>
      </w:pPr>
      <w:bookmarkStart w:id="128" w:name="_Toc116473960"/>
      <w:r w:rsidRPr="006A57D3">
        <w:rPr>
          <w:noProof/>
          <w:lang w:val="en-CA" w:eastAsia="en-CA" w:bidi="ar-SA"/>
        </w:rPr>
        <w:lastRenderedPageBreak/>
        <mc:AlternateContent>
          <mc:Choice Requires="wps">
            <w:drawing>
              <wp:anchor distT="91440" distB="91440" distL="114300" distR="114300" simplePos="0" relativeHeight="251631616" behindDoc="0" locked="0" layoutInCell="0" allowOverlap="1" wp14:anchorId="01AE75D6" wp14:editId="18DE43FA">
                <wp:simplePos x="0" y="0"/>
                <wp:positionH relativeFrom="page">
                  <wp:posOffset>-47625</wp:posOffset>
                </wp:positionH>
                <wp:positionV relativeFrom="page">
                  <wp:posOffset>15240</wp:posOffset>
                </wp:positionV>
                <wp:extent cx="7867650" cy="1628775"/>
                <wp:effectExtent l="0" t="0" r="0" b="9525"/>
                <wp:wrapSquare wrapText="bothSides"/>
                <wp:docPr id="4" name="Rectangl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67650" cy="1628775"/>
                        </a:xfrm>
                        <a:prstGeom prst="rect">
                          <a:avLst/>
                        </a:prstGeom>
                        <a:gradFill>
                          <a:gsLst>
                            <a:gs pos="0">
                              <a:srgbClr val="FFFFFF"/>
                            </a:gs>
                            <a:gs pos="100000">
                              <a:schemeClr val="bg1">
                                <a:lumMod val="50000"/>
                              </a:schemeClr>
                            </a:gs>
                          </a:gsLst>
                          <a:lin ang="5400000" scaled="1"/>
                        </a:gradFill>
                        <a:ln>
                          <a:noFill/>
                        </a:ln>
                        <a:effectLst/>
                      </wps:spPr>
                      <wps:txbx>
                        <w:txbxContent>
                          <w:p w14:paraId="5F809B6E" w14:textId="77777777" w:rsidR="00DD26C5" w:rsidRDefault="00DD26C5" w:rsidP="00DE0C4A">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Action indeed is the whole medium of expression for ethics.</w:t>
                            </w:r>
                          </w:p>
                          <w:p w14:paraId="63D7A2A0" w14:textId="77777777" w:rsidR="00DD26C5" w:rsidRPr="004E220C" w:rsidRDefault="00DD26C5" w:rsidP="00DE0C4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4E220C">
                              <w:rPr>
                                <w:rFonts w:ascii="Cambria" w:hAnsi="Cambria"/>
                                <w:b/>
                                <w:i/>
                                <w:iCs/>
                                <w:sz w:val="28"/>
                                <w:szCs w:val="28"/>
                              </w:rPr>
                              <w:t>Jane Addams</w:t>
                            </w:r>
                          </w:p>
                          <w:p w14:paraId="6286C1E5" w14:textId="77777777" w:rsidR="00DD26C5" w:rsidRPr="00DE0C4A" w:rsidRDefault="00DD26C5" w:rsidP="00DE0C4A">
                            <w:pPr>
                              <w:rPr>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AE75D6" id="Rectangle 92" o:spid="_x0000_s1039" style="position:absolute;margin-left:-3.75pt;margin-top:1.2pt;width:619.5pt;height:128.25pt;z-index:251631616;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" o:allowincell="f" stroked="f">
                <v:fill color2="#7f7f7f [1612]" focus="100%" type="gradient"/>
                <v:textbox inset="4in,54pt,1in,0">
                  <w:txbxContent>
                    <w:p w14:paraId="5F809B6E" w14:textId="77777777" w:rsidR="00DD26C5" w:rsidRDefault="00DD26C5" w:rsidP="00DE0C4A">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Action indeed is the whole medium of expression for ethics.</w:t>
                      </w:r>
                    </w:p>
                    <w:p w14:paraId="63D7A2A0" w14:textId="77777777" w:rsidR="00DD26C5" w:rsidRPr="004E220C" w:rsidRDefault="00DD26C5" w:rsidP="00DE0C4A">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4E220C">
                        <w:rPr>
                          <w:rFonts w:ascii="Cambria" w:hAnsi="Cambria"/>
                          <w:b/>
                          <w:i/>
                          <w:iCs/>
                          <w:sz w:val="28"/>
                          <w:szCs w:val="28"/>
                        </w:rPr>
                        <w:t>Jane Addams</w:t>
                      </w:r>
                    </w:p>
                    <w:p w14:paraId="6286C1E5" w14:textId="77777777" w:rsidR="00DD26C5" w:rsidRPr="00DE0C4A" w:rsidRDefault="00DD26C5" w:rsidP="00DE0C4A">
                      <w:pPr>
                        <w:rPr>
                          <w:szCs w:val="28"/>
                        </w:rPr>
                      </w:pPr>
                    </w:p>
                  </w:txbxContent>
                </v:textbox>
                <w10:wrap type="square" anchorx="page" anchory="page"/>
              </v:rect>
            </w:pict>
          </mc:Fallback>
        </mc:AlternateContent>
      </w:r>
      <w:r w:rsidR="00FE2E30" w:rsidRPr="006A57D3">
        <w:rPr>
          <w:lang w:eastAsia="zh-TW"/>
        </w:rPr>
        <w:t xml:space="preserve">Module Twelve: </w:t>
      </w:r>
      <w:r w:rsidR="00E2035D" w:rsidRPr="006A57D3">
        <w:rPr>
          <w:lang w:eastAsia="zh-TW"/>
        </w:rPr>
        <w:t>Wrapping Up</w:t>
      </w:r>
      <w:bookmarkEnd w:id="128"/>
    </w:p>
    <w:p w14:paraId="3CC7433F" w14:textId="267798EF" w:rsidR="00E2035D" w:rsidRPr="006A57D3" w:rsidRDefault="00B12878" w:rsidP="00E2035D">
      <w:r w:rsidRPr="006A57D3">
        <w:rPr>
          <w:noProof/>
          <w:lang w:val="en-CA" w:eastAsia="en-CA" w:bidi="ar-SA"/>
        </w:rPr>
        <w:drawing>
          <wp:anchor distT="0" distB="0" distL="114300" distR="114300" simplePos="0" relativeHeight="251633664" behindDoc="0" locked="0" layoutInCell="1" allowOverlap="1" wp14:anchorId="0A5EB399" wp14:editId="0C4FF236">
            <wp:simplePos x="0" y="0"/>
            <wp:positionH relativeFrom="margin">
              <wp:posOffset>-13335</wp:posOffset>
            </wp:positionH>
            <wp:positionV relativeFrom="margin">
              <wp:posOffset>1421351</wp:posOffset>
            </wp:positionV>
            <wp:extent cx="1873250" cy="1414780"/>
            <wp:effectExtent l="19050" t="0" r="0" b="0"/>
            <wp:wrapSquare wrapText="bothSides"/>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72" cstate="print"/>
                    <a:srcRect/>
                    <a:stretch>
                      <a:fillRect/>
                    </a:stretch>
                  </pic:blipFill>
                  <pic:spPr bwMode="auto">
                    <a:xfrm>
                      <a:off x="0" y="0"/>
                      <a:ext cx="1873250" cy="1414780"/>
                    </a:xfrm>
                    <a:prstGeom prst="rect">
                      <a:avLst/>
                    </a:prstGeom>
                    <a:noFill/>
                    <a:ln w="9525">
                      <a:noFill/>
                      <a:miter lim="800000"/>
                      <a:headEnd/>
                      <a:tailEnd/>
                    </a:ln>
                  </pic:spPr>
                </pic:pic>
              </a:graphicData>
            </a:graphic>
          </wp:anchor>
        </w:drawing>
      </w:r>
      <w:r w:rsidR="00E2035D" w:rsidRPr="006A57D3">
        <w:t xml:space="preserve">Although this workshop is coming to a close, we hope that your journey to improve your </w:t>
      </w:r>
      <w:r w:rsidR="00665EC9">
        <w:t>B</w:t>
      </w:r>
      <w:r w:rsidR="00E2035D" w:rsidRPr="006A57D3">
        <w:t xml:space="preserve">usiness </w:t>
      </w:r>
      <w:r w:rsidR="00665EC9">
        <w:t>E</w:t>
      </w:r>
      <w:r w:rsidR="00E2035D" w:rsidRPr="006A57D3">
        <w:t xml:space="preserve">thics is just beginning. Please take a moment to review and update your </w:t>
      </w:r>
      <w:r>
        <w:t>A</w:t>
      </w:r>
      <w:r w:rsidR="00E2035D" w:rsidRPr="006A57D3">
        <w:t xml:space="preserve">ction </w:t>
      </w:r>
      <w:r>
        <w:t>P</w:t>
      </w:r>
      <w:r w:rsidR="00E2035D" w:rsidRPr="006A57D3">
        <w:t xml:space="preserve">lan. This will be a key tool to guide your progress in the days, weeks, months, and years to come. We wish you the best of luck on the rest of your travels! </w:t>
      </w:r>
    </w:p>
    <w:p w14:paraId="436B8D0C" w14:textId="77777777" w:rsidR="00857166" w:rsidRPr="006A57D3" w:rsidRDefault="00857166" w:rsidP="00E2035D"/>
    <w:p w14:paraId="100ED1F0" w14:textId="53F6BC2D" w:rsidR="00A469E1" w:rsidRDefault="00A469E1" w:rsidP="00E2035D"/>
    <w:p w14:paraId="13B5AEEB" w14:textId="77777777" w:rsidR="007A40CC" w:rsidRPr="00C46FE4" w:rsidRDefault="007A40CC" w:rsidP="007A40CC">
      <w:pPr>
        <w:pStyle w:val="Heading2"/>
        <w:rPr>
          <w:lang w:eastAsia="zh-TW"/>
        </w:rPr>
      </w:pPr>
      <w:bookmarkStart w:id="129" w:name="_Toc60148579"/>
      <w:bookmarkStart w:id="130" w:name="_Toc116473961"/>
      <w:r>
        <w:rPr>
          <w:lang w:eastAsia="zh-TW"/>
        </w:rPr>
        <w:t>Review of</w:t>
      </w:r>
      <w:r w:rsidRPr="00C46FE4">
        <w:rPr>
          <w:lang w:eastAsia="zh-TW"/>
        </w:rPr>
        <w:t xml:space="preserve"> Parking Lot</w:t>
      </w:r>
      <w:bookmarkEnd w:id="129"/>
      <w:bookmarkEnd w:id="130"/>
    </w:p>
    <w:p w14:paraId="3C042EEF" w14:textId="77777777" w:rsidR="007A40CC" w:rsidRDefault="007A40CC" w:rsidP="007A40CC">
      <w:pPr>
        <w:rPr>
          <w:lang w:eastAsia="zh-TW"/>
        </w:rPr>
      </w:pPr>
      <w:r w:rsidRPr="00C46FE4">
        <w:rPr>
          <w:lang w:eastAsia="zh-TW"/>
        </w:rPr>
        <w:t>Review the items on the parking lot. Some items may need one-to-one participant follow up. You may be able to clear other items up now. Follow-up workshops may even be appropriate.</w:t>
      </w:r>
    </w:p>
    <w:p w14:paraId="3B9DE396" w14:textId="77777777" w:rsidR="007A40CC" w:rsidRDefault="007A40CC" w:rsidP="00E2035D"/>
    <w:p w14:paraId="3B6BE508" w14:textId="08DD05C6" w:rsidR="00B12878" w:rsidRPr="006A57D3" w:rsidRDefault="00B12878" w:rsidP="00B12878">
      <w:pPr>
        <w:pStyle w:val="Heading2"/>
      </w:pPr>
      <w:bookmarkStart w:id="131" w:name="_Toc116473962"/>
      <w:r>
        <w:t>Lessons Learned</w:t>
      </w:r>
      <w:bookmarkEnd w:id="131"/>
    </w:p>
    <w:p w14:paraId="66FBF164" w14:textId="77777777" w:rsidR="00B12878" w:rsidRPr="006A57D3" w:rsidRDefault="00B12878" w:rsidP="00B12878">
      <w:pPr>
        <w:numPr>
          <w:ilvl w:val="0"/>
          <w:numId w:val="4"/>
        </w:numPr>
      </w:pPr>
      <w:r w:rsidRPr="006A57D3">
        <w:t>Define and understand ethics.</w:t>
      </w:r>
    </w:p>
    <w:p w14:paraId="6A68846F" w14:textId="77777777" w:rsidR="00B12878" w:rsidRPr="006A57D3" w:rsidRDefault="00B12878" w:rsidP="00B12878">
      <w:pPr>
        <w:numPr>
          <w:ilvl w:val="0"/>
          <w:numId w:val="4"/>
        </w:numPr>
      </w:pPr>
      <w:r w:rsidRPr="006A57D3">
        <w:t>Understand the benefits of ethics.</w:t>
      </w:r>
    </w:p>
    <w:p w14:paraId="46AD80DF" w14:textId="77777777" w:rsidR="00B12878" w:rsidRPr="006A57D3" w:rsidRDefault="00B12878" w:rsidP="00B12878">
      <w:pPr>
        <w:numPr>
          <w:ilvl w:val="0"/>
          <w:numId w:val="4"/>
        </w:numPr>
      </w:pPr>
      <w:r w:rsidRPr="006A57D3">
        <w:t>Create strategies to implement ethics at work.</w:t>
      </w:r>
    </w:p>
    <w:p w14:paraId="0935D018" w14:textId="77777777" w:rsidR="00B12878" w:rsidRPr="006A57D3" w:rsidRDefault="00B12878" w:rsidP="00B12878">
      <w:pPr>
        <w:numPr>
          <w:ilvl w:val="0"/>
          <w:numId w:val="4"/>
        </w:numPr>
      </w:pPr>
      <w:r w:rsidRPr="006A57D3">
        <w:t>Recognize social and business responsibility.</w:t>
      </w:r>
    </w:p>
    <w:p w14:paraId="707CDD77" w14:textId="77777777" w:rsidR="00B12878" w:rsidRPr="006A57D3" w:rsidRDefault="00B12878" w:rsidP="00B12878">
      <w:pPr>
        <w:numPr>
          <w:ilvl w:val="0"/>
          <w:numId w:val="4"/>
        </w:numPr>
      </w:pPr>
      <w:r w:rsidRPr="006A57D3">
        <w:t>Identify ethical and unethical behavior.</w:t>
      </w:r>
    </w:p>
    <w:p w14:paraId="014919A4" w14:textId="42E4AA7A" w:rsidR="00B12878" w:rsidRDefault="00B12878" w:rsidP="00B12878">
      <w:pPr>
        <w:numPr>
          <w:ilvl w:val="0"/>
          <w:numId w:val="4"/>
        </w:numPr>
      </w:pPr>
      <w:r w:rsidRPr="006A57D3">
        <w:t>Learn how to make ethical decisions and lead with integrity.</w:t>
      </w:r>
    </w:p>
    <w:p w14:paraId="596CD3C0" w14:textId="77777777" w:rsidR="007A40CC" w:rsidRPr="006A57D3" w:rsidRDefault="007A40CC" w:rsidP="007A40CC">
      <w:pPr>
        <w:ind w:left="720"/>
      </w:pPr>
    </w:p>
    <w:p w14:paraId="3F0446E4" w14:textId="77777777" w:rsidR="007A40CC" w:rsidRPr="00C46FE4" w:rsidRDefault="007A40CC" w:rsidP="007A40CC">
      <w:pPr>
        <w:pStyle w:val="Heading2"/>
        <w:rPr>
          <w:lang w:eastAsia="zh-TW"/>
        </w:rPr>
      </w:pPr>
      <w:bookmarkStart w:id="132" w:name="_Toc60148581"/>
      <w:bookmarkStart w:id="133" w:name="_Toc116473963"/>
      <w:r>
        <w:rPr>
          <w:lang w:eastAsia="zh-TW"/>
        </w:rPr>
        <w:t xml:space="preserve">Completion of </w:t>
      </w:r>
      <w:r w:rsidRPr="00C46FE4">
        <w:rPr>
          <w:lang w:eastAsia="zh-TW"/>
        </w:rPr>
        <w:t>Action Plans and Evaluations</w:t>
      </w:r>
      <w:bookmarkEnd w:id="132"/>
      <w:bookmarkEnd w:id="133"/>
    </w:p>
    <w:p w14:paraId="22206003" w14:textId="77777777" w:rsidR="007A40CC" w:rsidRPr="00C46FE4" w:rsidRDefault="007A40CC" w:rsidP="007A40CC">
      <w:pPr>
        <w:rPr>
          <w:lang w:eastAsia="zh-TW"/>
        </w:rPr>
      </w:pPr>
      <w:r w:rsidRPr="00C46FE4">
        <w:rPr>
          <w:lang w:eastAsia="zh-TW"/>
        </w:rPr>
        <w:t xml:space="preserve">Do a quick round robin and ask each </w:t>
      </w:r>
      <w:r>
        <w:rPr>
          <w:lang w:eastAsia="zh-TW"/>
        </w:rPr>
        <w:t>person to share one thing that they</w:t>
      </w:r>
      <w:r w:rsidRPr="00C46FE4">
        <w:rPr>
          <w:lang w:eastAsia="zh-TW"/>
        </w:rPr>
        <w:t xml:space="preserve"> learned today. Then, ask p</w:t>
      </w:r>
      <w:r>
        <w:rPr>
          <w:lang w:eastAsia="zh-TW"/>
        </w:rPr>
        <w:t xml:space="preserve">articipants to make sure their Action Plans and Evaluation Forms </w:t>
      </w:r>
      <w:r w:rsidRPr="00C46FE4">
        <w:rPr>
          <w:lang w:eastAsia="zh-TW"/>
        </w:rPr>
        <w:t>are complete.</w:t>
      </w:r>
    </w:p>
    <w:p w14:paraId="4F101BFF" w14:textId="77777777" w:rsidR="007A40CC" w:rsidRDefault="007A40CC" w:rsidP="007A40CC">
      <w:pPr>
        <w:rPr>
          <w:lang w:eastAsia="zh-TW"/>
        </w:rPr>
      </w:pPr>
      <w:r w:rsidRPr="00C46FE4">
        <w:rPr>
          <w:lang w:eastAsia="zh-TW"/>
        </w:rPr>
        <w:lastRenderedPageBreak/>
        <w:t>If possible, ask participants to pair up and set up a follow-up system, so that they can check up on each other in the coming days, weeks, and months. If appropriate, provide your contact information in case they have any questions.</w:t>
      </w:r>
    </w:p>
    <w:p w14:paraId="2398B018" w14:textId="77777777" w:rsidR="00433E65" w:rsidRPr="006A57D3" w:rsidRDefault="00433E65" w:rsidP="00E2035D"/>
    <w:p w14:paraId="33A83C45" w14:textId="77777777" w:rsidR="00E2035D" w:rsidRPr="006A57D3" w:rsidRDefault="00E2035D" w:rsidP="00E2035D">
      <w:pPr>
        <w:pStyle w:val="Heading2"/>
      </w:pPr>
      <w:bookmarkStart w:id="134" w:name="_Toc116473964"/>
      <w:r w:rsidRPr="006A57D3">
        <w:t>Words from the Wise</w:t>
      </w:r>
      <w:bookmarkEnd w:id="134"/>
    </w:p>
    <w:p w14:paraId="581CFBB5" w14:textId="77777777" w:rsidR="00857166" w:rsidRPr="006A57D3" w:rsidRDefault="00857166" w:rsidP="00857166">
      <w:r w:rsidRPr="006A57D3">
        <w:t>Here are a few thoughts that we would like to leave you with, to accompany you on your journey.</w:t>
      </w:r>
    </w:p>
    <w:p w14:paraId="6AF12405" w14:textId="77777777" w:rsidR="00E2035D" w:rsidRPr="006A57D3" w:rsidRDefault="00E2035D" w:rsidP="00E2035D">
      <w:pPr>
        <w:pStyle w:val="BulletedPoints"/>
      </w:pPr>
      <w:r w:rsidRPr="006A57D3">
        <w:rPr>
          <w:b/>
        </w:rPr>
        <w:t>Juanita Kidd Stout</w:t>
      </w:r>
      <w:r w:rsidRPr="006A57D3">
        <w:t>: A person educated in mind and not morals is a menace to society.</w:t>
      </w:r>
    </w:p>
    <w:p w14:paraId="3FFFC8C8" w14:textId="77777777" w:rsidR="00E2035D" w:rsidRPr="006A57D3" w:rsidRDefault="00E2035D" w:rsidP="00E2035D">
      <w:pPr>
        <w:pStyle w:val="BulletedPoints"/>
        <w:rPr>
          <w:rFonts w:asciiTheme="minorHAnsi" w:hAnsiTheme="minorHAnsi"/>
        </w:rPr>
      </w:pPr>
      <w:r w:rsidRPr="006A57D3">
        <w:rPr>
          <w:rFonts w:asciiTheme="minorHAnsi" w:hAnsiTheme="minorHAnsi" w:cs="Times"/>
          <w:b/>
          <w:iCs/>
          <w:szCs w:val="32"/>
          <w:lang w:bidi="ar-SA"/>
        </w:rPr>
        <w:t>Zig Ziglar</w:t>
      </w:r>
      <w:r w:rsidR="00F60958" w:rsidRPr="006A57D3">
        <w:rPr>
          <w:rFonts w:asciiTheme="minorHAnsi" w:hAnsiTheme="minorHAnsi" w:cs="Times"/>
          <w:b/>
          <w:iCs/>
          <w:szCs w:val="32"/>
          <w:lang w:bidi="ar-SA"/>
        </w:rPr>
        <w:t>:</w:t>
      </w:r>
      <w:r w:rsidR="00F60958" w:rsidRPr="006A57D3">
        <w:rPr>
          <w:rFonts w:asciiTheme="minorHAnsi" w:hAnsiTheme="minorHAnsi" w:cs="Times"/>
          <w:szCs w:val="32"/>
          <w:lang w:bidi="ar-SA"/>
        </w:rPr>
        <w:t xml:space="preserve"> The</w:t>
      </w:r>
      <w:r w:rsidRPr="006A57D3">
        <w:rPr>
          <w:rFonts w:asciiTheme="minorHAnsi" w:hAnsiTheme="minorHAnsi" w:cs="Times"/>
          <w:szCs w:val="32"/>
          <w:lang w:bidi="ar-SA"/>
        </w:rPr>
        <w:t xml:space="preserve"> most important persuasion tool you have in your entire arsenal is integrity.</w:t>
      </w:r>
    </w:p>
    <w:p w14:paraId="52C668F6" w14:textId="29B36847" w:rsidR="00C64C12" w:rsidRDefault="00E2035D" w:rsidP="00E2035D">
      <w:pPr>
        <w:pStyle w:val="BulletedPoints"/>
        <w:rPr>
          <w:rFonts w:asciiTheme="minorHAnsi" w:hAnsiTheme="minorHAnsi" w:cs="Verdana"/>
          <w:szCs w:val="26"/>
          <w:lang w:bidi="ar-SA"/>
        </w:rPr>
      </w:pPr>
      <w:r w:rsidRPr="006A57D3">
        <w:rPr>
          <w:b/>
        </w:rPr>
        <w:t>James MacGregor Burns</w:t>
      </w:r>
      <w:r w:rsidRPr="006A57D3">
        <w:t xml:space="preserve">: </w:t>
      </w:r>
      <w:r w:rsidRPr="006A57D3">
        <w:rPr>
          <w:rFonts w:asciiTheme="minorHAnsi" w:hAnsiTheme="minorHAnsi" w:cs="Verdana"/>
          <w:szCs w:val="26"/>
          <w:lang w:bidi="ar-SA"/>
        </w:rPr>
        <w:t>Divorced from ethics, leadership is reduced to management and politics to mere technique.</w:t>
      </w:r>
    </w:p>
    <w:p w14:paraId="62B43179" w14:textId="77777777" w:rsidR="00C64C12" w:rsidRDefault="00C64C12">
      <w:pPr>
        <w:spacing w:after="0" w:line="240" w:lineRule="auto"/>
        <w:rPr>
          <w:rFonts w:asciiTheme="minorHAnsi" w:hAnsiTheme="minorHAnsi" w:cs="Verdana"/>
          <w:szCs w:val="26"/>
          <w:lang w:bidi="ar-SA"/>
        </w:rPr>
      </w:pPr>
      <w:r>
        <w:rPr>
          <w:rFonts w:asciiTheme="minorHAnsi" w:hAnsiTheme="minorHAnsi" w:cs="Verdana"/>
          <w:szCs w:val="26"/>
          <w:lang w:bidi="ar-SA"/>
        </w:rPr>
        <w:br w:type="page"/>
      </w:r>
    </w:p>
    <w:p w14:paraId="3B21BCE7" w14:textId="77777777" w:rsidR="00665EC9" w:rsidRDefault="00C64C12" w:rsidP="00665EC9">
      <w:pPr>
        <w:pStyle w:val="Heading1"/>
      </w:pPr>
      <w:bookmarkStart w:id="135" w:name="_Toc116473965"/>
      <w:r>
        <w:lastRenderedPageBreak/>
        <w:t>Appendix</w:t>
      </w:r>
      <w:bookmarkEnd w:id="135"/>
    </w:p>
    <w:p w14:paraId="354778E3" w14:textId="1858BC44" w:rsidR="00C64C12" w:rsidRDefault="00C64C12" w:rsidP="00665EC9">
      <w:pPr>
        <w:pStyle w:val="Heading2"/>
      </w:pPr>
      <w:bookmarkStart w:id="136" w:name="_Worksheet_1"/>
      <w:bookmarkStart w:id="137" w:name="_Hlk67910507"/>
      <w:bookmarkStart w:id="138" w:name="_Toc116473966"/>
      <w:bookmarkEnd w:id="136"/>
      <w:r>
        <w:t>Worksheet 1</w:t>
      </w:r>
      <w:bookmarkEnd w:id="138"/>
    </w:p>
    <w:p w14:paraId="48115A16" w14:textId="41E63D3C" w:rsidR="00C64C12" w:rsidRPr="00C64C12" w:rsidRDefault="00C64C12" w:rsidP="00C64C12">
      <w:pPr>
        <w:jc w:val="center"/>
        <w:rPr>
          <w:b/>
          <w:bCs/>
          <w:i/>
          <w:iCs/>
          <w:sz w:val="48"/>
          <w:szCs w:val="48"/>
        </w:rPr>
      </w:pPr>
      <w:r w:rsidRPr="00C64C12">
        <w:rPr>
          <w:b/>
          <w:bCs/>
          <w:i/>
          <w:iCs/>
          <w:sz w:val="48"/>
          <w:szCs w:val="48"/>
        </w:rPr>
        <w:t>Business Ethics</w:t>
      </w:r>
    </w:p>
    <w:p w14:paraId="7C2EDC40" w14:textId="1F3B4815" w:rsidR="00C64C12" w:rsidRDefault="00C64C12" w:rsidP="00C64C12">
      <w:r>
        <w:t>Write down actions that make a company ethical. Choose actions for each category. Discuss you</w:t>
      </w:r>
      <w:r w:rsidR="00665EC9">
        <w:t>r</w:t>
      </w:r>
      <w:r>
        <w:t xml:space="preserve"> answers with the group. Do you see any similarities?</w:t>
      </w:r>
    </w:p>
    <w:p w14:paraId="2CC48C98" w14:textId="77777777" w:rsidR="00C64C12" w:rsidRDefault="00C64C12" w:rsidP="00C64C12">
      <w:r>
        <w:t>Employees</w:t>
      </w:r>
    </w:p>
    <w:p w14:paraId="0B527B1D" w14:textId="77777777" w:rsidR="00C64C12" w:rsidRDefault="00C64C12" w:rsidP="00A401CE">
      <w:pPr>
        <w:numPr>
          <w:ilvl w:val="0"/>
          <w:numId w:val="61"/>
        </w:numPr>
      </w:pPr>
      <w:r>
        <w:t>____________________________________</w:t>
      </w:r>
    </w:p>
    <w:p w14:paraId="7649BD7B" w14:textId="77777777" w:rsidR="00C64C12" w:rsidRDefault="00C64C12" w:rsidP="00A401CE">
      <w:pPr>
        <w:numPr>
          <w:ilvl w:val="0"/>
          <w:numId w:val="61"/>
        </w:numPr>
      </w:pPr>
      <w:r>
        <w:t>____________________________________</w:t>
      </w:r>
    </w:p>
    <w:p w14:paraId="05F70F7F" w14:textId="77777777" w:rsidR="00C64C12" w:rsidRDefault="00C64C12" w:rsidP="00C64C12">
      <w:r>
        <w:t>Investors and Shareholders</w:t>
      </w:r>
    </w:p>
    <w:p w14:paraId="721A3FB2" w14:textId="77777777" w:rsidR="00C64C12" w:rsidRDefault="00C64C12" w:rsidP="00A401CE">
      <w:pPr>
        <w:numPr>
          <w:ilvl w:val="0"/>
          <w:numId w:val="61"/>
        </w:numPr>
      </w:pPr>
      <w:r>
        <w:t>____________________________________</w:t>
      </w:r>
    </w:p>
    <w:p w14:paraId="740A7138" w14:textId="77777777" w:rsidR="00C64C12" w:rsidRDefault="00C64C12" w:rsidP="00A401CE">
      <w:pPr>
        <w:numPr>
          <w:ilvl w:val="0"/>
          <w:numId w:val="61"/>
        </w:numPr>
      </w:pPr>
      <w:r>
        <w:t>____________________________________</w:t>
      </w:r>
    </w:p>
    <w:p w14:paraId="4FA65E5D" w14:textId="77777777" w:rsidR="00C64C12" w:rsidRDefault="00C64C12" w:rsidP="00C64C12">
      <w:r>
        <w:t>Customers</w:t>
      </w:r>
    </w:p>
    <w:p w14:paraId="3C7EFAB7" w14:textId="77777777" w:rsidR="00C64C12" w:rsidRDefault="00C64C12" w:rsidP="00A401CE">
      <w:pPr>
        <w:numPr>
          <w:ilvl w:val="0"/>
          <w:numId w:val="61"/>
        </w:numPr>
      </w:pPr>
      <w:r>
        <w:t>____________________________________</w:t>
      </w:r>
    </w:p>
    <w:p w14:paraId="6E650BA7" w14:textId="77777777" w:rsidR="00C64C12" w:rsidRDefault="00C64C12" w:rsidP="00A401CE">
      <w:pPr>
        <w:numPr>
          <w:ilvl w:val="0"/>
          <w:numId w:val="61"/>
        </w:numPr>
      </w:pPr>
      <w:r>
        <w:t>____________________________________</w:t>
      </w:r>
    </w:p>
    <w:p w14:paraId="357D0951" w14:textId="77777777" w:rsidR="00C64C12" w:rsidRDefault="00C64C12" w:rsidP="00C64C12">
      <w:r>
        <w:t>Community</w:t>
      </w:r>
    </w:p>
    <w:p w14:paraId="18DB47D0" w14:textId="77777777" w:rsidR="00C64C12" w:rsidRDefault="00C64C12" w:rsidP="00A401CE">
      <w:pPr>
        <w:numPr>
          <w:ilvl w:val="0"/>
          <w:numId w:val="61"/>
        </w:numPr>
      </w:pPr>
      <w:r>
        <w:t>____________________________________</w:t>
      </w:r>
    </w:p>
    <w:p w14:paraId="2F5EB2CE" w14:textId="77777777" w:rsidR="00C64C12" w:rsidRDefault="00C64C12" w:rsidP="00A401CE">
      <w:pPr>
        <w:numPr>
          <w:ilvl w:val="0"/>
          <w:numId w:val="61"/>
        </w:numPr>
      </w:pPr>
      <w:r>
        <w:t>____________________________________</w:t>
      </w:r>
    </w:p>
    <w:p w14:paraId="5EFE642C" w14:textId="77777777" w:rsidR="00C64C12" w:rsidRDefault="00C64C12" w:rsidP="00C64C12">
      <w:r>
        <w:t>Vendors and Other Organizations</w:t>
      </w:r>
    </w:p>
    <w:p w14:paraId="6055D5EE" w14:textId="77777777" w:rsidR="00C64C12" w:rsidRDefault="00C64C12" w:rsidP="00A401CE">
      <w:pPr>
        <w:numPr>
          <w:ilvl w:val="0"/>
          <w:numId w:val="61"/>
        </w:numPr>
      </w:pPr>
      <w:r>
        <w:t>____________________________________</w:t>
      </w:r>
    </w:p>
    <w:p w14:paraId="57FD0585" w14:textId="77777777" w:rsidR="00C64C12" w:rsidRDefault="00C64C12" w:rsidP="00A401CE">
      <w:pPr>
        <w:numPr>
          <w:ilvl w:val="0"/>
          <w:numId w:val="61"/>
        </w:numPr>
      </w:pPr>
      <w:r>
        <w:t>____________________________________</w:t>
      </w:r>
    </w:p>
    <w:p w14:paraId="20C99509" w14:textId="77777777" w:rsidR="00C64C12" w:rsidRDefault="00C64C12" w:rsidP="00C64C12"/>
    <w:p w14:paraId="3155C0DA" w14:textId="682CA1BC" w:rsidR="005A52A8" w:rsidRDefault="005A52A8">
      <w:pPr>
        <w:spacing w:after="0" w:line="240" w:lineRule="auto"/>
        <w:rPr>
          <w:b/>
          <w:bCs/>
          <w:i/>
          <w:iCs/>
          <w:sz w:val="48"/>
          <w:szCs w:val="48"/>
        </w:rPr>
      </w:pPr>
      <w:r>
        <w:rPr>
          <w:b/>
          <w:bCs/>
          <w:i/>
          <w:iCs/>
          <w:sz w:val="48"/>
          <w:szCs w:val="48"/>
        </w:rPr>
        <w:br w:type="page"/>
      </w:r>
    </w:p>
    <w:p w14:paraId="1345A575" w14:textId="77777777" w:rsidR="00C64C12" w:rsidRDefault="00C64C12" w:rsidP="00C64C12">
      <w:pPr>
        <w:jc w:val="center"/>
        <w:rPr>
          <w:b/>
          <w:bCs/>
          <w:i/>
          <w:iCs/>
          <w:sz w:val="48"/>
          <w:szCs w:val="48"/>
        </w:rPr>
      </w:pPr>
    </w:p>
    <w:p w14:paraId="3ECC9CFA" w14:textId="77777777" w:rsidR="005A52A8" w:rsidRDefault="005A52A8" w:rsidP="005A52A8">
      <w:pPr>
        <w:pStyle w:val="Heading2"/>
      </w:pPr>
      <w:bookmarkStart w:id="139" w:name="_Worksheet_2"/>
      <w:bookmarkStart w:id="140" w:name="_Toc283728555"/>
      <w:bookmarkStart w:id="141" w:name="_Toc116473967"/>
      <w:bookmarkEnd w:id="139"/>
      <w:r>
        <w:t>Worksheet 2</w:t>
      </w:r>
      <w:bookmarkEnd w:id="141"/>
    </w:p>
    <w:p w14:paraId="71E92C27" w14:textId="33D54B73" w:rsidR="005A52A8" w:rsidRPr="005A52A8" w:rsidRDefault="005A52A8" w:rsidP="005A52A8">
      <w:pPr>
        <w:jc w:val="center"/>
        <w:rPr>
          <w:b/>
          <w:bCs/>
          <w:i/>
          <w:iCs/>
          <w:sz w:val="48"/>
          <w:szCs w:val="48"/>
        </w:rPr>
      </w:pPr>
      <w:r w:rsidRPr="005A52A8">
        <w:rPr>
          <w:b/>
          <w:bCs/>
          <w:i/>
          <w:iCs/>
          <w:sz w:val="48"/>
          <w:szCs w:val="48"/>
        </w:rPr>
        <w:t>10 Benefits</w:t>
      </w:r>
      <w:bookmarkEnd w:id="140"/>
    </w:p>
    <w:p w14:paraId="194FCC48" w14:textId="77777777" w:rsidR="005A52A8" w:rsidRDefault="005A52A8" w:rsidP="005A52A8">
      <w:pPr>
        <w:rPr>
          <w:rFonts w:asciiTheme="majorHAnsi" w:hAnsiTheme="majorHAnsi"/>
          <w:b/>
          <w:color w:val="4F81BD" w:themeColor="accent1"/>
          <w:sz w:val="26"/>
        </w:rPr>
      </w:pPr>
    </w:p>
    <w:p w14:paraId="255CA03A" w14:textId="77777777" w:rsidR="005A52A8" w:rsidRDefault="005A52A8" w:rsidP="005A52A8">
      <w:pPr>
        <w:rPr>
          <w:rFonts w:asciiTheme="minorHAnsi" w:hAnsiTheme="minorHAnsi"/>
        </w:rPr>
      </w:pPr>
      <w:r>
        <w:rPr>
          <w:rFonts w:asciiTheme="minorHAnsi" w:hAnsiTheme="minorHAnsi"/>
        </w:rPr>
        <w:t xml:space="preserve">Take a few minutes to consider your favorite store and list the reasons why you shop there. </w:t>
      </w:r>
    </w:p>
    <w:p w14:paraId="6D7BA224" w14:textId="77777777" w:rsidR="005A52A8" w:rsidRDefault="005A52A8" w:rsidP="00A401CE">
      <w:pPr>
        <w:numPr>
          <w:ilvl w:val="0"/>
          <w:numId w:val="61"/>
        </w:numPr>
      </w:pPr>
      <w:r>
        <w:t>____________________________________</w:t>
      </w:r>
    </w:p>
    <w:p w14:paraId="3B082D73" w14:textId="77777777" w:rsidR="005A52A8" w:rsidRDefault="005A52A8" w:rsidP="00A401CE">
      <w:pPr>
        <w:numPr>
          <w:ilvl w:val="0"/>
          <w:numId w:val="61"/>
        </w:numPr>
      </w:pPr>
      <w:r>
        <w:t>____________________________________</w:t>
      </w:r>
    </w:p>
    <w:p w14:paraId="43C45DAF" w14:textId="77777777" w:rsidR="005A52A8" w:rsidRDefault="005A52A8" w:rsidP="00A401CE">
      <w:pPr>
        <w:numPr>
          <w:ilvl w:val="0"/>
          <w:numId w:val="61"/>
        </w:numPr>
      </w:pPr>
      <w:r>
        <w:t>____________________________________</w:t>
      </w:r>
    </w:p>
    <w:p w14:paraId="5F4AD24C" w14:textId="77777777" w:rsidR="005A52A8" w:rsidRDefault="005A52A8" w:rsidP="00A401CE">
      <w:pPr>
        <w:numPr>
          <w:ilvl w:val="0"/>
          <w:numId w:val="61"/>
        </w:numPr>
      </w:pPr>
      <w:r>
        <w:t>____________________________________</w:t>
      </w:r>
    </w:p>
    <w:p w14:paraId="547291A3" w14:textId="77777777" w:rsidR="005A52A8" w:rsidRDefault="005A52A8" w:rsidP="00A401CE">
      <w:pPr>
        <w:numPr>
          <w:ilvl w:val="0"/>
          <w:numId w:val="61"/>
        </w:numPr>
      </w:pPr>
      <w:r>
        <w:t>____________________________________</w:t>
      </w:r>
    </w:p>
    <w:p w14:paraId="4A4A06DC" w14:textId="77777777" w:rsidR="005A52A8" w:rsidRDefault="005A52A8" w:rsidP="005A52A8"/>
    <w:p w14:paraId="14F60E4D" w14:textId="77777777" w:rsidR="005A52A8" w:rsidRDefault="005A52A8" w:rsidP="005A52A8">
      <w:r>
        <w:t>Think about your favorite or ideal job. What attracts you to the company?</w:t>
      </w:r>
    </w:p>
    <w:p w14:paraId="3E8F546C" w14:textId="77777777" w:rsidR="005A52A8" w:rsidRDefault="005A52A8" w:rsidP="00A401CE">
      <w:pPr>
        <w:numPr>
          <w:ilvl w:val="0"/>
          <w:numId w:val="61"/>
        </w:numPr>
      </w:pPr>
      <w:r>
        <w:t>____________________________________</w:t>
      </w:r>
    </w:p>
    <w:p w14:paraId="1BA692C5" w14:textId="77777777" w:rsidR="005A52A8" w:rsidRDefault="005A52A8" w:rsidP="00A401CE">
      <w:pPr>
        <w:numPr>
          <w:ilvl w:val="0"/>
          <w:numId w:val="61"/>
        </w:numPr>
      </w:pPr>
      <w:r>
        <w:t>____________________________________</w:t>
      </w:r>
    </w:p>
    <w:p w14:paraId="605959BE" w14:textId="77777777" w:rsidR="005A52A8" w:rsidRDefault="005A52A8" w:rsidP="00A401CE">
      <w:pPr>
        <w:numPr>
          <w:ilvl w:val="0"/>
          <w:numId w:val="61"/>
        </w:numPr>
      </w:pPr>
      <w:r>
        <w:t>____________________________________</w:t>
      </w:r>
    </w:p>
    <w:p w14:paraId="5ED4C77B" w14:textId="77777777" w:rsidR="005A52A8" w:rsidRDefault="005A52A8" w:rsidP="00A401CE">
      <w:pPr>
        <w:numPr>
          <w:ilvl w:val="0"/>
          <w:numId w:val="61"/>
        </w:numPr>
      </w:pPr>
      <w:r>
        <w:t>____________________________________</w:t>
      </w:r>
    </w:p>
    <w:p w14:paraId="23F5A462" w14:textId="77777777" w:rsidR="005A52A8" w:rsidRDefault="005A52A8" w:rsidP="00A401CE">
      <w:pPr>
        <w:numPr>
          <w:ilvl w:val="0"/>
          <w:numId w:val="61"/>
        </w:numPr>
      </w:pPr>
      <w:r>
        <w:t>____________________________________</w:t>
      </w:r>
    </w:p>
    <w:p w14:paraId="21B01041" w14:textId="77777777" w:rsidR="005A52A8" w:rsidRDefault="005A52A8" w:rsidP="005A52A8"/>
    <w:p w14:paraId="7A6C607B" w14:textId="77777777" w:rsidR="005A52A8" w:rsidRDefault="005A52A8" w:rsidP="005A52A8">
      <w:pPr>
        <w:spacing w:after="0" w:line="240" w:lineRule="auto"/>
        <w:rPr>
          <w:rFonts w:ascii="Cambria" w:hAnsi="Cambria"/>
          <w:b/>
          <w:bCs/>
          <w:color w:val="000000" w:themeColor="text1"/>
          <w:sz w:val="26"/>
          <w:szCs w:val="26"/>
        </w:rPr>
      </w:pPr>
      <w:r>
        <w:br w:type="page"/>
      </w:r>
    </w:p>
    <w:p w14:paraId="52B657B9" w14:textId="77777777" w:rsidR="00062B59" w:rsidRDefault="005A52A8" w:rsidP="005A52A8">
      <w:pPr>
        <w:pStyle w:val="Heading2"/>
      </w:pPr>
      <w:bookmarkStart w:id="142" w:name="_Worksheet:__E.F."/>
      <w:bookmarkStart w:id="143" w:name="_Toc283728551"/>
      <w:bookmarkStart w:id="144" w:name="_Toc116473968"/>
      <w:bookmarkEnd w:id="142"/>
      <w:r>
        <w:lastRenderedPageBreak/>
        <w:t>Worksheet</w:t>
      </w:r>
      <w:r w:rsidR="00062B59">
        <w:t xml:space="preserve"> 3</w:t>
      </w:r>
      <w:bookmarkEnd w:id="144"/>
    </w:p>
    <w:p w14:paraId="2804E28C" w14:textId="751924A8" w:rsidR="005A52A8" w:rsidRPr="00062B59" w:rsidRDefault="005A52A8" w:rsidP="00062B59">
      <w:pPr>
        <w:jc w:val="center"/>
        <w:rPr>
          <w:b/>
          <w:bCs/>
          <w:i/>
          <w:iCs/>
          <w:sz w:val="48"/>
          <w:szCs w:val="48"/>
        </w:rPr>
      </w:pPr>
      <w:r w:rsidRPr="00062B59">
        <w:rPr>
          <w:b/>
          <w:bCs/>
          <w:i/>
          <w:iCs/>
          <w:sz w:val="48"/>
          <w:szCs w:val="48"/>
        </w:rPr>
        <w:t xml:space="preserve">E.F. Hutton </w:t>
      </w:r>
      <w:bookmarkEnd w:id="143"/>
      <w:r w:rsidR="00062B59" w:rsidRPr="00062B59">
        <w:rPr>
          <w:b/>
          <w:bCs/>
          <w:i/>
          <w:iCs/>
          <w:sz w:val="48"/>
          <w:szCs w:val="48"/>
        </w:rPr>
        <w:t>Case Study</w:t>
      </w:r>
    </w:p>
    <w:p w14:paraId="5E73DB84" w14:textId="77777777" w:rsidR="005A52A8" w:rsidRDefault="005A52A8" w:rsidP="005A52A8">
      <w:pPr>
        <w:rPr>
          <w:rFonts w:asciiTheme="minorHAnsi" w:hAnsiTheme="minorHAnsi"/>
        </w:rPr>
      </w:pPr>
      <w:r>
        <w:rPr>
          <w:rFonts w:asciiTheme="minorHAnsi" w:hAnsiTheme="minorHAnsi"/>
        </w:rPr>
        <w:t xml:space="preserve">Contemplate the reasons why the employees of E.F. Hutton would consider breaking the law. How do you think they justified the decision to themselves? Write a list of possible reasons that lead to the unethical behavior. Share your ideas with the group.  </w:t>
      </w:r>
    </w:p>
    <w:p w14:paraId="1DB93BCF" w14:textId="77777777" w:rsidR="005A52A8" w:rsidRDefault="005A52A8" w:rsidP="005A52A8">
      <w:pPr>
        <w:rPr>
          <w:rFonts w:asciiTheme="majorHAnsi" w:hAnsiTheme="majorHAnsi"/>
        </w:rPr>
      </w:pPr>
    </w:p>
    <w:p w14:paraId="66383A68" w14:textId="77777777" w:rsidR="005A52A8" w:rsidRDefault="005A52A8" w:rsidP="00A401CE">
      <w:pPr>
        <w:numPr>
          <w:ilvl w:val="0"/>
          <w:numId w:val="61"/>
        </w:numPr>
      </w:pPr>
      <w:r>
        <w:t>______________________________________________________________________________</w:t>
      </w:r>
      <w:r>
        <w:tab/>
      </w:r>
    </w:p>
    <w:p w14:paraId="16258931" w14:textId="77777777" w:rsidR="005A52A8" w:rsidRDefault="005A52A8" w:rsidP="00A401CE">
      <w:pPr>
        <w:numPr>
          <w:ilvl w:val="0"/>
          <w:numId w:val="61"/>
        </w:numPr>
      </w:pPr>
      <w:r>
        <w:t>______________________________________________________________________________</w:t>
      </w:r>
    </w:p>
    <w:p w14:paraId="390CD55F" w14:textId="77777777" w:rsidR="005A52A8" w:rsidRDefault="005A52A8" w:rsidP="00A401CE">
      <w:pPr>
        <w:numPr>
          <w:ilvl w:val="0"/>
          <w:numId w:val="61"/>
        </w:numPr>
      </w:pPr>
      <w:r>
        <w:t>______________________________________________________________________________</w:t>
      </w:r>
    </w:p>
    <w:p w14:paraId="3C627CAC" w14:textId="77777777" w:rsidR="005A52A8" w:rsidRDefault="005A52A8" w:rsidP="00A401CE">
      <w:pPr>
        <w:numPr>
          <w:ilvl w:val="0"/>
          <w:numId w:val="61"/>
        </w:numPr>
      </w:pPr>
      <w:r>
        <w:t>______________________________________________________________________________</w:t>
      </w:r>
    </w:p>
    <w:p w14:paraId="2955A030" w14:textId="77777777" w:rsidR="005A52A8" w:rsidRDefault="005A52A8" w:rsidP="00A401CE">
      <w:pPr>
        <w:numPr>
          <w:ilvl w:val="0"/>
          <w:numId w:val="61"/>
        </w:numPr>
      </w:pPr>
      <w:r>
        <w:t>______________________________________________________________________________</w:t>
      </w:r>
    </w:p>
    <w:p w14:paraId="54EF12C6" w14:textId="77777777" w:rsidR="005A52A8" w:rsidRDefault="005A52A8" w:rsidP="00A401CE">
      <w:pPr>
        <w:numPr>
          <w:ilvl w:val="0"/>
          <w:numId w:val="61"/>
        </w:numPr>
      </w:pPr>
      <w:r>
        <w:t>______________________________________________________________________________</w:t>
      </w:r>
    </w:p>
    <w:p w14:paraId="72B01EC0" w14:textId="77777777" w:rsidR="005A52A8" w:rsidRDefault="005A52A8" w:rsidP="00A401CE">
      <w:pPr>
        <w:numPr>
          <w:ilvl w:val="0"/>
          <w:numId w:val="61"/>
        </w:numPr>
      </w:pPr>
      <w:r>
        <w:t>______________________________________________________________________________</w:t>
      </w:r>
    </w:p>
    <w:p w14:paraId="6998B05F" w14:textId="77777777" w:rsidR="005A52A8" w:rsidRDefault="005A52A8" w:rsidP="00A401CE">
      <w:pPr>
        <w:numPr>
          <w:ilvl w:val="0"/>
          <w:numId w:val="61"/>
        </w:numPr>
      </w:pPr>
      <w:r>
        <w:t>______________________________________________________________________________</w:t>
      </w:r>
    </w:p>
    <w:p w14:paraId="21B319D6" w14:textId="77777777" w:rsidR="005A52A8" w:rsidRDefault="005A52A8" w:rsidP="00A401CE">
      <w:pPr>
        <w:numPr>
          <w:ilvl w:val="0"/>
          <w:numId w:val="61"/>
        </w:numPr>
      </w:pPr>
      <w:r>
        <w:t>______________________________________________________________________________</w:t>
      </w:r>
    </w:p>
    <w:p w14:paraId="6EF2DABD" w14:textId="77777777" w:rsidR="005A52A8" w:rsidRDefault="005A52A8" w:rsidP="005A52A8"/>
    <w:p w14:paraId="59AF8A0D" w14:textId="77777777" w:rsidR="005A52A8" w:rsidRDefault="005A52A8">
      <w:pPr>
        <w:spacing w:after="0" w:line="240" w:lineRule="auto"/>
        <w:rPr>
          <w:b/>
          <w:bCs/>
          <w:i/>
          <w:iCs/>
          <w:sz w:val="48"/>
          <w:szCs w:val="48"/>
        </w:rPr>
      </w:pPr>
      <w:r>
        <w:rPr>
          <w:b/>
          <w:bCs/>
          <w:i/>
          <w:iCs/>
          <w:sz w:val="48"/>
          <w:szCs w:val="48"/>
        </w:rPr>
        <w:br w:type="page"/>
      </w:r>
    </w:p>
    <w:p w14:paraId="77F697FF" w14:textId="4A31FF8E" w:rsidR="00D574FF" w:rsidRDefault="005A52A8" w:rsidP="005A52A8">
      <w:pPr>
        <w:pStyle w:val="Heading2"/>
      </w:pPr>
      <w:bookmarkStart w:id="145" w:name="_Worksheet:_Guidelines"/>
      <w:bookmarkStart w:id="146" w:name="_Toc283728556"/>
      <w:bookmarkStart w:id="147" w:name="_Toc116473969"/>
      <w:bookmarkEnd w:id="137"/>
      <w:bookmarkEnd w:id="145"/>
      <w:r>
        <w:lastRenderedPageBreak/>
        <w:t>Worksheet</w:t>
      </w:r>
      <w:r w:rsidR="00D574FF">
        <w:t xml:space="preserve"> 4</w:t>
      </w:r>
      <w:bookmarkEnd w:id="147"/>
    </w:p>
    <w:p w14:paraId="265753CA" w14:textId="088FAB6F" w:rsidR="005A52A8" w:rsidRPr="00D574FF" w:rsidRDefault="005A52A8" w:rsidP="00D574FF">
      <w:pPr>
        <w:jc w:val="center"/>
        <w:rPr>
          <w:b/>
          <w:bCs/>
          <w:i/>
          <w:iCs/>
          <w:sz w:val="48"/>
          <w:szCs w:val="48"/>
        </w:rPr>
      </w:pPr>
      <w:r w:rsidRPr="00D574FF">
        <w:rPr>
          <w:b/>
          <w:bCs/>
          <w:i/>
          <w:iCs/>
          <w:sz w:val="48"/>
          <w:szCs w:val="48"/>
        </w:rPr>
        <w:t>Guidelines</w:t>
      </w:r>
      <w:bookmarkEnd w:id="146"/>
    </w:p>
    <w:p w14:paraId="7F362C98" w14:textId="77777777" w:rsidR="005A52A8" w:rsidRDefault="005A52A8" w:rsidP="005A52A8">
      <w:pPr>
        <w:rPr>
          <w:rFonts w:asciiTheme="minorHAnsi" w:hAnsiTheme="minorHAnsi"/>
        </w:rPr>
      </w:pPr>
      <w:r>
        <w:rPr>
          <w:rFonts w:asciiTheme="minorHAnsi" w:hAnsiTheme="minorHAnsi"/>
        </w:rPr>
        <w:t>Create a guideline that will clearly influence behavior. For example, employees may not use the company phone for personal calls. Share your policy with your group. Provide feedback and point out any vagueness in your policy.  Take the same steps to create a guideline for a management practice such as hiring or employee reviews.</w:t>
      </w:r>
    </w:p>
    <w:p w14:paraId="5C59B69B" w14:textId="77777777" w:rsidR="005A52A8" w:rsidRDefault="005A52A8" w:rsidP="005A52A8">
      <w:pPr>
        <w:rPr>
          <w:rFonts w:asciiTheme="minorHAnsi" w:hAnsiTheme="minorHAnsi"/>
        </w:rPr>
      </w:pPr>
    </w:p>
    <w:p w14:paraId="78BF4E05" w14:textId="77777777" w:rsidR="005A52A8" w:rsidRDefault="005A52A8" w:rsidP="005A52A8">
      <w:pPr>
        <w:rPr>
          <w:rFonts w:asciiTheme="minorHAnsi" w:hAnsiTheme="minorHAnsi"/>
        </w:rPr>
      </w:pPr>
      <w:r>
        <w:rPr>
          <w:rFonts w:asciiTheme="minorHAnsi" w:hAnsiTheme="minorHAnsi"/>
        </w:rPr>
        <w:t>Behavior Guidelines:</w:t>
      </w:r>
    </w:p>
    <w:p w14:paraId="5E20FD5E" w14:textId="77777777" w:rsidR="005A52A8" w:rsidRDefault="005A52A8" w:rsidP="005A52A8">
      <w:pPr>
        <w:rPr>
          <w:rFonts w:asciiTheme="minorHAnsi" w:hAnsiTheme="minorHAnsi"/>
        </w:rPr>
      </w:pPr>
      <w:r>
        <w:rPr>
          <w:rFonts w:asciiTheme="minorHAnsi" w:hAnsiTheme="minorHAnsi"/>
        </w:rPr>
        <w:t>______________________________________________________________________________________________________________________</w:t>
      </w:r>
    </w:p>
    <w:p w14:paraId="32A4DA30" w14:textId="77777777" w:rsidR="005A52A8" w:rsidRDefault="005A52A8" w:rsidP="005A52A8">
      <w:pPr>
        <w:rPr>
          <w:rFonts w:asciiTheme="minorHAnsi" w:hAnsiTheme="minorHAnsi"/>
        </w:rPr>
      </w:pPr>
      <w:r>
        <w:rPr>
          <w:rFonts w:asciiTheme="minorHAnsi" w:hAnsiTheme="minorHAnsi"/>
        </w:rPr>
        <w:t>______________________________________________________________________________________________________________________</w:t>
      </w:r>
    </w:p>
    <w:p w14:paraId="79533182" w14:textId="77777777" w:rsidR="005A52A8" w:rsidRDefault="005A52A8" w:rsidP="005A52A8">
      <w:pPr>
        <w:rPr>
          <w:rFonts w:asciiTheme="minorHAnsi" w:hAnsiTheme="minorHAnsi"/>
        </w:rPr>
      </w:pPr>
      <w:r>
        <w:rPr>
          <w:rFonts w:asciiTheme="minorHAnsi" w:hAnsiTheme="minorHAnsi"/>
        </w:rPr>
        <w:t>______________________________________________________________________________________________________________________</w:t>
      </w:r>
    </w:p>
    <w:p w14:paraId="079F52C6" w14:textId="77777777" w:rsidR="005A52A8" w:rsidRDefault="005A52A8" w:rsidP="005A52A8">
      <w:pPr>
        <w:rPr>
          <w:rFonts w:asciiTheme="minorHAnsi" w:hAnsiTheme="minorHAnsi"/>
        </w:rPr>
      </w:pPr>
      <w:r>
        <w:rPr>
          <w:rFonts w:asciiTheme="minorHAnsi" w:hAnsiTheme="minorHAnsi"/>
        </w:rPr>
        <w:t>______________________________________________________________________________________________________________________</w:t>
      </w:r>
    </w:p>
    <w:p w14:paraId="063723DD" w14:textId="77777777" w:rsidR="005A52A8" w:rsidRDefault="005A52A8" w:rsidP="005A52A8">
      <w:pPr>
        <w:rPr>
          <w:rFonts w:asciiTheme="minorHAnsi" w:hAnsiTheme="minorHAnsi"/>
        </w:rPr>
      </w:pPr>
    </w:p>
    <w:p w14:paraId="0C679607" w14:textId="77777777" w:rsidR="005A52A8" w:rsidRDefault="005A52A8" w:rsidP="005A52A8">
      <w:pPr>
        <w:rPr>
          <w:rFonts w:asciiTheme="minorHAnsi" w:hAnsiTheme="minorHAnsi"/>
        </w:rPr>
      </w:pPr>
      <w:r>
        <w:rPr>
          <w:rFonts w:asciiTheme="minorHAnsi" w:hAnsiTheme="minorHAnsi"/>
        </w:rPr>
        <w:t>Management Guidelines:</w:t>
      </w:r>
    </w:p>
    <w:p w14:paraId="7CF33B9E" w14:textId="77777777" w:rsidR="005A52A8" w:rsidRDefault="005A52A8" w:rsidP="005A52A8">
      <w:pPr>
        <w:rPr>
          <w:rFonts w:asciiTheme="minorHAnsi" w:hAnsiTheme="minorHAnsi"/>
        </w:rPr>
      </w:pPr>
      <w:r>
        <w:rPr>
          <w:rFonts w:asciiTheme="minorHAnsi" w:hAnsiTheme="minorHAnsi"/>
        </w:rPr>
        <w:t>______________________________________________________________________________________________________________________</w:t>
      </w:r>
    </w:p>
    <w:p w14:paraId="1A431BA1" w14:textId="77777777" w:rsidR="005A52A8" w:rsidRDefault="005A52A8" w:rsidP="005A52A8">
      <w:pPr>
        <w:rPr>
          <w:rFonts w:asciiTheme="minorHAnsi" w:hAnsiTheme="minorHAnsi"/>
        </w:rPr>
      </w:pPr>
      <w:r>
        <w:rPr>
          <w:rFonts w:asciiTheme="minorHAnsi" w:hAnsiTheme="minorHAnsi"/>
        </w:rPr>
        <w:t>______________________________________________________________________________________________________________________</w:t>
      </w:r>
    </w:p>
    <w:p w14:paraId="1B87B373" w14:textId="77777777" w:rsidR="005A52A8" w:rsidRDefault="005A52A8" w:rsidP="005A52A8">
      <w:pPr>
        <w:rPr>
          <w:rFonts w:asciiTheme="minorHAnsi" w:hAnsiTheme="minorHAnsi"/>
        </w:rPr>
      </w:pPr>
      <w:r>
        <w:rPr>
          <w:rFonts w:asciiTheme="minorHAnsi" w:hAnsiTheme="minorHAnsi"/>
        </w:rPr>
        <w:t>______________________________________________________________________________________________________________________</w:t>
      </w:r>
    </w:p>
    <w:p w14:paraId="3FFC12F3" w14:textId="77777777" w:rsidR="005A52A8" w:rsidRDefault="005A52A8" w:rsidP="005A52A8">
      <w:pPr>
        <w:rPr>
          <w:rFonts w:asciiTheme="minorHAnsi" w:hAnsiTheme="minorHAnsi"/>
        </w:rPr>
      </w:pPr>
      <w:r>
        <w:rPr>
          <w:rFonts w:asciiTheme="minorHAnsi" w:hAnsiTheme="minorHAnsi"/>
        </w:rPr>
        <w:t>______________________________________________________________________________________________________________________</w:t>
      </w:r>
    </w:p>
    <w:p w14:paraId="446FDBC1" w14:textId="77777777" w:rsidR="005A52A8" w:rsidRDefault="005A52A8" w:rsidP="005A52A8"/>
    <w:p w14:paraId="23B902D7" w14:textId="77777777" w:rsidR="00150324" w:rsidRDefault="00C64C12" w:rsidP="00BB6289">
      <w:pPr>
        <w:pStyle w:val="Heading2"/>
      </w:pPr>
      <w:bookmarkStart w:id="148" w:name="_Worksheet:_Roles"/>
      <w:bookmarkEnd w:id="148"/>
      <w:r>
        <w:rPr>
          <w:b w:val="0"/>
          <w:bCs w:val="0"/>
          <w:i/>
          <w:iCs/>
          <w:sz w:val="48"/>
          <w:szCs w:val="48"/>
        </w:rPr>
        <w:br w:type="page"/>
      </w:r>
      <w:bookmarkStart w:id="149" w:name="_Toc283728557"/>
      <w:bookmarkStart w:id="150" w:name="_Toc116473970"/>
      <w:r w:rsidR="00BB6289">
        <w:lastRenderedPageBreak/>
        <w:t>Worksheet</w:t>
      </w:r>
      <w:r w:rsidR="00150324">
        <w:t xml:space="preserve"> 5</w:t>
      </w:r>
      <w:bookmarkEnd w:id="150"/>
    </w:p>
    <w:p w14:paraId="3290CEFF" w14:textId="465AF391" w:rsidR="00BB6289" w:rsidRPr="00150324" w:rsidRDefault="00BB6289" w:rsidP="00150324">
      <w:pPr>
        <w:jc w:val="center"/>
        <w:rPr>
          <w:b/>
          <w:bCs/>
          <w:i/>
          <w:iCs/>
          <w:sz w:val="48"/>
          <w:szCs w:val="48"/>
        </w:rPr>
      </w:pPr>
      <w:r w:rsidRPr="00150324">
        <w:rPr>
          <w:b/>
          <w:bCs/>
          <w:i/>
          <w:iCs/>
          <w:sz w:val="48"/>
          <w:szCs w:val="48"/>
        </w:rPr>
        <w:t>Roles</w:t>
      </w:r>
      <w:bookmarkEnd w:id="149"/>
    </w:p>
    <w:p w14:paraId="7861DF35" w14:textId="27AB61F9" w:rsidR="00BB6289" w:rsidRDefault="00BB6289" w:rsidP="00BB6289">
      <w:pPr>
        <w:rPr>
          <w:rFonts w:asciiTheme="minorHAnsi" w:hAnsiTheme="minorHAnsi"/>
        </w:rPr>
      </w:pPr>
      <w:r>
        <w:rPr>
          <w:rFonts w:asciiTheme="minorHAnsi" w:hAnsiTheme="minorHAnsi"/>
        </w:rPr>
        <w:t>List roles that your company needs to implement for an ethics management program. Assign responsibilities with</w:t>
      </w:r>
      <w:r w:rsidR="00665EC9">
        <w:rPr>
          <w:rFonts w:asciiTheme="minorHAnsi" w:hAnsiTheme="minorHAnsi"/>
        </w:rPr>
        <w:t>in</w:t>
      </w:r>
      <w:r>
        <w:rPr>
          <w:rFonts w:asciiTheme="minorHAnsi" w:hAnsiTheme="minorHAnsi"/>
        </w:rPr>
        <w:t xml:space="preserve"> each role.</w:t>
      </w:r>
    </w:p>
    <w:p w14:paraId="5DBCEB8A" w14:textId="77777777" w:rsidR="00BB6289" w:rsidRDefault="00BB6289" w:rsidP="00BB6289">
      <w:pPr>
        <w:rPr>
          <w:rFonts w:asciiTheme="minorHAnsi" w:hAnsiTheme="minorHAnsi"/>
        </w:rPr>
      </w:pPr>
    </w:p>
    <w:p w14:paraId="33A4ED91" w14:textId="77777777" w:rsidR="00BB6289" w:rsidRDefault="00BB6289" w:rsidP="00A401CE">
      <w:pPr>
        <w:pStyle w:val="ListParagraph"/>
        <w:numPr>
          <w:ilvl w:val="0"/>
          <w:numId w:val="62"/>
        </w:numPr>
        <w:spacing w:line="240" w:lineRule="auto"/>
        <w:rPr>
          <w:rFonts w:asciiTheme="minorHAnsi" w:hAnsiTheme="minorHAnsi"/>
        </w:rPr>
      </w:pPr>
      <w:r>
        <w:rPr>
          <w:rFonts w:asciiTheme="minorHAnsi" w:hAnsiTheme="minorHAnsi"/>
        </w:rPr>
        <w:t>_______________________________________________________________________________________________________________</w:t>
      </w:r>
    </w:p>
    <w:p w14:paraId="593AA4BF" w14:textId="77777777" w:rsidR="00BB6289" w:rsidRDefault="00BB6289" w:rsidP="00BB6289">
      <w:pPr>
        <w:pStyle w:val="ListParagraph"/>
        <w:spacing w:line="240" w:lineRule="auto"/>
        <w:rPr>
          <w:rFonts w:asciiTheme="minorHAnsi" w:hAnsiTheme="minorHAnsi"/>
        </w:rPr>
      </w:pPr>
    </w:p>
    <w:p w14:paraId="39CF21C2" w14:textId="77777777" w:rsidR="00BB6289" w:rsidRDefault="00BB6289" w:rsidP="00BB6289">
      <w:pPr>
        <w:pStyle w:val="ListParagraph"/>
        <w:spacing w:line="240" w:lineRule="auto"/>
        <w:rPr>
          <w:rFonts w:asciiTheme="minorHAnsi" w:hAnsiTheme="minorHAnsi"/>
        </w:rPr>
      </w:pPr>
      <w:r>
        <w:rPr>
          <w:rFonts w:asciiTheme="minorHAnsi" w:hAnsiTheme="minorHAnsi"/>
        </w:rPr>
        <w:t>_______________________________________________________________________________________________________________</w:t>
      </w:r>
    </w:p>
    <w:p w14:paraId="5A4ED84E" w14:textId="77777777" w:rsidR="00BB6289" w:rsidRDefault="00BB6289" w:rsidP="00BB6289">
      <w:pPr>
        <w:spacing w:line="240" w:lineRule="auto"/>
        <w:rPr>
          <w:rFonts w:asciiTheme="minorHAnsi" w:hAnsiTheme="minorHAnsi"/>
        </w:rPr>
      </w:pPr>
    </w:p>
    <w:p w14:paraId="1DCD1775" w14:textId="77777777" w:rsidR="00BB6289" w:rsidRDefault="00BB6289" w:rsidP="00A401CE">
      <w:pPr>
        <w:pStyle w:val="ListParagraph"/>
        <w:numPr>
          <w:ilvl w:val="0"/>
          <w:numId w:val="62"/>
        </w:numPr>
        <w:spacing w:line="240" w:lineRule="auto"/>
        <w:rPr>
          <w:rFonts w:asciiTheme="minorHAnsi" w:hAnsiTheme="minorHAnsi"/>
        </w:rPr>
      </w:pPr>
      <w:r>
        <w:rPr>
          <w:rFonts w:asciiTheme="minorHAnsi" w:hAnsiTheme="minorHAnsi"/>
        </w:rPr>
        <w:t>_______________________________________________________________________________________________________________</w:t>
      </w:r>
    </w:p>
    <w:p w14:paraId="6009A54A" w14:textId="77777777" w:rsidR="00BB6289" w:rsidRDefault="00BB6289" w:rsidP="00BB6289">
      <w:pPr>
        <w:pStyle w:val="ListParagraph"/>
        <w:spacing w:line="240" w:lineRule="auto"/>
        <w:rPr>
          <w:rFonts w:asciiTheme="minorHAnsi" w:hAnsiTheme="minorHAnsi"/>
        </w:rPr>
      </w:pPr>
    </w:p>
    <w:p w14:paraId="6D16F427" w14:textId="77777777" w:rsidR="00BB6289" w:rsidRDefault="00BB6289" w:rsidP="00BB6289">
      <w:pPr>
        <w:pStyle w:val="ListParagraph"/>
        <w:spacing w:line="240" w:lineRule="auto"/>
        <w:rPr>
          <w:rFonts w:asciiTheme="minorHAnsi" w:hAnsiTheme="minorHAnsi"/>
        </w:rPr>
      </w:pPr>
      <w:r>
        <w:rPr>
          <w:rFonts w:asciiTheme="minorHAnsi" w:hAnsiTheme="minorHAnsi"/>
        </w:rPr>
        <w:t>_______________________________________________________________________________________________________________</w:t>
      </w:r>
    </w:p>
    <w:p w14:paraId="24A16811" w14:textId="77777777" w:rsidR="00BB6289" w:rsidRDefault="00BB6289" w:rsidP="00BB6289">
      <w:pPr>
        <w:pStyle w:val="ListParagraph"/>
        <w:spacing w:line="240" w:lineRule="auto"/>
        <w:rPr>
          <w:rFonts w:asciiTheme="minorHAnsi" w:hAnsiTheme="minorHAnsi"/>
        </w:rPr>
      </w:pPr>
    </w:p>
    <w:p w14:paraId="5F221D3B" w14:textId="77777777" w:rsidR="00BB6289" w:rsidRDefault="00BB6289" w:rsidP="00BB6289">
      <w:pPr>
        <w:pStyle w:val="ListParagraph"/>
        <w:spacing w:line="240" w:lineRule="auto"/>
        <w:rPr>
          <w:rFonts w:asciiTheme="minorHAnsi" w:hAnsiTheme="minorHAnsi"/>
        </w:rPr>
      </w:pPr>
    </w:p>
    <w:p w14:paraId="3AC83E18" w14:textId="77777777" w:rsidR="00BB6289" w:rsidRDefault="00BB6289" w:rsidP="00BB6289">
      <w:pPr>
        <w:pStyle w:val="ListParagraph"/>
        <w:spacing w:line="240" w:lineRule="auto"/>
        <w:rPr>
          <w:rFonts w:asciiTheme="minorHAnsi" w:hAnsiTheme="minorHAnsi"/>
        </w:rPr>
      </w:pPr>
    </w:p>
    <w:p w14:paraId="2F02FA82" w14:textId="77777777" w:rsidR="00BB6289" w:rsidRDefault="00BB6289" w:rsidP="00A401CE">
      <w:pPr>
        <w:pStyle w:val="ListParagraph"/>
        <w:numPr>
          <w:ilvl w:val="0"/>
          <w:numId w:val="62"/>
        </w:numPr>
        <w:spacing w:line="240" w:lineRule="auto"/>
        <w:rPr>
          <w:rFonts w:asciiTheme="minorHAnsi" w:hAnsiTheme="minorHAnsi"/>
        </w:rPr>
      </w:pPr>
      <w:r>
        <w:rPr>
          <w:rFonts w:asciiTheme="minorHAnsi" w:hAnsiTheme="minorHAnsi"/>
        </w:rPr>
        <w:t>_______________________________________________________________________________________________________________</w:t>
      </w:r>
    </w:p>
    <w:p w14:paraId="20511443" w14:textId="77777777" w:rsidR="00BB6289" w:rsidRDefault="00BB6289" w:rsidP="00BB6289">
      <w:pPr>
        <w:pStyle w:val="ListParagraph"/>
        <w:spacing w:line="240" w:lineRule="auto"/>
        <w:rPr>
          <w:rFonts w:asciiTheme="minorHAnsi" w:hAnsiTheme="minorHAnsi"/>
        </w:rPr>
      </w:pPr>
    </w:p>
    <w:p w14:paraId="6183094F" w14:textId="77777777" w:rsidR="00BB6289" w:rsidRDefault="00BB6289" w:rsidP="00BB6289">
      <w:pPr>
        <w:pStyle w:val="ListParagraph"/>
        <w:spacing w:line="240" w:lineRule="auto"/>
        <w:rPr>
          <w:rFonts w:asciiTheme="minorHAnsi" w:hAnsiTheme="minorHAnsi"/>
        </w:rPr>
      </w:pPr>
      <w:r>
        <w:rPr>
          <w:rFonts w:asciiTheme="minorHAnsi" w:hAnsiTheme="minorHAnsi"/>
        </w:rPr>
        <w:t>_______________________________________________________________________________________________________________</w:t>
      </w:r>
    </w:p>
    <w:p w14:paraId="7B08F3A9" w14:textId="77777777" w:rsidR="00BB6289" w:rsidRDefault="00BB6289" w:rsidP="00BB6289">
      <w:pPr>
        <w:pStyle w:val="ListParagraph"/>
        <w:spacing w:line="240" w:lineRule="auto"/>
        <w:rPr>
          <w:rFonts w:asciiTheme="minorHAnsi" w:hAnsiTheme="minorHAnsi"/>
        </w:rPr>
      </w:pPr>
    </w:p>
    <w:p w14:paraId="2178A40A" w14:textId="77777777" w:rsidR="00BB6289" w:rsidRDefault="00BB6289" w:rsidP="00BB6289">
      <w:pPr>
        <w:pStyle w:val="ListParagraph"/>
        <w:spacing w:line="240" w:lineRule="auto"/>
        <w:rPr>
          <w:rFonts w:asciiTheme="minorHAnsi" w:hAnsiTheme="minorHAnsi"/>
        </w:rPr>
      </w:pPr>
    </w:p>
    <w:p w14:paraId="2C39E109" w14:textId="77777777" w:rsidR="00BB6289" w:rsidRDefault="00BB6289" w:rsidP="00BB6289">
      <w:pPr>
        <w:pStyle w:val="ListParagraph"/>
        <w:spacing w:line="240" w:lineRule="auto"/>
        <w:rPr>
          <w:rFonts w:asciiTheme="minorHAnsi" w:hAnsiTheme="minorHAnsi"/>
        </w:rPr>
      </w:pPr>
    </w:p>
    <w:p w14:paraId="437AE219" w14:textId="77777777" w:rsidR="00BB6289" w:rsidRDefault="00BB6289" w:rsidP="00A401CE">
      <w:pPr>
        <w:pStyle w:val="ListParagraph"/>
        <w:numPr>
          <w:ilvl w:val="0"/>
          <w:numId w:val="62"/>
        </w:numPr>
        <w:spacing w:line="240" w:lineRule="auto"/>
        <w:rPr>
          <w:rFonts w:asciiTheme="minorHAnsi" w:hAnsiTheme="minorHAnsi"/>
        </w:rPr>
      </w:pPr>
      <w:r>
        <w:rPr>
          <w:rFonts w:asciiTheme="minorHAnsi" w:hAnsiTheme="minorHAnsi"/>
        </w:rPr>
        <w:t>_______________________________________________________________________________________________________________</w:t>
      </w:r>
    </w:p>
    <w:p w14:paraId="5C40AC07" w14:textId="77777777" w:rsidR="00BB6289" w:rsidRDefault="00BB6289" w:rsidP="00BB6289">
      <w:pPr>
        <w:pStyle w:val="ListParagraph"/>
        <w:spacing w:line="240" w:lineRule="auto"/>
        <w:rPr>
          <w:rFonts w:asciiTheme="minorHAnsi" w:hAnsiTheme="minorHAnsi"/>
        </w:rPr>
      </w:pPr>
    </w:p>
    <w:p w14:paraId="3814654E" w14:textId="77777777" w:rsidR="00BB6289" w:rsidRDefault="00BB6289" w:rsidP="00BB6289">
      <w:pPr>
        <w:pStyle w:val="ListParagraph"/>
        <w:spacing w:line="240" w:lineRule="auto"/>
        <w:rPr>
          <w:rFonts w:asciiTheme="minorHAnsi" w:hAnsiTheme="minorHAnsi"/>
        </w:rPr>
      </w:pPr>
      <w:r>
        <w:rPr>
          <w:rFonts w:asciiTheme="minorHAnsi" w:hAnsiTheme="minorHAnsi"/>
        </w:rPr>
        <w:t>_______________________________________________________________________________________________________________</w:t>
      </w:r>
    </w:p>
    <w:p w14:paraId="017F363C" w14:textId="77777777" w:rsidR="00BB6289" w:rsidRDefault="00BB6289" w:rsidP="00BB6289">
      <w:pPr>
        <w:ind w:left="360"/>
        <w:rPr>
          <w:rFonts w:asciiTheme="minorHAnsi" w:hAnsiTheme="minorHAnsi"/>
        </w:rPr>
      </w:pPr>
    </w:p>
    <w:p w14:paraId="0850478F" w14:textId="77777777" w:rsidR="00BB6289" w:rsidRDefault="00BB6289" w:rsidP="00A401CE">
      <w:pPr>
        <w:pStyle w:val="ListParagraph"/>
        <w:numPr>
          <w:ilvl w:val="0"/>
          <w:numId w:val="62"/>
        </w:numPr>
        <w:rPr>
          <w:rFonts w:asciiTheme="minorHAnsi" w:hAnsiTheme="minorHAnsi"/>
        </w:rPr>
      </w:pPr>
      <w:r>
        <w:rPr>
          <w:rFonts w:asciiTheme="minorHAnsi" w:hAnsiTheme="minorHAnsi"/>
        </w:rPr>
        <w:t>_______________________________________________________________________________________________________________</w:t>
      </w:r>
    </w:p>
    <w:p w14:paraId="0AD5EF6D" w14:textId="77777777" w:rsidR="00BB6289" w:rsidRDefault="00BB6289" w:rsidP="00BB6289">
      <w:pPr>
        <w:pStyle w:val="ListParagraph"/>
        <w:rPr>
          <w:rFonts w:asciiTheme="minorHAnsi" w:hAnsiTheme="minorHAnsi"/>
        </w:rPr>
      </w:pPr>
    </w:p>
    <w:p w14:paraId="4C4EE999" w14:textId="77777777" w:rsidR="00BB6289" w:rsidRDefault="00BB6289" w:rsidP="00BB6289">
      <w:pPr>
        <w:pStyle w:val="ListParagraph"/>
        <w:rPr>
          <w:rFonts w:asciiTheme="minorHAnsi" w:hAnsiTheme="minorHAnsi"/>
        </w:rPr>
      </w:pPr>
      <w:r>
        <w:rPr>
          <w:rFonts w:asciiTheme="minorHAnsi" w:hAnsiTheme="minorHAnsi"/>
        </w:rPr>
        <w:t>_______________________________________________________________________________________________________________</w:t>
      </w:r>
    </w:p>
    <w:p w14:paraId="0A646F3C" w14:textId="77777777" w:rsidR="00BB6289" w:rsidRDefault="00BB6289" w:rsidP="00BB6289"/>
    <w:p w14:paraId="05481D9C" w14:textId="77777777" w:rsidR="00E43778" w:rsidRDefault="00BB6289" w:rsidP="00BB6289">
      <w:pPr>
        <w:pStyle w:val="Heading2"/>
      </w:pPr>
      <w:bookmarkStart w:id="151" w:name="_Worksheet:_Privacy_Policy"/>
      <w:bookmarkStart w:id="152" w:name="_Toc283728558"/>
      <w:bookmarkStart w:id="153" w:name="_Toc116473971"/>
      <w:bookmarkEnd w:id="151"/>
      <w:r>
        <w:t>Worksheet</w:t>
      </w:r>
      <w:r w:rsidR="00E43778">
        <w:t xml:space="preserve"> 6</w:t>
      </w:r>
      <w:bookmarkEnd w:id="153"/>
    </w:p>
    <w:p w14:paraId="7F495D4B" w14:textId="574796D2" w:rsidR="00BB6289" w:rsidRPr="00E43778" w:rsidRDefault="00BB6289" w:rsidP="00E43778">
      <w:pPr>
        <w:jc w:val="center"/>
        <w:rPr>
          <w:b/>
          <w:bCs/>
          <w:i/>
          <w:iCs/>
          <w:sz w:val="48"/>
          <w:szCs w:val="48"/>
        </w:rPr>
      </w:pPr>
      <w:r w:rsidRPr="00E43778">
        <w:rPr>
          <w:b/>
          <w:bCs/>
          <w:i/>
          <w:iCs/>
          <w:sz w:val="48"/>
          <w:szCs w:val="48"/>
        </w:rPr>
        <w:t>Privacy Policy</w:t>
      </w:r>
      <w:bookmarkEnd w:id="152"/>
    </w:p>
    <w:p w14:paraId="3C8D08B2" w14:textId="77777777" w:rsidR="00BB6289" w:rsidRDefault="00BB6289" w:rsidP="00BB6289">
      <w:pPr>
        <w:rPr>
          <w:rFonts w:asciiTheme="minorHAnsi" w:hAnsiTheme="minorHAnsi"/>
        </w:rPr>
      </w:pPr>
      <w:r>
        <w:rPr>
          <w:rFonts w:asciiTheme="minorHAnsi" w:hAnsiTheme="minorHAnsi"/>
        </w:rPr>
        <w:t>Create your own privacy policy based on the information in the module. Remember to be specific and respect the rights of your employees.</w:t>
      </w:r>
    </w:p>
    <w:p w14:paraId="099377A6" w14:textId="77777777" w:rsidR="00BB6289" w:rsidRDefault="00BB6289" w:rsidP="00BB628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7961CCC1" w14:textId="77777777" w:rsidR="00BB6289" w:rsidRDefault="00BB6289" w:rsidP="00BB6289">
      <w:pPr>
        <w:spacing w:after="0" w:line="240" w:lineRule="auto"/>
        <w:rPr>
          <w:rFonts w:asciiTheme="minorHAnsi" w:hAnsiTheme="minorHAnsi"/>
        </w:rPr>
      </w:pPr>
    </w:p>
    <w:p w14:paraId="37F903D2" w14:textId="77777777" w:rsidR="00BB6289" w:rsidRDefault="00BB6289" w:rsidP="00BB628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671464EE" w14:textId="77777777" w:rsidR="00BB6289" w:rsidRDefault="00BB6289" w:rsidP="00BB6289">
      <w:pPr>
        <w:spacing w:after="0" w:line="240" w:lineRule="auto"/>
        <w:rPr>
          <w:rFonts w:asciiTheme="minorHAnsi" w:hAnsiTheme="minorHAnsi"/>
        </w:rPr>
      </w:pPr>
    </w:p>
    <w:p w14:paraId="1470EFE8" w14:textId="77777777" w:rsidR="00BB6289" w:rsidRDefault="00BB6289" w:rsidP="00BB628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4BB04AE8" w14:textId="77777777" w:rsidR="00BB6289" w:rsidRDefault="00BB6289" w:rsidP="00BB6289">
      <w:pPr>
        <w:spacing w:after="0" w:line="240" w:lineRule="auto"/>
        <w:rPr>
          <w:rFonts w:asciiTheme="minorHAnsi" w:hAnsiTheme="minorHAnsi"/>
        </w:rPr>
      </w:pPr>
    </w:p>
    <w:p w14:paraId="453685E4" w14:textId="77777777" w:rsidR="00BB6289" w:rsidRDefault="00BB6289" w:rsidP="00BB628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57BB4CF9" w14:textId="77777777" w:rsidR="00BB6289" w:rsidRDefault="00BB6289" w:rsidP="00BB6289">
      <w:pPr>
        <w:spacing w:after="0" w:line="240" w:lineRule="auto"/>
        <w:rPr>
          <w:rFonts w:asciiTheme="minorHAnsi" w:hAnsiTheme="minorHAnsi"/>
        </w:rPr>
      </w:pPr>
    </w:p>
    <w:p w14:paraId="4784E1CB" w14:textId="77777777" w:rsidR="00BB6289" w:rsidRDefault="00BB6289" w:rsidP="00BB628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4FD713D1" w14:textId="77777777" w:rsidR="00BB6289" w:rsidRDefault="00BB6289" w:rsidP="00BB6289">
      <w:pPr>
        <w:spacing w:after="0" w:line="240" w:lineRule="auto"/>
        <w:rPr>
          <w:rFonts w:asciiTheme="minorHAnsi" w:hAnsiTheme="minorHAnsi"/>
        </w:rPr>
      </w:pPr>
    </w:p>
    <w:p w14:paraId="0920286C" w14:textId="77777777" w:rsidR="00BB6289" w:rsidRDefault="00BB6289" w:rsidP="00BB628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31BB7580" w14:textId="77777777" w:rsidR="00BB6289" w:rsidRDefault="00BB6289" w:rsidP="00BB6289">
      <w:pPr>
        <w:spacing w:after="0" w:line="240" w:lineRule="auto"/>
        <w:rPr>
          <w:rFonts w:asciiTheme="minorHAnsi" w:hAnsiTheme="minorHAnsi"/>
        </w:rPr>
      </w:pPr>
    </w:p>
    <w:p w14:paraId="7F97872A" w14:textId="77777777" w:rsidR="00BB6289" w:rsidRDefault="00BB6289" w:rsidP="00BB628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73294406" w14:textId="77777777" w:rsidR="00BB6289" w:rsidRDefault="00BB6289" w:rsidP="00BB6289">
      <w:pPr>
        <w:spacing w:after="0" w:line="240" w:lineRule="auto"/>
        <w:rPr>
          <w:rFonts w:asciiTheme="minorHAnsi" w:hAnsiTheme="minorHAnsi"/>
        </w:rPr>
      </w:pPr>
    </w:p>
    <w:p w14:paraId="11239E6E" w14:textId="77777777" w:rsidR="00BB6289" w:rsidRDefault="00BB6289" w:rsidP="00BB628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1E81AC5E" w14:textId="77777777" w:rsidR="00BB6289" w:rsidRDefault="00BB6289" w:rsidP="00BB6289">
      <w:pPr>
        <w:spacing w:after="0" w:line="240" w:lineRule="auto"/>
        <w:rPr>
          <w:rFonts w:asciiTheme="minorHAnsi" w:hAnsiTheme="minorHAnsi"/>
        </w:rPr>
      </w:pPr>
    </w:p>
    <w:p w14:paraId="6FBE53C8" w14:textId="77777777" w:rsidR="00BB6289" w:rsidRDefault="00BB6289" w:rsidP="00BB628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73A1245A" w14:textId="77777777" w:rsidR="00BB6289" w:rsidRDefault="00BB6289" w:rsidP="00BB6289">
      <w:pPr>
        <w:spacing w:after="0" w:line="240" w:lineRule="auto"/>
        <w:rPr>
          <w:rFonts w:asciiTheme="minorHAnsi" w:hAnsiTheme="minorHAnsi"/>
        </w:rPr>
      </w:pPr>
    </w:p>
    <w:p w14:paraId="07FC84EA" w14:textId="77777777" w:rsidR="00BB6289" w:rsidRDefault="00BB6289" w:rsidP="00BB628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7D83ADFD" w14:textId="77777777" w:rsidR="00BB6289" w:rsidRDefault="00BB6289" w:rsidP="00BB6289">
      <w:pPr>
        <w:spacing w:after="0" w:line="240" w:lineRule="auto"/>
        <w:rPr>
          <w:rFonts w:asciiTheme="minorHAnsi" w:hAnsiTheme="minorHAnsi"/>
        </w:rPr>
      </w:pPr>
    </w:p>
    <w:p w14:paraId="3FB6D0D3" w14:textId="77777777" w:rsidR="00BB6289" w:rsidRDefault="00BB6289" w:rsidP="00BB628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637609B0" w14:textId="77777777" w:rsidR="00BB6289" w:rsidRDefault="00BB6289" w:rsidP="00BB6289">
      <w:pPr>
        <w:spacing w:after="0" w:line="240" w:lineRule="auto"/>
        <w:rPr>
          <w:rFonts w:asciiTheme="minorHAnsi" w:hAnsiTheme="minorHAnsi"/>
        </w:rPr>
      </w:pPr>
    </w:p>
    <w:p w14:paraId="425E9960" w14:textId="77777777" w:rsidR="00BB6289" w:rsidRDefault="00BB6289" w:rsidP="00BB628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422EDC0E" w14:textId="77777777" w:rsidR="00BB6289" w:rsidRDefault="00BB6289" w:rsidP="00BB6289">
      <w:pPr>
        <w:spacing w:after="0" w:line="240" w:lineRule="auto"/>
        <w:rPr>
          <w:rFonts w:asciiTheme="minorHAnsi" w:hAnsiTheme="minorHAnsi"/>
        </w:rPr>
      </w:pPr>
    </w:p>
    <w:p w14:paraId="0D389084" w14:textId="77777777" w:rsidR="00BB6289" w:rsidRDefault="00BB6289" w:rsidP="00BB628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48BA0DD3" w14:textId="4AD03DA9" w:rsidR="00E43778" w:rsidRDefault="00BB6289" w:rsidP="0058796E">
      <w:pPr>
        <w:pStyle w:val="Heading2"/>
      </w:pPr>
      <w:r>
        <w:rPr>
          <w:rFonts w:asciiTheme="minorHAnsi" w:hAnsiTheme="minorHAnsi"/>
        </w:rPr>
        <w:br w:type="page"/>
      </w:r>
      <w:bookmarkStart w:id="154" w:name="_Worksheet_7"/>
      <w:bookmarkStart w:id="155" w:name="_Toc283728559"/>
      <w:bookmarkStart w:id="156" w:name="_Toc116473972"/>
      <w:bookmarkEnd w:id="154"/>
      <w:r>
        <w:lastRenderedPageBreak/>
        <w:t>Worksheet</w:t>
      </w:r>
      <w:r w:rsidR="00E43778">
        <w:t xml:space="preserve"> 7</w:t>
      </w:r>
      <w:bookmarkEnd w:id="156"/>
    </w:p>
    <w:p w14:paraId="05BCDE03" w14:textId="3C3A9DA8" w:rsidR="00BB6289" w:rsidRPr="00E43778" w:rsidRDefault="00BB6289" w:rsidP="00E43778">
      <w:pPr>
        <w:jc w:val="center"/>
        <w:rPr>
          <w:b/>
          <w:bCs/>
          <w:i/>
          <w:iCs/>
          <w:sz w:val="48"/>
          <w:szCs w:val="48"/>
        </w:rPr>
      </w:pPr>
      <w:r w:rsidRPr="00E43778">
        <w:rPr>
          <w:b/>
          <w:bCs/>
          <w:i/>
          <w:iCs/>
          <w:sz w:val="48"/>
          <w:szCs w:val="48"/>
        </w:rPr>
        <w:t>Harassment</w:t>
      </w:r>
      <w:bookmarkEnd w:id="155"/>
    </w:p>
    <w:p w14:paraId="399DBA49" w14:textId="77777777" w:rsidR="00BB6289" w:rsidRDefault="00BB6289" w:rsidP="00BB6289">
      <w:r>
        <w:t>Consider the following scenarios. What do you believe qualifies as harassment?</w:t>
      </w:r>
    </w:p>
    <w:p w14:paraId="730047E6" w14:textId="77777777" w:rsidR="00BB6289" w:rsidRDefault="00BB6289" w:rsidP="00A401CE">
      <w:pPr>
        <w:pStyle w:val="ListParagraph"/>
        <w:numPr>
          <w:ilvl w:val="0"/>
          <w:numId w:val="63"/>
        </w:numPr>
      </w:pPr>
      <w:r>
        <w:t>An employee is not invited out to lunch with his colleagues.</w:t>
      </w:r>
      <w:r>
        <w:tab/>
      </w:r>
      <w:r>
        <w:tab/>
      </w:r>
      <w:r>
        <w:tab/>
        <w:t>Y</w:t>
      </w:r>
      <w:r>
        <w:tab/>
        <w:t>N</w:t>
      </w:r>
    </w:p>
    <w:p w14:paraId="6CD34A66" w14:textId="77777777" w:rsidR="00BB6289" w:rsidRDefault="00BB6289" w:rsidP="00A401CE">
      <w:pPr>
        <w:pStyle w:val="ListParagraph"/>
        <w:numPr>
          <w:ilvl w:val="0"/>
          <w:numId w:val="63"/>
        </w:numPr>
      </w:pPr>
      <w:r>
        <w:t>A coworker tells a gay joke in the office.</w:t>
      </w:r>
      <w:r>
        <w:tab/>
      </w:r>
      <w:r>
        <w:tab/>
      </w:r>
      <w:r>
        <w:tab/>
      </w:r>
      <w:r>
        <w:tab/>
      </w:r>
      <w:r>
        <w:tab/>
      </w:r>
      <w:r>
        <w:tab/>
        <w:t>Y</w:t>
      </w:r>
      <w:r>
        <w:tab/>
        <w:t>N</w:t>
      </w:r>
    </w:p>
    <w:p w14:paraId="00DA1109" w14:textId="77777777" w:rsidR="00BB6289" w:rsidRDefault="00BB6289" w:rsidP="00A401CE">
      <w:pPr>
        <w:pStyle w:val="ListParagraph"/>
        <w:numPr>
          <w:ilvl w:val="0"/>
          <w:numId w:val="63"/>
        </w:numPr>
      </w:pPr>
      <w:r>
        <w:t xml:space="preserve">The manager promotes his girlfriend. </w:t>
      </w:r>
      <w:r>
        <w:tab/>
      </w:r>
      <w:r>
        <w:tab/>
      </w:r>
      <w:r>
        <w:tab/>
      </w:r>
      <w:r>
        <w:tab/>
      </w:r>
      <w:r>
        <w:tab/>
      </w:r>
      <w:r>
        <w:tab/>
        <w:t>Y</w:t>
      </w:r>
      <w:r>
        <w:tab/>
        <w:t>N</w:t>
      </w:r>
    </w:p>
    <w:p w14:paraId="48CC41FD" w14:textId="77777777" w:rsidR="00BB6289" w:rsidRDefault="00BB6289" w:rsidP="00A401CE">
      <w:pPr>
        <w:pStyle w:val="ListParagraph"/>
        <w:numPr>
          <w:ilvl w:val="0"/>
          <w:numId w:val="63"/>
        </w:numPr>
      </w:pPr>
      <w:r>
        <w:t>Someone makes a positive stereotype about Asians.</w:t>
      </w:r>
      <w:r>
        <w:tab/>
      </w:r>
      <w:r>
        <w:tab/>
      </w:r>
      <w:r>
        <w:tab/>
      </w:r>
      <w:r>
        <w:tab/>
        <w:t>Y</w:t>
      </w:r>
      <w:r>
        <w:tab/>
        <w:t>N</w:t>
      </w:r>
    </w:p>
    <w:p w14:paraId="5F0C57D5" w14:textId="77777777" w:rsidR="00BB6289" w:rsidRDefault="00BB6289" w:rsidP="00A401CE">
      <w:pPr>
        <w:pStyle w:val="ListParagraph"/>
        <w:numPr>
          <w:ilvl w:val="0"/>
          <w:numId w:val="63"/>
        </w:numPr>
      </w:pPr>
      <w:r>
        <w:t>The manager asks an employee out on a date.</w:t>
      </w:r>
      <w:r>
        <w:tab/>
      </w:r>
      <w:r>
        <w:tab/>
      </w:r>
      <w:r>
        <w:tab/>
      </w:r>
      <w:r>
        <w:tab/>
      </w:r>
      <w:r>
        <w:tab/>
        <w:t>Y</w:t>
      </w:r>
      <w:r>
        <w:tab/>
        <w:t>N</w:t>
      </w:r>
    </w:p>
    <w:p w14:paraId="77927246" w14:textId="77777777" w:rsidR="00BB6289" w:rsidRDefault="00BB6289" w:rsidP="00A401CE">
      <w:pPr>
        <w:pStyle w:val="ListParagraph"/>
        <w:numPr>
          <w:ilvl w:val="0"/>
          <w:numId w:val="63"/>
        </w:numPr>
      </w:pPr>
      <w:r>
        <w:t xml:space="preserve">A coworker speculates about someone’s sexuality. </w:t>
      </w:r>
      <w:r>
        <w:tab/>
      </w:r>
      <w:r>
        <w:tab/>
      </w:r>
      <w:r>
        <w:tab/>
      </w:r>
      <w:r>
        <w:tab/>
        <w:t>Y</w:t>
      </w:r>
      <w:r>
        <w:tab/>
        <w:t>N</w:t>
      </w:r>
    </w:p>
    <w:p w14:paraId="4836D6D9" w14:textId="77777777" w:rsidR="00BB6289" w:rsidRDefault="00BB6289" w:rsidP="00A401CE">
      <w:pPr>
        <w:pStyle w:val="ListParagraph"/>
        <w:numPr>
          <w:ilvl w:val="0"/>
          <w:numId w:val="63"/>
        </w:numPr>
      </w:pPr>
      <w:r>
        <w:t>The manager chooses to go with an outside hire rather than promote.</w:t>
      </w:r>
      <w:r>
        <w:tab/>
      </w:r>
      <w:r>
        <w:tab/>
        <w:t>Y</w:t>
      </w:r>
      <w:r>
        <w:tab/>
        <w:t>N</w:t>
      </w:r>
    </w:p>
    <w:p w14:paraId="7ADD2090" w14:textId="77777777" w:rsidR="00BB6289" w:rsidRDefault="00BB6289" w:rsidP="00A401CE">
      <w:pPr>
        <w:pStyle w:val="ListParagraph"/>
        <w:numPr>
          <w:ilvl w:val="0"/>
          <w:numId w:val="63"/>
        </w:numPr>
      </w:pPr>
      <w:r>
        <w:t>People shun the new employee.</w:t>
      </w:r>
      <w:r>
        <w:tab/>
      </w:r>
      <w:r>
        <w:tab/>
      </w:r>
      <w:r>
        <w:tab/>
      </w:r>
      <w:r>
        <w:tab/>
      </w:r>
      <w:r>
        <w:tab/>
      </w:r>
      <w:r>
        <w:tab/>
      </w:r>
      <w:r>
        <w:tab/>
        <w:t>Y</w:t>
      </w:r>
      <w:r>
        <w:tab/>
        <w:t>N</w:t>
      </w:r>
    </w:p>
    <w:p w14:paraId="10373D6F" w14:textId="77777777" w:rsidR="00BB6289" w:rsidRDefault="00BB6289" w:rsidP="00A401CE">
      <w:pPr>
        <w:pStyle w:val="ListParagraph"/>
        <w:numPr>
          <w:ilvl w:val="0"/>
          <w:numId w:val="63"/>
        </w:numPr>
      </w:pPr>
      <w:r>
        <w:t>A manager sends out a memo reinforcing the dress code.</w:t>
      </w:r>
      <w:r>
        <w:tab/>
      </w:r>
      <w:r>
        <w:tab/>
      </w:r>
      <w:r>
        <w:tab/>
        <w:t>Y</w:t>
      </w:r>
      <w:r>
        <w:tab/>
        <w:t>N</w:t>
      </w:r>
    </w:p>
    <w:p w14:paraId="323C8E63" w14:textId="77777777" w:rsidR="00BB6289" w:rsidRDefault="00BB6289" w:rsidP="00BB6289">
      <w:pPr>
        <w:spacing w:after="0" w:line="240" w:lineRule="auto"/>
      </w:pPr>
      <w:r>
        <w:br w:type="page"/>
      </w:r>
    </w:p>
    <w:p w14:paraId="1A9AF3FC" w14:textId="77777777" w:rsidR="004F296D" w:rsidRDefault="00BB6289" w:rsidP="00BB6289">
      <w:pPr>
        <w:pStyle w:val="Heading2"/>
        <w:rPr>
          <w:rFonts w:asciiTheme="majorHAnsi" w:hAnsiTheme="majorHAnsi"/>
        </w:rPr>
      </w:pPr>
      <w:bookmarkStart w:id="157" w:name="_Worksheet_8"/>
      <w:bookmarkStart w:id="158" w:name="_Toc283728560"/>
      <w:bookmarkStart w:id="159" w:name="_Toc116473973"/>
      <w:bookmarkEnd w:id="157"/>
      <w:r>
        <w:rPr>
          <w:rFonts w:asciiTheme="majorHAnsi" w:hAnsiTheme="majorHAnsi"/>
        </w:rPr>
        <w:lastRenderedPageBreak/>
        <w:t>Worksheet</w:t>
      </w:r>
      <w:r w:rsidR="004F296D">
        <w:rPr>
          <w:rFonts w:asciiTheme="majorHAnsi" w:hAnsiTheme="majorHAnsi"/>
        </w:rPr>
        <w:t xml:space="preserve"> 8</w:t>
      </w:r>
      <w:bookmarkEnd w:id="159"/>
    </w:p>
    <w:p w14:paraId="0A71B8E9" w14:textId="124D44A3" w:rsidR="00BB6289" w:rsidRPr="004F296D" w:rsidRDefault="00BB6289" w:rsidP="004F296D">
      <w:pPr>
        <w:jc w:val="center"/>
        <w:rPr>
          <w:b/>
          <w:bCs/>
          <w:i/>
          <w:iCs/>
          <w:sz w:val="48"/>
          <w:szCs w:val="48"/>
        </w:rPr>
      </w:pPr>
      <w:r w:rsidRPr="004F296D">
        <w:rPr>
          <w:b/>
          <w:bCs/>
          <w:i/>
          <w:iCs/>
          <w:sz w:val="48"/>
          <w:szCs w:val="48"/>
        </w:rPr>
        <w:t>Social Responsibility</w:t>
      </w:r>
      <w:bookmarkEnd w:id="158"/>
    </w:p>
    <w:p w14:paraId="47CF66C3" w14:textId="77777777" w:rsidR="00BB6289" w:rsidRDefault="00BB6289" w:rsidP="00BB6289">
      <w:pPr>
        <w:rPr>
          <w:rFonts w:asciiTheme="minorHAnsi" w:hAnsiTheme="minorHAnsi"/>
        </w:rPr>
      </w:pPr>
      <w:r>
        <w:rPr>
          <w:rFonts w:asciiTheme="minorHAnsi" w:hAnsiTheme="minorHAnsi"/>
        </w:rPr>
        <w:t>List three examples of socially responsible behavior for each type below.</w:t>
      </w:r>
    </w:p>
    <w:p w14:paraId="7AA60F71" w14:textId="77777777" w:rsidR="00BB6289" w:rsidRDefault="00BB6289" w:rsidP="00BB6289">
      <w:pPr>
        <w:rPr>
          <w:rFonts w:asciiTheme="minorHAnsi" w:hAnsiTheme="minorHAnsi"/>
          <w:b/>
        </w:rPr>
      </w:pPr>
      <w:r>
        <w:rPr>
          <w:rFonts w:asciiTheme="minorHAnsi" w:hAnsiTheme="minorHAnsi"/>
          <w:b/>
        </w:rPr>
        <w:t>Financial</w:t>
      </w:r>
      <w:r>
        <w:rPr>
          <w:rFonts w:asciiTheme="minorHAnsi" w:hAnsiTheme="minorHAnsi"/>
        </w:rPr>
        <w:tab/>
      </w:r>
      <w:r>
        <w:rPr>
          <w:rFonts w:asciiTheme="minorHAnsi" w:hAnsiTheme="minorHAnsi"/>
        </w:rPr>
        <w:tab/>
      </w:r>
      <w:r>
        <w:rPr>
          <w:rFonts w:asciiTheme="minorHAnsi" w:hAnsiTheme="minorHAnsi"/>
        </w:rPr>
        <w:tab/>
      </w:r>
      <w:r>
        <w:rPr>
          <w:rFonts w:asciiTheme="minorHAnsi" w:hAnsiTheme="minorHAnsi"/>
        </w:rPr>
        <w:tab/>
      </w:r>
      <w:r>
        <w:rPr>
          <w:rFonts w:asciiTheme="minorHAnsi" w:hAnsiTheme="minorHAnsi"/>
        </w:rPr>
        <w:tab/>
      </w:r>
    </w:p>
    <w:p w14:paraId="4FAB62A1" w14:textId="77777777" w:rsidR="00BB6289" w:rsidRDefault="00BB6289" w:rsidP="00BB6289">
      <w:pPr>
        <w:rPr>
          <w:rFonts w:asciiTheme="minorHAnsi" w:hAnsiTheme="minorHAnsi"/>
        </w:rPr>
      </w:pPr>
      <w:r>
        <w:rPr>
          <w:rFonts w:asciiTheme="minorHAnsi" w:hAnsiTheme="minorHAnsi"/>
        </w:rPr>
        <w:t>_______________________________________________________________________________________________________________</w:t>
      </w:r>
      <w:r>
        <w:rPr>
          <w:rFonts w:asciiTheme="minorHAnsi" w:hAnsiTheme="minorHAnsi"/>
        </w:rPr>
        <w:tab/>
      </w:r>
    </w:p>
    <w:p w14:paraId="7CF388A3" w14:textId="77777777" w:rsidR="00BB6289" w:rsidRDefault="00BB6289" w:rsidP="00BB6289">
      <w:pPr>
        <w:rPr>
          <w:rFonts w:asciiTheme="minorHAnsi" w:hAnsiTheme="minorHAnsi"/>
        </w:rPr>
      </w:pPr>
      <w:r>
        <w:rPr>
          <w:rFonts w:asciiTheme="minorHAnsi" w:hAnsiTheme="minorHAnsi"/>
        </w:rPr>
        <w:t>_______________________________________________________________________________________________________________</w:t>
      </w:r>
      <w:r>
        <w:rPr>
          <w:rFonts w:asciiTheme="minorHAnsi" w:hAnsiTheme="minorHAnsi"/>
        </w:rPr>
        <w:tab/>
      </w:r>
      <w:r>
        <w:rPr>
          <w:rFonts w:asciiTheme="minorHAnsi" w:hAnsiTheme="minorHAnsi"/>
        </w:rPr>
        <w:tab/>
      </w:r>
    </w:p>
    <w:p w14:paraId="25CDC05D" w14:textId="77777777" w:rsidR="00BB6289" w:rsidRDefault="00BB6289" w:rsidP="00BB6289">
      <w:pPr>
        <w:rPr>
          <w:rFonts w:asciiTheme="minorHAnsi" w:hAnsiTheme="minorHAnsi"/>
        </w:rPr>
      </w:pPr>
      <w:r>
        <w:rPr>
          <w:rFonts w:asciiTheme="minorHAnsi" w:hAnsiTheme="minorHAnsi"/>
        </w:rPr>
        <w:t>_______________________________________________________________________________________________________________</w:t>
      </w:r>
      <w:r>
        <w:rPr>
          <w:rFonts w:asciiTheme="minorHAnsi" w:hAnsiTheme="minorHAnsi"/>
        </w:rPr>
        <w:tab/>
      </w:r>
      <w:r>
        <w:rPr>
          <w:rFonts w:asciiTheme="minorHAnsi" w:hAnsiTheme="minorHAnsi"/>
        </w:rPr>
        <w:tab/>
      </w:r>
    </w:p>
    <w:p w14:paraId="61598008" w14:textId="77777777" w:rsidR="00BB6289" w:rsidRDefault="00BB6289" w:rsidP="00BB6289">
      <w:pPr>
        <w:rPr>
          <w:rFonts w:asciiTheme="minorHAnsi" w:hAnsiTheme="minorHAnsi"/>
          <w:b/>
        </w:rPr>
      </w:pPr>
    </w:p>
    <w:p w14:paraId="4191A15A" w14:textId="77777777" w:rsidR="00BB6289" w:rsidRDefault="00BB6289" w:rsidP="00BB6289">
      <w:pPr>
        <w:rPr>
          <w:rFonts w:asciiTheme="minorHAnsi" w:hAnsiTheme="minorHAnsi"/>
          <w:b/>
        </w:rPr>
      </w:pPr>
      <w:r>
        <w:rPr>
          <w:rFonts w:asciiTheme="minorHAnsi" w:hAnsiTheme="minorHAnsi"/>
          <w:b/>
        </w:rPr>
        <w:t>Legal</w:t>
      </w:r>
      <w:r>
        <w:rPr>
          <w:rFonts w:asciiTheme="minorHAnsi" w:hAnsiTheme="minorHAnsi"/>
          <w:b/>
        </w:rPr>
        <w:tab/>
      </w:r>
    </w:p>
    <w:p w14:paraId="0AE7C97F" w14:textId="77777777" w:rsidR="00BB6289" w:rsidRDefault="00BB6289" w:rsidP="00BB6289">
      <w:pPr>
        <w:rPr>
          <w:rFonts w:asciiTheme="minorHAnsi" w:hAnsiTheme="minorHAnsi"/>
        </w:rPr>
      </w:pPr>
      <w:r>
        <w:rPr>
          <w:rFonts w:asciiTheme="minorHAnsi" w:hAnsiTheme="minorHAnsi"/>
        </w:rPr>
        <w:t>_______________________________________________________________________________________________________________</w:t>
      </w:r>
      <w:r>
        <w:rPr>
          <w:rFonts w:asciiTheme="minorHAnsi" w:hAnsiTheme="minorHAnsi"/>
        </w:rPr>
        <w:tab/>
      </w:r>
    </w:p>
    <w:p w14:paraId="7929D1C5" w14:textId="77777777" w:rsidR="00BB6289" w:rsidRDefault="00BB6289" w:rsidP="00BB6289">
      <w:pPr>
        <w:rPr>
          <w:rFonts w:asciiTheme="minorHAnsi" w:hAnsiTheme="minorHAnsi"/>
        </w:rPr>
      </w:pPr>
      <w:r>
        <w:rPr>
          <w:rFonts w:asciiTheme="minorHAnsi" w:hAnsiTheme="minorHAnsi"/>
        </w:rPr>
        <w:t>_______________________________________________________________________________________________________________</w:t>
      </w:r>
      <w:r>
        <w:rPr>
          <w:rFonts w:asciiTheme="minorHAnsi" w:hAnsiTheme="minorHAnsi"/>
        </w:rPr>
        <w:tab/>
      </w:r>
      <w:r>
        <w:rPr>
          <w:rFonts w:asciiTheme="minorHAnsi" w:hAnsiTheme="minorHAnsi"/>
        </w:rPr>
        <w:tab/>
      </w:r>
    </w:p>
    <w:p w14:paraId="54615B17" w14:textId="77777777" w:rsidR="00BB6289" w:rsidRDefault="00BB6289" w:rsidP="00BB6289">
      <w:pPr>
        <w:rPr>
          <w:rFonts w:asciiTheme="minorHAnsi" w:hAnsiTheme="minorHAnsi"/>
        </w:rPr>
      </w:pPr>
      <w:r>
        <w:rPr>
          <w:rFonts w:asciiTheme="minorHAnsi" w:hAnsiTheme="minorHAnsi"/>
        </w:rPr>
        <w:t>_______________________________________________________________________________________________________________</w:t>
      </w:r>
    </w:p>
    <w:p w14:paraId="35F06A2E" w14:textId="77777777" w:rsidR="00BB6289" w:rsidRDefault="00BB6289" w:rsidP="00BB6289">
      <w:pPr>
        <w:rPr>
          <w:rFonts w:asciiTheme="minorHAnsi" w:hAnsiTheme="minorHAnsi"/>
          <w:b/>
        </w:rPr>
      </w:pPr>
    </w:p>
    <w:p w14:paraId="632644F8" w14:textId="77777777" w:rsidR="00BB6289" w:rsidRDefault="00BB6289" w:rsidP="00BB6289">
      <w:pPr>
        <w:rPr>
          <w:rFonts w:asciiTheme="minorHAnsi" w:hAnsiTheme="minorHAnsi"/>
          <w:b/>
        </w:rPr>
      </w:pPr>
      <w:r>
        <w:rPr>
          <w:rFonts w:asciiTheme="minorHAnsi" w:hAnsiTheme="minorHAnsi"/>
          <w:b/>
        </w:rPr>
        <w:t>Philanthropic</w:t>
      </w:r>
    </w:p>
    <w:p w14:paraId="4E30CB44" w14:textId="77777777" w:rsidR="00BB6289" w:rsidRDefault="00BB6289" w:rsidP="00BB6289">
      <w:pPr>
        <w:rPr>
          <w:rFonts w:asciiTheme="minorHAnsi" w:hAnsiTheme="minorHAnsi"/>
        </w:rPr>
      </w:pPr>
      <w:r>
        <w:rPr>
          <w:rFonts w:asciiTheme="minorHAnsi" w:hAnsiTheme="minorHAnsi"/>
        </w:rPr>
        <w:t>_______________________________________________________________________________________________________________</w:t>
      </w:r>
      <w:r>
        <w:rPr>
          <w:rFonts w:asciiTheme="minorHAnsi" w:hAnsiTheme="minorHAnsi"/>
        </w:rPr>
        <w:tab/>
      </w:r>
    </w:p>
    <w:p w14:paraId="40F2BC21" w14:textId="77777777" w:rsidR="00BB6289" w:rsidRDefault="00BB6289" w:rsidP="00BB6289">
      <w:pPr>
        <w:rPr>
          <w:rFonts w:asciiTheme="minorHAnsi" w:hAnsiTheme="minorHAnsi"/>
        </w:rPr>
      </w:pPr>
      <w:r>
        <w:rPr>
          <w:rFonts w:asciiTheme="minorHAnsi" w:hAnsiTheme="minorHAnsi"/>
        </w:rPr>
        <w:t>_______________________________________________________________________________________________________________</w:t>
      </w:r>
      <w:r>
        <w:rPr>
          <w:rFonts w:asciiTheme="minorHAnsi" w:hAnsiTheme="minorHAnsi"/>
        </w:rPr>
        <w:tab/>
      </w:r>
      <w:r>
        <w:rPr>
          <w:rFonts w:asciiTheme="minorHAnsi" w:hAnsiTheme="minorHAnsi"/>
        </w:rPr>
        <w:tab/>
      </w:r>
    </w:p>
    <w:p w14:paraId="3B282251" w14:textId="77777777" w:rsidR="00BB6289" w:rsidRDefault="00BB6289" w:rsidP="00BB6289">
      <w:pPr>
        <w:rPr>
          <w:rFonts w:asciiTheme="minorHAnsi" w:hAnsiTheme="minorHAnsi"/>
        </w:rPr>
      </w:pPr>
      <w:r>
        <w:rPr>
          <w:rFonts w:asciiTheme="minorHAnsi" w:hAnsiTheme="minorHAnsi"/>
        </w:rPr>
        <w:t>_______________________________________________________________________________________________________________</w:t>
      </w:r>
    </w:p>
    <w:p w14:paraId="0DB95F96" w14:textId="77777777" w:rsidR="00BB6289" w:rsidRDefault="00BB6289" w:rsidP="00BB6289"/>
    <w:p w14:paraId="370CD4E7" w14:textId="77777777" w:rsidR="004F296D" w:rsidRDefault="00BB6289" w:rsidP="004F296D">
      <w:pPr>
        <w:pStyle w:val="Heading2"/>
        <w:rPr>
          <w:rFonts w:asciiTheme="majorHAnsi" w:hAnsiTheme="majorHAnsi"/>
        </w:rPr>
      </w:pPr>
      <w:bookmarkStart w:id="160" w:name="_Worksheet_9"/>
      <w:bookmarkEnd w:id="160"/>
      <w:r>
        <w:rPr>
          <w:b w:val="0"/>
          <w:bCs w:val="0"/>
          <w:i/>
          <w:iCs/>
          <w:sz w:val="48"/>
          <w:szCs w:val="48"/>
        </w:rPr>
        <w:br w:type="page"/>
      </w:r>
      <w:bookmarkStart w:id="161" w:name="_Toc283728561"/>
      <w:bookmarkStart w:id="162" w:name="_Toc116473974"/>
      <w:r w:rsidR="004F296D">
        <w:rPr>
          <w:rFonts w:asciiTheme="majorHAnsi" w:hAnsiTheme="majorHAnsi"/>
        </w:rPr>
        <w:lastRenderedPageBreak/>
        <w:t>Worksheet 9</w:t>
      </w:r>
      <w:bookmarkEnd w:id="162"/>
    </w:p>
    <w:p w14:paraId="3E786A60" w14:textId="6404BA85" w:rsidR="004F296D" w:rsidRPr="004F296D" w:rsidRDefault="004F296D" w:rsidP="004F296D">
      <w:pPr>
        <w:jc w:val="center"/>
        <w:rPr>
          <w:b/>
          <w:bCs/>
          <w:i/>
          <w:iCs/>
          <w:sz w:val="48"/>
          <w:szCs w:val="48"/>
        </w:rPr>
      </w:pPr>
      <w:r w:rsidRPr="004F296D">
        <w:rPr>
          <w:b/>
          <w:bCs/>
          <w:i/>
          <w:iCs/>
          <w:sz w:val="48"/>
          <w:szCs w:val="48"/>
        </w:rPr>
        <w:t>Conflict</w:t>
      </w:r>
      <w:bookmarkEnd w:id="161"/>
    </w:p>
    <w:p w14:paraId="2C95BD84" w14:textId="77777777" w:rsidR="004F296D" w:rsidRDefault="004F296D" w:rsidP="004F296D">
      <w:r>
        <w:t xml:space="preserve">Brainstorm ways to resolve the scenarios below. </w:t>
      </w:r>
    </w:p>
    <w:p w14:paraId="0794463A" w14:textId="77777777" w:rsidR="004F296D" w:rsidRDefault="004F296D" w:rsidP="004F296D">
      <w:pPr>
        <w:rPr>
          <w:rFonts w:asciiTheme="minorHAnsi" w:hAnsiTheme="minorHAnsi"/>
        </w:rPr>
      </w:pPr>
      <w:bookmarkStart w:id="163" w:name="_Toc283633537"/>
    </w:p>
    <w:p w14:paraId="5E56C74E" w14:textId="77777777" w:rsidR="004F296D" w:rsidRDefault="004F296D" w:rsidP="004F296D">
      <w:pPr>
        <w:rPr>
          <w:rFonts w:asciiTheme="majorHAnsi" w:hAnsiTheme="majorHAnsi"/>
          <w:color w:val="4F81BD" w:themeColor="accent1"/>
        </w:rPr>
      </w:pPr>
      <w:r>
        <w:rPr>
          <w:rFonts w:asciiTheme="minorHAnsi" w:hAnsiTheme="minorHAnsi"/>
        </w:rPr>
        <w:t>A CEO has plans to increase employee benefits, but the cost of doing so means that shareholders break even.</w:t>
      </w:r>
      <w:bookmarkEnd w:id="163"/>
      <w:r>
        <w:rPr>
          <w:rFonts w:asciiTheme="minorHAnsi" w:hAnsiTheme="minorHAnsi"/>
        </w:rPr>
        <w:t xml:space="preserve"> </w:t>
      </w:r>
    </w:p>
    <w:p w14:paraId="4228E9EE" w14:textId="77777777" w:rsidR="004F296D" w:rsidRDefault="004F296D" w:rsidP="004F296D">
      <w:pPr>
        <w:rPr>
          <w:rFonts w:asciiTheme="minorHAnsi" w:hAnsiTheme="minorHAnsi"/>
          <w:b/>
        </w:rPr>
      </w:pPr>
      <w:bookmarkStart w:id="164" w:name="_Toc283633538"/>
      <w:r>
        <w:rPr>
          <w:rFonts w:asciiTheme="minorHAnsi" w:hAnsiTheme="minorHAnsi"/>
        </w:rPr>
        <w:t>_______________________________________________________________________________________________________________</w:t>
      </w:r>
      <w:bookmarkEnd w:id="164"/>
    </w:p>
    <w:p w14:paraId="36A32D32" w14:textId="77777777" w:rsidR="004F296D" w:rsidRDefault="004F296D" w:rsidP="004F296D">
      <w:pPr>
        <w:rPr>
          <w:rFonts w:asciiTheme="minorHAnsi" w:hAnsiTheme="minorHAnsi"/>
          <w:b/>
        </w:rPr>
      </w:pPr>
      <w:bookmarkStart w:id="165" w:name="_Toc283633539"/>
      <w:r>
        <w:rPr>
          <w:rFonts w:asciiTheme="minorHAnsi" w:hAnsiTheme="minorHAnsi"/>
        </w:rPr>
        <w:t>_______________________________________________________________________________________________________________</w:t>
      </w:r>
      <w:bookmarkEnd w:id="165"/>
    </w:p>
    <w:p w14:paraId="2D09B9EC" w14:textId="77777777" w:rsidR="004F296D" w:rsidRDefault="004F296D" w:rsidP="004F296D">
      <w:pPr>
        <w:rPr>
          <w:rFonts w:asciiTheme="minorHAnsi" w:hAnsiTheme="minorHAnsi"/>
        </w:rPr>
      </w:pPr>
      <w:bookmarkStart w:id="166" w:name="_Toc283633540"/>
    </w:p>
    <w:p w14:paraId="692E55A5" w14:textId="77777777" w:rsidR="004F296D" w:rsidRDefault="004F296D" w:rsidP="004F296D">
      <w:pPr>
        <w:rPr>
          <w:rFonts w:asciiTheme="majorHAnsi" w:hAnsiTheme="majorHAnsi"/>
          <w:color w:val="4F81BD" w:themeColor="accent1"/>
        </w:rPr>
      </w:pPr>
      <w:r>
        <w:rPr>
          <w:rFonts w:asciiTheme="minorHAnsi" w:hAnsiTheme="minorHAnsi"/>
        </w:rPr>
        <w:t>An accident means that the company needs to overhaul safety procedures and inspections. This will cut into profits.</w:t>
      </w:r>
      <w:bookmarkEnd w:id="166"/>
    </w:p>
    <w:p w14:paraId="31987CA6" w14:textId="77777777" w:rsidR="004F296D" w:rsidRDefault="004F296D" w:rsidP="004F296D">
      <w:pPr>
        <w:rPr>
          <w:rFonts w:asciiTheme="minorHAnsi" w:hAnsiTheme="minorHAnsi"/>
          <w:b/>
        </w:rPr>
      </w:pPr>
      <w:r>
        <w:rPr>
          <w:rFonts w:asciiTheme="minorHAnsi" w:hAnsiTheme="minorHAnsi"/>
        </w:rPr>
        <w:t xml:space="preserve"> </w:t>
      </w:r>
      <w:bookmarkStart w:id="167" w:name="_Toc283633541"/>
      <w:r>
        <w:rPr>
          <w:rFonts w:asciiTheme="minorHAnsi" w:hAnsiTheme="minorHAnsi"/>
        </w:rPr>
        <w:t>_______________________________________________________________________________________________________________</w:t>
      </w:r>
      <w:bookmarkEnd w:id="167"/>
    </w:p>
    <w:p w14:paraId="41F2C0C0" w14:textId="77777777" w:rsidR="004F296D" w:rsidRDefault="004F296D" w:rsidP="004F296D">
      <w:pPr>
        <w:rPr>
          <w:rFonts w:asciiTheme="minorHAnsi" w:hAnsiTheme="minorHAnsi"/>
          <w:b/>
        </w:rPr>
      </w:pPr>
      <w:bookmarkStart w:id="168" w:name="_Toc283633542"/>
      <w:r>
        <w:rPr>
          <w:rFonts w:asciiTheme="minorHAnsi" w:hAnsiTheme="minorHAnsi"/>
        </w:rPr>
        <w:t>_______________________________________________________________________________________________________________</w:t>
      </w:r>
      <w:bookmarkEnd w:id="168"/>
    </w:p>
    <w:p w14:paraId="18D9546D" w14:textId="77777777" w:rsidR="004F296D" w:rsidRDefault="004F296D" w:rsidP="004F296D">
      <w:pPr>
        <w:rPr>
          <w:rFonts w:asciiTheme="minorHAnsi" w:hAnsiTheme="minorHAnsi"/>
        </w:rPr>
      </w:pPr>
      <w:bookmarkStart w:id="169" w:name="_Toc283633543"/>
    </w:p>
    <w:p w14:paraId="6488A8CC" w14:textId="77777777" w:rsidR="004F296D" w:rsidRDefault="004F296D" w:rsidP="004F296D">
      <w:pPr>
        <w:rPr>
          <w:rFonts w:asciiTheme="majorHAnsi" w:hAnsiTheme="majorHAnsi"/>
          <w:color w:val="4F81BD" w:themeColor="accent1"/>
        </w:rPr>
      </w:pPr>
      <w:r>
        <w:rPr>
          <w:rFonts w:asciiTheme="minorHAnsi" w:hAnsiTheme="minorHAnsi"/>
        </w:rPr>
        <w:t>The company is guilty of polluting an area. Paying for the cleanup will be costly.</w:t>
      </w:r>
      <w:bookmarkEnd w:id="169"/>
    </w:p>
    <w:p w14:paraId="69C073B9" w14:textId="77777777" w:rsidR="004F296D" w:rsidRDefault="004F296D" w:rsidP="004F296D">
      <w:pPr>
        <w:rPr>
          <w:rFonts w:asciiTheme="minorHAnsi" w:hAnsiTheme="minorHAnsi"/>
          <w:b/>
        </w:rPr>
      </w:pPr>
      <w:bookmarkStart w:id="170" w:name="_Toc283633544"/>
      <w:r>
        <w:rPr>
          <w:rFonts w:asciiTheme="minorHAnsi" w:hAnsiTheme="minorHAnsi"/>
        </w:rPr>
        <w:t>_______________________________________________________________________________________________________________</w:t>
      </w:r>
      <w:bookmarkEnd w:id="170"/>
    </w:p>
    <w:p w14:paraId="17246357" w14:textId="77777777" w:rsidR="004F296D" w:rsidRDefault="004F296D" w:rsidP="004F296D">
      <w:pPr>
        <w:rPr>
          <w:rFonts w:asciiTheme="minorHAnsi" w:hAnsiTheme="minorHAnsi"/>
          <w:b/>
        </w:rPr>
      </w:pPr>
      <w:bookmarkStart w:id="171" w:name="_Toc283633545"/>
      <w:r>
        <w:rPr>
          <w:rFonts w:asciiTheme="minorHAnsi" w:hAnsiTheme="minorHAnsi"/>
        </w:rPr>
        <w:t>_______________________________________________________________________________________________________________</w:t>
      </w:r>
      <w:bookmarkEnd w:id="171"/>
    </w:p>
    <w:p w14:paraId="6A03BFFE" w14:textId="77777777" w:rsidR="004F296D" w:rsidRDefault="004F296D" w:rsidP="004F296D"/>
    <w:p w14:paraId="64B850D7" w14:textId="77777777" w:rsidR="004F296D" w:rsidRDefault="004F296D" w:rsidP="004F296D">
      <w:pPr>
        <w:pStyle w:val="Heading2"/>
        <w:rPr>
          <w:rFonts w:asciiTheme="majorHAnsi" w:hAnsiTheme="majorHAnsi"/>
        </w:rPr>
      </w:pPr>
      <w:bookmarkStart w:id="172" w:name="_Worksheet_10"/>
      <w:bookmarkEnd w:id="172"/>
      <w:r>
        <w:rPr>
          <w:b w:val="0"/>
          <w:bCs w:val="0"/>
          <w:i/>
          <w:iCs/>
          <w:sz w:val="48"/>
          <w:szCs w:val="48"/>
        </w:rPr>
        <w:br w:type="page"/>
      </w:r>
      <w:bookmarkStart w:id="173" w:name="_Toc283728562"/>
      <w:bookmarkStart w:id="174" w:name="_Toc116473975"/>
      <w:r>
        <w:rPr>
          <w:rFonts w:asciiTheme="majorHAnsi" w:hAnsiTheme="majorHAnsi"/>
        </w:rPr>
        <w:lastRenderedPageBreak/>
        <w:t>Worksheet 10</w:t>
      </w:r>
      <w:bookmarkEnd w:id="174"/>
    </w:p>
    <w:p w14:paraId="3854C786" w14:textId="4D4E4D68" w:rsidR="004F296D" w:rsidRPr="004F296D" w:rsidRDefault="004F296D" w:rsidP="004F296D">
      <w:pPr>
        <w:jc w:val="center"/>
        <w:rPr>
          <w:b/>
          <w:bCs/>
          <w:i/>
          <w:iCs/>
          <w:sz w:val="48"/>
          <w:szCs w:val="48"/>
        </w:rPr>
      </w:pPr>
      <w:r w:rsidRPr="004F296D">
        <w:rPr>
          <w:b/>
          <w:bCs/>
          <w:i/>
          <w:iCs/>
          <w:sz w:val="48"/>
          <w:szCs w:val="48"/>
        </w:rPr>
        <w:t>Ethical Approaches</w:t>
      </w:r>
      <w:bookmarkEnd w:id="173"/>
    </w:p>
    <w:p w14:paraId="2777213E" w14:textId="77777777" w:rsidR="004F296D" w:rsidRDefault="004F296D" w:rsidP="004F296D">
      <w:r>
        <w:t>Consider answers to the following dilemma using each ethical approach.</w:t>
      </w:r>
    </w:p>
    <w:p w14:paraId="20431EE4" w14:textId="3F0E6CF4" w:rsidR="004F296D" w:rsidRDefault="004F296D" w:rsidP="004F296D">
      <w:r>
        <w:t>There is an industrial accident due to the carelessness of an employee. The water is polluted and the area has to be evacuated. The cost of cleanup means a loss. Shareholders want a cost-effective plan, which includes cutting jobs or salaries.</w:t>
      </w:r>
    </w:p>
    <w:p w14:paraId="4A04E2B9" w14:textId="77777777" w:rsidR="004F296D" w:rsidRDefault="004F296D" w:rsidP="004F296D">
      <w:r>
        <w:t>Utilitarian</w:t>
      </w:r>
    </w:p>
    <w:p w14:paraId="387AC181" w14:textId="77777777" w:rsidR="004F296D" w:rsidRDefault="004F296D" w:rsidP="004F296D">
      <w:pPr>
        <w:rPr>
          <w:rFonts w:asciiTheme="minorHAnsi" w:hAnsiTheme="minorHAnsi"/>
        </w:rPr>
      </w:pPr>
      <w:r>
        <w:rPr>
          <w:rFonts w:asciiTheme="minorHAnsi" w:hAnsiTheme="minorHAnsi"/>
        </w:rPr>
        <w:t>_______________________________________________________________________________________________________________</w:t>
      </w:r>
    </w:p>
    <w:p w14:paraId="585E33B9" w14:textId="77777777" w:rsidR="004F296D" w:rsidRDefault="004F296D" w:rsidP="004F296D">
      <w:pPr>
        <w:rPr>
          <w:rFonts w:asciiTheme="minorHAnsi" w:hAnsiTheme="minorHAnsi"/>
        </w:rPr>
      </w:pPr>
      <w:r>
        <w:rPr>
          <w:rFonts w:asciiTheme="minorHAnsi" w:hAnsiTheme="minorHAnsi"/>
        </w:rPr>
        <w:t>_______________________________________________________________________________________________________________</w:t>
      </w:r>
    </w:p>
    <w:p w14:paraId="30F33373" w14:textId="77777777" w:rsidR="004F296D" w:rsidRDefault="004F296D" w:rsidP="004F296D">
      <w:pPr>
        <w:rPr>
          <w:rFonts w:asciiTheme="minorHAnsi" w:hAnsiTheme="minorHAnsi"/>
        </w:rPr>
      </w:pPr>
      <w:r>
        <w:rPr>
          <w:rFonts w:asciiTheme="minorHAnsi" w:hAnsiTheme="minorHAnsi"/>
        </w:rPr>
        <w:t>Rights</w:t>
      </w:r>
    </w:p>
    <w:p w14:paraId="7D098430" w14:textId="77777777" w:rsidR="004F296D" w:rsidRDefault="004F296D" w:rsidP="004F296D">
      <w:pPr>
        <w:rPr>
          <w:rFonts w:asciiTheme="minorHAnsi" w:hAnsiTheme="minorHAnsi"/>
        </w:rPr>
      </w:pPr>
      <w:r>
        <w:rPr>
          <w:rFonts w:asciiTheme="minorHAnsi" w:hAnsiTheme="minorHAnsi"/>
        </w:rPr>
        <w:t>_______________________________________________________________________________________________________________</w:t>
      </w:r>
    </w:p>
    <w:p w14:paraId="7121153A" w14:textId="77777777" w:rsidR="004F296D" w:rsidRDefault="004F296D" w:rsidP="004F296D">
      <w:pPr>
        <w:rPr>
          <w:rFonts w:asciiTheme="minorHAnsi" w:hAnsiTheme="minorHAnsi"/>
        </w:rPr>
      </w:pPr>
      <w:r>
        <w:rPr>
          <w:rFonts w:asciiTheme="minorHAnsi" w:hAnsiTheme="minorHAnsi"/>
        </w:rPr>
        <w:t>_______________________________________________________________________________________________________________</w:t>
      </w:r>
    </w:p>
    <w:p w14:paraId="1D385293" w14:textId="77777777" w:rsidR="004F296D" w:rsidRDefault="004F296D" w:rsidP="004F296D">
      <w:pPr>
        <w:rPr>
          <w:rFonts w:asciiTheme="minorHAnsi" w:hAnsiTheme="minorHAnsi"/>
        </w:rPr>
      </w:pPr>
      <w:r>
        <w:rPr>
          <w:rFonts w:asciiTheme="minorHAnsi" w:hAnsiTheme="minorHAnsi"/>
        </w:rPr>
        <w:t>Fairness</w:t>
      </w:r>
    </w:p>
    <w:p w14:paraId="14C498AA" w14:textId="77777777" w:rsidR="004F296D" w:rsidRDefault="004F296D" w:rsidP="004F296D">
      <w:pPr>
        <w:rPr>
          <w:rFonts w:asciiTheme="minorHAnsi" w:hAnsiTheme="minorHAnsi"/>
        </w:rPr>
      </w:pPr>
      <w:r>
        <w:rPr>
          <w:rFonts w:asciiTheme="minorHAnsi" w:hAnsiTheme="minorHAnsi"/>
        </w:rPr>
        <w:t>_______________________________________________________________________________________________________________</w:t>
      </w:r>
    </w:p>
    <w:p w14:paraId="55215B44" w14:textId="77777777" w:rsidR="004F296D" w:rsidRDefault="004F296D" w:rsidP="004F296D">
      <w:pPr>
        <w:rPr>
          <w:rFonts w:asciiTheme="minorHAnsi" w:hAnsiTheme="minorHAnsi"/>
        </w:rPr>
      </w:pPr>
      <w:r>
        <w:rPr>
          <w:rFonts w:asciiTheme="minorHAnsi" w:hAnsiTheme="minorHAnsi"/>
        </w:rPr>
        <w:t>_______________________________________________________________________________________________________________</w:t>
      </w:r>
    </w:p>
    <w:p w14:paraId="7BB731AA" w14:textId="77777777" w:rsidR="004F296D" w:rsidRDefault="004F296D" w:rsidP="004F296D">
      <w:pPr>
        <w:rPr>
          <w:rFonts w:asciiTheme="minorHAnsi" w:hAnsiTheme="minorHAnsi"/>
        </w:rPr>
      </w:pPr>
      <w:r>
        <w:rPr>
          <w:rFonts w:asciiTheme="minorHAnsi" w:hAnsiTheme="minorHAnsi"/>
        </w:rPr>
        <w:t>Common Good</w:t>
      </w:r>
    </w:p>
    <w:p w14:paraId="3DF95187" w14:textId="77777777" w:rsidR="004F296D" w:rsidRDefault="004F296D" w:rsidP="004F296D">
      <w:pPr>
        <w:rPr>
          <w:rFonts w:asciiTheme="minorHAnsi" w:hAnsiTheme="minorHAnsi"/>
        </w:rPr>
      </w:pPr>
      <w:r>
        <w:rPr>
          <w:rFonts w:asciiTheme="minorHAnsi" w:hAnsiTheme="minorHAnsi"/>
        </w:rPr>
        <w:t>_______________________________________________________________________________________________________________</w:t>
      </w:r>
    </w:p>
    <w:p w14:paraId="20B96ACE" w14:textId="77777777" w:rsidR="004F296D" w:rsidRDefault="004F296D" w:rsidP="004F296D">
      <w:pPr>
        <w:rPr>
          <w:rFonts w:asciiTheme="minorHAnsi" w:hAnsiTheme="minorHAnsi"/>
        </w:rPr>
      </w:pPr>
      <w:r>
        <w:rPr>
          <w:rFonts w:asciiTheme="minorHAnsi" w:hAnsiTheme="minorHAnsi"/>
        </w:rPr>
        <w:t>_______________________________________________________________________________________________________________</w:t>
      </w:r>
    </w:p>
    <w:p w14:paraId="0443349C" w14:textId="77777777" w:rsidR="004F296D" w:rsidRDefault="004F296D" w:rsidP="004F296D">
      <w:pPr>
        <w:rPr>
          <w:rFonts w:asciiTheme="minorHAnsi" w:hAnsiTheme="minorHAnsi"/>
        </w:rPr>
      </w:pPr>
      <w:r>
        <w:rPr>
          <w:rFonts w:asciiTheme="minorHAnsi" w:hAnsiTheme="minorHAnsi"/>
        </w:rPr>
        <w:t>Virtue</w:t>
      </w:r>
    </w:p>
    <w:p w14:paraId="2145FAFF" w14:textId="77777777" w:rsidR="004F296D" w:rsidRDefault="004F296D" w:rsidP="004F296D">
      <w:pPr>
        <w:rPr>
          <w:rFonts w:asciiTheme="minorHAnsi" w:hAnsiTheme="minorHAnsi"/>
        </w:rPr>
      </w:pPr>
      <w:r>
        <w:rPr>
          <w:rFonts w:asciiTheme="minorHAnsi" w:hAnsiTheme="minorHAnsi"/>
        </w:rPr>
        <w:t>_______________________________________________________________________________________________________________</w:t>
      </w:r>
    </w:p>
    <w:p w14:paraId="1ECD34FA" w14:textId="77777777" w:rsidR="005802CA" w:rsidRDefault="005802CA" w:rsidP="005802CA">
      <w:pPr>
        <w:pStyle w:val="Heading2"/>
        <w:rPr>
          <w:rFonts w:asciiTheme="majorHAnsi" w:hAnsiTheme="majorHAnsi"/>
        </w:rPr>
      </w:pPr>
      <w:bookmarkStart w:id="175" w:name="_Worksheet_11"/>
      <w:bookmarkStart w:id="176" w:name="_Toc283728563"/>
      <w:bookmarkStart w:id="177" w:name="_Toc116473976"/>
      <w:bookmarkEnd w:id="175"/>
      <w:r>
        <w:rPr>
          <w:rFonts w:asciiTheme="majorHAnsi" w:hAnsiTheme="majorHAnsi"/>
        </w:rPr>
        <w:lastRenderedPageBreak/>
        <w:t>Worksheet 11</w:t>
      </w:r>
      <w:bookmarkEnd w:id="177"/>
    </w:p>
    <w:p w14:paraId="2AB7C882" w14:textId="41762A78" w:rsidR="005802CA" w:rsidRPr="005802CA" w:rsidRDefault="005802CA" w:rsidP="005802CA">
      <w:pPr>
        <w:jc w:val="center"/>
        <w:rPr>
          <w:b/>
          <w:bCs/>
          <w:i/>
          <w:iCs/>
          <w:sz w:val="48"/>
          <w:szCs w:val="48"/>
        </w:rPr>
      </w:pPr>
      <w:r w:rsidRPr="005802CA">
        <w:rPr>
          <w:b/>
          <w:bCs/>
          <w:i/>
          <w:iCs/>
          <w:sz w:val="48"/>
          <w:szCs w:val="48"/>
        </w:rPr>
        <w:t>Common Dilemmas</w:t>
      </w:r>
      <w:bookmarkEnd w:id="176"/>
    </w:p>
    <w:p w14:paraId="6793E4B6" w14:textId="77777777" w:rsidR="005802CA" w:rsidRDefault="005802CA" w:rsidP="005802CA">
      <w:pPr>
        <w:rPr>
          <w:b/>
        </w:rPr>
      </w:pPr>
      <w:bookmarkStart w:id="178" w:name="_Toc283633548"/>
      <w:r>
        <w:t>Respond to the different ethical dilemmas below.</w:t>
      </w:r>
      <w:bookmarkEnd w:id="178"/>
      <w:r>
        <w:t xml:space="preserve"> </w:t>
      </w:r>
    </w:p>
    <w:p w14:paraId="2FBA10E1" w14:textId="77777777" w:rsidR="005802CA" w:rsidRDefault="005802CA" w:rsidP="005802CA"/>
    <w:p w14:paraId="10265DC2" w14:textId="77777777" w:rsidR="005802CA" w:rsidRDefault="005802CA" w:rsidP="005802CA">
      <w:r>
        <w:t>An inspector is willing to overlook a few violations for the right price.</w:t>
      </w:r>
    </w:p>
    <w:p w14:paraId="2AE7A309" w14:textId="77777777" w:rsidR="005802CA" w:rsidRDefault="005802CA" w:rsidP="005802CA">
      <w:pPr>
        <w:rPr>
          <w:b/>
        </w:rPr>
      </w:pPr>
      <w:bookmarkStart w:id="179" w:name="_Toc283633549"/>
      <w:r>
        <w:t>_______________________________________________________________________________________________________________</w:t>
      </w:r>
      <w:bookmarkEnd w:id="179"/>
    </w:p>
    <w:p w14:paraId="136655A8" w14:textId="77777777" w:rsidR="005802CA" w:rsidRDefault="005802CA" w:rsidP="005802CA">
      <w:pPr>
        <w:rPr>
          <w:b/>
        </w:rPr>
      </w:pPr>
      <w:bookmarkStart w:id="180" w:name="_Toc283633550"/>
      <w:r>
        <w:t>_______________________________________________________________________________________________________________</w:t>
      </w:r>
      <w:bookmarkEnd w:id="180"/>
    </w:p>
    <w:p w14:paraId="57F0C926" w14:textId="77777777" w:rsidR="005802CA" w:rsidRDefault="005802CA" w:rsidP="005802CA"/>
    <w:p w14:paraId="4B619CB5" w14:textId="77777777" w:rsidR="005802CA" w:rsidRDefault="005802CA" w:rsidP="005802CA">
      <w:r>
        <w:t>An endangered species is on the land you have plans to build on.</w:t>
      </w:r>
    </w:p>
    <w:p w14:paraId="7AC5A6CA" w14:textId="77777777" w:rsidR="005802CA" w:rsidRDefault="005802CA" w:rsidP="005802CA">
      <w:pPr>
        <w:rPr>
          <w:b/>
        </w:rPr>
      </w:pPr>
      <w:bookmarkStart w:id="181" w:name="_Toc283633551"/>
      <w:r>
        <w:t>_______________________________________________________________________________________________________________</w:t>
      </w:r>
      <w:bookmarkEnd w:id="181"/>
    </w:p>
    <w:p w14:paraId="0B9C87D3" w14:textId="77777777" w:rsidR="005802CA" w:rsidRDefault="005802CA" w:rsidP="005802CA">
      <w:pPr>
        <w:rPr>
          <w:b/>
        </w:rPr>
      </w:pPr>
      <w:bookmarkStart w:id="182" w:name="_Toc283633552"/>
      <w:r>
        <w:t>_______________________________________________________________________________________________________________</w:t>
      </w:r>
      <w:bookmarkEnd w:id="182"/>
    </w:p>
    <w:p w14:paraId="0F13679F" w14:textId="77777777" w:rsidR="005802CA" w:rsidRDefault="005802CA" w:rsidP="005802CA"/>
    <w:p w14:paraId="767AFA8D" w14:textId="77777777" w:rsidR="005802CA" w:rsidRDefault="005802CA" w:rsidP="005802CA">
      <w:r>
        <w:t>A shipment of product is faulty.</w:t>
      </w:r>
    </w:p>
    <w:p w14:paraId="66EAF17A" w14:textId="77777777" w:rsidR="005802CA" w:rsidRDefault="005802CA" w:rsidP="005802CA">
      <w:pPr>
        <w:rPr>
          <w:b/>
        </w:rPr>
      </w:pPr>
      <w:bookmarkStart w:id="183" w:name="_Toc283633553"/>
      <w:r>
        <w:t>_______________________________________________________________________________________________________________</w:t>
      </w:r>
      <w:bookmarkEnd w:id="183"/>
    </w:p>
    <w:p w14:paraId="5E3EB1B5" w14:textId="77777777" w:rsidR="005802CA" w:rsidRDefault="005802CA" w:rsidP="005802CA">
      <w:pPr>
        <w:rPr>
          <w:b/>
        </w:rPr>
      </w:pPr>
      <w:bookmarkStart w:id="184" w:name="_Toc283633554"/>
      <w:r>
        <w:t>_______________________________________________________________________________________________________________</w:t>
      </w:r>
      <w:bookmarkEnd w:id="184"/>
    </w:p>
    <w:p w14:paraId="2634452C" w14:textId="77777777" w:rsidR="005802CA" w:rsidRDefault="005802CA" w:rsidP="005802CA"/>
    <w:p w14:paraId="3E4E6959" w14:textId="77777777" w:rsidR="005802CA" w:rsidRDefault="005802CA" w:rsidP="005802CA">
      <w:r>
        <w:t>Your accountant recommends moving some money around to lower your tax rate.</w:t>
      </w:r>
    </w:p>
    <w:p w14:paraId="612C564B" w14:textId="77777777" w:rsidR="005802CA" w:rsidRDefault="005802CA" w:rsidP="005802CA">
      <w:pPr>
        <w:rPr>
          <w:b/>
        </w:rPr>
      </w:pPr>
      <w:bookmarkStart w:id="185" w:name="_Toc283633555"/>
      <w:r>
        <w:t>_______________________________________________________________________________________________________________</w:t>
      </w:r>
      <w:bookmarkEnd w:id="185"/>
    </w:p>
    <w:p w14:paraId="7CF768B7" w14:textId="77777777" w:rsidR="005802CA" w:rsidRDefault="005802CA" w:rsidP="005802CA">
      <w:pPr>
        <w:rPr>
          <w:b/>
        </w:rPr>
      </w:pPr>
      <w:bookmarkStart w:id="186" w:name="_Toc283633556"/>
      <w:r>
        <w:t>_______________________________________________________________________________________________________________</w:t>
      </w:r>
      <w:bookmarkEnd w:id="186"/>
    </w:p>
    <w:p w14:paraId="3A791CC8" w14:textId="77777777" w:rsidR="005802CA" w:rsidRDefault="005802CA" w:rsidP="005802CA"/>
    <w:p w14:paraId="79CF561B" w14:textId="77777777" w:rsidR="005802CA" w:rsidRDefault="005802CA" w:rsidP="005802CA">
      <w:pPr>
        <w:pStyle w:val="Heading2"/>
      </w:pPr>
      <w:bookmarkStart w:id="187" w:name="_Worksheet_12"/>
      <w:bookmarkStart w:id="188" w:name="_Toc283728564"/>
      <w:bookmarkStart w:id="189" w:name="_Toc116473977"/>
      <w:bookmarkEnd w:id="187"/>
      <w:r>
        <w:lastRenderedPageBreak/>
        <w:t>Worksheet 12</w:t>
      </w:r>
      <w:bookmarkEnd w:id="189"/>
    </w:p>
    <w:p w14:paraId="75D93CB5" w14:textId="495916DF" w:rsidR="005802CA" w:rsidRPr="005802CA" w:rsidRDefault="005802CA" w:rsidP="005802CA">
      <w:pPr>
        <w:jc w:val="center"/>
        <w:rPr>
          <w:rFonts w:asciiTheme="minorHAnsi" w:hAnsiTheme="minorHAnsi"/>
          <w:b/>
          <w:bCs/>
          <w:i/>
          <w:iCs/>
          <w:sz w:val="48"/>
          <w:szCs w:val="48"/>
        </w:rPr>
      </w:pPr>
      <w:r w:rsidRPr="005802CA">
        <w:rPr>
          <w:b/>
          <w:bCs/>
          <w:i/>
          <w:iCs/>
          <w:sz w:val="48"/>
          <w:szCs w:val="48"/>
        </w:rPr>
        <w:t>Making Ethical Decisions</w:t>
      </w:r>
      <w:bookmarkEnd w:id="188"/>
    </w:p>
    <w:p w14:paraId="29FAE91C" w14:textId="77777777" w:rsidR="005802CA" w:rsidRDefault="005802CA" w:rsidP="005802CA">
      <w:pPr>
        <w:rPr>
          <w:rFonts w:asciiTheme="minorHAnsi" w:hAnsiTheme="minorHAnsi"/>
        </w:rPr>
      </w:pPr>
      <w:r>
        <w:rPr>
          <w:rFonts w:asciiTheme="minorHAnsi" w:hAnsiTheme="minorHAnsi"/>
        </w:rPr>
        <w:t>Your company has acquired another. It employs 300 people and is disorganized and barely making a profit. Use the steps in the module to decide on a course of action.</w:t>
      </w:r>
    </w:p>
    <w:p w14:paraId="19CDACAB" w14:textId="77777777" w:rsidR="005802CA" w:rsidRDefault="005802CA" w:rsidP="005802CA">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0265D944" w14:textId="77777777" w:rsidR="005802CA" w:rsidRDefault="005802CA" w:rsidP="005802CA">
      <w:pPr>
        <w:spacing w:after="0" w:line="240" w:lineRule="auto"/>
        <w:rPr>
          <w:rFonts w:asciiTheme="minorHAnsi" w:hAnsiTheme="minorHAnsi"/>
        </w:rPr>
      </w:pPr>
    </w:p>
    <w:p w14:paraId="184CC193" w14:textId="77777777" w:rsidR="005802CA" w:rsidRDefault="005802CA" w:rsidP="005802CA">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53AADCE6" w14:textId="77777777" w:rsidR="005802CA" w:rsidRDefault="005802CA" w:rsidP="005802CA">
      <w:pPr>
        <w:spacing w:after="0" w:line="240" w:lineRule="auto"/>
        <w:rPr>
          <w:rFonts w:asciiTheme="minorHAnsi" w:hAnsiTheme="minorHAnsi"/>
        </w:rPr>
      </w:pPr>
    </w:p>
    <w:p w14:paraId="5CE952BF" w14:textId="77777777" w:rsidR="005802CA" w:rsidRDefault="005802CA" w:rsidP="005802CA">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7E185880" w14:textId="77777777" w:rsidR="005802CA" w:rsidRDefault="005802CA" w:rsidP="005802CA">
      <w:pPr>
        <w:spacing w:after="0" w:line="240" w:lineRule="auto"/>
        <w:rPr>
          <w:rFonts w:asciiTheme="minorHAnsi" w:hAnsiTheme="minorHAnsi"/>
        </w:rPr>
      </w:pPr>
    </w:p>
    <w:p w14:paraId="07083504" w14:textId="77777777" w:rsidR="005802CA" w:rsidRDefault="005802CA" w:rsidP="005802CA">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60E6A082" w14:textId="77777777" w:rsidR="005802CA" w:rsidRDefault="005802CA" w:rsidP="005802CA">
      <w:pPr>
        <w:spacing w:after="0" w:line="240" w:lineRule="auto"/>
        <w:rPr>
          <w:rFonts w:asciiTheme="minorHAnsi" w:hAnsiTheme="minorHAnsi"/>
        </w:rPr>
      </w:pPr>
    </w:p>
    <w:p w14:paraId="0AA89510" w14:textId="77777777" w:rsidR="005802CA" w:rsidRDefault="005802CA" w:rsidP="005802CA">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006B47A1" w14:textId="77777777" w:rsidR="005802CA" w:rsidRDefault="005802CA" w:rsidP="005802CA">
      <w:pPr>
        <w:spacing w:after="0" w:line="240" w:lineRule="auto"/>
        <w:rPr>
          <w:rFonts w:asciiTheme="minorHAnsi" w:hAnsiTheme="minorHAnsi"/>
        </w:rPr>
      </w:pPr>
    </w:p>
    <w:p w14:paraId="2EA7A389" w14:textId="77777777" w:rsidR="005802CA" w:rsidRDefault="005802CA" w:rsidP="005802CA">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70399383" w14:textId="77777777" w:rsidR="005802CA" w:rsidRDefault="005802CA" w:rsidP="005802CA">
      <w:pPr>
        <w:spacing w:after="0" w:line="240" w:lineRule="auto"/>
        <w:rPr>
          <w:rFonts w:asciiTheme="minorHAnsi" w:hAnsiTheme="minorHAnsi"/>
        </w:rPr>
      </w:pPr>
    </w:p>
    <w:p w14:paraId="6BDCFEA3" w14:textId="77777777" w:rsidR="005802CA" w:rsidRDefault="005802CA" w:rsidP="005802CA">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1821A6FB" w14:textId="77777777" w:rsidR="005802CA" w:rsidRDefault="005802CA" w:rsidP="005802CA">
      <w:pPr>
        <w:spacing w:after="0" w:line="240" w:lineRule="auto"/>
        <w:rPr>
          <w:rFonts w:asciiTheme="minorHAnsi" w:hAnsiTheme="minorHAnsi"/>
        </w:rPr>
      </w:pPr>
    </w:p>
    <w:p w14:paraId="5E0FB716" w14:textId="77777777" w:rsidR="005802CA" w:rsidRDefault="005802CA" w:rsidP="005802CA">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1BEFA0E9" w14:textId="77777777" w:rsidR="005802CA" w:rsidRDefault="005802CA" w:rsidP="005802CA">
      <w:pPr>
        <w:spacing w:after="0" w:line="240" w:lineRule="auto"/>
        <w:rPr>
          <w:rFonts w:asciiTheme="minorHAnsi" w:hAnsiTheme="minorHAnsi"/>
        </w:rPr>
      </w:pPr>
    </w:p>
    <w:p w14:paraId="52FCBCEC" w14:textId="77777777" w:rsidR="005802CA" w:rsidRDefault="005802CA" w:rsidP="005802CA">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44E87F01" w14:textId="77777777" w:rsidR="005802CA" w:rsidRDefault="005802CA" w:rsidP="005802CA">
      <w:pPr>
        <w:spacing w:after="0" w:line="240" w:lineRule="auto"/>
        <w:rPr>
          <w:rFonts w:asciiTheme="minorHAnsi" w:hAnsiTheme="minorHAnsi"/>
        </w:rPr>
      </w:pPr>
    </w:p>
    <w:p w14:paraId="265D17F7" w14:textId="77777777" w:rsidR="005802CA" w:rsidRDefault="005802CA" w:rsidP="005802CA">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5C6D26F6" w14:textId="77777777" w:rsidR="005802CA" w:rsidRDefault="005802CA" w:rsidP="005802CA">
      <w:pPr>
        <w:spacing w:after="0" w:line="240" w:lineRule="auto"/>
        <w:rPr>
          <w:rFonts w:asciiTheme="minorHAnsi" w:hAnsiTheme="minorHAnsi"/>
        </w:rPr>
      </w:pPr>
    </w:p>
    <w:p w14:paraId="627C891A" w14:textId="77777777" w:rsidR="005802CA" w:rsidRDefault="005802CA" w:rsidP="005802CA">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5EA48D33" w14:textId="77777777" w:rsidR="005802CA" w:rsidRDefault="005802CA" w:rsidP="005802CA">
      <w:pPr>
        <w:spacing w:after="0" w:line="240" w:lineRule="auto"/>
        <w:rPr>
          <w:rFonts w:asciiTheme="minorHAnsi" w:hAnsiTheme="minorHAnsi"/>
        </w:rPr>
      </w:pPr>
    </w:p>
    <w:p w14:paraId="69C9C6CD" w14:textId="77777777" w:rsidR="005802CA" w:rsidRDefault="005802CA" w:rsidP="005802CA">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7CDC882D" w14:textId="77777777" w:rsidR="005802CA" w:rsidRDefault="005802CA" w:rsidP="005802CA">
      <w:pPr>
        <w:spacing w:after="0" w:line="240" w:lineRule="auto"/>
        <w:rPr>
          <w:rFonts w:asciiTheme="minorHAnsi" w:hAnsiTheme="minorHAnsi"/>
        </w:rPr>
      </w:pPr>
    </w:p>
    <w:p w14:paraId="33612128" w14:textId="77777777" w:rsidR="005802CA" w:rsidRDefault="005802CA" w:rsidP="005802CA">
      <w:pPr>
        <w:rPr>
          <w:rFonts w:asciiTheme="minorHAnsi" w:hAnsiTheme="minorHAnsi"/>
        </w:rPr>
      </w:pPr>
      <w:r>
        <w:rPr>
          <w:rFonts w:asciiTheme="minorHAnsi" w:hAnsiTheme="minorHAnsi"/>
        </w:rPr>
        <w:t>_____________________________________________________________________________________________________________________</w:t>
      </w:r>
    </w:p>
    <w:p w14:paraId="3041CA48" w14:textId="77777777" w:rsidR="005802CA" w:rsidRDefault="005802CA" w:rsidP="005802CA"/>
    <w:p w14:paraId="57C2BC7C" w14:textId="77777777" w:rsidR="005802CA" w:rsidRDefault="005802CA" w:rsidP="005802CA">
      <w:pPr>
        <w:pStyle w:val="Heading2"/>
      </w:pPr>
      <w:bookmarkStart w:id="190" w:name="_Worksheet_13"/>
      <w:bookmarkStart w:id="191" w:name="_Toc283728552"/>
      <w:bookmarkStart w:id="192" w:name="_Toc116473978"/>
      <w:bookmarkEnd w:id="190"/>
      <w:r>
        <w:lastRenderedPageBreak/>
        <w:t>Worksheet 13</w:t>
      </w:r>
      <w:bookmarkEnd w:id="192"/>
    </w:p>
    <w:p w14:paraId="2FE01F4F" w14:textId="3729C04B" w:rsidR="005802CA" w:rsidRPr="005802CA" w:rsidRDefault="005802CA" w:rsidP="005802CA">
      <w:pPr>
        <w:jc w:val="center"/>
        <w:rPr>
          <w:b/>
          <w:bCs/>
          <w:i/>
          <w:iCs/>
          <w:sz w:val="48"/>
          <w:szCs w:val="48"/>
        </w:rPr>
      </w:pPr>
      <w:r w:rsidRPr="005802CA">
        <w:rPr>
          <w:b/>
          <w:bCs/>
          <w:i/>
          <w:iCs/>
          <w:sz w:val="48"/>
          <w:szCs w:val="48"/>
        </w:rPr>
        <w:t>Overcoming Obstacles</w:t>
      </w:r>
      <w:bookmarkEnd w:id="191"/>
    </w:p>
    <w:p w14:paraId="441DE65A" w14:textId="77777777" w:rsidR="005802CA" w:rsidRDefault="005802CA" w:rsidP="005802CA">
      <w:pPr>
        <w:rPr>
          <w:rFonts w:asciiTheme="minorHAnsi" w:hAnsiTheme="minorHAnsi"/>
        </w:rPr>
      </w:pPr>
      <w:r>
        <w:rPr>
          <w:rFonts w:asciiTheme="minorHAnsi" w:hAnsiTheme="minorHAnsi"/>
        </w:rPr>
        <w:t>Role-play the following scenarios with your partner. Switch roles for the second scenario.</w:t>
      </w:r>
    </w:p>
    <w:p w14:paraId="4A1ADD91" w14:textId="77777777" w:rsidR="005802CA" w:rsidRDefault="005802CA" w:rsidP="005802CA">
      <w:pPr>
        <w:rPr>
          <w:rFonts w:asciiTheme="minorHAnsi" w:hAnsiTheme="minorHAnsi"/>
        </w:rPr>
      </w:pPr>
    </w:p>
    <w:p w14:paraId="03B2D979" w14:textId="77777777" w:rsidR="005802CA" w:rsidRDefault="005802CA" w:rsidP="00A401CE">
      <w:pPr>
        <w:pStyle w:val="ListParagraph"/>
        <w:numPr>
          <w:ilvl w:val="0"/>
          <w:numId w:val="64"/>
        </w:numPr>
        <w:rPr>
          <w:rFonts w:asciiTheme="minorHAnsi" w:hAnsiTheme="minorHAnsi"/>
        </w:rPr>
      </w:pPr>
      <w:r>
        <w:rPr>
          <w:rFonts w:asciiTheme="minorHAnsi" w:hAnsiTheme="minorHAnsi"/>
        </w:rPr>
        <w:t>A manager tells an employee to sell a customer out-of-date inventory. The company has clear rules regarding dated merchandise, but the manager is under budget.</w:t>
      </w:r>
    </w:p>
    <w:p w14:paraId="7F4DA99B" w14:textId="77777777" w:rsidR="005802CA" w:rsidRDefault="005802CA" w:rsidP="005802CA">
      <w:pPr>
        <w:pStyle w:val="ListParagraph"/>
        <w:rPr>
          <w:rFonts w:asciiTheme="minorHAnsi" w:hAnsiTheme="minorHAnsi"/>
        </w:rPr>
      </w:pPr>
    </w:p>
    <w:p w14:paraId="6170976B" w14:textId="71D06D13" w:rsidR="005802CA" w:rsidRDefault="005802CA" w:rsidP="00A401CE">
      <w:pPr>
        <w:pStyle w:val="ListParagraph"/>
        <w:numPr>
          <w:ilvl w:val="0"/>
          <w:numId w:val="64"/>
        </w:numPr>
        <w:rPr>
          <w:rFonts w:asciiTheme="minorHAnsi" w:hAnsiTheme="minorHAnsi"/>
        </w:rPr>
      </w:pPr>
      <w:r>
        <w:rPr>
          <w:rFonts w:asciiTheme="minorHAnsi" w:hAnsiTheme="minorHAnsi"/>
        </w:rPr>
        <w:t>A manager asks an employee to help him move a computer that the company no longer needs to his car so he can take it home. The policy is to give old equipment to charity.</w:t>
      </w:r>
    </w:p>
    <w:p w14:paraId="63F55E06" w14:textId="77777777" w:rsidR="005802CA" w:rsidRDefault="005802CA">
      <w:pPr>
        <w:spacing w:after="0" w:line="240" w:lineRule="auto"/>
        <w:rPr>
          <w:rFonts w:asciiTheme="minorHAnsi" w:hAnsiTheme="minorHAnsi"/>
        </w:rPr>
      </w:pPr>
      <w:r>
        <w:rPr>
          <w:rFonts w:asciiTheme="minorHAnsi" w:hAnsiTheme="minorHAnsi"/>
        </w:rPr>
        <w:br w:type="page"/>
      </w:r>
    </w:p>
    <w:p w14:paraId="71840C15" w14:textId="77777777" w:rsidR="005802CA" w:rsidRDefault="005802CA" w:rsidP="005802CA">
      <w:pPr>
        <w:pStyle w:val="ListParagraph"/>
        <w:rPr>
          <w:rFonts w:asciiTheme="minorHAnsi" w:hAnsiTheme="minorHAnsi"/>
        </w:rPr>
      </w:pPr>
    </w:p>
    <w:p w14:paraId="72B5DB6F" w14:textId="77777777" w:rsidR="005802CA" w:rsidRDefault="005802CA" w:rsidP="005802CA">
      <w:pPr>
        <w:pStyle w:val="Heading2"/>
      </w:pPr>
      <w:bookmarkStart w:id="193" w:name="_Worksheet_14"/>
      <w:bookmarkStart w:id="194" w:name="_Toc283728565"/>
      <w:bookmarkStart w:id="195" w:name="_Toc116473979"/>
      <w:bookmarkEnd w:id="193"/>
      <w:r>
        <w:t>Worksheet 14</w:t>
      </w:r>
      <w:bookmarkEnd w:id="195"/>
    </w:p>
    <w:p w14:paraId="577104E2" w14:textId="07160476" w:rsidR="005802CA" w:rsidRPr="005802CA" w:rsidRDefault="005802CA" w:rsidP="005802CA">
      <w:pPr>
        <w:jc w:val="center"/>
        <w:rPr>
          <w:b/>
          <w:bCs/>
          <w:i/>
          <w:iCs/>
          <w:sz w:val="48"/>
          <w:szCs w:val="48"/>
        </w:rPr>
      </w:pPr>
      <w:r w:rsidRPr="005802CA">
        <w:rPr>
          <w:b/>
          <w:bCs/>
          <w:i/>
          <w:iCs/>
          <w:sz w:val="48"/>
          <w:szCs w:val="48"/>
        </w:rPr>
        <w:t>Whistle Blowing</w:t>
      </w:r>
      <w:bookmarkEnd w:id="194"/>
    </w:p>
    <w:p w14:paraId="25D54784" w14:textId="77777777" w:rsidR="005802CA" w:rsidRDefault="005802CA" w:rsidP="005802CA">
      <w:pPr>
        <w:rPr>
          <w:rFonts w:asciiTheme="minorHAnsi" w:hAnsiTheme="minorHAnsi"/>
        </w:rPr>
      </w:pPr>
      <w:r>
        <w:rPr>
          <w:rFonts w:asciiTheme="minorHAnsi" w:hAnsiTheme="minorHAnsi"/>
        </w:rPr>
        <w:t>Circle all activities that count as whistle blowing.</w:t>
      </w:r>
    </w:p>
    <w:p w14:paraId="02255EA3" w14:textId="77777777" w:rsidR="005802CA" w:rsidRDefault="005802CA" w:rsidP="005802CA">
      <w:pPr>
        <w:rPr>
          <w:rFonts w:asciiTheme="minorHAnsi" w:hAnsiTheme="minorHAnsi"/>
        </w:rPr>
      </w:pPr>
    </w:p>
    <w:p w14:paraId="3AE26935" w14:textId="77777777" w:rsidR="007F5E86" w:rsidRDefault="005802CA" w:rsidP="005802CA">
      <w:pPr>
        <w:rPr>
          <w:rFonts w:asciiTheme="minorHAnsi" w:hAnsiTheme="minorHAnsi"/>
        </w:rPr>
      </w:pPr>
      <w:r>
        <w:rPr>
          <w:rFonts w:asciiTheme="minorHAnsi" w:hAnsiTheme="minorHAnsi"/>
        </w:rPr>
        <w:t>Informing on a coworker who steals paper</w:t>
      </w:r>
    </w:p>
    <w:p w14:paraId="53530B97" w14:textId="2A76BEFA" w:rsidR="007F5E86" w:rsidRDefault="005802CA" w:rsidP="005802CA">
      <w:pPr>
        <w:rPr>
          <w:rFonts w:asciiTheme="minorHAnsi" w:hAnsiTheme="minorHAnsi"/>
        </w:rPr>
      </w:pPr>
      <w:r>
        <w:rPr>
          <w:rFonts w:asciiTheme="minorHAnsi" w:hAnsiTheme="minorHAnsi"/>
        </w:rPr>
        <w:t>Reporting ground pollution</w:t>
      </w:r>
    </w:p>
    <w:p w14:paraId="6EAC31DC" w14:textId="09FD3E7E" w:rsidR="005802CA" w:rsidRDefault="005802CA" w:rsidP="005802CA">
      <w:pPr>
        <w:rPr>
          <w:rFonts w:asciiTheme="minorHAnsi" w:hAnsiTheme="minorHAnsi"/>
        </w:rPr>
      </w:pPr>
      <w:r>
        <w:rPr>
          <w:rFonts w:asciiTheme="minorHAnsi" w:hAnsiTheme="minorHAnsi"/>
        </w:rPr>
        <w:t xml:space="preserve">Telling on a boss who hired his mistress </w:t>
      </w:r>
    </w:p>
    <w:p w14:paraId="5F01A9ED" w14:textId="77777777" w:rsidR="005802CA" w:rsidRDefault="005802CA" w:rsidP="005802CA">
      <w:pPr>
        <w:rPr>
          <w:rFonts w:asciiTheme="minorHAnsi" w:hAnsiTheme="minorHAnsi"/>
        </w:rPr>
      </w:pPr>
    </w:p>
    <w:p w14:paraId="5DE0D452" w14:textId="77777777" w:rsidR="005802CA" w:rsidRDefault="005802CA" w:rsidP="005802CA">
      <w:pPr>
        <w:rPr>
          <w:rFonts w:asciiTheme="minorHAnsi" w:hAnsiTheme="minorHAnsi"/>
        </w:rPr>
      </w:pPr>
    </w:p>
    <w:p w14:paraId="33528FCF" w14:textId="77777777" w:rsidR="007F5E86" w:rsidRDefault="005802CA" w:rsidP="005802CA">
      <w:pPr>
        <w:rPr>
          <w:rFonts w:asciiTheme="minorHAnsi" w:hAnsiTheme="minorHAnsi"/>
        </w:rPr>
      </w:pPr>
      <w:r>
        <w:rPr>
          <w:rFonts w:asciiTheme="minorHAnsi" w:hAnsiTheme="minorHAnsi"/>
        </w:rPr>
        <w:t>Informing on strange accounting practices</w:t>
      </w:r>
    </w:p>
    <w:p w14:paraId="6D5DFCBA" w14:textId="4B2EBF1B" w:rsidR="007F5E86" w:rsidRDefault="005802CA" w:rsidP="005802CA">
      <w:pPr>
        <w:rPr>
          <w:rFonts w:asciiTheme="minorHAnsi" w:hAnsiTheme="minorHAnsi"/>
        </w:rPr>
      </w:pPr>
      <w:r>
        <w:rPr>
          <w:rFonts w:asciiTheme="minorHAnsi" w:hAnsiTheme="minorHAnsi"/>
        </w:rPr>
        <w:t>Reporting misuse of time</w:t>
      </w:r>
    </w:p>
    <w:p w14:paraId="153E24DC" w14:textId="27069EE6" w:rsidR="005802CA" w:rsidRDefault="007F5E86" w:rsidP="005802CA">
      <w:pPr>
        <w:rPr>
          <w:rFonts w:asciiTheme="minorHAnsi" w:hAnsiTheme="minorHAnsi"/>
        </w:rPr>
      </w:pPr>
      <w:r>
        <w:rPr>
          <w:rFonts w:asciiTheme="minorHAnsi" w:hAnsiTheme="minorHAnsi"/>
        </w:rPr>
        <w:t>R</w:t>
      </w:r>
      <w:r w:rsidR="005802CA">
        <w:rPr>
          <w:rFonts w:asciiTheme="minorHAnsi" w:hAnsiTheme="minorHAnsi"/>
        </w:rPr>
        <w:t>eporting OSHA violations</w:t>
      </w:r>
    </w:p>
    <w:p w14:paraId="0C18C1F3" w14:textId="77777777" w:rsidR="005802CA" w:rsidRDefault="005802CA" w:rsidP="005802CA">
      <w:pPr>
        <w:rPr>
          <w:rFonts w:asciiTheme="minorHAnsi" w:hAnsiTheme="minorHAnsi"/>
        </w:rPr>
      </w:pPr>
    </w:p>
    <w:p w14:paraId="2CD53955" w14:textId="77777777" w:rsidR="005802CA" w:rsidRDefault="005802CA" w:rsidP="005802CA">
      <w:pPr>
        <w:rPr>
          <w:rFonts w:asciiTheme="minorHAnsi" w:hAnsiTheme="minorHAnsi"/>
        </w:rPr>
      </w:pPr>
    </w:p>
    <w:p w14:paraId="6889A21D" w14:textId="77777777" w:rsidR="007F5E86" w:rsidRDefault="005802CA" w:rsidP="005802CA">
      <w:pPr>
        <w:rPr>
          <w:rFonts w:asciiTheme="minorHAnsi" w:hAnsiTheme="minorHAnsi"/>
        </w:rPr>
      </w:pPr>
      <w:r>
        <w:rPr>
          <w:rFonts w:asciiTheme="minorHAnsi" w:hAnsiTheme="minorHAnsi"/>
        </w:rPr>
        <w:t>Reporting bribe offers</w:t>
      </w:r>
    </w:p>
    <w:p w14:paraId="0FAF4B2D" w14:textId="03B01B15" w:rsidR="007F5E86" w:rsidRDefault="005802CA" w:rsidP="005802CA">
      <w:pPr>
        <w:rPr>
          <w:rFonts w:asciiTheme="minorHAnsi" w:hAnsiTheme="minorHAnsi"/>
        </w:rPr>
      </w:pPr>
      <w:r>
        <w:rPr>
          <w:rFonts w:asciiTheme="minorHAnsi" w:hAnsiTheme="minorHAnsi"/>
        </w:rPr>
        <w:t>Reporting ongoing sexual harassment</w:t>
      </w:r>
    </w:p>
    <w:p w14:paraId="0B05323F" w14:textId="160BA303" w:rsidR="005802CA" w:rsidRDefault="005802CA" w:rsidP="005802CA">
      <w:pPr>
        <w:rPr>
          <w:rFonts w:asciiTheme="minorHAnsi" w:hAnsiTheme="minorHAnsi"/>
        </w:rPr>
      </w:pPr>
      <w:r>
        <w:rPr>
          <w:rFonts w:asciiTheme="minorHAnsi" w:hAnsiTheme="minorHAnsi"/>
        </w:rPr>
        <w:t>Report violations of privacy rights</w:t>
      </w:r>
    </w:p>
    <w:p w14:paraId="61654F7C" w14:textId="77777777" w:rsidR="005802CA" w:rsidRDefault="005802CA" w:rsidP="005802CA">
      <w:pPr>
        <w:rPr>
          <w:rFonts w:asciiTheme="minorHAnsi" w:hAnsiTheme="minorHAnsi"/>
        </w:rPr>
      </w:pPr>
    </w:p>
    <w:p w14:paraId="06A73585" w14:textId="77777777" w:rsidR="005802CA" w:rsidRDefault="005802CA" w:rsidP="005802CA">
      <w:pPr>
        <w:rPr>
          <w:rFonts w:asciiTheme="minorHAnsi" w:hAnsiTheme="minorHAnsi"/>
        </w:rPr>
      </w:pPr>
    </w:p>
    <w:p w14:paraId="51B84E57" w14:textId="77777777" w:rsidR="007F5E86" w:rsidRDefault="005802CA" w:rsidP="005802CA">
      <w:pPr>
        <w:rPr>
          <w:rFonts w:asciiTheme="minorHAnsi" w:hAnsiTheme="minorHAnsi"/>
        </w:rPr>
      </w:pPr>
      <w:r>
        <w:rPr>
          <w:rFonts w:asciiTheme="minorHAnsi" w:hAnsiTheme="minorHAnsi"/>
        </w:rPr>
        <w:t>Telling about forced overtime</w:t>
      </w:r>
    </w:p>
    <w:p w14:paraId="321B5DDA" w14:textId="77777777" w:rsidR="007F5E86" w:rsidRDefault="005802CA" w:rsidP="005802CA">
      <w:pPr>
        <w:rPr>
          <w:rFonts w:asciiTheme="minorHAnsi" w:hAnsiTheme="minorHAnsi"/>
        </w:rPr>
      </w:pPr>
      <w:r>
        <w:rPr>
          <w:rFonts w:asciiTheme="minorHAnsi" w:hAnsiTheme="minorHAnsi"/>
        </w:rPr>
        <w:t>Informing on misleading advertising</w:t>
      </w:r>
    </w:p>
    <w:p w14:paraId="57BCF141" w14:textId="27A62189" w:rsidR="005802CA" w:rsidRDefault="005802CA" w:rsidP="005802CA">
      <w:pPr>
        <w:rPr>
          <w:rFonts w:asciiTheme="minorHAnsi" w:hAnsiTheme="minorHAnsi"/>
        </w:rPr>
      </w:pPr>
      <w:r>
        <w:rPr>
          <w:rFonts w:asciiTheme="minorHAnsi" w:hAnsiTheme="minorHAnsi"/>
        </w:rPr>
        <w:t>Reporting potentially hazardous products</w:t>
      </w:r>
    </w:p>
    <w:p w14:paraId="06801E76" w14:textId="77777777" w:rsidR="005802CA" w:rsidRDefault="005802CA" w:rsidP="005802CA">
      <w:pPr>
        <w:spacing w:after="0" w:line="240" w:lineRule="auto"/>
      </w:pPr>
      <w:r>
        <w:br w:type="page"/>
      </w:r>
    </w:p>
    <w:p w14:paraId="27DE39A8" w14:textId="77777777" w:rsidR="00A06CA9" w:rsidRDefault="007F5B94" w:rsidP="007F5B94">
      <w:pPr>
        <w:pStyle w:val="Heading2"/>
      </w:pPr>
      <w:bookmarkStart w:id="196" w:name="_Worksheet_15"/>
      <w:bookmarkStart w:id="197" w:name="_Toc283728566"/>
      <w:bookmarkStart w:id="198" w:name="_Toc116473980"/>
      <w:bookmarkEnd w:id="196"/>
      <w:r>
        <w:lastRenderedPageBreak/>
        <w:t>Worksheet</w:t>
      </w:r>
      <w:r w:rsidR="00A06CA9">
        <w:t xml:space="preserve"> 15</w:t>
      </w:r>
      <w:bookmarkEnd w:id="198"/>
    </w:p>
    <w:p w14:paraId="576E1217" w14:textId="1069047F" w:rsidR="007F5B94" w:rsidRPr="00A06CA9" w:rsidRDefault="007F5B94" w:rsidP="00A06CA9">
      <w:pPr>
        <w:jc w:val="center"/>
        <w:rPr>
          <w:b/>
          <w:bCs/>
          <w:i/>
          <w:iCs/>
          <w:sz w:val="48"/>
          <w:szCs w:val="48"/>
        </w:rPr>
      </w:pPr>
      <w:r w:rsidRPr="00A06CA9">
        <w:rPr>
          <w:b/>
          <w:bCs/>
          <w:i/>
          <w:iCs/>
          <w:sz w:val="48"/>
          <w:szCs w:val="48"/>
        </w:rPr>
        <w:t>Process</w:t>
      </w:r>
      <w:bookmarkEnd w:id="197"/>
    </w:p>
    <w:p w14:paraId="34B8E03C" w14:textId="77777777" w:rsidR="007F5B94" w:rsidRDefault="007F5B94" w:rsidP="007F5B94">
      <w:pPr>
        <w:rPr>
          <w:rFonts w:asciiTheme="minorHAnsi" w:hAnsiTheme="minorHAnsi"/>
        </w:rPr>
      </w:pPr>
      <w:r>
        <w:rPr>
          <w:rFonts w:asciiTheme="minorHAnsi" w:hAnsiTheme="minorHAnsi"/>
        </w:rPr>
        <w:t>Choose internal or external whistle blowing for the following scenarios?</w:t>
      </w:r>
    </w:p>
    <w:p w14:paraId="337F3C82" w14:textId="77777777" w:rsidR="007F5B94" w:rsidRDefault="007F5B94" w:rsidP="007F5B94">
      <w:pPr>
        <w:rPr>
          <w:rFonts w:asciiTheme="minorHAnsi" w:hAnsiTheme="minorHAnsi"/>
        </w:rPr>
      </w:pPr>
    </w:p>
    <w:p w14:paraId="3341117B" w14:textId="77777777" w:rsidR="007F5B94" w:rsidRDefault="007F5B94" w:rsidP="00A401CE">
      <w:pPr>
        <w:pStyle w:val="ListParagraph"/>
        <w:numPr>
          <w:ilvl w:val="0"/>
          <w:numId w:val="65"/>
        </w:numPr>
        <w:rPr>
          <w:rFonts w:asciiTheme="minorHAnsi" w:hAnsiTheme="minorHAnsi"/>
        </w:rPr>
      </w:pPr>
      <w:r>
        <w:rPr>
          <w:rFonts w:asciiTheme="minorHAnsi" w:hAnsiTheme="minorHAnsi"/>
        </w:rPr>
        <w:t>A manager sexually harasses female employees and encourages other employees to do the same.</w:t>
      </w:r>
    </w:p>
    <w:p w14:paraId="624875BF" w14:textId="77777777" w:rsidR="007F5B94" w:rsidRDefault="007F5B94" w:rsidP="007F5B94">
      <w:pPr>
        <w:pStyle w:val="ListParagraph"/>
        <w:rPr>
          <w:rFonts w:asciiTheme="minorHAnsi" w:hAnsiTheme="minorHAnsi"/>
        </w:rPr>
      </w:pPr>
    </w:p>
    <w:p w14:paraId="10DA06F7" w14:textId="77777777" w:rsidR="007F5B94" w:rsidRDefault="007F5B94" w:rsidP="007F5B94">
      <w:pPr>
        <w:pStyle w:val="ListParagraph"/>
        <w:rPr>
          <w:rFonts w:asciiTheme="minorHAnsi" w:hAnsiTheme="minorHAnsi"/>
        </w:rPr>
      </w:pPr>
      <w:r>
        <w:rPr>
          <w:rFonts w:asciiTheme="minorHAnsi" w:hAnsiTheme="minorHAnsi"/>
        </w:rPr>
        <w:t>________________________________________</w:t>
      </w:r>
    </w:p>
    <w:p w14:paraId="1749FEC2" w14:textId="77777777" w:rsidR="007F5B94" w:rsidRDefault="007F5B94" w:rsidP="007F5B94">
      <w:pPr>
        <w:pStyle w:val="ListParagraph"/>
        <w:rPr>
          <w:rFonts w:asciiTheme="minorHAnsi" w:hAnsiTheme="minorHAnsi"/>
        </w:rPr>
      </w:pPr>
    </w:p>
    <w:p w14:paraId="0CBF27D4" w14:textId="77777777" w:rsidR="007F5B94" w:rsidRDefault="007F5B94" w:rsidP="00A401CE">
      <w:pPr>
        <w:pStyle w:val="ListParagraph"/>
        <w:numPr>
          <w:ilvl w:val="0"/>
          <w:numId w:val="65"/>
        </w:numPr>
        <w:rPr>
          <w:rFonts w:asciiTheme="minorHAnsi" w:hAnsiTheme="minorHAnsi"/>
        </w:rPr>
      </w:pPr>
      <w:r>
        <w:rPr>
          <w:rFonts w:asciiTheme="minorHAnsi" w:hAnsiTheme="minorHAnsi"/>
        </w:rPr>
        <w:t>Corporate is attempting to cover up a toxic spill in a county’s ground water.</w:t>
      </w:r>
    </w:p>
    <w:p w14:paraId="1C67B135" w14:textId="77777777" w:rsidR="007F5B94" w:rsidRDefault="007F5B94" w:rsidP="007F5B94">
      <w:pPr>
        <w:pStyle w:val="ListParagraph"/>
        <w:rPr>
          <w:rFonts w:asciiTheme="minorHAnsi" w:hAnsiTheme="minorHAnsi"/>
        </w:rPr>
      </w:pPr>
    </w:p>
    <w:p w14:paraId="5105F2C7" w14:textId="77777777" w:rsidR="007F5B94" w:rsidRDefault="007F5B94" w:rsidP="007F5B94">
      <w:pPr>
        <w:pStyle w:val="ListParagraph"/>
        <w:rPr>
          <w:rFonts w:asciiTheme="minorHAnsi" w:hAnsiTheme="minorHAnsi"/>
        </w:rPr>
      </w:pPr>
      <w:r>
        <w:rPr>
          <w:rFonts w:asciiTheme="minorHAnsi" w:hAnsiTheme="minorHAnsi"/>
        </w:rPr>
        <w:t>________________________________________</w:t>
      </w:r>
    </w:p>
    <w:p w14:paraId="6C3FA2CB" w14:textId="77777777" w:rsidR="007F5B94" w:rsidRDefault="007F5B94" w:rsidP="007F5B94">
      <w:pPr>
        <w:pStyle w:val="ListParagraph"/>
        <w:rPr>
          <w:rFonts w:asciiTheme="minorHAnsi" w:hAnsiTheme="minorHAnsi"/>
        </w:rPr>
      </w:pPr>
    </w:p>
    <w:p w14:paraId="6055322A" w14:textId="77777777" w:rsidR="007F5B94" w:rsidRDefault="007F5B94" w:rsidP="00A401CE">
      <w:pPr>
        <w:pStyle w:val="ListParagraph"/>
        <w:numPr>
          <w:ilvl w:val="0"/>
          <w:numId w:val="65"/>
        </w:numPr>
        <w:rPr>
          <w:rFonts w:asciiTheme="minorHAnsi" w:hAnsiTheme="minorHAnsi"/>
        </w:rPr>
      </w:pPr>
      <w:r>
        <w:rPr>
          <w:rFonts w:asciiTheme="minorHAnsi" w:hAnsiTheme="minorHAnsi"/>
        </w:rPr>
        <w:t>A shipment of contaminated supplies is used in production.</w:t>
      </w:r>
    </w:p>
    <w:p w14:paraId="3F726F2B" w14:textId="77777777" w:rsidR="007F5B94" w:rsidRDefault="007F5B94" w:rsidP="007F5B94">
      <w:pPr>
        <w:pStyle w:val="ListParagraph"/>
        <w:rPr>
          <w:rFonts w:asciiTheme="minorHAnsi" w:hAnsiTheme="minorHAnsi"/>
        </w:rPr>
      </w:pPr>
    </w:p>
    <w:p w14:paraId="241F8C68" w14:textId="77777777" w:rsidR="007F5B94" w:rsidRDefault="007F5B94" w:rsidP="007F5B94">
      <w:pPr>
        <w:pStyle w:val="ListParagraph"/>
        <w:rPr>
          <w:rFonts w:asciiTheme="minorHAnsi" w:hAnsiTheme="minorHAnsi"/>
        </w:rPr>
      </w:pPr>
      <w:r>
        <w:rPr>
          <w:rFonts w:asciiTheme="minorHAnsi" w:hAnsiTheme="minorHAnsi"/>
        </w:rPr>
        <w:t>________________________________________</w:t>
      </w:r>
    </w:p>
    <w:p w14:paraId="695A25B4" w14:textId="77777777" w:rsidR="007F5B94" w:rsidRDefault="007F5B94" w:rsidP="007F5B94">
      <w:pPr>
        <w:pStyle w:val="ListParagraph"/>
        <w:rPr>
          <w:rFonts w:asciiTheme="minorHAnsi" w:hAnsiTheme="minorHAnsi"/>
        </w:rPr>
      </w:pPr>
    </w:p>
    <w:p w14:paraId="426565DF" w14:textId="77777777" w:rsidR="007F5B94" w:rsidRDefault="007F5B94" w:rsidP="00A401CE">
      <w:pPr>
        <w:pStyle w:val="ListParagraph"/>
        <w:numPr>
          <w:ilvl w:val="0"/>
          <w:numId w:val="65"/>
        </w:numPr>
        <w:rPr>
          <w:rFonts w:asciiTheme="minorHAnsi" w:hAnsiTheme="minorHAnsi"/>
        </w:rPr>
      </w:pPr>
      <w:r>
        <w:rPr>
          <w:rFonts w:asciiTheme="minorHAnsi" w:hAnsiTheme="minorHAnsi"/>
        </w:rPr>
        <w:t>Your partner is embezzling company funds.</w:t>
      </w:r>
    </w:p>
    <w:p w14:paraId="4702030A" w14:textId="77777777" w:rsidR="007F5B94" w:rsidRDefault="007F5B94" w:rsidP="007F5B94">
      <w:pPr>
        <w:pStyle w:val="ListParagraph"/>
        <w:rPr>
          <w:rFonts w:asciiTheme="minorHAnsi" w:hAnsiTheme="minorHAnsi"/>
        </w:rPr>
      </w:pPr>
    </w:p>
    <w:p w14:paraId="333B671B" w14:textId="77777777" w:rsidR="007F5B94" w:rsidRDefault="007F5B94" w:rsidP="007F5B94">
      <w:pPr>
        <w:pStyle w:val="ListParagraph"/>
        <w:rPr>
          <w:rFonts w:asciiTheme="minorHAnsi" w:hAnsiTheme="minorHAnsi"/>
        </w:rPr>
      </w:pPr>
      <w:r>
        <w:rPr>
          <w:rFonts w:asciiTheme="minorHAnsi" w:hAnsiTheme="minorHAnsi"/>
        </w:rPr>
        <w:t>________________________________________</w:t>
      </w:r>
    </w:p>
    <w:p w14:paraId="08EF53CC" w14:textId="77777777" w:rsidR="007F5B94" w:rsidRDefault="007F5B94" w:rsidP="007F5B94">
      <w:pPr>
        <w:pStyle w:val="ListParagraph"/>
        <w:rPr>
          <w:rFonts w:asciiTheme="minorHAnsi" w:hAnsiTheme="minorHAnsi"/>
        </w:rPr>
      </w:pPr>
    </w:p>
    <w:p w14:paraId="606E7C8B" w14:textId="77777777" w:rsidR="007F5B94" w:rsidRDefault="007F5B94" w:rsidP="00A401CE">
      <w:pPr>
        <w:pStyle w:val="ListParagraph"/>
        <w:numPr>
          <w:ilvl w:val="0"/>
          <w:numId w:val="65"/>
        </w:numPr>
        <w:rPr>
          <w:rFonts w:asciiTheme="minorHAnsi" w:hAnsiTheme="minorHAnsi"/>
        </w:rPr>
      </w:pPr>
      <w:r>
        <w:rPr>
          <w:rFonts w:asciiTheme="minorHAnsi" w:hAnsiTheme="minorHAnsi"/>
        </w:rPr>
        <w:t>The CEO kites investors’ money.</w:t>
      </w:r>
    </w:p>
    <w:p w14:paraId="09ACCC9F" w14:textId="77777777" w:rsidR="007F5B94" w:rsidRDefault="007F5B94" w:rsidP="007F5B94">
      <w:pPr>
        <w:pStyle w:val="ListParagraph"/>
        <w:rPr>
          <w:rFonts w:asciiTheme="minorHAnsi" w:hAnsiTheme="minorHAnsi"/>
        </w:rPr>
      </w:pPr>
    </w:p>
    <w:p w14:paraId="4532A75C" w14:textId="77777777" w:rsidR="007F5B94" w:rsidRDefault="007F5B94" w:rsidP="007F5B94">
      <w:pPr>
        <w:pStyle w:val="ListParagraph"/>
        <w:rPr>
          <w:rFonts w:asciiTheme="minorHAnsi" w:hAnsiTheme="minorHAnsi"/>
        </w:rPr>
      </w:pPr>
      <w:r>
        <w:rPr>
          <w:rFonts w:asciiTheme="minorHAnsi" w:hAnsiTheme="minorHAnsi"/>
        </w:rPr>
        <w:t>________________________________________</w:t>
      </w:r>
    </w:p>
    <w:p w14:paraId="434B45B8" w14:textId="77777777" w:rsidR="007F5B94" w:rsidRDefault="007F5B94" w:rsidP="007F5B94">
      <w:pPr>
        <w:pStyle w:val="ListParagraph"/>
        <w:rPr>
          <w:rFonts w:asciiTheme="minorHAnsi" w:hAnsiTheme="minorHAnsi"/>
          <w:b/>
        </w:rPr>
      </w:pPr>
    </w:p>
    <w:p w14:paraId="39BE80C1" w14:textId="77777777" w:rsidR="007F5B94" w:rsidRDefault="007F5B94" w:rsidP="007F5B94">
      <w:pPr>
        <w:spacing w:after="0" w:line="240" w:lineRule="auto"/>
      </w:pPr>
      <w:r>
        <w:br w:type="page"/>
      </w:r>
    </w:p>
    <w:p w14:paraId="2FF3D981" w14:textId="77777777" w:rsidR="00A06CA9" w:rsidRDefault="00A06CA9" w:rsidP="00A06CA9">
      <w:pPr>
        <w:pStyle w:val="Heading2"/>
      </w:pPr>
      <w:bookmarkStart w:id="199" w:name="_Worksheet_16"/>
      <w:bookmarkStart w:id="200" w:name="_Toc283728567"/>
      <w:bookmarkStart w:id="201" w:name="_Toc116473981"/>
      <w:bookmarkEnd w:id="199"/>
      <w:r>
        <w:lastRenderedPageBreak/>
        <w:t>Worksheet 16</w:t>
      </w:r>
      <w:bookmarkEnd w:id="201"/>
    </w:p>
    <w:p w14:paraId="1886AB06" w14:textId="51FE9DAD" w:rsidR="00A06CA9" w:rsidRPr="00A06CA9" w:rsidRDefault="00A06CA9" w:rsidP="00A06CA9">
      <w:pPr>
        <w:jc w:val="center"/>
        <w:rPr>
          <w:b/>
          <w:bCs/>
          <w:i/>
          <w:iCs/>
          <w:sz w:val="48"/>
          <w:szCs w:val="48"/>
        </w:rPr>
      </w:pPr>
      <w:r w:rsidRPr="00A06CA9">
        <w:rPr>
          <w:b/>
          <w:bCs/>
          <w:i/>
          <w:iCs/>
          <w:sz w:val="48"/>
          <w:szCs w:val="48"/>
        </w:rPr>
        <w:t>When You Should Blow the Whistle</w:t>
      </w:r>
      <w:bookmarkEnd w:id="200"/>
    </w:p>
    <w:p w14:paraId="015BCFBD" w14:textId="77777777" w:rsidR="00A06CA9" w:rsidRDefault="00A06CA9" w:rsidP="00A06CA9">
      <w:r>
        <w:t>Make a list of five scenarios you would blow the whistle for and five you would not.</w:t>
      </w:r>
    </w:p>
    <w:p w14:paraId="3A3D2EDF" w14:textId="77777777" w:rsidR="00A06CA9" w:rsidRDefault="00A06CA9" w:rsidP="00A06CA9">
      <w:r>
        <w:t>Would</w:t>
      </w:r>
    </w:p>
    <w:p w14:paraId="583BF71B" w14:textId="77777777" w:rsidR="00A06CA9" w:rsidRDefault="00A06CA9" w:rsidP="00A401CE">
      <w:pPr>
        <w:numPr>
          <w:ilvl w:val="0"/>
          <w:numId w:val="66"/>
        </w:numPr>
      </w:pPr>
      <w:r>
        <w:t>____________________________________</w:t>
      </w:r>
    </w:p>
    <w:p w14:paraId="0F83A0CD" w14:textId="77777777" w:rsidR="00A06CA9" w:rsidRDefault="00A06CA9" w:rsidP="00A401CE">
      <w:pPr>
        <w:numPr>
          <w:ilvl w:val="0"/>
          <w:numId w:val="66"/>
        </w:numPr>
      </w:pPr>
      <w:r>
        <w:t>____________________________________</w:t>
      </w:r>
    </w:p>
    <w:p w14:paraId="47BC91B8" w14:textId="77777777" w:rsidR="00A06CA9" w:rsidRDefault="00A06CA9" w:rsidP="00A401CE">
      <w:pPr>
        <w:numPr>
          <w:ilvl w:val="0"/>
          <w:numId w:val="66"/>
        </w:numPr>
      </w:pPr>
      <w:r>
        <w:t>____________________________________</w:t>
      </w:r>
    </w:p>
    <w:p w14:paraId="282F10FE" w14:textId="77777777" w:rsidR="00A06CA9" w:rsidRDefault="00A06CA9" w:rsidP="00A401CE">
      <w:pPr>
        <w:numPr>
          <w:ilvl w:val="0"/>
          <w:numId w:val="66"/>
        </w:numPr>
      </w:pPr>
      <w:r>
        <w:t>____________________________________</w:t>
      </w:r>
    </w:p>
    <w:p w14:paraId="30ABAF40" w14:textId="77777777" w:rsidR="00A06CA9" w:rsidRDefault="00A06CA9" w:rsidP="00A401CE">
      <w:pPr>
        <w:numPr>
          <w:ilvl w:val="0"/>
          <w:numId w:val="66"/>
        </w:numPr>
      </w:pPr>
      <w:r>
        <w:t>____________________________________</w:t>
      </w:r>
    </w:p>
    <w:p w14:paraId="456EEEF6" w14:textId="77777777" w:rsidR="00A06CA9" w:rsidRDefault="00A06CA9" w:rsidP="00A06CA9">
      <w:pPr>
        <w:rPr>
          <w:rFonts w:asciiTheme="minorHAnsi" w:hAnsiTheme="minorHAnsi"/>
        </w:rPr>
      </w:pPr>
    </w:p>
    <w:p w14:paraId="4BD21C7F" w14:textId="77777777" w:rsidR="00A06CA9" w:rsidRDefault="00A06CA9" w:rsidP="00A06CA9">
      <w:pPr>
        <w:spacing w:after="0" w:line="240" w:lineRule="auto"/>
        <w:rPr>
          <w:rFonts w:asciiTheme="minorHAnsi" w:hAnsiTheme="minorHAnsi"/>
        </w:rPr>
      </w:pPr>
      <w:r>
        <w:rPr>
          <w:rFonts w:asciiTheme="minorHAnsi" w:hAnsiTheme="minorHAnsi"/>
        </w:rPr>
        <w:t>Would Not</w:t>
      </w:r>
    </w:p>
    <w:p w14:paraId="569C18C4" w14:textId="77777777" w:rsidR="00A06CA9" w:rsidRDefault="00A06CA9" w:rsidP="00A06CA9">
      <w:pPr>
        <w:spacing w:after="0" w:line="240" w:lineRule="auto"/>
        <w:rPr>
          <w:rFonts w:asciiTheme="minorHAnsi" w:hAnsiTheme="minorHAnsi"/>
        </w:rPr>
      </w:pPr>
    </w:p>
    <w:p w14:paraId="3D6EEEDF" w14:textId="77777777" w:rsidR="00A06CA9" w:rsidRDefault="00A06CA9" w:rsidP="00A401CE">
      <w:pPr>
        <w:numPr>
          <w:ilvl w:val="0"/>
          <w:numId w:val="66"/>
        </w:numPr>
      </w:pPr>
      <w:r>
        <w:t>____________________________________</w:t>
      </w:r>
    </w:p>
    <w:p w14:paraId="63CEA86B" w14:textId="77777777" w:rsidR="00A06CA9" w:rsidRDefault="00A06CA9" w:rsidP="00A401CE">
      <w:pPr>
        <w:numPr>
          <w:ilvl w:val="0"/>
          <w:numId w:val="66"/>
        </w:numPr>
      </w:pPr>
      <w:r>
        <w:t>____________________________________</w:t>
      </w:r>
    </w:p>
    <w:p w14:paraId="0A1FEEAF" w14:textId="77777777" w:rsidR="00A06CA9" w:rsidRDefault="00A06CA9" w:rsidP="00A401CE">
      <w:pPr>
        <w:numPr>
          <w:ilvl w:val="0"/>
          <w:numId w:val="66"/>
        </w:numPr>
      </w:pPr>
      <w:r>
        <w:t>____________________________________</w:t>
      </w:r>
    </w:p>
    <w:p w14:paraId="061472F0" w14:textId="77777777" w:rsidR="00A06CA9" w:rsidRDefault="00A06CA9" w:rsidP="00A401CE">
      <w:pPr>
        <w:numPr>
          <w:ilvl w:val="0"/>
          <w:numId w:val="66"/>
        </w:numPr>
      </w:pPr>
      <w:r>
        <w:t>____________________________________</w:t>
      </w:r>
    </w:p>
    <w:p w14:paraId="598A1FFA" w14:textId="77777777" w:rsidR="00A06CA9" w:rsidRDefault="00A06CA9" w:rsidP="00A401CE">
      <w:pPr>
        <w:numPr>
          <w:ilvl w:val="0"/>
          <w:numId w:val="66"/>
        </w:numPr>
      </w:pPr>
      <w:r>
        <w:t>____________________________________</w:t>
      </w:r>
    </w:p>
    <w:p w14:paraId="22F99BE7" w14:textId="77777777" w:rsidR="00A06CA9" w:rsidRDefault="00A06CA9" w:rsidP="00A06CA9"/>
    <w:p w14:paraId="376DC44E" w14:textId="77777777" w:rsidR="005802CA" w:rsidRDefault="005802CA" w:rsidP="005802CA"/>
    <w:p w14:paraId="7E43F5F0" w14:textId="14BAD691" w:rsidR="004F296D" w:rsidRDefault="004F296D">
      <w:pPr>
        <w:spacing w:after="0" w:line="240" w:lineRule="auto"/>
        <w:rPr>
          <w:b/>
          <w:bCs/>
          <w:i/>
          <w:iCs/>
          <w:sz w:val="48"/>
          <w:szCs w:val="48"/>
        </w:rPr>
      </w:pPr>
      <w:r>
        <w:rPr>
          <w:b/>
          <w:bCs/>
          <w:i/>
          <w:iCs/>
          <w:sz w:val="48"/>
          <w:szCs w:val="48"/>
        </w:rPr>
        <w:br w:type="page"/>
      </w:r>
    </w:p>
    <w:p w14:paraId="33C8FC06" w14:textId="77777777" w:rsidR="00A06CA9" w:rsidRDefault="00A06CA9" w:rsidP="00A06CA9">
      <w:pPr>
        <w:pStyle w:val="Heading2"/>
      </w:pPr>
      <w:bookmarkStart w:id="202" w:name="_Worksheet_17"/>
      <w:bookmarkStart w:id="203" w:name="_Toc283728568"/>
      <w:bookmarkStart w:id="204" w:name="_Toc116473982"/>
      <w:bookmarkEnd w:id="202"/>
      <w:r>
        <w:lastRenderedPageBreak/>
        <w:t>Worksheet 17</w:t>
      </w:r>
      <w:bookmarkEnd w:id="204"/>
    </w:p>
    <w:p w14:paraId="7BFA664E" w14:textId="3530FF90" w:rsidR="00A06CA9" w:rsidRPr="00A06CA9" w:rsidRDefault="00A06CA9" w:rsidP="00A06CA9">
      <w:pPr>
        <w:jc w:val="center"/>
        <w:rPr>
          <w:b/>
          <w:bCs/>
          <w:i/>
          <w:iCs/>
          <w:sz w:val="48"/>
          <w:szCs w:val="48"/>
        </w:rPr>
      </w:pPr>
      <w:r w:rsidRPr="00A06CA9">
        <w:rPr>
          <w:b/>
          <w:bCs/>
          <w:i/>
          <w:iCs/>
          <w:sz w:val="48"/>
          <w:szCs w:val="48"/>
        </w:rPr>
        <w:t>Responsibilities</w:t>
      </w:r>
      <w:bookmarkEnd w:id="203"/>
    </w:p>
    <w:p w14:paraId="5033ACEE" w14:textId="77777777" w:rsidR="00A06CA9" w:rsidRDefault="00A06CA9" w:rsidP="00A06CA9">
      <w:pPr>
        <w:rPr>
          <w:rFonts w:asciiTheme="minorHAnsi" w:hAnsiTheme="minorHAnsi"/>
        </w:rPr>
      </w:pPr>
      <w:r>
        <w:rPr>
          <w:rFonts w:asciiTheme="minorHAnsi" w:hAnsiTheme="minorHAnsi"/>
        </w:rPr>
        <w:t>You are a manager who has a budget of $100,000. Your labor takes $30,000, but you need to give raises. Production currently costs $50,000, but there is green technology that will cost an additional $20,000 to implement. What do you do?</w:t>
      </w:r>
    </w:p>
    <w:p w14:paraId="697E0432" w14:textId="77777777" w:rsidR="00A06CA9" w:rsidRDefault="00A06CA9" w:rsidP="00A06CA9">
      <w:pPr>
        <w:spacing w:after="0" w:line="240" w:lineRule="auto"/>
        <w:rPr>
          <w:rFonts w:asciiTheme="minorHAnsi" w:hAnsiTheme="minorHAnsi"/>
        </w:rPr>
      </w:pPr>
    </w:p>
    <w:p w14:paraId="2273D4EC" w14:textId="77777777" w:rsidR="00A06CA9" w:rsidRDefault="00A06CA9" w:rsidP="00A06CA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50BC24A5" w14:textId="77777777" w:rsidR="00A06CA9" w:rsidRDefault="00A06CA9" w:rsidP="00A06CA9">
      <w:pPr>
        <w:spacing w:after="0" w:line="240" w:lineRule="auto"/>
        <w:rPr>
          <w:rFonts w:asciiTheme="minorHAnsi" w:hAnsiTheme="minorHAnsi"/>
        </w:rPr>
      </w:pPr>
    </w:p>
    <w:p w14:paraId="5CD6AFA5" w14:textId="77777777" w:rsidR="00A06CA9" w:rsidRDefault="00A06CA9" w:rsidP="00A06CA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331D47C0" w14:textId="77777777" w:rsidR="00A06CA9" w:rsidRDefault="00A06CA9" w:rsidP="00A06CA9">
      <w:pPr>
        <w:spacing w:after="0" w:line="240" w:lineRule="auto"/>
        <w:rPr>
          <w:rFonts w:asciiTheme="minorHAnsi" w:hAnsiTheme="minorHAnsi"/>
        </w:rPr>
      </w:pPr>
    </w:p>
    <w:p w14:paraId="05565F6E" w14:textId="77777777" w:rsidR="00A06CA9" w:rsidRDefault="00A06CA9" w:rsidP="00A06CA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5D97A7CC" w14:textId="77777777" w:rsidR="00A06CA9" w:rsidRDefault="00A06CA9" w:rsidP="00A06CA9">
      <w:pPr>
        <w:spacing w:after="0" w:line="240" w:lineRule="auto"/>
        <w:rPr>
          <w:rFonts w:asciiTheme="minorHAnsi" w:hAnsiTheme="minorHAnsi"/>
        </w:rPr>
      </w:pPr>
    </w:p>
    <w:p w14:paraId="1E0D16BA" w14:textId="77777777" w:rsidR="00A06CA9" w:rsidRDefault="00A06CA9" w:rsidP="00A06CA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772D9A56" w14:textId="77777777" w:rsidR="00A06CA9" w:rsidRDefault="00A06CA9" w:rsidP="00A06CA9">
      <w:pPr>
        <w:spacing w:after="0" w:line="240" w:lineRule="auto"/>
        <w:rPr>
          <w:rFonts w:asciiTheme="minorHAnsi" w:hAnsiTheme="minorHAnsi"/>
        </w:rPr>
      </w:pPr>
    </w:p>
    <w:p w14:paraId="2B86BAFF" w14:textId="77777777" w:rsidR="00A06CA9" w:rsidRDefault="00A06CA9" w:rsidP="00A06CA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6AC095E3" w14:textId="77777777" w:rsidR="00A06CA9" w:rsidRDefault="00A06CA9" w:rsidP="00A06CA9">
      <w:pPr>
        <w:spacing w:after="0" w:line="240" w:lineRule="auto"/>
        <w:rPr>
          <w:rFonts w:asciiTheme="minorHAnsi" w:hAnsiTheme="minorHAnsi"/>
        </w:rPr>
      </w:pPr>
    </w:p>
    <w:p w14:paraId="794309B7" w14:textId="77777777" w:rsidR="00A06CA9" w:rsidRDefault="00A06CA9" w:rsidP="00A06CA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1BD8B309" w14:textId="77777777" w:rsidR="00A06CA9" w:rsidRDefault="00A06CA9" w:rsidP="00A06CA9">
      <w:pPr>
        <w:spacing w:after="0" w:line="240" w:lineRule="auto"/>
        <w:rPr>
          <w:rFonts w:asciiTheme="minorHAnsi" w:hAnsiTheme="minorHAnsi"/>
        </w:rPr>
      </w:pPr>
    </w:p>
    <w:p w14:paraId="635915FE" w14:textId="77777777" w:rsidR="00A06CA9" w:rsidRDefault="00A06CA9" w:rsidP="00A06CA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6BAD942D" w14:textId="77777777" w:rsidR="00A06CA9" w:rsidRDefault="00A06CA9" w:rsidP="00A06CA9">
      <w:pPr>
        <w:spacing w:after="0" w:line="240" w:lineRule="auto"/>
        <w:rPr>
          <w:rFonts w:asciiTheme="minorHAnsi" w:hAnsiTheme="minorHAnsi"/>
        </w:rPr>
      </w:pPr>
    </w:p>
    <w:p w14:paraId="7D1A798E" w14:textId="77777777" w:rsidR="00A06CA9" w:rsidRDefault="00A06CA9" w:rsidP="00A06CA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7BB63C7C" w14:textId="77777777" w:rsidR="00A06CA9" w:rsidRDefault="00A06CA9" w:rsidP="00A06CA9">
      <w:pPr>
        <w:spacing w:after="0" w:line="240" w:lineRule="auto"/>
        <w:rPr>
          <w:rFonts w:asciiTheme="minorHAnsi" w:hAnsiTheme="minorHAnsi"/>
        </w:rPr>
      </w:pPr>
    </w:p>
    <w:p w14:paraId="193B63A6" w14:textId="77777777" w:rsidR="00A06CA9" w:rsidRDefault="00A06CA9" w:rsidP="00A06CA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166AA1DC" w14:textId="77777777" w:rsidR="00A06CA9" w:rsidRDefault="00A06CA9" w:rsidP="00A06CA9">
      <w:pPr>
        <w:spacing w:after="0" w:line="240" w:lineRule="auto"/>
        <w:rPr>
          <w:rFonts w:asciiTheme="minorHAnsi" w:hAnsiTheme="minorHAnsi"/>
        </w:rPr>
      </w:pPr>
    </w:p>
    <w:p w14:paraId="13D04480" w14:textId="77777777" w:rsidR="00A06CA9" w:rsidRDefault="00A06CA9" w:rsidP="00A06CA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37E0923B" w14:textId="77777777" w:rsidR="00A06CA9" w:rsidRDefault="00A06CA9" w:rsidP="00A06CA9">
      <w:pPr>
        <w:spacing w:after="0" w:line="240" w:lineRule="auto"/>
        <w:rPr>
          <w:rFonts w:asciiTheme="minorHAnsi" w:hAnsiTheme="minorHAnsi"/>
        </w:rPr>
      </w:pPr>
    </w:p>
    <w:p w14:paraId="3D56AFF5" w14:textId="77777777" w:rsidR="00A06CA9" w:rsidRDefault="00A06CA9" w:rsidP="00A06CA9">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41A931A1" w14:textId="77777777" w:rsidR="00A06CA9" w:rsidRDefault="00A06CA9" w:rsidP="00A06CA9">
      <w:pPr>
        <w:spacing w:after="0" w:line="240" w:lineRule="auto"/>
        <w:rPr>
          <w:rFonts w:asciiTheme="minorHAnsi" w:hAnsiTheme="minorHAnsi"/>
        </w:rPr>
      </w:pPr>
    </w:p>
    <w:p w14:paraId="12E1CF59" w14:textId="77777777" w:rsidR="00A06CA9" w:rsidRDefault="00A06CA9" w:rsidP="00A06CA9">
      <w:pPr>
        <w:rPr>
          <w:rFonts w:asciiTheme="minorHAnsi" w:hAnsiTheme="minorHAnsi"/>
        </w:rPr>
      </w:pPr>
      <w:r>
        <w:rPr>
          <w:rFonts w:asciiTheme="minorHAnsi" w:hAnsiTheme="minorHAnsi"/>
        </w:rPr>
        <w:t>_____________________________________________________________________________________________________________________</w:t>
      </w:r>
    </w:p>
    <w:p w14:paraId="7BDC4559" w14:textId="77777777" w:rsidR="00A06CA9" w:rsidRDefault="00A06CA9" w:rsidP="00A06CA9"/>
    <w:p w14:paraId="5CA52D72" w14:textId="77777777" w:rsidR="00611014" w:rsidRDefault="00611014" w:rsidP="00611014">
      <w:pPr>
        <w:pStyle w:val="Heading2"/>
      </w:pPr>
      <w:bookmarkStart w:id="205" w:name="_Worksheet_18"/>
      <w:bookmarkStart w:id="206" w:name="_Toc283728569"/>
      <w:bookmarkStart w:id="207" w:name="_Toc116473983"/>
      <w:bookmarkEnd w:id="205"/>
      <w:r>
        <w:lastRenderedPageBreak/>
        <w:t>Worksheet 18</w:t>
      </w:r>
      <w:bookmarkEnd w:id="207"/>
    </w:p>
    <w:p w14:paraId="4D58A75B" w14:textId="41B7C9A9" w:rsidR="00611014" w:rsidRPr="00611014" w:rsidRDefault="00611014" w:rsidP="00611014">
      <w:pPr>
        <w:jc w:val="center"/>
        <w:rPr>
          <w:rFonts w:asciiTheme="minorHAnsi" w:hAnsiTheme="minorHAnsi"/>
          <w:b/>
          <w:bCs/>
          <w:i/>
          <w:iCs/>
          <w:sz w:val="48"/>
          <w:szCs w:val="48"/>
        </w:rPr>
      </w:pPr>
      <w:r w:rsidRPr="00611014">
        <w:rPr>
          <w:b/>
          <w:bCs/>
          <w:i/>
          <w:iCs/>
          <w:sz w:val="48"/>
          <w:szCs w:val="48"/>
        </w:rPr>
        <w:t>Characteristics</w:t>
      </w:r>
      <w:bookmarkEnd w:id="206"/>
    </w:p>
    <w:p w14:paraId="5D1933E2" w14:textId="77777777" w:rsidR="00611014" w:rsidRDefault="00611014" w:rsidP="00611014">
      <w:r>
        <w:t>Write down one way that you already meet each criterion. Next, write a way to improve in each area.</w:t>
      </w:r>
    </w:p>
    <w:p w14:paraId="2AE85F89" w14:textId="77777777" w:rsidR="00611014" w:rsidRDefault="00611014" w:rsidP="00611014">
      <w:pPr>
        <w:rPr>
          <w:b/>
        </w:rPr>
      </w:pPr>
      <w:r>
        <w:rPr>
          <w:b/>
        </w:rPr>
        <w:t>Integrity</w:t>
      </w:r>
    </w:p>
    <w:p w14:paraId="2FA5DCF8" w14:textId="77777777" w:rsidR="00611014" w:rsidRDefault="00611014" w:rsidP="00611014">
      <w:pPr>
        <w:rPr>
          <w:b/>
        </w:rPr>
      </w:pPr>
      <w:r>
        <w:t>________________________________________________________________________________________________________________</w:t>
      </w:r>
      <w:r>
        <w:tab/>
      </w:r>
    </w:p>
    <w:p w14:paraId="091AD38A" w14:textId="77777777" w:rsidR="00611014" w:rsidRDefault="00611014" w:rsidP="00611014">
      <w:r>
        <w:t>________________________________________________________________________________________________________________</w:t>
      </w:r>
    </w:p>
    <w:p w14:paraId="65320682" w14:textId="77777777" w:rsidR="00611014" w:rsidRDefault="00611014" w:rsidP="00611014">
      <w:pPr>
        <w:rPr>
          <w:b/>
        </w:rPr>
      </w:pPr>
      <w:r>
        <w:rPr>
          <w:b/>
        </w:rPr>
        <w:t>Transparency</w:t>
      </w:r>
    </w:p>
    <w:p w14:paraId="4B309DF7" w14:textId="77777777" w:rsidR="00611014" w:rsidRDefault="00611014" w:rsidP="00611014">
      <w:r>
        <w:t>_________________________________________________________________________________________________________________</w:t>
      </w:r>
    </w:p>
    <w:p w14:paraId="2328E66C" w14:textId="77777777" w:rsidR="00611014" w:rsidRDefault="00611014" w:rsidP="00611014">
      <w:r>
        <w:t>_________________________________________________________________________________________________________________</w:t>
      </w:r>
    </w:p>
    <w:p w14:paraId="731C80F7" w14:textId="77777777" w:rsidR="00611014" w:rsidRDefault="00611014" w:rsidP="00611014">
      <w:pPr>
        <w:rPr>
          <w:b/>
        </w:rPr>
      </w:pPr>
      <w:r>
        <w:rPr>
          <w:b/>
        </w:rPr>
        <w:t>Utilitarianism</w:t>
      </w:r>
    </w:p>
    <w:p w14:paraId="278C8BBA" w14:textId="77777777" w:rsidR="00611014" w:rsidRDefault="00611014" w:rsidP="00611014">
      <w:r>
        <w:t>_________________________________________________________________________________________________________________</w:t>
      </w:r>
    </w:p>
    <w:p w14:paraId="55D92C1F" w14:textId="6C043599" w:rsidR="00611014" w:rsidRDefault="00611014" w:rsidP="00611014">
      <w:r>
        <w:t>_________________________________________________________________________________________________________________</w:t>
      </w:r>
    </w:p>
    <w:p w14:paraId="7889123C" w14:textId="77777777" w:rsidR="00611014" w:rsidRDefault="00611014">
      <w:pPr>
        <w:spacing w:after="0" w:line="240" w:lineRule="auto"/>
      </w:pPr>
      <w:r>
        <w:br w:type="page"/>
      </w:r>
    </w:p>
    <w:p w14:paraId="09C52AB6" w14:textId="77777777" w:rsidR="00611014" w:rsidRDefault="00611014" w:rsidP="00611014"/>
    <w:p w14:paraId="36F512D0" w14:textId="77777777" w:rsidR="00611014" w:rsidRDefault="00611014" w:rsidP="00611014">
      <w:pPr>
        <w:pStyle w:val="Heading2"/>
      </w:pPr>
      <w:bookmarkStart w:id="208" w:name="_Worksheet_19"/>
      <w:bookmarkStart w:id="209" w:name="_Toc283728570"/>
      <w:bookmarkStart w:id="210" w:name="_Toc116473984"/>
      <w:bookmarkEnd w:id="208"/>
      <w:r>
        <w:t>Worksheet 19</w:t>
      </w:r>
      <w:bookmarkEnd w:id="210"/>
    </w:p>
    <w:p w14:paraId="3310719B" w14:textId="27C11FFE" w:rsidR="00611014" w:rsidRPr="00611014" w:rsidRDefault="00611014" w:rsidP="00611014">
      <w:pPr>
        <w:jc w:val="center"/>
        <w:rPr>
          <w:b/>
          <w:bCs/>
          <w:i/>
          <w:iCs/>
          <w:sz w:val="48"/>
          <w:szCs w:val="48"/>
        </w:rPr>
      </w:pPr>
      <w:r w:rsidRPr="00611014">
        <w:rPr>
          <w:b/>
          <w:bCs/>
          <w:i/>
          <w:iCs/>
          <w:sz w:val="48"/>
          <w:szCs w:val="48"/>
        </w:rPr>
        <w:t>Unethical Behavior</w:t>
      </w:r>
      <w:bookmarkEnd w:id="209"/>
    </w:p>
    <w:p w14:paraId="18E31F47" w14:textId="1EDB8A44" w:rsidR="00611014" w:rsidRDefault="00611014" w:rsidP="00611014">
      <w:pPr>
        <w:rPr>
          <w:rFonts w:asciiTheme="minorHAnsi" w:hAnsiTheme="minorHAnsi"/>
        </w:rPr>
      </w:pPr>
      <w:r>
        <w:rPr>
          <w:rFonts w:asciiTheme="minorHAnsi" w:hAnsiTheme="minorHAnsi"/>
        </w:rPr>
        <w:t>Think back to your work experiences. Besides the behavior mentioned in the module, what other infractions have you observed?</w:t>
      </w:r>
    </w:p>
    <w:p w14:paraId="5C33A3B5" w14:textId="77777777" w:rsidR="00611014" w:rsidRDefault="00611014" w:rsidP="00611014">
      <w:pPr>
        <w:rPr>
          <w:rFonts w:asciiTheme="minorHAnsi" w:hAnsiTheme="minorHAnsi"/>
        </w:rPr>
      </w:pPr>
    </w:p>
    <w:p w14:paraId="441C4A71" w14:textId="77777777" w:rsidR="00611014" w:rsidRDefault="00611014" w:rsidP="00A401CE">
      <w:pPr>
        <w:numPr>
          <w:ilvl w:val="0"/>
          <w:numId w:val="66"/>
        </w:numPr>
      </w:pPr>
      <w:r>
        <w:t>____________________________________</w:t>
      </w:r>
    </w:p>
    <w:p w14:paraId="0C60BC47" w14:textId="77777777" w:rsidR="00611014" w:rsidRDefault="00611014" w:rsidP="00A401CE">
      <w:pPr>
        <w:numPr>
          <w:ilvl w:val="0"/>
          <w:numId w:val="66"/>
        </w:numPr>
      </w:pPr>
      <w:r>
        <w:t>____________________________________</w:t>
      </w:r>
    </w:p>
    <w:p w14:paraId="7623A07E" w14:textId="77777777" w:rsidR="00611014" w:rsidRDefault="00611014" w:rsidP="00A401CE">
      <w:pPr>
        <w:numPr>
          <w:ilvl w:val="0"/>
          <w:numId w:val="66"/>
        </w:numPr>
      </w:pPr>
      <w:r>
        <w:t>____________________________________</w:t>
      </w:r>
    </w:p>
    <w:p w14:paraId="4FD10486" w14:textId="77777777" w:rsidR="00611014" w:rsidRDefault="00611014" w:rsidP="00A401CE">
      <w:pPr>
        <w:numPr>
          <w:ilvl w:val="0"/>
          <w:numId w:val="66"/>
        </w:numPr>
      </w:pPr>
      <w:r>
        <w:t>____________________________________</w:t>
      </w:r>
    </w:p>
    <w:p w14:paraId="20A7612C" w14:textId="77777777" w:rsidR="00611014" w:rsidRDefault="00611014" w:rsidP="00A401CE">
      <w:pPr>
        <w:numPr>
          <w:ilvl w:val="0"/>
          <w:numId w:val="66"/>
        </w:numPr>
      </w:pPr>
      <w:r>
        <w:t>____________________________________</w:t>
      </w:r>
    </w:p>
    <w:p w14:paraId="50479C51" w14:textId="77777777" w:rsidR="00611014" w:rsidRDefault="00611014" w:rsidP="00A401CE">
      <w:pPr>
        <w:numPr>
          <w:ilvl w:val="0"/>
          <w:numId w:val="66"/>
        </w:numPr>
      </w:pPr>
      <w:r>
        <w:t>____________________________________</w:t>
      </w:r>
    </w:p>
    <w:p w14:paraId="6644A644" w14:textId="77777777" w:rsidR="00611014" w:rsidRDefault="00611014" w:rsidP="00A401CE">
      <w:pPr>
        <w:numPr>
          <w:ilvl w:val="0"/>
          <w:numId w:val="66"/>
        </w:numPr>
      </w:pPr>
      <w:r>
        <w:t>____________________________________</w:t>
      </w:r>
    </w:p>
    <w:p w14:paraId="72AB6C8C" w14:textId="77777777" w:rsidR="00611014" w:rsidRDefault="00611014" w:rsidP="00A401CE">
      <w:pPr>
        <w:numPr>
          <w:ilvl w:val="0"/>
          <w:numId w:val="66"/>
        </w:numPr>
      </w:pPr>
      <w:r>
        <w:t>____________________________________</w:t>
      </w:r>
    </w:p>
    <w:p w14:paraId="35701BA4" w14:textId="77777777" w:rsidR="00611014" w:rsidRDefault="00611014" w:rsidP="00A401CE">
      <w:pPr>
        <w:numPr>
          <w:ilvl w:val="0"/>
          <w:numId w:val="66"/>
        </w:numPr>
      </w:pPr>
      <w:r>
        <w:t>____________________________________</w:t>
      </w:r>
    </w:p>
    <w:p w14:paraId="28E121E5" w14:textId="2448BD77" w:rsidR="00611014" w:rsidRDefault="00611014" w:rsidP="00A401CE">
      <w:pPr>
        <w:numPr>
          <w:ilvl w:val="0"/>
          <w:numId w:val="66"/>
        </w:numPr>
      </w:pPr>
      <w:r>
        <w:t>____________________________________</w:t>
      </w:r>
    </w:p>
    <w:p w14:paraId="1599365B" w14:textId="77777777" w:rsidR="00611014" w:rsidRDefault="00611014">
      <w:pPr>
        <w:spacing w:after="0" w:line="240" w:lineRule="auto"/>
      </w:pPr>
      <w:r>
        <w:br w:type="page"/>
      </w:r>
    </w:p>
    <w:p w14:paraId="5555F6B7" w14:textId="77777777" w:rsidR="00BA4127" w:rsidRDefault="00611014" w:rsidP="00611014">
      <w:pPr>
        <w:pStyle w:val="Heading2"/>
      </w:pPr>
      <w:bookmarkStart w:id="211" w:name="_Worksheet:_Prevent_and"/>
      <w:bookmarkStart w:id="212" w:name="_Toc283728553"/>
      <w:bookmarkStart w:id="213" w:name="_Toc116473985"/>
      <w:bookmarkEnd w:id="211"/>
      <w:r>
        <w:lastRenderedPageBreak/>
        <w:t>Worksheet</w:t>
      </w:r>
      <w:r w:rsidR="00BA4127">
        <w:t xml:space="preserve"> 20</w:t>
      </w:r>
      <w:bookmarkEnd w:id="213"/>
    </w:p>
    <w:p w14:paraId="625A3479" w14:textId="4D5F1FDB" w:rsidR="00611014" w:rsidRPr="00BA4127" w:rsidRDefault="00611014" w:rsidP="00BA4127">
      <w:pPr>
        <w:jc w:val="center"/>
        <w:rPr>
          <w:b/>
          <w:bCs/>
          <w:i/>
          <w:iCs/>
          <w:sz w:val="48"/>
          <w:szCs w:val="48"/>
        </w:rPr>
      </w:pPr>
      <w:r w:rsidRPr="00BA4127">
        <w:rPr>
          <w:b/>
          <w:bCs/>
          <w:i/>
          <w:iCs/>
          <w:sz w:val="48"/>
          <w:szCs w:val="48"/>
        </w:rPr>
        <w:t>Prevent and Address Unethical Behavior</w:t>
      </w:r>
      <w:bookmarkEnd w:id="212"/>
    </w:p>
    <w:p w14:paraId="399C01E4" w14:textId="77777777" w:rsidR="00611014" w:rsidRDefault="00611014" w:rsidP="00611014">
      <w:pPr>
        <w:rPr>
          <w:rFonts w:asciiTheme="minorHAnsi" w:hAnsiTheme="minorHAnsi"/>
        </w:rPr>
      </w:pPr>
      <w:r>
        <w:rPr>
          <w:rFonts w:asciiTheme="minorHAnsi" w:hAnsiTheme="minorHAnsi"/>
        </w:rPr>
        <w:t>Role-play the following scenarios with your partner. Switch roles for the second scenario.</w:t>
      </w:r>
    </w:p>
    <w:p w14:paraId="31014BF0" w14:textId="77777777" w:rsidR="00611014" w:rsidRDefault="00611014" w:rsidP="00A401CE">
      <w:pPr>
        <w:pStyle w:val="ListParagraph"/>
        <w:numPr>
          <w:ilvl w:val="0"/>
          <w:numId w:val="67"/>
        </w:numPr>
        <w:spacing w:after="0" w:line="240" w:lineRule="auto"/>
        <w:rPr>
          <w:rFonts w:asciiTheme="minorHAnsi" w:hAnsiTheme="minorHAnsi"/>
        </w:rPr>
      </w:pPr>
      <w:r>
        <w:rPr>
          <w:rFonts w:asciiTheme="minorHAnsi" w:hAnsiTheme="minorHAnsi"/>
        </w:rPr>
        <w:t>The manager finds out that an employee is taking home office supplies.</w:t>
      </w:r>
    </w:p>
    <w:p w14:paraId="19CB144D" w14:textId="77777777" w:rsidR="00611014" w:rsidRDefault="00611014" w:rsidP="00611014">
      <w:pPr>
        <w:pStyle w:val="ListParagraph"/>
        <w:spacing w:after="0" w:line="240" w:lineRule="auto"/>
        <w:rPr>
          <w:rFonts w:asciiTheme="minorHAnsi" w:hAnsiTheme="minorHAnsi"/>
        </w:rPr>
      </w:pPr>
    </w:p>
    <w:p w14:paraId="1ED686D8" w14:textId="7A882798" w:rsidR="00611014" w:rsidRDefault="00611014" w:rsidP="00A401CE">
      <w:pPr>
        <w:pStyle w:val="ListParagraph"/>
        <w:numPr>
          <w:ilvl w:val="0"/>
          <w:numId w:val="67"/>
        </w:numPr>
        <w:spacing w:after="0" w:line="240" w:lineRule="auto"/>
        <w:rPr>
          <w:rFonts w:asciiTheme="minorHAnsi" w:hAnsiTheme="minorHAnsi"/>
        </w:rPr>
      </w:pPr>
      <w:r>
        <w:rPr>
          <w:rFonts w:asciiTheme="minorHAnsi" w:hAnsiTheme="minorHAnsi"/>
        </w:rPr>
        <w:t>A manager notices that an employee is consistently late returning from lunch.</w:t>
      </w:r>
    </w:p>
    <w:p w14:paraId="5463EB60" w14:textId="77777777" w:rsidR="00611014" w:rsidRDefault="00611014">
      <w:pPr>
        <w:spacing w:after="0" w:line="240" w:lineRule="auto"/>
        <w:rPr>
          <w:rFonts w:asciiTheme="minorHAnsi" w:hAnsiTheme="minorHAnsi"/>
        </w:rPr>
      </w:pPr>
      <w:r>
        <w:rPr>
          <w:rFonts w:asciiTheme="minorHAnsi" w:hAnsiTheme="minorHAnsi"/>
        </w:rPr>
        <w:br w:type="page"/>
      </w:r>
    </w:p>
    <w:p w14:paraId="758A167C" w14:textId="77777777" w:rsidR="00BA4127" w:rsidRDefault="00611014" w:rsidP="00611014">
      <w:pPr>
        <w:pStyle w:val="Heading2"/>
      </w:pPr>
      <w:bookmarkStart w:id="214" w:name="_Worksheet_21"/>
      <w:bookmarkStart w:id="215" w:name="_Toc283728571"/>
      <w:bookmarkStart w:id="216" w:name="_Toc116473986"/>
      <w:bookmarkEnd w:id="214"/>
      <w:r>
        <w:lastRenderedPageBreak/>
        <w:t>Worksheet</w:t>
      </w:r>
      <w:r w:rsidR="00BA4127">
        <w:t xml:space="preserve"> 21</w:t>
      </w:r>
      <w:bookmarkEnd w:id="216"/>
    </w:p>
    <w:p w14:paraId="03A5DA78" w14:textId="73393A9A" w:rsidR="00611014" w:rsidRPr="00BA4127" w:rsidRDefault="00611014" w:rsidP="00BA4127">
      <w:pPr>
        <w:jc w:val="center"/>
        <w:rPr>
          <w:b/>
          <w:bCs/>
          <w:i/>
          <w:iCs/>
          <w:sz w:val="48"/>
          <w:szCs w:val="48"/>
        </w:rPr>
      </w:pPr>
      <w:r w:rsidRPr="00BA4127">
        <w:rPr>
          <w:b/>
          <w:bCs/>
          <w:i/>
          <w:iCs/>
          <w:sz w:val="48"/>
          <w:szCs w:val="48"/>
        </w:rPr>
        <w:t>Needs</w:t>
      </w:r>
      <w:bookmarkEnd w:id="215"/>
    </w:p>
    <w:p w14:paraId="0CBAE2B9" w14:textId="77777777" w:rsidR="00611014" w:rsidRDefault="00611014" w:rsidP="00611014">
      <w:r>
        <w:t>Rank where your company falls in each category on a scale of one to five. One is good and five is poor.</w:t>
      </w:r>
    </w:p>
    <w:p w14:paraId="78987E5D" w14:textId="77777777" w:rsidR="00611014" w:rsidRDefault="00611014" w:rsidP="00611014"/>
    <w:p w14:paraId="0D34A79B" w14:textId="77777777" w:rsidR="00611014" w:rsidRDefault="00611014" w:rsidP="00611014">
      <w:pPr>
        <w:rPr>
          <w:b/>
        </w:rPr>
      </w:pPr>
      <w:r>
        <w:rPr>
          <w:b/>
        </w:rPr>
        <w:t>Clear values and expectations</w:t>
      </w:r>
    </w:p>
    <w:p w14:paraId="380E957D" w14:textId="77777777" w:rsidR="00611014" w:rsidRDefault="00611014" w:rsidP="00611014">
      <w:r>
        <w:t>1</w:t>
      </w:r>
      <w:r>
        <w:tab/>
        <w:t>2</w:t>
      </w:r>
      <w:r>
        <w:tab/>
        <w:t>3</w:t>
      </w:r>
      <w:r>
        <w:tab/>
        <w:t>4</w:t>
      </w:r>
      <w:r>
        <w:tab/>
        <w:t>5</w:t>
      </w:r>
    </w:p>
    <w:p w14:paraId="2289AE62" w14:textId="77777777" w:rsidR="00611014" w:rsidRDefault="00611014" w:rsidP="00611014">
      <w:pPr>
        <w:rPr>
          <w:b/>
        </w:rPr>
      </w:pPr>
      <w:r>
        <w:rPr>
          <w:b/>
        </w:rPr>
        <w:t>People generally take personal responsibility</w:t>
      </w:r>
    </w:p>
    <w:p w14:paraId="16F3B481" w14:textId="77777777" w:rsidR="00611014" w:rsidRDefault="00611014" w:rsidP="00611014">
      <w:r>
        <w:t>1</w:t>
      </w:r>
      <w:r>
        <w:tab/>
        <w:t>2</w:t>
      </w:r>
      <w:r>
        <w:tab/>
        <w:t>3</w:t>
      </w:r>
      <w:r>
        <w:tab/>
        <w:t>4</w:t>
      </w:r>
      <w:r>
        <w:tab/>
        <w:t>5</w:t>
      </w:r>
    </w:p>
    <w:p w14:paraId="1E60769B" w14:textId="77777777" w:rsidR="00611014" w:rsidRDefault="00611014" w:rsidP="00611014">
      <w:pPr>
        <w:rPr>
          <w:b/>
        </w:rPr>
      </w:pPr>
      <w:r>
        <w:rPr>
          <w:b/>
        </w:rPr>
        <w:t>Employees actively participate</w:t>
      </w:r>
    </w:p>
    <w:p w14:paraId="75B2E58F" w14:textId="77777777" w:rsidR="00611014" w:rsidRDefault="00611014" w:rsidP="00611014">
      <w:r>
        <w:t>1</w:t>
      </w:r>
      <w:r>
        <w:tab/>
        <w:t>2</w:t>
      </w:r>
      <w:r>
        <w:tab/>
        <w:t>3</w:t>
      </w:r>
      <w:r>
        <w:tab/>
        <w:t>4</w:t>
      </w:r>
      <w:r>
        <w:tab/>
        <w:t>5</w:t>
      </w:r>
    </w:p>
    <w:p w14:paraId="6B1D8333" w14:textId="77777777" w:rsidR="00611014" w:rsidRDefault="00611014" w:rsidP="00611014">
      <w:pPr>
        <w:rPr>
          <w:b/>
        </w:rPr>
      </w:pPr>
      <w:r>
        <w:rPr>
          <w:b/>
        </w:rPr>
        <w:t>Conflicts are handled well</w:t>
      </w:r>
    </w:p>
    <w:p w14:paraId="663F3D3A" w14:textId="77777777" w:rsidR="00611014" w:rsidRDefault="00611014" w:rsidP="00611014">
      <w:r>
        <w:t>1</w:t>
      </w:r>
      <w:r>
        <w:tab/>
        <w:t>2</w:t>
      </w:r>
      <w:r>
        <w:tab/>
        <w:t>3</w:t>
      </w:r>
      <w:r>
        <w:tab/>
        <w:t>4</w:t>
      </w:r>
      <w:r>
        <w:tab/>
        <w:t>5</w:t>
      </w:r>
    </w:p>
    <w:p w14:paraId="231CC419" w14:textId="77777777" w:rsidR="00611014" w:rsidRDefault="00611014" w:rsidP="00611014">
      <w:pPr>
        <w:rPr>
          <w:b/>
        </w:rPr>
      </w:pPr>
      <w:r>
        <w:rPr>
          <w:b/>
        </w:rPr>
        <w:t>People trust management and each other</w:t>
      </w:r>
    </w:p>
    <w:p w14:paraId="219BA762" w14:textId="77777777" w:rsidR="00611014" w:rsidRDefault="00611014" w:rsidP="00611014">
      <w:r>
        <w:t>1</w:t>
      </w:r>
      <w:r>
        <w:tab/>
        <w:t>2</w:t>
      </w:r>
      <w:r>
        <w:tab/>
        <w:t>3</w:t>
      </w:r>
      <w:r>
        <w:tab/>
        <w:t>4</w:t>
      </w:r>
      <w:r>
        <w:tab/>
        <w:t>5</w:t>
      </w:r>
    </w:p>
    <w:p w14:paraId="6B712C32" w14:textId="77777777" w:rsidR="00611014" w:rsidRDefault="00611014" w:rsidP="00611014"/>
    <w:p w14:paraId="6FB972F2" w14:textId="77777777" w:rsidR="00611014" w:rsidRDefault="00611014" w:rsidP="00611014">
      <w:r>
        <w:t>What would improve the organization? _____________________________________________________________________________________</w:t>
      </w:r>
    </w:p>
    <w:p w14:paraId="387BA6A0" w14:textId="77777777" w:rsidR="00611014" w:rsidRDefault="00611014" w:rsidP="00611014">
      <w:r>
        <w:t>______________________________________________________________________________________________________________________</w:t>
      </w:r>
    </w:p>
    <w:p w14:paraId="7AB41393" w14:textId="3A079A73" w:rsidR="00611014" w:rsidRDefault="00611014" w:rsidP="00611014">
      <w:r>
        <w:t>______________________________________________________________________________________________________________________</w:t>
      </w:r>
    </w:p>
    <w:p w14:paraId="3A4BACDB" w14:textId="77777777" w:rsidR="00BA4127" w:rsidRDefault="00611014" w:rsidP="00611014">
      <w:pPr>
        <w:pStyle w:val="Heading2"/>
      </w:pPr>
      <w:bookmarkStart w:id="217" w:name="_Worksheet_22"/>
      <w:bookmarkEnd w:id="217"/>
      <w:r>
        <w:br w:type="page"/>
      </w:r>
      <w:bookmarkStart w:id="218" w:name="_Toc283728572"/>
      <w:bookmarkStart w:id="219" w:name="_Toc116473987"/>
      <w:r>
        <w:lastRenderedPageBreak/>
        <w:t>Worksheet</w:t>
      </w:r>
      <w:r w:rsidR="00BA4127">
        <w:t xml:space="preserve"> 22</w:t>
      </w:r>
      <w:bookmarkEnd w:id="219"/>
    </w:p>
    <w:p w14:paraId="6DAFBE08" w14:textId="348A5781" w:rsidR="00611014" w:rsidRPr="00BA4127" w:rsidRDefault="00611014" w:rsidP="00BA4127">
      <w:pPr>
        <w:jc w:val="center"/>
        <w:rPr>
          <w:b/>
          <w:bCs/>
          <w:i/>
          <w:iCs/>
          <w:sz w:val="48"/>
          <w:szCs w:val="48"/>
        </w:rPr>
      </w:pPr>
      <w:r w:rsidRPr="00BA4127">
        <w:rPr>
          <w:b/>
          <w:bCs/>
          <w:i/>
          <w:iCs/>
          <w:sz w:val="48"/>
          <w:szCs w:val="48"/>
        </w:rPr>
        <w:t>Principles</w:t>
      </w:r>
      <w:bookmarkEnd w:id="218"/>
    </w:p>
    <w:p w14:paraId="0A1A2D0C" w14:textId="77777777" w:rsidR="00611014" w:rsidRDefault="00611014" w:rsidP="00611014">
      <w:pPr>
        <w:rPr>
          <w:rFonts w:asciiTheme="minorHAnsi" w:hAnsiTheme="minorHAnsi"/>
        </w:rPr>
      </w:pPr>
      <w:r>
        <w:rPr>
          <w:rFonts w:asciiTheme="minorHAnsi" w:hAnsiTheme="minorHAnsi"/>
        </w:rPr>
        <w:t>Create business principles based on the needs of your organization.</w:t>
      </w:r>
    </w:p>
    <w:p w14:paraId="293EEDD1" w14:textId="77777777" w:rsidR="00611014" w:rsidRDefault="00611014" w:rsidP="00611014">
      <w:pPr>
        <w:rPr>
          <w:rFonts w:asciiTheme="minorHAnsi" w:hAnsiTheme="minorHAnsi"/>
          <w:b/>
        </w:rPr>
      </w:pPr>
    </w:p>
    <w:p w14:paraId="6E363733" w14:textId="77777777" w:rsidR="00611014" w:rsidRDefault="00611014" w:rsidP="00A401CE">
      <w:pPr>
        <w:numPr>
          <w:ilvl w:val="0"/>
          <w:numId w:val="68"/>
        </w:numPr>
        <w:rPr>
          <w:rFonts w:asciiTheme="minorHAnsi" w:hAnsiTheme="minorHAnsi"/>
        </w:rPr>
      </w:pPr>
      <w:r>
        <w:rPr>
          <w:rFonts w:asciiTheme="minorHAnsi" w:hAnsiTheme="minorHAnsi"/>
        </w:rPr>
        <w:t>_________________________________________________________________________________________________________</w:t>
      </w:r>
    </w:p>
    <w:p w14:paraId="30F09C49" w14:textId="77777777" w:rsidR="00611014" w:rsidRDefault="00611014" w:rsidP="00611014">
      <w:pPr>
        <w:ind w:left="1440"/>
        <w:rPr>
          <w:rFonts w:asciiTheme="minorHAnsi" w:hAnsiTheme="minorHAnsi"/>
        </w:rPr>
      </w:pPr>
      <w:r>
        <w:rPr>
          <w:rFonts w:asciiTheme="minorHAnsi" w:hAnsiTheme="minorHAnsi"/>
        </w:rPr>
        <w:t>_________________________________________________________________________________________________________</w:t>
      </w:r>
    </w:p>
    <w:p w14:paraId="19A860A2" w14:textId="77777777" w:rsidR="00611014" w:rsidRDefault="00611014" w:rsidP="00611014">
      <w:pPr>
        <w:ind w:left="1440"/>
        <w:rPr>
          <w:rFonts w:asciiTheme="minorHAnsi" w:hAnsiTheme="minorHAnsi"/>
        </w:rPr>
      </w:pPr>
    </w:p>
    <w:p w14:paraId="6B8FDE99" w14:textId="77777777" w:rsidR="00611014" w:rsidRDefault="00611014" w:rsidP="00A401CE">
      <w:pPr>
        <w:numPr>
          <w:ilvl w:val="0"/>
          <w:numId w:val="68"/>
        </w:numPr>
        <w:rPr>
          <w:rFonts w:asciiTheme="minorHAnsi" w:hAnsiTheme="minorHAnsi"/>
        </w:rPr>
      </w:pPr>
      <w:r>
        <w:rPr>
          <w:rFonts w:asciiTheme="minorHAnsi" w:hAnsiTheme="minorHAnsi"/>
        </w:rPr>
        <w:t>_________________________________________________________________________________________________________</w:t>
      </w:r>
    </w:p>
    <w:p w14:paraId="095B72D2" w14:textId="77777777" w:rsidR="00611014" w:rsidRDefault="00611014" w:rsidP="00611014">
      <w:pPr>
        <w:ind w:left="1440"/>
        <w:rPr>
          <w:rFonts w:asciiTheme="minorHAnsi" w:hAnsiTheme="minorHAnsi"/>
        </w:rPr>
      </w:pPr>
      <w:r>
        <w:rPr>
          <w:rFonts w:asciiTheme="minorHAnsi" w:hAnsiTheme="minorHAnsi"/>
        </w:rPr>
        <w:t>_________________________________________________________________________________________________________</w:t>
      </w:r>
    </w:p>
    <w:p w14:paraId="145090AC" w14:textId="77777777" w:rsidR="00611014" w:rsidRDefault="00611014" w:rsidP="00611014">
      <w:pPr>
        <w:ind w:left="1440"/>
        <w:rPr>
          <w:rFonts w:asciiTheme="minorHAnsi" w:hAnsiTheme="minorHAnsi"/>
        </w:rPr>
      </w:pPr>
    </w:p>
    <w:p w14:paraId="71CADAAB" w14:textId="77777777" w:rsidR="00611014" w:rsidRDefault="00611014" w:rsidP="00A401CE">
      <w:pPr>
        <w:numPr>
          <w:ilvl w:val="0"/>
          <w:numId w:val="68"/>
        </w:numPr>
        <w:rPr>
          <w:rFonts w:asciiTheme="minorHAnsi" w:hAnsiTheme="minorHAnsi"/>
        </w:rPr>
      </w:pPr>
      <w:r>
        <w:rPr>
          <w:rFonts w:asciiTheme="minorHAnsi" w:hAnsiTheme="minorHAnsi"/>
        </w:rPr>
        <w:t>_________________________________________________________________________________________________________</w:t>
      </w:r>
    </w:p>
    <w:p w14:paraId="0E33B734" w14:textId="77777777" w:rsidR="00611014" w:rsidRDefault="00611014" w:rsidP="00611014">
      <w:pPr>
        <w:ind w:left="1440"/>
        <w:rPr>
          <w:rFonts w:asciiTheme="minorHAnsi" w:hAnsiTheme="minorHAnsi"/>
        </w:rPr>
      </w:pPr>
      <w:r>
        <w:rPr>
          <w:rFonts w:asciiTheme="minorHAnsi" w:hAnsiTheme="minorHAnsi"/>
        </w:rPr>
        <w:t>_________________________________________________________________________________________________________</w:t>
      </w:r>
    </w:p>
    <w:p w14:paraId="7107FAB6" w14:textId="77777777" w:rsidR="00611014" w:rsidRDefault="00611014" w:rsidP="00611014">
      <w:pPr>
        <w:ind w:left="1440"/>
        <w:rPr>
          <w:rFonts w:asciiTheme="minorHAnsi" w:hAnsiTheme="minorHAnsi"/>
        </w:rPr>
      </w:pPr>
    </w:p>
    <w:p w14:paraId="5A2A1A7E" w14:textId="77777777" w:rsidR="00611014" w:rsidRDefault="00611014" w:rsidP="00A401CE">
      <w:pPr>
        <w:numPr>
          <w:ilvl w:val="0"/>
          <w:numId w:val="68"/>
        </w:numPr>
        <w:rPr>
          <w:rFonts w:asciiTheme="minorHAnsi" w:hAnsiTheme="minorHAnsi"/>
        </w:rPr>
      </w:pPr>
      <w:r>
        <w:rPr>
          <w:rFonts w:asciiTheme="minorHAnsi" w:hAnsiTheme="minorHAnsi"/>
        </w:rPr>
        <w:t>_________________________________________________________________________________________________________</w:t>
      </w:r>
    </w:p>
    <w:p w14:paraId="1C472FB7" w14:textId="52B21F80" w:rsidR="00611014" w:rsidRDefault="00611014" w:rsidP="00611014">
      <w:pPr>
        <w:ind w:left="1440"/>
        <w:rPr>
          <w:rFonts w:asciiTheme="minorHAnsi" w:hAnsiTheme="minorHAnsi"/>
        </w:rPr>
      </w:pPr>
      <w:r>
        <w:rPr>
          <w:rFonts w:asciiTheme="minorHAnsi" w:hAnsiTheme="minorHAnsi"/>
        </w:rPr>
        <w:t>_________________________________________________________________________________________________________</w:t>
      </w:r>
    </w:p>
    <w:p w14:paraId="166F5169" w14:textId="77777777" w:rsidR="00611014" w:rsidRDefault="00611014">
      <w:pPr>
        <w:spacing w:after="0" w:line="240" w:lineRule="auto"/>
        <w:rPr>
          <w:rFonts w:asciiTheme="minorHAnsi" w:hAnsiTheme="minorHAnsi"/>
        </w:rPr>
      </w:pPr>
      <w:r>
        <w:rPr>
          <w:rFonts w:asciiTheme="minorHAnsi" w:hAnsiTheme="minorHAnsi"/>
        </w:rPr>
        <w:br w:type="page"/>
      </w:r>
    </w:p>
    <w:p w14:paraId="20A8010A" w14:textId="77777777" w:rsidR="00BA4127" w:rsidRDefault="00611014" w:rsidP="00611014">
      <w:pPr>
        <w:pStyle w:val="Heading2"/>
      </w:pPr>
      <w:bookmarkStart w:id="220" w:name="_Worksheet:_Code_of"/>
      <w:bookmarkStart w:id="221" w:name="_Toc283728573"/>
      <w:bookmarkStart w:id="222" w:name="_Toc116473988"/>
      <w:bookmarkEnd w:id="220"/>
      <w:r>
        <w:lastRenderedPageBreak/>
        <w:t>Worksheet</w:t>
      </w:r>
      <w:r w:rsidR="00BA4127">
        <w:t xml:space="preserve"> 23</w:t>
      </w:r>
      <w:bookmarkEnd w:id="222"/>
    </w:p>
    <w:p w14:paraId="4B73D519" w14:textId="08FB02D3" w:rsidR="00611014" w:rsidRPr="00BA4127" w:rsidRDefault="00611014" w:rsidP="00BA4127">
      <w:pPr>
        <w:jc w:val="center"/>
        <w:rPr>
          <w:b/>
          <w:bCs/>
          <w:i/>
          <w:iCs/>
          <w:sz w:val="48"/>
          <w:szCs w:val="48"/>
        </w:rPr>
      </w:pPr>
      <w:r w:rsidRPr="00BA4127">
        <w:rPr>
          <w:b/>
          <w:bCs/>
          <w:i/>
          <w:iCs/>
          <w:sz w:val="48"/>
          <w:szCs w:val="48"/>
        </w:rPr>
        <w:t>Code of Ethics</w:t>
      </w:r>
      <w:bookmarkEnd w:id="221"/>
    </w:p>
    <w:p w14:paraId="35C30A55" w14:textId="77777777" w:rsidR="00611014" w:rsidRDefault="00611014" w:rsidP="00611014">
      <w:r>
        <w:t>Begin drafting a Code of Ethics based on the ethical principles.</w:t>
      </w:r>
    </w:p>
    <w:p w14:paraId="16703F17" w14:textId="77777777" w:rsidR="00611014" w:rsidRDefault="00611014" w:rsidP="00611014">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6B311185" w14:textId="77777777" w:rsidR="00611014" w:rsidRDefault="00611014" w:rsidP="00611014">
      <w:pPr>
        <w:spacing w:after="0" w:line="240" w:lineRule="auto"/>
        <w:rPr>
          <w:rFonts w:asciiTheme="minorHAnsi" w:hAnsiTheme="minorHAnsi"/>
        </w:rPr>
      </w:pPr>
    </w:p>
    <w:p w14:paraId="547A160C" w14:textId="77777777" w:rsidR="00611014" w:rsidRDefault="00611014" w:rsidP="00611014">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6AACB894" w14:textId="77777777" w:rsidR="00611014" w:rsidRDefault="00611014" w:rsidP="00611014">
      <w:pPr>
        <w:spacing w:after="0" w:line="240" w:lineRule="auto"/>
        <w:rPr>
          <w:rFonts w:asciiTheme="minorHAnsi" w:hAnsiTheme="minorHAnsi"/>
        </w:rPr>
      </w:pPr>
    </w:p>
    <w:p w14:paraId="7F31E705" w14:textId="77777777" w:rsidR="00611014" w:rsidRDefault="00611014" w:rsidP="00611014">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3878A22E" w14:textId="77777777" w:rsidR="00611014" w:rsidRDefault="00611014" w:rsidP="00611014">
      <w:pPr>
        <w:spacing w:after="0" w:line="240" w:lineRule="auto"/>
        <w:rPr>
          <w:rFonts w:asciiTheme="minorHAnsi" w:hAnsiTheme="minorHAnsi"/>
        </w:rPr>
      </w:pPr>
    </w:p>
    <w:p w14:paraId="06F27FD4" w14:textId="77777777" w:rsidR="00611014" w:rsidRDefault="00611014" w:rsidP="00611014">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201E9593" w14:textId="77777777" w:rsidR="00611014" w:rsidRDefault="00611014" w:rsidP="00611014">
      <w:pPr>
        <w:spacing w:after="0" w:line="240" w:lineRule="auto"/>
        <w:rPr>
          <w:rFonts w:asciiTheme="minorHAnsi" w:hAnsiTheme="minorHAnsi"/>
        </w:rPr>
      </w:pPr>
    </w:p>
    <w:p w14:paraId="505CECA9" w14:textId="77777777" w:rsidR="00611014" w:rsidRDefault="00611014" w:rsidP="00611014">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17EFFB72" w14:textId="77777777" w:rsidR="00611014" w:rsidRDefault="00611014" w:rsidP="00611014">
      <w:pPr>
        <w:spacing w:after="0" w:line="240" w:lineRule="auto"/>
        <w:rPr>
          <w:rFonts w:asciiTheme="minorHAnsi" w:hAnsiTheme="minorHAnsi"/>
        </w:rPr>
      </w:pPr>
    </w:p>
    <w:p w14:paraId="6C8DF50A" w14:textId="77777777" w:rsidR="00611014" w:rsidRDefault="00611014" w:rsidP="00611014">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1CFE7C6B" w14:textId="77777777" w:rsidR="00611014" w:rsidRDefault="00611014" w:rsidP="00611014">
      <w:pPr>
        <w:spacing w:after="0" w:line="240" w:lineRule="auto"/>
        <w:rPr>
          <w:rFonts w:asciiTheme="minorHAnsi" w:hAnsiTheme="minorHAnsi"/>
        </w:rPr>
      </w:pPr>
    </w:p>
    <w:p w14:paraId="69F7CB0B" w14:textId="77777777" w:rsidR="00611014" w:rsidRDefault="00611014" w:rsidP="00611014">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62354B59" w14:textId="77777777" w:rsidR="00611014" w:rsidRDefault="00611014" w:rsidP="00611014">
      <w:pPr>
        <w:spacing w:after="0" w:line="240" w:lineRule="auto"/>
        <w:rPr>
          <w:rFonts w:asciiTheme="minorHAnsi" w:hAnsiTheme="minorHAnsi"/>
        </w:rPr>
      </w:pPr>
    </w:p>
    <w:p w14:paraId="319873D1" w14:textId="77777777" w:rsidR="00611014" w:rsidRDefault="00611014" w:rsidP="00611014">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409FF4A3" w14:textId="77777777" w:rsidR="00611014" w:rsidRDefault="00611014" w:rsidP="00611014">
      <w:pPr>
        <w:spacing w:after="0" w:line="240" w:lineRule="auto"/>
        <w:rPr>
          <w:rFonts w:asciiTheme="minorHAnsi" w:hAnsiTheme="minorHAnsi"/>
        </w:rPr>
      </w:pPr>
    </w:p>
    <w:p w14:paraId="5378F7A4" w14:textId="77777777" w:rsidR="00611014" w:rsidRDefault="00611014" w:rsidP="00611014">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62C13407" w14:textId="77777777" w:rsidR="00611014" w:rsidRDefault="00611014" w:rsidP="00611014">
      <w:pPr>
        <w:spacing w:after="0" w:line="240" w:lineRule="auto"/>
        <w:rPr>
          <w:rFonts w:asciiTheme="minorHAnsi" w:hAnsiTheme="minorHAnsi"/>
        </w:rPr>
      </w:pPr>
    </w:p>
    <w:p w14:paraId="28F5EE80" w14:textId="77777777" w:rsidR="00611014" w:rsidRDefault="00611014" w:rsidP="00611014">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7DCB64EF" w14:textId="77777777" w:rsidR="00611014" w:rsidRDefault="00611014" w:rsidP="00611014">
      <w:pPr>
        <w:spacing w:after="0" w:line="240" w:lineRule="auto"/>
        <w:rPr>
          <w:rFonts w:asciiTheme="minorHAnsi" w:hAnsiTheme="minorHAnsi"/>
        </w:rPr>
      </w:pPr>
    </w:p>
    <w:p w14:paraId="71FE2E15" w14:textId="48DCA559" w:rsidR="00611014" w:rsidRDefault="00611014" w:rsidP="00611014">
      <w:pPr>
        <w:rPr>
          <w:rFonts w:asciiTheme="minorHAnsi" w:hAnsiTheme="minorHAnsi"/>
        </w:rPr>
      </w:pPr>
      <w:r>
        <w:rPr>
          <w:rFonts w:asciiTheme="minorHAnsi" w:hAnsiTheme="minorHAnsi"/>
        </w:rPr>
        <w:t>_____________________________________________________________________________________________________________________</w:t>
      </w:r>
    </w:p>
    <w:p w14:paraId="53C01E66" w14:textId="77777777" w:rsidR="00611014" w:rsidRDefault="00611014">
      <w:pPr>
        <w:spacing w:after="0" w:line="240" w:lineRule="auto"/>
        <w:rPr>
          <w:rFonts w:asciiTheme="minorHAnsi" w:hAnsiTheme="minorHAnsi"/>
        </w:rPr>
      </w:pPr>
      <w:r>
        <w:rPr>
          <w:rFonts w:asciiTheme="minorHAnsi" w:hAnsiTheme="minorHAnsi"/>
        </w:rPr>
        <w:br w:type="page"/>
      </w:r>
    </w:p>
    <w:p w14:paraId="5AA70456" w14:textId="77777777" w:rsidR="00BA4127" w:rsidRDefault="00611014" w:rsidP="00611014">
      <w:pPr>
        <w:pStyle w:val="Heading2"/>
      </w:pPr>
      <w:bookmarkStart w:id="223" w:name="_Worksheet_:_Ethics"/>
      <w:bookmarkStart w:id="224" w:name="_Toc283728574"/>
      <w:bookmarkStart w:id="225" w:name="_Toc116473989"/>
      <w:bookmarkEnd w:id="223"/>
      <w:r>
        <w:lastRenderedPageBreak/>
        <w:t>Worksheet</w:t>
      </w:r>
      <w:r w:rsidR="00BA4127">
        <w:t xml:space="preserve"> 24</w:t>
      </w:r>
      <w:bookmarkEnd w:id="225"/>
    </w:p>
    <w:p w14:paraId="3151A6D5" w14:textId="14FA1FEA" w:rsidR="00611014" w:rsidRPr="00BA4127" w:rsidRDefault="00611014" w:rsidP="00BA4127">
      <w:pPr>
        <w:jc w:val="center"/>
        <w:rPr>
          <w:b/>
          <w:bCs/>
          <w:i/>
          <w:iCs/>
          <w:sz w:val="48"/>
          <w:szCs w:val="48"/>
        </w:rPr>
      </w:pPr>
      <w:r w:rsidRPr="00BA4127">
        <w:rPr>
          <w:b/>
          <w:bCs/>
          <w:i/>
          <w:iCs/>
          <w:sz w:val="48"/>
          <w:szCs w:val="48"/>
        </w:rPr>
        <w:t>Ethics Audit</w:t>
      </w:r>
      <w:bookmarkEnd w:id="224"/>
    </w:p>
    <w:p w14:paraId="247A0270" w14:textId="77777777" w:rsidR="00611014" w:rsidRDefault="00611014" w:rsidP="00611014">
      <w:pPr>
        <w:rPr>
          <w:rFonts w:asciiTheme="minorHAnsi" w:hAnsiTheme="minorHAnsi"/>
        </w:rPr>
      </w:pPr>
      <w:r>
        <w:rPr>
          <w:rFonts w:asciiTheme="minorHAnsi" w:hAnsiTheme="minorHAnsi"/>
        </w:rPr>
        <w:t>You are the auditor of your company and you have the following information regarding interpersonal conflicts.</w:t>
      </w:r>
    </w:p>
    <w:p w14:paraId="77BC39FB" w14:textId="77777777" w:rsidR="00611014" w:rsidRDefault="00611014" w:rsidP="00611014">
      <w:pPr>
        <w:rPr>
          <w:rFonts w:asciiTheme="minorHAnsi" w:hAnsiTheme="minorHAnsi"/>
          <w:b/>
        </w:rPr>
      </w:pPr>
      <w:r>
        <w:rPr>
          <w:rFonts w:asciiTheme="minorHAnsi" w:hAnsiTheme="minorHAnsi"/>
          <w:b/>
        </w:rPr>
        <w:t xml:space="preserve">Survey: 5% saw improvement </w:t>
      </w:r>
    </w:p>
    <w:p w14:paraId="0B095456" w14:textId="77777777" w:rsidR="00611014" w:rsidRDefault="00611014" w:rsidP="00611014">
      <w:pPr>
        <w:rPr>
          <w:rFonts w:asciiTheme="minorHAnsi" w:hAnsiTheme="minorHAnsi"/>
          <w:b/>
        </w:rPr>
      </w:pPr>
      <w:r>
        <w:rPr>
          <w:rFonts w:asciiTheme="minorHAnsi" w:hAnsiTheme="minorHAnsi"/>
          <w:b/>
        </w:rPr>
        <w:t>Documents: 7% increase in employee corrections</w:t>
      </w:r>
    </w:p>
    <w:p w14:paraId="7FF52E58" w14:textId="77777777" w:rsidR="00611014" w:rsidRDefault="00611014" w:rsidP="00611014">
      <w:pPr>
        <w:rPr>
          <w:rFonts w:asciiTheme="minorHAnsi" w:hAnsiTheme="minorHAnsi"/>
          <w:b/>
        </w:rPr>
      </w:pPr>
      <w:r>
        <w:rPr>
          <w:rFonts w:asciiTheme="minorHAnsi" w:hAnsiTheme="minorHAnsi"/>
          <w:b/>
        </w:rPr>
        <w:t>Interviews: 20% still worried about retaliation from confronting coworkers</w:t>
      </w:r>
    </w:p>
    <w:p w14:paraId="7BFFF4A1" w14:textId="77777777" w:rsidR="00611014" w:rsidRDefault="00611014" w:rsidP="00611014">
      <w:pPr>
        <w:rPr>
          <w:rFonts w:asciiTheme="minorHAnsi" w:hAnsiTheme="minorHAnsi"/>
          <w:b/>
        </w:rPr>
      </w:pPr>
      <w:r>
        <w:rPr>
          <w:rFonts w:asciiTheme="minorHAnsi" w:hAnsiTheme="minorHAnsi"/>
          <w:b/>
        </w:rPr>
        <w:t xml:space="preserve">Focus Group: Expressed general improvement </w:t>
      </w:r>
    </w:p>
    <w:p w14:paraId="2558BEB3" w14:textId="77777777" w:rsidR="00611014" w:rsidRDefault="00611014" w:rsidP="00611014">
      <w:pPr>
        <w:rPr>
          <w:rFonts w:asciiTheme="minorHAnsi" w:hAnsiTheme="minorHAnsi"/>
          <w:b/>
        </w:rPr>
      </w:pPr>
      <w:r>
        <w:rPr>
          <w:rFonts w:asciiTheme="minorHAnsi" w:hAnsiTheme="minorHAnsi"/>
          <w:b/>
        </w:rPr>
        <w:t>Observation: You saw two managers watch as one employee was yelled at by another.</w:t>
      </w:r>
    </w:p>
    <w:p w14:paraId="58989664" w14:textId="77777777" w:rsidR="00611014" w:rsidRDefault="00611014" w:rsidP="00611014">
      <w:pPr>
        <w:rPr>
          <w:rFonts w:asciiTheme="minorHAnsi" w:hAnsiTheme="minorHAnsi"/>
        </w:rPr>
      </w:pPr>
    </w:p>
    <w:p w14:paraId="70CE7176" w14:textId="77777777" w:rsidR="00611014" w:rsidRDefault="00611014" w:rsidP="00611014">
      <w:pPr>
        <w:rPr>
          <w:rFonts w:asciiTheme="minorHAnsi" w:hAnsiTheme="minorHAnsi"/>
        </w:rPr>
      </w:pPr>
      <w:r>
        <w:rPr>
          <w:rFonts w:asciiTheme="minorHAnsi" w:hAnsiTheme="minorHAnsi"/>
        </w:rPr>
        <w:t>What would you recommend?</w:t>
      </w:r>
    </w:p>
    <w:p w14:paraId="3AE3B4BA" w14:textId="77777777" w:rsidR="00611014" w:rsidRDefault="00611014" w:rsidP="00611014">
      <w:pPr>
        <w:spacing w:after="0" w:line="240" w:lineRule="auto"/>
        <w:rPr>
          <w:rFonts w:asciiTheme="minorHAnsi" w:hAnsiTheme="minorHAnsi"/>
        </w:rPr>
      </w:pPr>
    </w:p>
    <w:p w14:paraId="4C991CF6" w14:textId="77777777" w:rsidR="00611014" w:rsidRDefault="00611014" w:rsidP="00611014">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28F8D798" w14:textId="77777777" w:rsidR="00611014" w:rsidRDefault="00611014" w:rsidP="00611014">
      <w:pPr>
        <w:spacing w:after="0" w:line="240" w:lineRule="auto"/>
        <w:rPr>
          <w:rFonts w:asciiTheme="minorHAnsi" w:hAnsiTheme="minorHAnsi"/>
        </w:rPr>
      </w:pPr>
    </w:p>
    <w:p w14:paraId="6D73ADF8" w14:textId="77777777" w:rsidR="00611014" w:rsidRDefault="00611014" w:rsidP="00611014">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09E5F570" w14:textId="77777777" w:rsidR="00611014" w:rsidRDefault="00611014" w:rsidP="00611014">
      <w:pPr>
        <w:spacing w:after="0" w:line="240" w:lineRule="auto"/>
        <w:rPr>
          <w:rFonts w:asciiTheme="minorHAnsi" w:hAnsiTheme="minorHAnsi"/>
        </w:rPr>
      </w:pPr>
    </w:p>
    <w:p w14:paraId="5605845B" w14:textId="77777777" w:rsidR="00611014" w:rsidRDefault="00611014" w:rsidP="00611014">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2CB37984" w14:textId="77777777" w:rsidR="00611014" w:rsidRDefault="00611014" w:rsidP="00611014">
      <w:pPr>
        <w:spacing w:after="0" w:line="240" w:lineRule="auto"/>
        <w:rPr>
          <w:rFonts w:asciiTheme="minorHAnsi" w:hAnsiTheme="minorHAnsi"/>
        </w:rPr>
      </w:pPr>
    </w:p>
    <w:p w14:paraId="7C498A5A" w14:textId="658CF84C" w:rsidR="00611014" w:rsidRDefault="00611014" w:rsidP="00611014">
      <w:pPr>
        <w:spacing w:after="0" w:line="240" w:lineRule="auto"/>
        <w:rPr>
          <w:rFonts w:asciiTheme="minorHAnsi" w:hAnsiTheme="minorHAnsi"/>
        </w:rPr>
      </w:pPr>
      <w:r>
        <w:rPr>
          <w:rFonts w:asciiTheme="minorHAnsi" w:hAnsiTheme="minorHAnsi"/>
        </w:rPr>
        <w:t>______________________________________________________________________________________________________________________</w:t>
      </w:r>
    </w:p>
    <w:p w14:paraId="219AC0A1" w14:textId="4D21D45F" w:rsidR="00611014" w:rsidRPr="00D01CFD" w:rsidRDefault="00611014" w:rsidP="00611014">
      <w:pPr>
        <w:spacing w:after="0" w:line="240" w:lineRule="auto"/>
        <w:rPr>
          <w:rFonts w:asciiTheme="minorHAnsi" w:hAnsiTheme="minorHAnsi"/>
        </w:rPr>
      </w:pPr>
      <w:r w:rsidRPr="00D01CFD">
        <w:rPr>
          <w:rFonts w:asciiTheme="minorHAnsi" w:hAnsiTheme="minorHAnsi"/>
        </w:rPr>
        <w:br w:type="page"/>
      </w:r>
    </w:p>
    <w:p w14:paraId="6B188C8C" w14:textId="14985E55" w:rsidR="005C1ED9" w:rsidRPr="005C1ED9" w:rsidRDefault="00153AD0" w:rsidP="00FD1287">
      <w:pPr>
        <w:pStyle w:val="Heading2"/>
      </w:pPr>
      <w:bookmarkStart w:id="226" w:name="_Toc116473990"/>
      <w:r w:rsidRPr="00D01CFD">
        <w:lastRenderedPageBreak/>
        <w:t>Post Assessment</w:t>
      </w:r>
      <w:bookmarkStart w:id="227" w:name="_Hlk67648551"/>
      <w:bookmarkEnd w:id="226"/>
    </w:p>
    <w:p w14:paraId="10D991A7" w14:textId="77777777" w:rsidR="00762655" w:rsidRPr="00206296" w:rsidRDefault="00762655">
      <w:pPr>
        <w:pStyle w:val="ListParagraph"/>
        <w:numPr>
          <w:ilvl w:val="0"/>
          <w:numId w:val="187"/>
        </w:numPr>
        <w:spacing w:before="240"/>
        <w:rPr>
          <w:rFonts w:cs="Calibri"/>
        </w:rPr>
      </w:pPr>
      <w:r w:rsidRPr="00206296">
        <w:rPr>
          <w:rFonts w:cs="Calibri"/>
        </w:rPr>
        <w:t>Which is a benefit of running an ethical business?</w:t>
      </w:r>
    </w:p>
    <w:p w14:paraId="05B568A5" w14:textId="77777777" w:rsidR="00762655" w:rsidRPr="00762655" w:rsidRDefault="00762655">
      <w:pPr>
        <w:numPr>
          <w:ilvl w:val="0"/>
          <w:numId w:val="181"/>
        </w:numPr>
        <w:spacing w:after="0" w:line="240" w:lineRule="auto"/>
      </w:pPr>
      <w:r w:rsidRPr="00762655">
        <w:t>Less likely to be fined or sued</w:t>
      </w:r>
    </w:p>
    <w:p w14:paraId="1B7C4587" w14:textId="77777777" w:rsidR="00762655" w:rsidRPr="00762655" w:rsidRDefault="00762655">
      <w:pPr>
        <w:numPr>
          <w:ilvl w:val="0"/>
          <w:numId w:val="181"/>
        </w:numPr>
        <w:spacing w:after="0" w:line="240" w:lineRule="auto"/>
      </w:pPr>
      <w:r w:rsidRPr="00762655">
        <w:t>Improve their community</w:t>
      </w:r>
    </w:p>
    <w:p w14:paraId="09841FBE" w14:textId="77777777" w:rsidR="00762655" w:rsidRPr="00762655" w:rsidRDefault="00762655">
      <w:pPr>
        <w:numPr>
          <w:ilvl w:val="0"/>
          <w:numId w:val="181"/>
        </w:numPr>
        <w:spacing w:after="0" w:line="240" w:lineRule="auto"/>
      </w:pPr>
      <w:r w:rsidRPr="00762655">
        <w:t>More productivity</w:t>
      </w:r>
    </w:p>
    <w:p w14:paraId="2CC26B61" w14:textId="1E0D419A" w:rsidR="00762655" w:rsidRPr="00762655" w:rsidRDefault="00762655">
      <w:pPr>
        <w:numPr>
          <w:ilvl w:val="0"/>
          <w:numId w:val="181"/>
        </w:numPr>
        <w:spacing w:after="0" w:line="240" w:lineRule="auto"/>
      </w:pPr>
      <w:r w:rsidRPr="00762655">
        <w:t>All of the above</w:t>
      </w:r>
    </w:p>
    <w:p w14:paraId="062ED864" w14:textId="77777777" w:rsidR="00762655" w:rsidRPr="00212739" w:rsidRDefault="00762655">
      <w:pPr>
        <w:pStyle w:val="ListParagraph"/>
        <w:numPr>
          <w:ilvl w:val="0"/>
          <w:numId w:val="187"/>
        </w:numPr>
        <w:spacing w:before="240"/>
        <w:rPr>
          <w:lang w:eastAsia="zh-TW"/>
        </w:rPr>
      </w:pPr>
      <w:r w:rsidRPr="00762655">
        <w:rPr>
          <w:lang w:eastAsia="zh-TW"/>
        </w:rPr>
        <w:t>What determines the ethics of an organization?</w:t>
      </w:r>
    </w:p>
    <w:p w14:paraId="4E302DF3" w14:textId="77777777" w:rsidR="00762655" w:rsidRPr="00762655" w:rsidRDefault="00762655">
      <w:pPr>
        <w:numPr>
          <w:ilvl w:val="0"/>
          <w:numId w:val="182"/>
        </w:numPr>
        <w:spacing w:after="0" w:line="240" w:lineRule="auto"/>
      </w:pPr>
      <w:r w:rsidRPr="00762655">
        <w:t>How much money they make</w:t>
      </w:r>
    </w:p>
    <w:p w14:paraId="295F90E8" w14:textId="77777777" w:rsidR="00762655" w:rsidRPr="00762655" w:rsidRDefault="00762655">
      <w:pPr>
        <w:numPr>
          <w:ilvl w:val="0"/>
          <w:numId w:val="182"/>
        </w:numPr>
        <w:spacing w:after="0" w:line="240" w:lineRule="auto"/>
      </w:pPr>
      <w:r w:rsidRPr="00762655">
        <w:t xml:space="preserve">How many employees they have </w:t>
      </w:r>
    </w:p>
    <w:p w14:paraId="5246CEA6" w14:textId="77777777" w:rsidR="00762655" w:rsidRPr="00762655" w:rsidRDefault="00762655">
      <w:pPr>
        <w:numPr>
          <w:ilvl w:val="0"/>
          <w:numId w:val="182"/>
        </w:numPr>
        <w:spacing w:after="0" w:line="240" w:lineRule="auto"/>
      </w:pPr>
      <w:r w:rsidRPr="00762655">
        <w:t>The company culture</w:t>
      </w:r>
    </w:p>
    <w:p w14:paraId="25EDAC23" w14:textId="7D9A720E" w:rsidR="00762655" w:rsidRPr="00762655" w:rsidRDefault="00762655">
      <w:pPr>
        <w:numPr>
          <w:ilvl w:val="0"/>
          <w:numId w:val="182"/>
        </w:numPr>
        <w:spacing w:after="0" w:line="240" w:lineRule="auto"/>
      </w:pPr>
      <w:r w:rsidRPr="00762655">
        <w:t>The location of the company</w:t>
      </w:r>
    </w:p>
    <w:p w14:paraId="29F1850C" w14:textId="77777777" w:rsidR="00762655" w:rsidRPr="00762655" w:rsidRDefault="00762655">
      <w:pPr>
        <w:pStyle w:val="ListParagraph"/>
        <w:numPr>
          <w:ilvl w:val="0"/>
          <w:numId w:val="187"/>
        </w:numPr>
        <w:spacing w:before="240"/>
        <w:rPr>
          <w:lang w:eastAsia="zh-TW"/>
        </w:rPr>
      </w:pPr>
      <w:r w:rsidRPr="00762655">
        <w:rPr>
          <w:lang w:eastAsia="zh-TW"/>
        </w:rPr>
        <w:t>Which is not an organizational benefit of ethical companies?</w:t>
      </w:r>
    </w:p>
    <w:p w14:paraId="3189E388" w14:textId="77777777" w:rsidR="00762655" w:rsidRPr="00762655" w:rsidRDefault="00762655">
      <w:pPr>
        <w:numPr>
          <w:ilvl w:val="0"/>
          <w:numId w:val="183"/>
        </w:numPr>
        <w:spacing w:after="0" w:line="240" w:lineRule="auto"/>
      </w:pPr>
      <w:r w:rsidRPr="00762655">
        <w:t>Convinces employees that the company truly values ethical decision-making</w:t>
      </w:r>
    </w:p>
    <w:p w14:paraId="11EAA326" w14:textId="77777777" w:rsidR="00762655" w:rsidRPr="00762655" w:rsidRDefault="00762655">
      <w:pPr>
        <w:numPr>
          <w:ilvl w:val="0"/>
          <w:numId w:val="183"/>
        </w:numPr>
        <w:spacing w:after="0" w:line="240" w:lineRule="auto"/>
      </w:pPr>
      <w:r w:rsidRPr="00762655">
        <w:t>Builds awareness of ethical issues.</w:t>
      </w:r>
    </w:p>
    <w:p w14:paraId="7181B69D" w14:textId="77777777" w:rsidR="00762655" w:rsidRPr="00762655" w:rsidRDefault="00762655">
      <w:pPr>
        <w:numPr>
          <w:ilvl w:val="0"/>
          <w:numId w:val="183"/>
        </w:numPr>
        <w:spacing w:after="0" w:line="240" w:lineRule="auto"/>
      </w:pPr>
      <w:r w:rsidRPr="00762655">
        <w:t>Creates an ethical guideline for employees to follow</w:t>
      </w:r>
    </w:p>
    <w:p w14:paraId="1847AA5F" w14:textId="77777777" w:rsidR="00762655" w:rsidRPr="00762655" w:rsidRDefault="00762655">
      <w:pPr>
        <w:numPr>
          <w:ilvl w:val="0"/>
          <w:numId w:val="183"/>
        </w:numPr>
        <w:spacing w:after="0" w:line="240" w:lineRule="auto"/>
      </w:pPr>
      <w:r w:rsidRPr="00762655">
        <w:t>Less profit</w:t>
      </w:r>
    </w:p>
    <w:p w14:paraId="2F00C8A1" w14:textId="77777777" w:rsidR="00762655" w:rsidRPr="00762655" w:rsidRDefault="00762655">
      <w:pPr>
        <w:pStyle w:val="ListParagraph"/>
        <w:numPr>
          <w:ilvl w:val="0"/>
          <w:numId w:val="187"/>
        </w:numPr>
        <w:spacing w:before="240"/>
        <w:rPr>
          <w:lang w:eastAsia="zh-TW"/>
        </w:rPr>
      </w:pPr>
      <w:r w:rsidRPr="00762655">
        <w:rPr>
          <w:lang w:eastAsia="zh-TW"/>
        </w:rPr>
        <w:t>Which is not a tool for managing ethics in the workplace?</w:t>
      </w:r>
    </w:p>
    <w:p w14:paraId="4C1D8960" w14:textId="77777777" w:rsidR="00762655" w:rsidRPr="00762655" w:rsidRDefault="00762655">
      <w:pPr>
        <w:numPr>
          <w:ilvl w:val="0"/>
          <w:numId w:val="184"/>
        </w:numPr>
        <w:spacing w:after="0" w:line="240" w:lineRule="auto"/>
      </w:pPr>
      <w:r w:rsidRPr="00762655">
        <w:t>Give it time</w:t>
      </w:r>
    </w:p>
    <w:p w14:paraId="242C0D41" w14:textId="77777777" w:rsidR="00762655" w:rsidRPr="00762655" w:rsidRDefault="00762655">
      <w:pPr>
        <w:numPr>
          <w:ilvl w:val="0"/>
          <w:numId w:val="184"/>
        </w:numPr>
        <w:spacing w:after="0" w:line="240" w:lineRule="auto"/>
      </w:pPr>
      <w:r w:rsidRPr="00762655">
        <w:t>Immediately fire those who make ethical mistakes</w:t>
      </w:r>
    </w:p>
    <w:p w14:paraId="4905473C" w14:textId="77777777" w:rsidR="00762655" w:rsidRPr="00762655" w:rsidRDefault="00762655">
      <w:pPr>
        <w:numPr>
          <w:ilvl w:val="0"/>
          <w:numId w:val="184"/>
        </w:numPr>
        <w:spacing w:after="0" w:line="240" w:lineRule="auto"/>
      </w:pPr>
      <w:r w:rsidRPr="00762655">
        <w:t>Be open</w:t>
      </w:r>
    </w:p>
    <w:p w14:paraId="6A8AB3B8" w14:textId="77777777" w:rsidR="00762655" w:rsidRPr="00762655" w:rsidRDefault="00762655">
      <w:pPr>
        <w:numPr>
          <w:ilvl w:val="0"/>
          <w:numId w:val="184"/>
        </w:numPr>
        <w:spacing w:after="0" w:line="240" w:lineRule="auto"/>
      </w:pPr>
      <w:r w:rsidRPr="00762655">
        <w:t>Integrate ethics</w:t>
      </w:r>
    </w:p>
    <w:p w14:paraId="5A422F03" w14:textId="77777777" w:rsidR="00762655" w:rsidRPr="00762655" w:rsidRDefault="00762655">
      <w:pPr>
        <w:pStyle w:val="ListParagraph"/>
        <w:numPr>
          <w:ilvl w:val="0"/>
          <w:numId w:val="187"/>
        </w:numPr>
        <w:spacing w:before="240"/>
        <w:rPr>
          <w:lang w:eastAsia="zh-TW"/>
        </w:rPr>
      </w:pPr>
      <w:r w:rsidRPr="00762655">
        <w:rPr>
          <w:lang w:eastAsia="zh-TW"/>
        </w:rPr>
        <w:t xml:space="preserve">What implementation in the workplace can prevent </w:t>
      </w:r>
      <w:r w:rsidRPr="00206296">
        <w:rPr>
          <w:rFonts w:cs="Calibri"/>
        </w:rPr>
        <w:t>harassment</w:t>
      </w:r>
      <w:r w:rsidRPr="00762655">
        <w:rPr>
          <w:lang w:eastAsia="zh-TW"/>
        </w:rPr>
        <w:t>?</w:t>
      </w:r>
    </w:p>
    <w:p w14:paraId="38127AE7" w14:textId="77777777" w:rsidR="00762655" w:rsidRPr="00762655" w:rsidRDefault="00762655">
      <w:pPr>
        <w:numPr>
          <w:ilvl w:val="0"/>
          <w:numId w:val="185"/>
        </w:numPr>
        <w:spacing w:after="0" w:line="240" w:lineRule="auto"/>
      </w:pPr>
      <w:r w:rsidRPr="00762655">
        <w:t>Training</w:t>
      </w:r>
    </w:p>
    <w:p w14:paraId="3801D094" w14:textId="77777777" w:rsidR="00762655" w:rsidRPr="00762655" w:rsidRDefault="00762655">
      <w:pPr>
        <w:numPr>
          <w:ilvl w:val="0"/>
          <w:numId w:val="185"/>
        </w:numPr>
        <w:spacing w:after="0" w:line="240" w:lineRule="auto"/>
      </w:pPr>
      <w:r w:rsidRPr="00762655">
        <w:t>An anti-harassment policy</w:t>
      </w:r>
    </w:p>
    <w:p w14:paraId="38AB7D61" w14:textId="77777777" w:rsidR="00762655" w:rsidRPr="00762655" w:rsidRDefault="00762655">
      <w:pPr>
        <w:numPr>
          <w:ilvl w:val="0"/>
          <w:numId w:val="185"/>
        </w:numPr>
        <w:spacing w:after="0" w:line="240" w:lineRule="auto"/>
      </w:pPr>
      <w:r w:rsidRPr="00762655">
        <w:t>Discipline</w:t>
      </w:r>
    </w:p>
    <w:p w14:paraId="25F5D43F" w14:textId="77777777" w:rsidR="00762655" w:rsidRPr="00762655" w:rsidRDefault="00762655">
      <w:pPr>
        <w:numPr>
          <w:ilvl w:val="0"/>
          <w:numId w:val="185"/>
        </w:numPr>
        <w:spacing w:after="0" w:line="240" w:lineRule="auto"/>
      </w:pPr>
      <w:r w:rsidRPr="00762655">
        <w:t>A and B</w:t>
      </w:r>
    </w:p>
    <w:p w14:paraId="2763FE18" w14:textId="77777777" w:rsidR="00762655" w:rsidRPr="00F35E7F" w:rsidRDefault="00762655">
      <w:pPr>
        <w:pStyle w:val="ListParagraph"/>
        <w:numPr>
          <w:ilvl w:val="0"/>
          <w:numId w:val="187"/>
        </w:numPr>
        <w:spacing w:before="240"/>
        <w:rPr>
          <w:lang w:eastAsia="zh-TW"/>
        </w:rPr>
      </w:pPr>
      <w:r w:rsidRPr="00762655">
        <w:rPr>
          <w:lang w:eastAsia="zh-TW"/>
        </w:rPr>
        <w:t xml:space="preserve">An ethical organization is able to ______ the rights of employees with the rights of the employer. </w:t>
      </w:r>
    </w:p>
    <w:p w14:paraId="4217AA3F" w14:textId="77777777" w:rsidR="00762655" w:rsidRPr="00762655" w:rsidRDefault="00762655">
      <w:pPr>
        <w:numPr>
          <w:ilvl w:val="0"/>
          <w:numId w:val="186"/>
        </w:numPr>
        <w:spacing w:after="0" w:line="240" w:lineRule="auto"/>
      </w:pPr>
      <w:r w:rsidRPr="00762655">
        <w:t>Understand</w:t>
      </w:r>
    </w:p>
    <w:p w14:paraId="20EB1053" w14:textId="77777777" w:rsidR="00762655" w:rsidRPr="00762655" w:rsidRDefault="00762655">
      <w:pPr>
        <w:numPr>
          <w:ilvl w:val="0"/>
          <w:numId w:val="186"/>
        </w:numPr>
        <w:spacing w:after="0" w:line="240" w:lineRule="auto"/>
      </w:pPr>
      <w:r w:rsidRPr="00762655">
        <w:t>Create</w:t>
      </w:r>
    </w:p>
    <w:p w14:paraId="74DE0708" w14:textId="77777777" w:rsidR="00762655" w:rsidRPr="00762655" w:rsidRDefault="00762655">
      <w:pPr>
        <w:numPr>
          <w:ilvl w:val="0"/>
          <w:numId w:val="186"/>
        </w:numPr>
        <w:spacing w:after="0" w:line="240" w:lineRule="auto"/>
      </w:pPr>
      <w:r w:rsidRPr="00762655">
        <w:t>Balance</w:t>
      </w:r>
    </w:p>
    <w:p w14:paraId="7A487B77" w14:textId="36211268" w:rsidR="00762655" w:rsidRPr="00762655" w:rsidRDefault="00762655">
      <w:pPr>
        <w:numPr>
          <w:ilvl w:val="0"/>
          <w:numId w:val="186"/>
        </w:numPr>
        <w:spacing w:after="0" w:line="240" w:lineRule="auto"/>
      </w:pPr>
      <w:r w:rsidRPr="00762655">
        <w:t>Ignore</w:t>
      </w:r>
    </w:p>
    <w:p w14:paraId="04C0B7AB" w14:textId="39F6125E" w:rsidR="00762655" w:rsidRPr="00762655" w:rsidRDefault="00762655" w:rsidP="00762655">
      <w:pPr>
        <w:spacing w:after="0" w:line="240" w:lineRule="auto"/>
      </w:pPr>
      <w:r w:rsidRPr="00762655">
        <w:br w:type="page"/>
      </w:r>
    </w:p>
    <w:p w14:paraId="34C3CA22" w14:textId="77777777" w:rsidR="00762655" w:rsidRPr="00762655" w:rsidRDefault="00762655">
      <w:pPr>
        <w:pStyle w:val="ListParagraph"/>
        <w:numPr>
          <w:ilvl w:val="0"/>
          <w:numId w:val="187"/>
        </w:numPr>
        <w:spacing w:before="240"/>
        <w:rPr>
          <w:lang w:eastAsia="zh-TW"/>
        </w:rPr>
      </w:pPr>
      <w:r w:rsidRPr="00762655">
        <w:rPr>
          <w:lang w:eastAsia="zh-TW"/>
        </w:rPr>
        <w:lastRenderedPageBreak/>
        <w:t>Socially responsible companies are obligated to meet:</w:t>
      </w:r>
    </w:p>
    <w:p w14:paraId="562E4A99" w14:textId="77777777" w:rsidR="00762655" w:rsidRPr="00762655" w:rsidRDefault="00762655">
      <w:pPr>
        <w:numPr>
          <w:ilvl w:val="0"/>
          <w:numId w:val="116"/>
        </w:numPr>
        <w:spacing w:after="0" w:line="240" w:lineRule="auto"/>
      </w:pPr>
      <w:r w:rsidRPr="00762655">
        <w:t>The public</w:t>
      </w:r>
    </w:p>
    <w:p w14:paraId="48F0BE07" w14:textId="77777777" w:rsidR="00762655" w:rsidRPr="00762655" w:rsidRDefault="00762655">
      <w:pPr>
        <w:numPr>
          <w:ilvl w:val="0"/>
          <w:numId w:val="116"/>
        </w:numPr>
        <w:spacing w:after="0" w:line="240" w:lineRule="auto"/>
      </w:pPr>
      <w:r w:rsidRPr="00762655">
        <w:t>New employees</w:t>
      </w:r>
    </w:p>
    <w:p w14:paraId="56B6E257" w14:textId="77777777" w:rsidR="00762655" w:rsidRPr="00762655" w:rsidRDefault="00762655">
      <w:pPr>
        <w:numPr>
          <w:ilvl w:val="0"/>
          <w:numId w:val="116"/>
        </w:numPr>
        <w:spacing w:after="0" w:line="240" w:lineRule="auto"/>
      </w:pPr>
      <w:r w:rsidRPr="00762655">
        <w:t>Legal requirements</w:t>
      </w:r>
    </w:p>
    <w:p w14:paraId="41160E9A" w14:textId="77777777" w:rsidR="00762655" w:rsidRPr="00762655" w:rsidRDefault="00762655">
      <w:pPr>
        <w:numPr>
          <w:ilvl w:val="0"/>
          <w:numId w:val="116"/>
        </w:numPr>
        <w:spacing w:after="0" w:line="240" w:lineRule="auto"/>
      </w:pPr>
      <w:r w:rsidRPr="00762655">
        <w:t>None of the above</w:t>
      </w:r>
    </w:p>
    <w:p w14:paraId="79D5FD42" w14:textId="77777777" w:rsidR="00762655" w:rsidRPr="00762655" w:rsidRDefault="00762655">
      <w:pPr>
        <w:pStyle w:val="ListParagraph"/>
        <w:numPr>
          <w:ilvl w:val="0"/>
          <w:numId w:val="187"/>
        </w:numPr>
        <w:spacing w:before="240"/>
        <w:rPr>
          <w:lang w:eastAsia="zh-TW"/>
        </w:rPr>
      </w:pPr>
      <w:r w:rsidRPr="00762655">
        <w:rPr>
          <w:lang w:eastAsia="zh-TW"/>
        </w:rPr>
        <w:t>Financial ethics cover:</w:t>
      </w:r>
    </w:p>
    <w:p w14:paraId="2161BE45" w14:textId="77777777" w:rsidR="00762655" w:rsidRPr="00762655" w:rsidRDefault="00762655">
      <w:pPr>
        <w:numPr>
          <w:ilvl w:val="0"/>
          <w:numId w:val="115"/>
        </w:numPr>
        <w:spacing w:after="0" w:line="240" w:lineRule="auto"/>
      </w:pPr>
      <w:r w:rsidRPr="00762655">
        <w:t xml:space="preserve">Fair salaries </w:t>
      </w:r>
    </w:p>
    <w:p w14:paraId="3DCD291E" w14:textId="77777777" w:rsidR="00762655" w:rsidRPr="00762655" w:rsidRDefault="00762655">
      <w:pPr>
        <w:numPr>
          <w:ilvl w:val="0"/>
          <w:numId w:val="115"/>
        </w:numPr>
        <w:spacing w:after="0" w:line="240" w:lineRule="auto"/>
      </w:pPr>
      <w:r w:rsidRPr="00762655">
        <w:t>Fair prices</w:t>
      </w:r>
    </w:p>
    <w:p w14:paraId="02AF4BC1" w14:textId="77777777" w:rsidR="00762655" w:rsidRPr="00762655" w:rsidRDefault="00762655">
      <w:pPr>
        <w:numPr>
          <w:ilvl w:val="0"/>
          <w:numId w:val="115"/>
        </w:numPr>
        <w:spacing w:after="0" w:line="240" w:lineRule="auto"/>
      </w:pPr>
      <w:r w:rsidRPr="00762655">
        <w:t>Fair payments</w:t>
      </w:r>
    </w:p>
    <w:p w14:paraId="19F9D527" w14:textId="77777777" w:rsidR="00762655" w:rsidRPr="00762655" w:rsidRDefault="00762655">
      <w:pPr>
        <w:numPr>
          <w:ilvl w:val="0"/>
          <w:numId w:val="115"/>
        </w:numPr>
        <w:spacing w:after="0" w:line="240" w:lineRule="auto"/>
      </w:pPr>
      <w:r w:rsidRPr="00762655">
        <w:t xml:space="preserve">All of the above </w:t>
      </w:r>
    </w:p>
    <w:p w14:paraId="7C4C8B4B" w14:textId="77777777" w:rsidR="00762655" w:rsidRPr="00762655" w:rsidRDefault="00762655">
      <w:pPr>
        <w:pStyle w:val="ListParagraph"/>
        <w:numPr>
          <w:ilvl w:val="0"/>
          <w:numId w:val="187"/>
        </w:numPr>
        <w:spacing w:before="240"/>
        <w:rPr>
          <w:lang w:eastAsia="zh-TW"/>
        </w:rPr>
      </w:pPr>
      <w:r w:rsidRPr="00762655">
        <w:rPr>
          <w:lang w:eastAsia="zh-TW"/>
        </w:rPr>
        <w:t>Typically, there are how many ethical standards for interpreting the world?</w:t>
      </w:r>
    </w:p>
    <w:p w14:paraId="1F88C4FE" w14:textId="77777777" w:rsidR="00762655" w:rsidRPr="00762655" w:rsidRDefault="00762655">
      <w:pPr>
        <w:numPr>
          <w:ilvl w:val="0"/>
          <w:numId w:val="114"/>
        </w:numPr>
        <w:spacing w:after="0" w:line="240" w:lineRule="auto"/>
      </w:pPr>
      <w:r w:rsidRPr="00762655">
        <w:t>3</w:t>
      </w:r>
    </w:p>
    <w:p w14:paraId="5CFA0AC8" w14:textId="77777777" w:rsidR="00762655" w:rsidRPr="00762655" w:rsidRDefault="00762655">
      <w:pPr>
        <w:numPr>
          <w:ilvl w:val="0"/>
          <w:numId w:val="114"/>
        </w:numPr>
        <w:spacing w:after="0" w:line="240" w:lineRule="auto"/>
      </w:pPr>
      <w:r w:rsidRPr="00762655">
        <w:t>5</w:t>
      </w:r>
    </w:p>
    <w:p w14:paraId="7F7C7192" w14:textId="77777777" w:rsidR="00762655" w:rsidRPr="00762655" w:rsidRDefault="00762655">
      <w:pPr>
        <w:numPr>
          <w:ilvl w:val="0"/>
          <w:numId w:val="114"/>
        </w:numPr>
        <w:spacing w:after="0" w:line="240" w:lineRule="auto"/>
      </w:pPr>
      <w:r w:rsidRPr="00762655">
        <w:t>8</w:t>
      </w:r>
    </w:p>
    <w:p w14:paraId="641DE2DA" w14:textId="2DCBEBD6" w:rsidR="00762655" w:rsidRPr="00762655" w:rsidRDefault="00762655">
      <w:pPr>
        <w:numPr>
          <w:ilvl w:val="0"/>
          <w:numId w:val="114"/>
        </w:numPr>
        <w:spacing w:after="0" w:line="240" w:lineRule="auto"/>
      </w:pPr>
      <w:r w:rsidRPr="00762655">
        <w:t>10</w:t>
      </w:r>
    </w:p>
    <w:p w14:paraId="06AE620C" w14:textId="77777777" w:rsidR="00762655" w:rsidRPr="00762655" w:rsidRDefault="00762655">
      <w:pPr>
        <w:pStyle w:val="ListParagraph"/>
        <w:numPr>
          <w:ilvl w:val="0"/>
          <w:numId w:val="187"/>
        </w:numPr>
        <w:spacing w:before="240"/>
        <w:rPr>
          <w:lang w:eastAsia="zh-TW"/>
        </w:rPr>
      </w:pPr>
      <w:r w:rsidRPr="00762655">
        <w:rPr>
          <w:lang w:eastAsia="zh-TW"/>
        </w:rPr>
        <w:t>Organizational ethics flow from where?</w:t>
      </w:r>
    </w:p>
    <w:p w14:paraId="6AF41DE1" w14:textId="77777777" w:rsidR="00762655" w:rsidRPr="00762655" w:rsidRDefault="00762655">
      <w:pPr>
        <w:numPr>
          <w:ilvl w:val="0"/>
          <w:numId w:val="117"/>
        </w:numPr>
        <w:spacing w:after="0" w:line="240" w:lineRule="auto"/>
      </w:pPr>
      <w:r w:rsidRPr="00762655">
        <w:t>Bottom up</w:t>
      </w:r>
    </w:p>
    <w:p w14:paraId="322B316E" w14:textId="77777777" w:rsidR="00762655" w:rsidRPr="00762655" w:rsidRDefault="00762655">
      <w:pPr>
        <w:numPr>
          <w:ilvl w:val="0"/>
          <w:numId w:val="117"/>
        </w:numPr>
        <w:spacing w:after="0" w:line="240" w:lineRule="auto"/>
      </w:pPr>
      <w:r w:rsidRPr="00762655">
        <w:t>Top down</w:t>
      </w:r>
    </w:p>
    <w:p w14:paraId="3E1429FE" w14:textId="77777777" w:rsidR="00762655" w:rsidRPr="00762655" w:rsidRDefault="00762655">
      <w:pPr>
        <w:numPr>
          <w:ilvl w:val="0"/>
          <w:numId w:val="117"/>
        </w:numPr>
        <w:spacing w:after="0" w:line="240" w:lineRule="auto"/>
      </w:pPr>
      <w:r w:rsidRPr="00762655">
        <w:t>Public domain</w:t>
      </w:r>
    </w:p>
    <w:p w14:paraId="4F572512" w14:textId="0323323C" w:rsidR="00762655" w:rsidRPr="00762655" w:rsidRDefault="00762655">
      <w:pPr>
        <w:numPr>
          <w:ilvl w:val="0"/>
          <w:numId w:val="117"/>
        </w:numPr>
        <w:spacing w:after="0" w:line="240" w:lineRule="auto"/>
      </w:pPr>
      <w:r w:rsidRPr="00762655">
        <w:t>Employee actions</w:t>
      </w:r>
    </w:p>
    <w:p w14:paraId="5D35F67C" w14:textId="26BC72AE" w:rsidR="00762655" w:rsidRPr="00762655" w:rsidRDefault="00762655">
      <w:pPr>
        <w:pStyle w:val="ListParagraph"/>
        <w:numPr>
          <w:ilvl w:val="0"/>
          <w:numId w:val="187"/>
        </w:numPr>
        <w:spacing w:before="240"/>
        <w:rPr>
          <w:lang w:eastAsia="zh-TW"/>
        </w:rPr>
      </w:pPr>
      <w:r w:rsidRPr="00762655">
        <w:rPr>
          <w:lang w:eastAsia="zh-TW"/>
        </w:rPr>
        <w:t>Blowing the whistle legall</w:t>
      </w:r>
      <w:r w:rsidR="00F35E7F">
        <w:rPr>
          <w:lang w:eastAsia="zh-TW"/>
        </w:rPr>
        <w:t>y requires you to have ________</w:t>
      </w:r>
      <w:r w:rsidRPr="00762655">
        <w:rPr>
          <w:lang w:eastAsia="zh-TW"/>
        </w:rPr>
        <w:t>________ that the violations occurred with company knowledge?</w:t>
      </w:r>
    </w:p>
    <w:p w14:paraId="7A3DCFCE" w14:textId="77777777" w:rsidR="00762655" w:rsidRPr="00762655" w:rsidRDefault="00762655">
      <w:pPr>
        <w:numPr>
          <w:ilvl w:val="0"/>
          <w:numId w:val="118"/>
        </w:numPr>
        <w:spacing w:after="0" w:line="240" w:lineRule="auto"/>
      </w:pPr>
      <w:r w:rsidRPr="00762655">
        <w:t>Reasonable belief</w:t>
      </w:r>
    </w:p>
    <w:p w14:paraId="305A0D18" w14:textId="77777777" w:rsidR="00762655" w:rsidRPr="00762655" w:rsidRDefault="00762655">
      <w:pPr>
        <w:numPr>
          <w:ilvl w:val="0"/>
          <w:numId w:val="118"/>
        </w:numPr>
        <w:spacing w:after="0" w:line="240" w:lineRule="auto"/>
      </w:pPr>
      <w:r w:rsidRPr="00762655">
        <w:t>Unknown knowledge</w:t>
      </w:r>
    </w:p>
    <w:p w14:paraId="09B523EB" w14:textId="77777777" w:rsidR="00762655" w:rsidRPr="00762655" w:rsidRDefault="00762655">
      <w:pPr>
        <w:numPr>
          <w:ilvl w:val="0"/>
          <w:numId w:val="118"/>
        </w:numPr>
        <w:spacing w:after="0" w:line="240" w:lineRule="auto"/>
      </w:pPr>
      <w:r w:rsidRPr="00762655">
        <w:t>Plausible deniability</w:t>
      </w:r>
    </w:p>
    <w:p w14:paraId="052FABD1" w14:textId="77777777" w:rsidR="00762655" w:rsidRPr="00762655" w:rsidRDefault="00762655">
      <w:pPr>
        <w:numPr>
          <w:ilvl w:val="0"/>
          <w:numId w:val="118"/>
        </w:numPr>
        <w:spacing w:after="0" w:line="240" w:lineRule="auto"/>
      </w:pPr>
      <w:r w:rsidRPr="00762655">
        <w:t>Monetary motivation</w:t>
      </w:r>
    </w:p>
    <w:p w14:paraId="6F0D97CE" w14:textId="77777777" w:rsidR="00762655" w:rsidRPr="00762655" w:rsidRDefault="00762655">
      <w:pPr>
        <w:pStyle w:val="ListParagraph"/>
        <w:numPr>
          <w:ilvl w:val="0"/>
          <w:numId w:val="187"/>
        </w:numPr>
        <w:spacing w:before="240"/>
        <w:rPr>
          <w:lang w:eastAsia="zh-TW"/>
        </w:rPr>
      </w:pPr>
      <w:r w:rsidRPr="00762655">
        <w:rPr>
          <w:lang w:eastAsia="zh-TW"/>
        </w:rPr>
        <w:t>The term “whistleblower” is ______.</w:t>
      </w:r>
    </w:p>
    <w:p w14:paraId="7785A3EE" w14:textId="77777777" w:rsidR="00762655" w:rsidRPr="00762655" w:rsidRDefault="00762655">
      <w:pPr>
        <w:numPr>
          <w:ilvl w:val="0"/>
          <w:numId w:val="119"/>
        </w:numPr>
        <w:spacing w:after="0" w:line="240" w:lineRule="auto"/>
      </w:pPr>
      <w:r w:rsidRPr="00762655">
        <w:t>Scottish</w:t>
      </w:r>
    </w:p>
    <w:p w14:paraId="5CEEE974" w14:textId="77777777" w:rsidR="00762655" w:rsidRPr="00762655" w:rsidRDefault="00762655">
      <w:pPr>
        <w:numPr>
          <w:ilvl w:val="0"/>
          <w:numId w:val="119"/>
        </w:numPr>
        <w:spacing w:after="0" w:line="240" w:lineRule="auto"/>
      </w:pPr>
      <w:r w:rsidRPr="00762655">
        <w:t>Canadian</w:t>
      </w:r>
    </w:p>
    <w:p w14:paraId="547EFB0E" w14:textId="77777777" w:rsidR="00762655" w:rsidRPr="00762655" w:rsidRDefault="00762655">
      <w:pPr>
        <w:numPr>
          <w:ilvl w:val="0"/>
          <w:numId w:val="119"/>
        </w:numPr>
        <w:spacing w:after="0" w:line="240" w:lineRule="auto"/>
      </w:pPr>
      <w:r w:rsidRPr="00762655">
        <w:t>American</w:t>
      </w:r>
    </w:p>
    <w:p w14:paraId="267221DA" w14:textId="1C6B0EE6" w:rsidR="00212739" w:rsidRDefault="00762655">
      <w:pPr>
        <w:numPr>
          <w:ilvl w:val="0"/>
          <w:numId w:val="119"/>
        </w:numPr>
        <w:spacing w:after="0" w:line="240" w:lineRule="auto"/>
      </w:pPr>
      <w:r w:rsidRPr="00762655">
        <w:t>British</w:t>
      </w:r>
    </w:p>
    <w:p w14:paraId="118452D9" w14:textId="48B42D88" w:rsidR="00762655" w:rsidRPr="00762655" w:rsidRDefault="00212739" w:rsidP="00212739">
      <w:pPr>
        <w:spacing w:after="0" w:line="240" w:lineRule="auto"/>
      </w:pPr>
      <w:r>
        <w:br w:type="page"/>
      </w:r>
    </w:p>
    <w:p w14:paraId="4FF3BD07" w14:textId="77777777" w:rsidR="00762655" w:rsidRPr="00762655" w:rsidRDefault="00762655">
      <w:pPr>
        <w:pStyle w:val="ListParagraph"/>
        <w:numPr>
          <w:ilvl w:val="0"/>
          <w:numId w:val="187"/>
        </w:numPr>
        <w:spacing w:before="240"/>
        <w:rPr>
          <w:lang w:eastAsia="zh-TW"/>
        </w:rPr>
      </w:pPr>
      <w:r w:rsidRPr="00762655">
        <w:rPr>
          <w:lang w:eastAsia="zh-TW"/>
        </w:rPr>
        <w:lastRenderedPageBreak/>
        <w:t xml:space="preserve">Managers have a responsibility to_______. </w:t>
      </w:r>
    </w:p>
    <w:p w14:paraId="54A784D1" w14:textId="77777777" w:rsidR="00762655" w:rsidRPr="00762655" w:rsidRDefault="00762655">
      <w:pPr>
        <w:numPr>
          <w:ilvl w:val="0"/>
          <w:numId w:val="120"/>
        </w:numPr>
        <w:spacing w:after="0" w:line="240" w:lineRule="auto"/>
        <w:rPr>
          <w:lang w:eastAsia="zh-TW"/>
        </w:rPr>
      </w:pPr>
      <w:r w:rsidRPr="00762655">
        <w:t>Behave ethically</w:t>
      </w:r>
    </w:p>
    <w:p w14:paraId="399F2682" w14:textId="77777777" w:rsidR="00762655" w:rsidRPr="00762655" w:rsidRDefault="00762655">
      <w:pPr>
        <w:numPr>
          <w:ilvl w:val="0"/>
          <w:numId w:val="120"/>
        </w:numPr>
        <w:spacing w:after="0" w:line="240" w:lineRule="auto"/>
        <w:rPr>
          <w:lang w:eastAsia="zh-TW"/>
        </w:rPr>
      </w:pPr>
      <w:r w:rsidRPr="00762655">
        <w:t>Manage ethically</w:t>
      </w:r>
    </w:p>
    <w:p w14:paraId="2995283D" w14:textId="77777777" w:rsidR="00762655" w:rsidRPr="00762655" w:rsidRDefault="00762655">
      <w:pPr>
        <w:numPr>
          <w:ilvl w:val="0"/>
          <w:numId w:val="120"/>
        </w:numPr>
        <w:spacing w:after="0" w:line="240" w:lineRule="auto"/>
        <w:rPr>
          <w:lang w:eastAsia="zh-TW"/>
        </w:rPr>
      </w:pPr>
      <w:r w:rsidRPr="00762655">
        <w:t>Choose the new manager</w:t>
      </w:r>
    </w:p>
    <w:p w14:paraId="5A356BEC" w14:textId="77777777" w:rsidR="00762655" w:rsidRPr="00762655" w:rsidRDefault="00762655">
      <w:pPr>
        <w:numPr>
          <w:ilvl w:val="0"/>
          <w:numId w:val="120"/>
        </w:numPr>
        <w:spacing w:after="0" w:line="240" w:lineRule="auto"/>
        <w:rPr>
          <w:lang w:eastAsia="zh-TW"/>
        </w:rPr>
      </w:pPr>
      <w:r w:rsidRPr="00762655">
        <w:t>Both A and B</w:t>
      </w:r>
    </w:p>
    <w:p w14:paraId="602BD309" w14:textId="77777777" w:rsidR="00762655" w:rsidRPr="00762655" w:rsidRDefault="00762655">
      <w:pPr>
        <w:pStyle w:val="ListParagraph"/>
        <w:numPr>
          <w:ilvl w:val="0"/>
          <w:numId w:val="187"/>
        </w:numPr>
        <w:spacing w:before="240"/>
        <w:rPr>
          <w:lang w:eastAsia="zh-TW"/>
        </w:rPr>
      </w:pPr>
      <w:r w:rsidRPr="00762655">
        <w:rPr>
          <w:lang w:eastAsia="zh-TW"/>
        </w:rPr>
        <w:t>All companies are responsible to make a profit in order to ______.</w:t>
      </w:r>
    </w:p>
    <w:p w14:paraId="0C4BF04A" w14:textId="77777777" w:rsidR="00762655" w:rsidRPr="00762655" w:rsidRDefault="00762655">
      <w:pPr>
        <w:numPr>
          <w:ilvl w:val="0"/>
          <w:numId w:val="121"/>
        </w:numPr>
        <w:spacing w:after="0" w:line="240" w:lineRule="auto"/>
      </w:pPr>
      <w:r w:rsidRPr="00762655">
        <w:t>Be ethical</w:t>
      </w:r>
    </w:p>
    <w:p w14:paraId="584E0F90" w14:textId="77777777" w:rsidR="00762655" w:rsidRPr="00762655" w:rsidRDefault="00762655">
      <w:pPr>
        <w:numPr>
          <w:ilvl w:val="0"/>
          <w:numId w:val="121"/>
        </w:numPr>
        <w:spacing w:after="0" w:line="240" w:lineRule="auto"/>
      </w:pPr>
      <w:r w:rsidRPr="00762655">
        <w:t>Survive</w:t>
      </w:r>
    </w:p>
    <w:p w14:paraId="45B7E87F" w14:textId="77777777" w:rsidR="00762655" w:rsidRPr="00762655" w:rsidRDefault="00762655">
      <w:pPr>
        <w:numPr>
          <w:ilvl w:val="0"/>
          <w:numId w:val="121"/>
        </w:numPr>
        <w:spacing w:after="0" w:line="240" w:lineRule="auto"/>
      </w:pPr>
      <w:r w:rsidRPr="00762655">
        <w:t>Represent their employees</w:t>
      </w:r>
    </w:p>
    <w:p w14:paraId="3B5F1A2B" w14:textId="77777777" w:rsidR="00762655" w:rsidRPr="00762655" w:rsidRDefault="00762655">
      <w:pPr>
        <w:numPr>
          <w:ilvl w:val="0"/>
          <w:numId w:val="121"/>
        </w:numPr>
        <w:spacing w:after="0" w:line="240" w:lineRule="auto"/>
      </w:pPr>
      <w:r w:rsidRPr="00762655">
        <w:t>None of the above</w:t>
      </w:r>
    </w:p>
    <w:p w14:paraId="70FC42B2" w14:textId="77777777" w:rsidR="00762655" w:rsidRPr="00762655" w:rsidRDefault="00762655">
      <w:pPr>
        <w:pStyle w:val="ListParagraph"/>
        <w:numPr>
          <w:ilvl w:val="0"/>
          <w:numId w:val="187"/>
        </w:numPr>
        <w:spacing w:before="240"/>
        <w:rPr>
          <w:lang w:eastAsia="zh-TW"/>
        </w:rPr>
      </w:pPr>
      <w:r w:rsidRPr="00762655">
        <w:rPr>
          <w:lang w:eastAsia="zh-TW"/>
        </w:rPr>
        <w:t>What is another tactic to dealing with unethical behavior?</w:t>
      </w:r>
    </w:p>
    <w:p w14:paraId="1897A6F2" w14:textId="77777777" w:rsidR="00762655" w:rsidRPr="00762655" w:rsidRDefault="00762655">
      <w:pPr>
        <w:numPr>
          <w:ilvl w:val="0"/>
          <w:numId w:val="122"/>
        </w:numPr>
        <w:spacing w:after="0" w:line="240" w:lineRule="auto"/>
      </w:pPr>
      <w:r w:rsidRPr="00762655">
        <w:t>Firing that employee</w:t>
      </w:r>
    </w:p>
    <w:p w14:paraId="0CEC4432" w14:textId="77777777" w:rsidR="00762655" w:rsidRPr="00762655" w:rsidRDefault="00762655">
      <w:pPr>
        <w:numPr>
          <w:ilvl w:val="0"/>
          <w:numId w:val="122"/>
        </w:numPr>
        <w:spacing w:after="0" w:line="240" w:lineRule="auto"/>
      </w:pPr>
      <w:r w:rsidRPr="00762655">
        <w:t>Improving job satisfaction</w:t>
      </w:r>
    </w:p>
    <w:p w14:paraId="5F00E111" w14:textId="77777777" w:rsidR="00762655" w:rsidRPr="00762655" w:rsidRDefault="00762655">
      <w:pPr>
        <w:numPr>
          <w:ilvl w:val="0"/>
          <w:numId w:val="122"/>
        </w:numPr>
        <w:spacing w:after="0" w:line="240" w:lineRule="auto"/>
      </w:pPr>
      <w:r w:rsidRPr="00762655">
        <w:t>Creating a new position for them</w:t>
      </w:r>
    </w:p>
    <w:p w14:paraId="3FC73E24" w14:textId="77777777" w:rsidR="00762655" w:rsidRPr="00762655" w:rsidRDefault="00762655">
      <w:pPr>
        <w:numPr>
          <w:ilvl w:val="0"/>
          <w:numId w:val="122"/>
        </w:numPr>
        <w:spacing w:after="0" w:line="240" w:lineRule="auto"/>
      </w:pPr>
      <w:r w:rsidRPr="00762655">
        <w:t>All of the above</w:t>
      </w:r>
    </w:p>
    <w:p w14:paraId="72EF0C89" w14:textId="77777777" w:rsidR="00762655" w:rsidRPr="00762655" w:rsidRDefault="00762655">
      <w:pPr>
        <w:pStyle w:val="ListParagraph"/>
        <w:numPr>
          <w:ilvl w:val="0"/>
          <w:numId w:val="187"/>
        </w:numPr>
        <w:spacing w:before="240"/>
        <w:rPr>
          <w:lang w:eastAsia="zh-TW"/>
        </w:rPr>
      </w:pPr>
      <w:r w:rsidRPr="00762655">
        <w:rPr>
          <w:lang w:eastAsia="zh-TW"/>
        </w:rPr>
        <w:t>What is the best way to handle the unethical behavior of an employee?</w:t>
      </w:r>
    </w:p>
    <w:p w14:paraId="57C0EBD7" w14:textId="77777777" w:rsidR="00762655" w:rsidRPr="00762655" w:rsidRDefault="00762655">
      <w:pPr>
        <w:numPr>
          <w:ilvl w:val="0"/>
          <w:numId w:val="123"/>
        </w:numPr>
        <w:spacing w:after="0" w:line="240" w:lineRule="auto"/>
      </w:pPr>
      <w:r w:rsidRPr="00762655">
        <w:t>Send them an email</w:t>
      </w:r>
    </w:p>
    <w:p w14:paraId="1F246B8D" w14:textId="77777777" w:rsidR="00762655" w:rsidRPr="00762655" w:rsidRDefault="00762655">
      <w:pPr>
        <w:numPr>
          <w:ilvl w:val="0"/>
          <w:numId w:val="123"/>
        </w:numPr>
        <w:spacing w:after="0" w:line="240" w:lineRule="auto"/>
      </w:pPr>
      <w:r w:rsidRPr="00762655">
        <w:t>Speak to them face-to-face</w:t>
      </w:r>
    </w:p>
    <w:p w14:paraId="533ECEE6" w14:textId="77777777" w:rsidR="00762655" w:rsidRPr="00762655" w:rsidRDefault="00762655">
      <w:pPr>
        <w:numPr>
          <w:ilvl w:val="0"/>
          <w:numId w:val="123"/>
        </w:numPr>
        <w:spacing w:after="0" w:line="240" w:lineRule="auto"/>
      </w:pPr>
      <w:r w:rsidRPr="00762655">
        <w:t>Visit them at home</w:t>
      </w:r>
    </w:p>
    <w:p w14:paraId="2B941CC1" w14:textId="77777777" w:rsidR="00762655" w:rsidRPr="00762655" w:rsidRDefault="00762655">
      <w:pPr>
        <w:numPr>
          <w:ilvl w:val="0"/>
          <w:numId w:val="123"/>
        </w:numPr>
        <w:spacing w:after="0" w:line="240" w:lineRule="auto"/>
      </w:pPr>
      <w:r w:rsidRPr="00762655">
        <w:t>Have a subordinate do it for you</w:t>
      </w:r>
    </w:p>
    <w:p w14:paraId="4EC36BDB" w14:textId="77777777" w:rsidR="00762655" w:rsidRPr="00762655" w:rsidRDefault="00762655">
      <w:pPr>
        <w:pStyle w:val="ListParagraph"/>
        <w:numPr>
          <w:ilvl w:val="0"/>
          <w:numId w:val="187"/>
        </w:numPr>
        <w:spacing w:before="240"/>
        <w:rPr>
          <w:lang w:eastAsia="zh-TW"/>
        </w:rPr>
      </w:pPr>
      <w:r w:rsidRPr="00762655">
        <w:rPr>
          <w:lang w:eastAsia="zh-TW"/>
        </w:rPr>
        <w:t>What should an organization's ethical principles reflect?</w:t>
      </w:r>
    </w:p>
    <w:p w14:paraId="3A0D84A1" w14:textId="77777777" w:rsidR="00762655" w:rsidRPr="00762655" w:rsidRDefault="00762655">
      <w:pPr>
        <w:numPr>
          <w:ilvl w:val="0"/>
          <w:numId w:val="124"/>
        </w:numPr>
        <w:spacing w:after="0" w:line="240" w:lineRule="auto"/>
      </w:pPr>
      <w:r w:rsidRPr="00762655">
        <w:t>It's needs</w:t>
      </w:r>
    </w:p>
    <w:p w14:paraId="33A5E6B0" w14:textId="77777777" w:rsidR="00762655" w:rsidRPr="00762655" w:rsidRDefault="00762655">
      <w:pPr>
        <w:numPr>
          <w:ilvl w:val="0"/>
          <w:numId w:val="124"/>
        </w:numPr>
        <w:spacing w:after="0" w:line="240" w:lineRule="auto"/>
      </w:pPr>
      <w:r w:rsidRPr="00762655">
        <w:t>Profit margin</w:t>
      </w:r>
    </w:p>
    <w:p w14:paraId="7E8FAB60" w14:textId="77777777" w:rsidR="00762655" w:rsidRPr="00762655" w:rsidRDefault="00762655">
      <w:pPr>
        <w:numPr>
          <w:ilvl w:val="0"/>
          <w:numId w:val="124"/>
        </w:numPr>
        <w:spacing w:after="0" w:line="240" w:lineRule="auto"/>
      </w:pPr>
      <w:r w:rsidRPr="00762655">
        <w:t>Wages increases</w:t>
      </w:r>
    </w:p>
    <w:p w14:paraId="68AE7FFA" w14:textId="77777777" w:rsidR="00762655" w:rsidRPr="00762655" w:rsidRDefault="00762655">
      <w:pPr>
        <w:numPr>
          <w:ilvl w:val="0"/>
          <w:numId w:val="124"/>
        </w:numPr>
        <w:spacing w:after="0" w:line="240" w:lineRule="auto"/>
      </w:pPr>
      <w:r w:rsidRPr="00762655">
        <w:t>Production ability</w:t>
      </w:r>
    </w:p>
    <w:p w14:paraId="6F9F0A34" w14:textId="77777777" w:rsidR="00762655" w:rsidRPr="00762655" w:rsidRDefault="00762655">
      <w:pPr>
        <w:pStyle w:val="ListParagraph"/>
        <w:numPr>
          <w:ilvl w:val="0"/>
          <w:numId w:val="187"/>
        </w:numPr>
        <w:spacing w:before="240"/>
        <w:rPr>
          <w:lang w:eastAsia="zh-TW"/>
        </w:rPr>
      </w:pPr>
      <w:r w:rsidRPr="00762655">
        <w:rPr>
          <w:lang w:eastAsia="zh-TW"/>
        </w:rPr>
        <w:t>Ethics in business requires:</w:t>
      </w:r>
    </w:p>
    <w:p w14:paraId="43574EE6" w14:textId="77777777" w:rsidR="00762655" w:rsidRPr="00762655" w:rsidRDefault="00762655">
      <w:pPr>
        <w:numPr>
          <w:ilvl w:val="0"/>
          <w:numId w:val="127"/>
        </w:numPr>
        <w:spacing w:after="0" w:line="240" w:lineRule="auto"/>
      </w:pPr>
      <w:r w:rsidRPr="00762655">
        <w:t>Diligence</w:t>
      </w:r>
    </w:p>
    <w:p w14:paraId="077A9783" w14:textId="77777777" w:rsidR="00762655" w:rsidRPr="00762655" w:rsidRDefault="00762655">
      <w:pPr>
        <w:numPr>
          <w:ilvl w:val="0"/>
          <w:numId w:val="127"/>
        </w:numPr>
        <w:spacing w:after="0" w:line="240" w:lineRule="auto"/>
      </w:pPr>
      <w:r w:rsidRPr="00762655">
        <w:t>Hard work</w:t>
      </w:r>
    </w:p>
    <w:p w14:paraId="05133AC9" w14:textId="77777777" w:rsidR="00762655" w:rsidRPr="00762655" w:rsidRDefault="00762655">
      <w:pPr>
        <w:numPr>
          <w:ilvl w:val="0"/>
          <w:numId w:val="127"/>
        </w:numPr>
        <w:spacing w:after="0" w:line="240" w:lineRule="auto"/>
      </w:pPr>
      <w:r w:rsidRPr="00762655">
        <w:t>Money</w:t>
      </w:r>
    </w:p>
    <w:p w14:paraId="4DC2DB5A" w14:textId="65ED046C" w:rsidR="00212739" w:rsidRDefault="00762655">
      <w:pPr>
        <w:numPr>
          <w:ilvl w:val="0"/>
          <w:numId w:val="127"/>
        </w:numPr>
        <w:spacing w:after="0" w:line="240" w:lineRule="auto"/>
      </w:pPr>
      <w:r w:rsidRPr="00762655">
        <w:t>Both A and B</w:t>
      </w:r>
    </w:p>
    <w:p w14:paraId="50CF8BE9" w14:textId="77777777" w:rsidR="00212739" w:rsidRDefault="00212739">
      <w:pPr>
        <w:spacing w:after="0" w:line="240" w:lineRule="auto"/>
      </w:pPr>
      <w:r>
        <w:br w:type="page"/>
      </w:r>
    </w:p>
    <w:p w14:paraId="53CDB158" w14:textId="77777777" w:rsidR="00762655" w:rsidRPr="00762655" w:rsidRDefault="00762655">
      <w:pPr>
        <w:pStyle w:val="ListParagraph"/>
        <w:numPr>
          <w:ilvl w:val="0"/>
          <w:numId w:val="187"/>
        </w:numPr>
        <w:spacing w:before="240"/>
        <w:rPr>
          <w:lang w:eastAsia="zh-TW"/>
        </w:rPr>
      </w:pPr>
      <w:r w:rsidRPr="00762655">
        <w:rPr>
          <w:lang w:eastAsia="zh-TW"/>
        </w:rPr>
        <w:lastRenderedPageBreak/>
        <w:t>A Code of Ethics is the foundation of an ethics program. The Code of Ethics needs to address what issues?</w:t>
      </w:r>
    </w:p>
    <w:p w14:paraId="1519505E" w14:textId="77777777" w:rsidR="00762655" w:rsidRPr="00762655" w:rsidRDefault="00762655">
      <w:pPr>
        <w:numPr>
          <w:ilvl w:val="0"/>
          <w:numId w:val="125"/>
        </w:numPr>
        <w:spacing w:after="0" w:line="240" w:lineRule="auto"/>
      </w:pPr>
      <w:r w:rsidRPr="00762655">
        <w:t>Laws and regulations</w:t>
      </w:r>
    </w:p>
    <w:p w14:paraId="072CDFFF" w14:textId="77777777" w:rsidR="00762655" w:rsidRPr="00762655" w:rsidRDefault="00762655">
      <w:pPr>
        <w:numPr>
          <w:ilvl w:val="0"/>
          <w:numId w:val="125"/>
        </w:numPr>
        <w:spacing w:after="0" w:line="240" w:lineRule="auto"/>
      </w:pPr>
      <w:r w:rsidRPr="00762655">
        <w:t>Company needs</w:t>
      </w:r>
    </w:p>
    <w:p w14:paraId="5F99F5CD" w14:textId="77777777" w:rsidR="00762655" w:rsidRPr="00762655" w:rsidRDefault="00762655">
      <w:pPr>
        <w:numPr>
          <w:ilvl w:val="0"/>
          <w:numId w:val="125"/>
        </w:numPr>
        <w:spacing w:after="0" w:line="240" w:lineRule="auto"/>
      </w:pPr>
      <w:r w:rsidRPr="00762655">
        <w:t>Ethical values</w:t>
      </w:r>
    </w:p>
    <w:p w14:paraId="3077B435" w14:textId="784AD1D4" w:rsidR="00762655" w:rsidRPr="00762655" w:rsidRDefault="00762655">
      <w:pPr>
        <w:numPr>
          <w:ilvl w:val="0"/>
          <w:numId w:val="125"/>
        </w:numPr>
        <w:spacing w:after="0" w:line="240" w:lineRule="auto"/>
      </w:pPr>
      <w:r w:rsidRPr="00762655">
        <w:t>All of the above</w:t>
      </w:r>
    </w:p>
    <w:p w14:paraId="3EE8DCB0" w14:textId="77777777" w:rsidR="00762655" w:rsidRPr="00762655" w:rsidRDefault="00762655">
      <w:pPr>
        <w:pStyle w:val="ListParagraph"/>
        <w:numPr>
          <w:ilvl w:val="0"/>
          <w:numId w:val="187"/>
        </w:numPr>
        <w:spacing w:before="240"/>
        <w:rPr>
          <w:lang w:eastAsia="zh-TW"/>
        </w:rPr>
      </w:pPr>
      <w:r w:rsidRPr="00762655">
        <w:rPr>
          <w:lang w:eastAsia="zh-TW"/>
        </w:rPr>
        <w:t>Who is exempt from the Code of Ethics?</w:t>
      </w:r>
    </w:p>
    <w:p w14:paraId="0667252E" w14:textId="77777777" w:rsidR="00762655" w:rsidRPr="00762655" w:rsidRDefault="00762655">
      <w:pPr>
        <w:numPr>
          <w:ilvl w:val="0"/>
          <w:numId w:val="126"/>
        </w:numPr>
        <w:spacing w:after="0" w:line="240" w:lineRule="auto"/>
      </w:pPr>
      <w:r w:rsidRPr="00762655">
        <w:t>CEO</w:t>
      </w:r>
    </w:p>
    <w:p w14:paraId="3E0A1600" w14:textId="77777777" w:rsidR="00762655" w:rsidRPr="00762655" w:rsidRDefault="00762655">
      <w:pPr>
        <w:numPr>
          <w:ilvl w:val="0"/>
          <w:numId w:val="126"/>
        </w:numPr>
        <w:spacing w:after="0" w:line="240" w:lineRule="auto"/>
      </w:pPr>
      <w:r w:rsidRPr="00762655">
        <w:t>Shareholders</w:t>
      </w:r>
    </w:p>
    <w:p w14:paraId="23FAD1FF" w14:textId="77777777" w:rsidR="00762655" w:rsidRPr="00762655" w:rsidRDefault="00762655">
      <w:pPr>
        <w:numPr>
          <w:ilvl w:val="0"/>
          <w:numId w:val="126"/>
        </w:numPr>
        <w:spacing w:after="0" w:line="240" w:lineRule="auto"/>
      </w:pPr>
      <w:r w:rsidRPr="00762655">
        <w:t>No one</w:t>
      </w:r>
    </w:p>
    <w:p w14:paraId="6856EEDD" w14:textId="77777777" w:rsidR="00762655" w:rsidRPr="00762655" w:rsidRDefault="00762655">
      <w:pPr>
        <w:numPr>
          <w:ilvl w:val="0"/>
          <w:numId w:val="126"/>
        </w:numPr>
        <w:spacing w:after="0" w:line="240" w:lineRule="auto"/>
      </w:pPr>
      <w:r w:rsidRPr="00762655">
        <w:t>Board of directors</w:t>
      </w:r>
    </w:p>
    <w:p w14:paraId="2D3FF127" w14:textId="402C5326" w:rsidR="00153AD0" w:rsidRPr="00D01CFD" w:rsidRDefault="005C1ED9" w:rsidP="005C1ED9">
      <w:pPr>
        <w:spacing w:after="0" w:line="240" w:lineRule="auto"/>
      </w:pPr>
      <w:r>
        <w:br w:type="page"/>
      </w:r>
    </w:p>
    <w:bookmarkEnd w:id="227"/>
    <w:p w14:paraId="17CB57C7" w14:textId="77777777" w:rsidR="00153AD0" w:rsidRPr="00153AD0" w:rsidRDefault="00153AD0" w:rsidP="00153AD0"/>
    <w:p w14:paraId="6547D01E" w14:textId="64BDCB6F" w:rsidR="00C64C12" w:rsidRDefault="00C64C12" w:rsidP="00FD1287">
      <w:pPr>
        <w:pStyle w:val="Heading2"/>
      </w:pPr>
      <w:bookmarkStart w:id="228" w:name="_Toc116473991"/>
      <w:r>
        <w:t>Post Assessment</w:t>
      </w:r>
      <w:r w:rsidR="00153AD0">
        <w:t xml:space="preserve"> Answers</w:t>
      </w:r>
      <w:bookmarkEnd w:id="228"/>
    </w:p>
    <w:p w14:paraId="1FCFFBB3" w14:textId="66B3F38F" w:rsidR="008C4F5B" w:rsidRPr="008C4F5B" w:rsidRDefault="008C4F5B">
      <w:pPr>
        <w:pStyle w:val="ListParagraph"/>
        <w:numPr>
          <w:ilvl w:val="0"/>
          <w:numId w:val="188"/>
        </w:numPr>
        <w:spacing w:before="240"/>
        <w:rPr>
          <w:lang w:val="en-CA" w:eastAsia="zh-TW"/>
        </w:rPr>
      </w:pPr>
      <w:bookmarkStart w:id="229" w:name="_Toc283728577"/>
      <w:r w:rsidRPr="00482E72">
        <w:rPr>
          <w:lang w:eastAsia="zh-TW"/>
        </w:rPr>
        <w:t>Which is a benefit of running an ethical business?</w:t>
      </w:r>
    </w:p>
    <w:p w14:paraId="08F7CB50" w14:textId="77777777" w:rsidR="008C4F5B" w:rsidRPr="00482E72" w:rsidRDefault="008C4F5B">
      <w:pPr>
        <w:numPr>
          <w:ilvl w:val="0"/>
          <w:numId w:val="189"/>
        </w:numPr>
        <w:spacing w:after="0"/>
      </w:pPr>
      <w:r w:rsidRPr="00482E72">
        <w:t>Less likely to be fined or sued</w:t>
      </w:r>
    </w:p>
    <w:p w14:paraId="253F61E7" w14:textId="77777777" w:rsidR="008C4F5B" w:rsidRPr="00482E72" w:rsidRDefault="008C4F5B">
      <w:pPr>
        <w:numPr>
          <w:ilvl w:val="0"/>
          <w:numId w:val="189"/>
        </w:numPr>
        <w:spacing w:after="0"/>
      </w:pPr>
      <w:r w:rsidRPr="00482E72">
        <w:t>Improve their community</w:t>
      </w:r>
    </w:p>
    <w:p w14:paraId="0B9BAA58" w14:textId="77777777" w:rsidR="008C4F5B" w:rsidRPr="00482E72" w:rsidRDefault="008C4F5B">
      <w:pPr>
        <w:numPr>
          <w:ilvl w:val="0"/>
          <w:numId w:val="189"/>
        </w:numPr>
        <w:spacing w:after="0"/>
      </w:pPr>
      <w:r w:rsidRPr="00482E72">
        <w:t>More productivity</w:t>
      </w:r>
    </w:p>
    <w:p w14:paraId="6DE2BA1F" w14:textId="77777777" w:rsidR="008C4F5B" w:rsidRPr="00206296" w:rsidRDefault="008C4F5B">
      <w:pPr>
        <w:numPr>
          <w:ilvl w:val="0"/>
          <w:numId w:val="189"/>
        </w:numPr>
        <w:spacing w:after="0"/>
        <w:rPr>
          <w:color w:val="FF0000"/>
        </w:rPr>
      </w:pPr>
      <w:r w:rsidRPr="00206296">
        <w:rPr>
          <w:color w:val="FF0000"/>
        </w:rPr>
        <w:t>All of the above</w:t>
      </w:r>
    </w:p>
    <w:p w14:paraId="2E0B3465" w14:textId="77777777" w:rsidR="008C4F5B" w:rsidRPr="00551A95" w:rsidRDefault="008C4F5B" w:rsidP="00206296">
      <w:pPr>
        <w:spacing w:before="240"/>
        <w:ind w:firstLine="720"/>
        <w:rPr>
          <w:color w:val="FF0000"/>
          <w:lang w:eastAsia="zh-TW"/>
        </w:rPr>
      </w:pPr>
      <w:r w:rsidRPr="00551A95">
        <w:rPr>
          <w:color w:val="FF0000"/>
          <w:shd w:val="clear" w:color="auto" w:fill="FFFFFF"/>
        </w:rPr>
        <w:t>These are all benefits that companies have when they manage their business ethics.</w:t>
      </w:r>
    </w:p>
    <w:p w14:paraId="7EE5C75A" w14:textId="4A337D5B" w:rsidR="008C4F5B" w:rsidRPr="008C4F5B" w:rsidRDefault="008C4F5B">
      <w:pPr>
        <w:pStyle w:val="ListParagraph"/>
        <w:numPr>
          <w:ilvl w:val="0"/>
          <w:numId w:val="188"/>
        </w:numPr>
        <w:spacing w:before="240"/>
        <w:rPr>
          <w:lang w:val="en-CA" w:eastAsia="zh-TW"/>
        </w:rPr>
      </w:pPr>
      <w:r w:rsidRPr="00482E72">
        <w:rPr>
          <w:lang w:eastAsia="zh-TW"/>
        </w:rPr>
        <w:t>What determines the ethics of an organization?</w:t>
      </w:r>
    </w:p>
    <w:p w14:paraId="501DBE88" w14:textId="77777777" w:rsidR="008C4F5B" w:rsidRPr="00482E72" w:rsidRDefault="008C4F5B">
      <w:pPr>
        <w:numPr>
          <w:ilvl w:val="0"/>
          <w:numId w:val="190"/>
        </w:numPr>
        <w:spacing w:after="0"/>
      </w:pPr>
      <w:r w:rsidRPr="00482E72">
        <w:t>How much money they make</w:t>
      </w:r>
    </w:p>
    <w:p w14:paraId="2023448B" w14:textId="77777777" w:rsidR="008C4F5B" w:rsidRPr="00482E72" w:rsidRDefault="008C4F5B">
      <w:pPr>
        <w:numPr>
          <w:ilvl w:val="0"/>
          <w:numId w:val="190"/>
        </w:numPr>
        <w:spacing w:after="0"/>
      </w:pPr>
      <w:r w:rsidRPr="00482E72">
        <w:t xml:space="preserve">How many employees they have </w:t>
      </w:r>
    </w:p>
    <w:p w14:paraId="040959DF" w14:textId="77777777" w:rsidR="008C4F5B" w:rsidRPr="00206296" w:rsidRDefault="008C4F5B">
      <w:pPr>
        <w:numPr>
          <w:ilvl w:val="0"/>
          <w:numId w:val="190"/>
        </w:numPr>
        <w:spacing w:after="0"/>
        <w:rPr>
          <w:color w:val="FF0000"/>
        </w:rPr>
      </w:pPr>
      <w:r w:rsidRPr="00206296">
        <w:rPr>
          <w:color w:val="FF0000"/>
        </w:rPr>
        <w:t>The company culture</w:t>
      </w:r>
    </w:p>
    <w:p w14:paraId="75C97D86" w14:textId="77777777" w:rsidR="008C4F5B" w:rsidRDefault="008C4F5B">
      <w:pPr>
        <w:numPr>
          <w:ilvl w:val="0"/>
          <w:numId w:val="190"/>
        </w:numPr>
        <w:spacing w:after="0"/>
      </w:pPr>
      <w:r w:rsidRPr="00482E72">
        <w:t>The location of the company</w:t>
      </w:r>
    </w:p>
    <w:p w14:paraId="1E851FE8" w14:textId="77777777" w:rsidR="008C4F5B" w:rsidRPr="00F35E7F" w:rsidRDefault="008C4F5B" w:rsidP="00206296">
      <w:pPr>
        <w:spacing w:before="240"/>
        <w:ind w:firstLine="720"/>
        <w:rPr>
          <w:color w:val="FF0000"/>
          <w:shd w:val="clear" w:color="auto" w:fill="FFFFFF"/>
        </w:rPr>
      </w:pPr>
      <w:r w:rsidRPr="00551A95">
        <w:rPr>
          <w:color w:val="FF0000"/>
          <w:shd w:val="clear" w:color="auto" w:fill="FFFFFF"/>
        </w:rPr>
        <w:t>The company culture helps determine the ethics of the organization.</w:t>
      </w:r>
    </w:p>
    <w:p w14:paraId="10D559E0" w14:textId="618CA91C" w:rsidR="008C4F5B" w:rsidRPr="00206296" w:rsidRDefault="008C4F5B">
      <w:pPr>
        <w:pStyle w:val="ListParagraph"/>
        <w:numPr>
          <w:ilvl w:val="0"/>
          <w:numId w:val="188"/>
        </w:numPr>
        <w:spacing w:before="240"/>
        <w:rPr>
          <w:lang w:eastAsia="zh-TW"/>
        </w:rPr>
      </w:pPr>
      <w:r w:rsidRPr="006A57D3">
        <w:rPr>
          <w:lang w:eastAsia="zh-TW"/>
        </w:rPr>
        <w:t>Which is not an organizational benefit of ethical companies?</w:t>
      </w:r>
    </w:p>
    <w:p w14:paraId="63E5937B" w14:textId="77777777" w:rsidR="008C4F5B" w:rsidRPr="006A57D3" w:rsidRDefault="008C4F5B">
      <w:pPr>
        <w:numPr>
          <w:ilvl w:val="0"/>
          <w:numId w:val="191"/>
        </w:numPr>
        <w:spacing w:after="0"/>
      </w:pPr>
      <w:r w:rsidRPr="006A57D3">
        <w:t>Convinces employees that the company truly values ethical decision-making</w:t>
      </w:r>
    </w:p>
    <w:p w14:paraId="7957BCDB" w14:textId="77777777" w:rsidR="008C4F5B" w:rsidRPr="006A57D3" w:rsidRDefault="008C4F5B">
      <w:pPr>
        <w:numPr>
          <w:ilvl w:val="0"/>
          <w:numId w:val="191"/>
        </w:numPr>
        <w:spacing w:after="0"/>
      </w:pPr>
      <w:r w:rsidRPr="006A57D3">
        <w:t>Builds awareness of ethical issues.</w:t>
      </w:r>
    </w:p>
    <w:p w14:paraId="35F52255" w14:textId="77777777" w:rsidR="008C4F5B" w:rsidRPr="006A57D3" w:rsidRDefault="008C4F5B">
      <w:pPr>
        <w:numPr>
          <w:ilvl w:val="0"/>
          <w:numId w:val="191"/>
        </w:numPr>
        <w:spacing w:after="0"/>
      </w:pPr>
      <w:r w:rsidRPr="006A57D3">
        <w:t>Creates an ethical guideline for employees to follow</w:t>
      </w:r>
    </w:p>
    <w:p w14:paraId="74861D4F" w14:textId="0B5D0110" w:rsidR="008C4F5B" w:rsidRPr="00206296" w:rsidRDefault="008C4F5B">
      <w:pPr>
        <w:numPr>
          <w:ilvl w:val="0"/>
          <w:numId w:val="191"/>
        </w:numPr>
        <w:spacing w:after="0"/>
        <w:rPr>
          <w:color w:val="FF0000"/>
        </w:rPr>
      </w:pPr>
      <w:r w:rsidRPr="00206296">
        <w:rPr>
          <w:color w:val="FF0000"/>
        </w:rPr>
        <w:t>Less profit</w:t>
      </w:r>
    </w:p>
    <w:p w14:paraId="581F44C7" w14:textId="77777777" w:rsidR="008C4F5B" w:rsidRPr="00F35E7F" w:rsidRDefault="008C4F5B" w:rsidP="00206296">
      <w:pPr>
        <w:spacing w:before="240"/>
        <w:ind w:firstLine="720"/>
        <w:rPr>
          <w:color w:val="FF0000"/>
          <w:shd w:val="clear" w:color="auto" w:fill="FFFFFF"/>
        </w:rPr>
      </w:pPr>
      <w:r w:rsidRPr="007320CC">
        <w:rPr>
          <w:color w:val="FF0000"/>
          <w:shd w:val="clear" w:color="auto" w:fill="FFFFFF"/>
        </w:rPr>
        <w:t>Implementing ethics in the workplace will lead to better profits and long-term growth.</w:t>
      </w:r>
    </w:p>
    <w:p w14:paraId="429E617B" w14:textId="0AA0B6E9" w:rsidR="008C4F5B" w:rsidRPr="006A57D3" w:rsidRDefault="008C4F5B">
      <w:pPr>
        <w:pStyle w:val="ListParagraph"/>
        <w:numPr>
          <w:ilvl w:val="0"/>
          <w:numId w:val="188"/>
        </w:numPr>
        <w:spacing w:before="240"/>
      </w:pPr>
      <w:r w:rsidRPr="006A57D3">
        <w:t>Which is not a tool for managing ethics in the workplace?</w:t>
      </w:r>
    </w:p>
    <w:p w14:paraId="510E87B2" w14:textId="77777777" w:rsidR="008C4F5B" w:rsidRPr="00AD5014" w:rsidRDefault="008C4F5B">
      <w:pPr>
        <w:numPr>
          <w:ilvl w:val="0"/>
          <w:numId w:val="192"/>
        </w:numPr>
        <w:spacing w:after="0"/>
      </w:pPr>
      <w:r w:rsidRPr="00AD5014">
        <w:t>Give it time</w:t>
      </w:r>
    </w:p>
    <w:p w14:paraId="3578939A" w14:textId="77777777" w:rsidR="008C4F5B" w:rsidRPr="00206296" w:rsidRDefault="008C4F5B">
      <w:pPr>
        <w:numPr>
          <w:ilvl w:val="0"/>
          <w:numId w:val="192"/>
        </w:numPr>
        <w:spacing w:after="0"/>
        <w:rPr>
          <w:color w:val="FF0000"/>
        </w:rPr>
      </w:pPr>
      <w:r w:rsidRPr="00206296">
        <w:rPr>
          <w:color w:val="FF0000"/>
        </w:rPr>
        <w:t>Immediately fire those who make ethical mistakes</w:t>
      </w:r>
    </w:p>
    <w:p w14:paraId="6DC34FE9" w14:textId="77777777" w:rsidR="008C4F5B" w:rsidRPr="006A57D3" w:rsidRDefault="008C4F5B">
      <w:pPr>
        <w:numPr>
          <w:ilvl w:val="0"/>
          <w:numId w:val="192"/>
        </w:numPr>
        <w:spacing w:after="0"/>
      </w:pPr>
      <w:r w:rsidRPr="006A57D3">
        <w:t>Be open</w:t>
      </w:r>
    </w:p>
    <w:p w14:paraId="68E0A0DF" w14:textId="2B430328" w:rsidR="008C4F5B" w:rsidRDefault="008C4F5B">
      <w:pPr>
        <w:numPr>
          <w:ilvl w:val="0"/>
          <w:numId w:val="192"/>
        </w:numPr>
        <w:spacing w:after="0"/>
      </w:pPr>
      <w:r w:rsidRPr="006A57D3">
        <w:t>Integrate ethics</w:t>
      </w:r>
    </w:p>
    <w:p w14:paraId="086EA178" w14:textId="37C1815D" w:rsidR="00206296" w:rsidRDefault="008C4F5B" w:rsidP="00206296">
      <w:pPr>
        <w:spacing w:before="240"/>
        <w:ind w:left="720"/>
        <w:rPr>
          <w:color w:val="FF0000"/>
          <w:shd w:val="clear" w:color="auto" w:fill="FFFFFF"/>
        </w:rPr>
      </w:pPr>
      <w:r w:rsidRPr="007320CC">
        <w:rPr>
          <w:color w:val="FF0000"/>
          <w:shd w:val="clear" w:color="auto" w:fill="FFFFFF"/>
        </w:rPr>
        <w:t>Immediately firing those who make ethical mistakes is not a tool for managing ethics in the workplace.</w:t>
      </w:r>
    </w:p>
    <w:p w14:paraId="158C9F49" w14:textId="77777777" w:rsidR="00206296" w:rsidRDefault="00206296">
      <w:pPr>
        <w:spacing w:after="0" w:line="240" w:lineRule="auto"/>
        <w:rPr>
          <w:color w:val="FF0000"/>
          <w:shd w:val="clear" w:color="auto" w:fill="FFFFFF"/>
        </w:rPr>
      </w:pPr>
      <w:r>
        <w:rPr>
          <w:color w:val="FF0000"/>
          <w:shd w:val="clear" w:color="auto" w:fill="FFFFFF"/>
        </w:rPr>
        <w:br w:type="page"/>
      </w:r>
    </w:p>
    <w:p w14:paraId="259CD8C2" w14:textId="17351DB0" w:rsidR="00320CF8" w:rsidRPr="006E3DA5" w:rsidRDefault="00320CF8">
      <w:pPr>
        <w:pStyle w:val="ListParagraph"/>
        <w:numPr>
          <w:ilvl w:val="0"/>
          <w:numId w:val="188"/>
        </w:numPr>
        <w:spacing w:before="240"/>
      </w:pPr>
      <w:r w:rsidRPr="0079616B">
        <w:lastRenderedPageBreak/>
        <w:t>What implementation in the workplace can prevent harassment</w:t>
      </w:r>
      <w:r>
        <w:t>?</w:t>
      </w:r>
    </w:p>
    <w:p w14:paraId="0D3440A7" w14:textId="77777777" w:rsidR="00320CF8" w:rsidRDefault="00320CF8">
      <w:pPr>
        <w:numPr>
          <w:ilvl w:val="0"/>
          <w:numId w:val="193"/>
        </w:numPr>
        <w:spacing w:after="0"/>
      </w:pPr>
      <w:r>
        <w:t>Training</w:t>
      </w:r>
    </w:p>
    <w:p w14:paraId="28A106A9" w14:textId="77777777" w:rsidR="00320CF8" w:rsidRDefault="00320CF8">
      <w:pPr>
        <w:numPr>
          <w:ilvl w:val="0"/>
          <w:numId w:val="193"/>
        </w:numPr>
        <w:spacing w:after="0"/>
      </w:pPr>
      <w:r>
        <w:t>An anti-harassment policy</w:t>
      </w:r>
    </w:p>
    <w:p w14:paraId="44893984" w14:textId="77777777" w:rsidR="00320CF8" w:rsidRDefault="00320CF8">
      <w:pPr>
        <w:numPr>
          <w:ilvl w:val="0"/>
          <w:numId w:val="193"/>
        </w:numPr>
        <w:spacing w:after="0"/>
      </w:pPr>
      <w:r>
        <w:t>Discipline</w:t>
      </w:r>
    </w:p>
    <w:p w14:paraId="37506887" w14:textId="1FD12EEE" w:rsidR="006E3DA5" w:rsidRPr="00206296" w:rsidRDefault="00320CF8">
      <w:pPr>
        <w:numPr>
          <w:ilvl w:val="0"/>
          <w:numId w:val="193"/>
        </w:numPr>
        <w:spacing w:after="0"/>
        <w:rPr>
          <w:color w:val="FF0000"/>
        </w:rPr>
      </w:pPr>
      <w:r w:rsidRPr="00206296">
        <w:rPr>
          <w:color w:val="FF0000"/>
        </w:rPr>
        <w:t>A and B</w:t>
      </w:r>
    </w:p>
    <w:p w14:paraId="691F4031" w14:textId="4EC76678" w:rsidR="00320CF8" w:rsidRPr="00F35E7F" w:rsidRDefault="00320CF8" w:rsidP="00206296">
      <w:pPr>
        <w:spacing w:before="240"/>
        <w:ind w:left="720"/>
        <w:rPr>
          <w:color w:val="FF0000"/>
          <w:shd w:val="clear" w:color="auto" w:fill="FFFFFF"/>
        </w:rPr>
      </w:pPr>
      <w:r w:rsidRPr="00DA623E">
        <w:rPr>
          <w:color w:val="FF0000"/>
          <w:shd w:val="clear" w:color="auto" w:fill="FFFFFF"/>
        </w:rPr>
        <w:t>Creating an anti-harassment policy and implementing training in workplace harassment will help prevent harassment and protect the organization.</w:t>
      </w:r>
    </w:p>
    <w:p w14:paraId="3271E887" w14:textId="6EA24785" w:rsidR="00320CF8" w:rsidRPr="00A23A3B" w:rsidRDefault="00320CF8">
      <w:pPr>
        <w:pStyle w:val="ListParagraph"/>
        <w:numPr>
          <w:ilvl w:val="0"/>
          <w:numId w:val="188"/>
        </w:numPr>
        <w:spacing w:before="240"/>
        <w:rPr>
          <w:rFonts w:ascii="Times New Roman" w:hAnsi="Times New Roman"/>
          <w:lang w:val="en-CA" w:eastAsia="en-CA" w:bidi="ar-SA"/>
        </w:rPr>
      </w:pPr>
      <w:r w:rsidRPr="006E3DA5">
        <w:t xml:space="preserve">An ethical organization is able to ______ the rights of employees with the rights of the employer. </w:t>
      </w:r>
    </w:p>
    <w:p w14:paraId="56F25AC8" w14:textId="7BE45038" w:rsidR="00320CF8" w:rsidRPr="006E3DA5" w:rsidRDefault="00320CF8">
      <w:pPr>
        <w:numPr>
          <w:ilvl w:val="0"/>
          <w:numId w:val="194"/>
        </w:numPr>
        <w:spacing w:after="0"/>
      </w:pPr>
      <w:r w:rsidRPr="006E3DA5">
        <w:t>Understand</w:t>
      </w:r>
    </w:p>
    <w:p w14:paraId="2A919F65" w14:textId="00E66A23" w:rsidR="00320CF8" w:rsidRPr="006E3DA5" w:rsidRDefault="00320CF8">
      <w:pPr>
        <w:numPr>
          <w:ilvl w:val="0"/>
          <w:numId w:val="194"/>
        </w:numPr>
        <w:spacing w:after="0"/>
      </w:pPr>
      <w:r w:rsidRPr="006E3DA5">
        <w:t>Create</w:t>
      </w:r>
    </w:p>
    <w:p w14:paraId="2F9CBF62" w14:textId="3AAF61A7" w:rsidR="00320CF8" w:rsidRPr="00206296" w:rsidRDefault="00320CF8">
      <w:pPr>
        <w:numPr>
          <w:ilvl w:val="0"/>
          <w:numId w:val="194"/>
        </w:numPr>
        <w:spacing w:after="0"/>
        <w:rPr>
          <w:color w:val="FF0000"/>
        </w:rPr>
      </w:pPr>
      <w:r w:rsidRPr="00206296">
        <w:rPr>
          <w:color w:val="FF0000"/>
        </w:rPr>
        <w:t>Balance</w:t>
      </w:r>
    </w:p>
    <w:p w14:paraId="2B66D657" w14:textId="505F1580" w:rsidR="00320CF8" w:rsidRPr="00F35E7F" w:rsidRDefault="00320CF8">
      <w:pPr>
        <w:numPr>
          <w:ilvl w:val="0"/>
          <w:numId w:val="194"/>
        </w:numPr>
        <w:spacing w:after="0"/>
      </w:pPr>
      <w:r w:rsidRPr="006E3DA5">
        <w:t>Ignore</w:t>
      </w:r>
    </w:p>
    <w:p w14:paraId="233982E0" w14:textId="77777777" w:rsidR="00320CF8" w:rsidRPr="00F35E7F" w:rsidRDefault="00320CF8" w:rsidP="00206296">
      <w:pPr>
        <w:spacing w:before="240"/>
        <w:ind w:left="720"/>
        <w:rPr>
          <w:color w:val="FF0000"/>
          <w:shd w:val="clear" w:color="auto" w:fill="FFFFFF"/>
        </w:rPr>
      </w:pPr>
      <w:r w:rsidRPr="00DA623E">
        <w:rPr>
          <w:color w:val="FF0000"/>
          <w:shd w:val="clear" w:color="auto" w:fill="FFFFFF"/>
        </w:rPr>
        <w:t>An ethical organization is able to balance the rights of employees with the rights of the employer.</w:t>
      </w:r>
    </w:p>
    <w:p w14:paraId="06111EF4" w14:textId="77777777" w:rsidR="00320CF8" w:rsidRDefault="00320CF8">
      <w:pPr>
        <w:pStyle w:val="ListParagraph"/>
        <w:numPr>
          <w:ilvl w:val="0"/>
          <w:numId w:val="188"/>
        </w:numPr>
        <w:spacing w:before="240"/>
      </w:pPr>
      <w:r w:rsidRPr="006A57D3">
        <w:t xml:space="preserve">Socially responsible companies are obligated </w:t>
      </w:r>
      <w:r w:rsidRPr="00206296">
        <w:rPr>
          <w:rFonts w:cs="Calibri"/>
        </w:rPr>
        <w:t>to</w:t>
      </w:r>
      <w:r w:rsidRPr="006A57D3">
        <w:t xml:space="preserve"> meet</w:t>
      </w:r>
      <w:r>
        <w:t>:</w:t>
      </w:r>
    </w:p>
    <w:p w14:paraId="59DD1882" w14:textId="77777777" w:rsidR="00320CF8" w:rsidRDefault="00320CF8">
      <w:pPr>
        <w:numPr>
          <w:ilvl w:val="0"/>
          <w:numId w:val="195"/>
        </w:numPr>
        <w:spacing w:after="0"/>
      </w:pPr>
      <w:r>
        <w:t>The public</w:t>
      </w:r>
    </w:p>
    <w:p w14:paraId="120210F7" w14:textId="77777777" w:rsidR="00320CF8" w:rsidRDefault="00320CF8">
      <w:pPr>
        <w:numPr>
          <w:ilvl w:val="0"/>
          <w:numId w:val="195"/>
        </w:numPr>
        <w:spacing w:after="0"/>
      </w:pPr>
      <w:r>
        <w:t>New employees</w:t>
      </w:r>
    </w:p>
    <w:p w14:paraId="7451901F" w14:textId="77777777" w:rsidR="00320CF8" w:rsidRPr="00206296" w:rsidRDefault="00320CF8">
      <w:pPr>
        <w:numPr>
          <w:ilvl w:val="0"/>
          <w:numId w:val="195"/>
        </w:numPr>
        <w:spacing w:after="0"/>
        <w:rPr>
          <w:color w:val="FF0000"/>
        </w:rPr>
      </w:pPr>
      <w:r w:rsidRPr="00206296">
        <w:rPr>
          <w:color w:val="FF0000"/>
        </w:rPr>
        <w:t>Legal requirements</w:t>
      </w:r>
    </w:p>
    <w:p w14:paraId="7812DE88" w14:textId="77777777" w:rsidR="00320CF8" w:rsidRDefault="00320CF8">
      <w:pPr>
        <w:numPr>
          <w:ilvl w:val="0"/>
          <w:numId w:val="195"/>
        </w:numPr>
        <w:spacing w:after="0"/>
      </w:pPr>
      <w:r>
        <w:t>None of the above</w:t>
      </w:r>
    </w:p>
    <w:p w14:paraId="06F00F8E" w14:textId="77777777" w:rsidR="00320CF8" w:rsidRPr="00F35E7F" w:rsidRDefault="00320CF8" w:rsidP="00206296">
      <w:pPr>
        <w:spacing w:before="240"/>
        <w:ind w:left="720"/>
        <w:rPr>
          <w:color w:val="FF0000"/>
          <w:shd w:val="clear" w:color="auto" w:fill="FFFFFF"/>
        </w:rPr>
      </w:pPr>
      <w:r w:rsidRPr="00BB22F0">
        <w:rPr>
          <w:color w:val="FF0000"/>
          <w:shd w:val="clear" w:color="auto" w:fill="FFFFFF"/>
        </w:rPr>
        <w:t>Socially responsible companies are obligated to meet legal requirements that govern their industries.</w:t>
      </w:r>
    </w:p>
    <w:p w14:paraId="42916FB6" w14:textId="77777777" w:rsidR="00320CF8" w:rsidRDefault="00320CF8">
      <w:pPr>
        <w:pStyle w:val="ListParagraph"/>
        <w:numPr>
          <w:ilvl w:val="0"/>
          <w:numId w:val="188"/>
        </w:numPr>
        <w:spacing w:before="240"/>
      </w:pPr>
      <w:r w:rsidRPr="006A57D3">
        <w:t xml:space="preserve">Financial ethics </w:t>
      </w:r>
      <w:r w:rsidRPr="00206296">
        <w:rPr>
          <w:rFonts w:cs="Calibri"/>
        </w:rPr>
        <w:t>cover</w:t>
      </w:r>
      <w:r>
        <w:t>:</w:t>
      </w:r>
    </w:p>
    <w:p w14:paraId="2F63F766" w14:textId="77777777" w:rsidR="00451645" w:rsidRDefault="00451645">
      <w:pPr>
        <w:numPr>
          <w:ilvl w:val="0"/>
          <w:numId w:val="196"/>
        </w:numPr>
        <w:spacing w:after="0"/>
      </w:pPr>
      <w:r>
        <w:t xml:space="preserve">Fair salaries </w:t>
      </w:r>
    </w:p>
    <w:p w14:paraId="5C6D8E0C" w14:textId="77777777" w:rsidR="00451645" w:rsidRDefault="00451645">
      <w:pPr>
        <w:numPr>
          <w:ilvl w:val="0"/>
          <w:numId w:val="196"/>
        </w:numPr>
        <w:spacing w:after="0"/>
      </w:pPr>
      <w:r>
        <w:t>Fair prices</w:t>
      </w:r>
    </w:p>
    <w:p w14:paraId="6A221EA4" w14:textId="77777777" w:rsidR="00451645" w:rsidRDefault="00451645">
      <w:pPr>
        <w:numPr>
          <w:ilvl w:val="0"/>
          <w:numId w:val="196"/>
        </w:numPr>
        <w:spacing w:after="0"/>
      </w:pPr>
      <w:r>
        <w:t>Fair payments</w:t>
      </w:r>
    </w:p>
    <w:p w14:paraId="60776AA3" w14:textId="39FE683F" w:rsidR="00320CF8" w:rsidRPr="00206296" w:rsidRDefault="00320CF8">
      <w:pPr>
        <w:numPr>
          <w:ilvl w:val="0"/>
          <w:numId w:val="196"/>
        </w:numPr>
        <w:spacing w:after="0"/>
        <w:rPr>
          <w:color w:val="FF0000"/>
        </w:rPr>
      </w:pPr>
      <w:r w:rsidRPr="00206296">
        <w:rPr>
          <w:color w:val="FF0000"/>
        </w:rPr>
        <w:t xml:space="preserve">All of the above </w:t>
      </w:r>
    </w:p>
    <w:p w14:paraId="6042E107" w14:textId="18C9F755" w:rsidR="00206296" w:rsidRDefault="00320CF8" w:rsidP="00206296">
      <w:pPr>
        <w:spacing w:before="240"/>
        <w:ind w:left="720"/>
        <w:rPr>
          <w:color w:val="FF0000"/>
          <w:shd w:val="clear" w:color="auto" w:fill="FFFFFF"/>
        </w:rPr>
      </w:pPr>
      <w:r w:rsidRPr="00BB22F0">
        <w:rPr>
          <w:color w:val="FF0000"/>
          <w:shd w:val="clear" w:color="auto" w:fill="FFFFFF"/>
        </w:rPr>
        <w:t>Financial ethics cover everything from fair salaries to fair payments for raw materials and services, and offering fair prices to their customers.</w:t>
      </w:r>
    </w:p>
    <w:p w14:paraId="1722298F" w14:textId="77777777" w:rsidR="00206296" w:rsidRDefault="00206296">
      <w:pPr>
        <w:spacing w:after="0" w:line="240" w:lineRule="auto"/>
        <w:rPr>
          <w:color w:val="FF0000"/>
          <w:shd w:val="clear" w:color="auto" w:fill="FFFFFF"/>
        </w:rPr>
      </w:pPr>
      <w:r>
        <w:rPr>
          <w:color w:val="FF0000"/>
          <w:shd w:val="clear" w:color="auto" w:fill="FFFFFF"/>
        </w:rPr>
        <w:br w:type="page"/>
      </w:r>
    </w:p>
    <w:p w14:paraId="50DCC880" w14:textId="77777777" w:rsidR="00320CF8" w:rsidRPr="006A57D3" w:rsidRDefault="00320CF8">
      <w:pPr>
        <w:pStyle w:val="ListParagraph"/>
        <w:numPr>
          <w:ilvl w:val="0"/>
          <w:numId w:val="188"/>
        </w:numPr>
        <w:spacing w:before="240"/>
      </w:pPr>
      <w:r w:rsidRPr="006A57D3">
        <w:lastRenderedPageBreak/>
        <w:t>Typically</w:t>
      </w:r>
      <w:r>
        <w:t>,</w:t>
      </w:r>
      <w:r w:rsidRPr="006A57D3">
        <w:t xml:space="preserve"> there are how many ethical standards </w:t>
      </w:r>
      <w:r w:rsidRPr="00206296">
        <w:rPr>
          <w:rFonts w:cs="Calibri"/>
        </w:rPr>
        <w:t>for</w:t>
      </w:r>
      <w:r w:rsidRPr="006A57D3">
        <w:t xml:space="preserve"> interpreting the world?</w:t>
      </w:r>
    </w:p>
    <w:p w14:paraId="4104C638" w14:textId="77777777" w:rsidR="00320CF8" w:rsidRPr="006A57D3" w:rsidRDefault="00320CF8">
      <w:pPr>
        <w:numPr>
          <w:ilvl w:val="0"/>
          <w:numId w:val="197"/>
        </w:numPr>
        <w:spacing w:after="0"/>
      </w:pPr>
      <w:r w:rsidRPr="006A57D3">
        <w:t>3</w:t>
      </w:r>
    </w:p>
    <w:p w14:paraId="6F352583" w14:textId="77777777" w:rsidR="00320CF8" w:rsidRPr="00206296" w:rsidRDefault="00320CF8">
      <w:pPr>
        <w:numPr>
          <w:ilvl w:val="0"/>
          <w:numId w:val="197"/>
        </w:numPr>
        <w:spacing w:after="0"/>
        <w:rPr>
          <w:color w:val="FF0000"/>
        </w:rPr>
      </w:pPr>
      <w:r w:rsidRPr="00206296">
        <w:rPr>
          <w:color w:val="FF0000"/>
        </w:rPr>
        <w:t>5</w:t>
      </w:r>
    </w:p>
    <w:p w14:paraId="64ED0441" w14:textId="77777777" w:rsidR="00320CF8" w:rsidRPr="006A57D3" w:rsidRDefault="00320CF8">
      <w:pPr>
        <w:numPr>
          <w:ilvl w:val="0"/>
          <w:numId w:val="197"/>
        </w:numPr>
        <w:spacing w:after="0"/>
      </w:pPr>
      <w:r w:rsidRPr="006A57D3">
        <w:t>8</w:t>
      </w:r>
    </w:p>
    <w:p w14:paraId="73C92094" w14:textId="6AC8A524" w:rsidR="00320CF8" w:rsidRDefault="00320CF8">
      <w:pPr>
        <w:numPr>
          <w:ilvl w:val="0"/>
          <w:numId w:val="197"/>
        </w:numPr>
        <w:spacing w:after="0"/>
      </w:pPr>
      <w:r w:rsidRPr="006A57D3">
        <w:t>10</w:t>
      </w:r>
    </w:p>
    <w:p w14:paraId="05F3CE59" w14:textId="77777777" w:rsidR="00320CF8" w:rsidRPr="00F35E7F" w:rsidRDefault="00320CF8" w:rsidP="00206296">
      <w:pPr>
        <w:spacing w:before="240"/>
        <w:ind w:left="360" w:firstLine="360"/>
        <w:rPr>
          <w:color w:val="FF0000"/>
          <w:shd w:val="clear" w:color="auto" w:fill="FFFFFF"/>
        </w:rPr>
      </w:pPr>
      <w:r w:rsidRPr="00D73DA0">
        <w:rPr>
          <w:color w:val="FF0000"/>
          <w:shd w:val="clear" w:color="auto" w:fill="FFFFFF"/>
        </w:rPr>
        <w:t>Typically, there are five ethical standards used to interpret the world around us.</w:t>
      </w:r>
    </w:p>
    <w:p w14:paraId="753FD41E" w14:textId="77777777" w:rsidR="00320CF8" w:rsidRPr="006A57D3" w:rsidRDefault="00320CF8">
      <w:pPr>
        <w:pStyle w:val="ListParagraph"/>
        <w:numPr>
          <w:ilvl w:val="0"/>
          <w:numId w:val="188"/>
        </w:numPr>
        <w:spacing w:before="240"/>
      </w:pPr>
      <w:r w:rsidRPr="006A57D3">
        <w:t>Organizational ethics flow from where?</w:t>
      </w:r>
    </w:p>
    <w:p w14:paraId="2CB96E0C" w14:textId="77777777" w:rsidR="00320CF8" w:rsidRPr="006A57D3" w:rsidRDefault="00320CF8">
      <w:pPr>
        <w:numPr>
          <w:ilvl w:val="0"/>
          <w:numId w:val="198"/>
        </w:numPr>
        <w:spacing w:after="0"/>
      </w:pPr>
      <w:r w:rsidRPr="006A57D3">
        <w:t>Bottom up</w:t>
      </w:r>
    </w:p>
    <w:p w14:paraId="60BF929B" w14:textId="77777777" w:rsidR="00320CF8" w:rsidRPr="00206296" w:rsidRDefault="00320CF8">
      <w:pPr>
        <w:numPr>
          <w:ilvl w:val="0"/>
          <w:numId w:val="198"/>
        </w:numPr>
        <w:spacing w:after="0"/>
        <w:rPr>
          <w:color w:val="FF0000"/>
        </w:rPr>
      </w:pPr>
      <w:r w:rsidRPr="00206296">
        <w:rPr>
          <w:color w:val="FF0000"/>
        </w:rPr>
        <w:t>Top down</w:t>
      </w:r>
    </w:p>
    <w:p w14:paraId="306832C1" w14:textId="77777777" w:rsidR="00320CF8" w:rsidRPr="006A57D3" w:rsidRDefault="00320CF8">
      <w:pPr>
        <w:numPr>
          <w:ilvl w:val="0"/>
          <w:numId w:val="198"/>
        </w:numPr>
        <w:spacing w:after="0"/>
      </w:pPr>
      <w:r w:rsidRPr="006A57D3">
        <w:t>Public domain</w:t>
      </w:r>
    </w:p>
    <w:p w14:paraId="286FE5EA" w14:textId="2E744785" w:rsidR="00320CF8" w:rsidRDefault="00320CF8">
      <w:pPr>
        <w:numPr>
          <w:ilvl w:val="0"/>
          <w:numId w:val="198"/>
        </w:numPr>
        <w:spacing w:after="0"/>
      </w:pPr>
      <w:r w:rsidRPr="006A57D3">
        <w:t>Employee actions</w:t>
      </w:r>
    </w:p>
    <w:p w14:paraId="37BA16ED" w14:textId="12E643E6" w:rsidR="00F35E7F" w:rsidRDefault="00320CF8" w:rsidP="00206296">
      <w:pPr>
        <w:spacing w:before="240"/>
        <w:ind w:left="360" w:firstLine="360"/>
        <w:rPr>
          <w:color w:val="FF0000"/>
          <w:shd w:val="clear" w:color="auto" w:fill="FFFFFF"/>
        </w:rPr>
      </w:pPr>
      <w:r w:rsidRPr="00D73DA0">
        <w:rPr>
          <w:color w:val="FF0000"/>
          <w:shd w:val="clear" w:color="auto" w:fill="FFFFFF"/>
        </w:rPr>
        <w:t>Organizational ethics flow from top down.</w:t>
      </w:r>
    </w:p>
    <w:p w14:paraId="7F38A45E" w14:textId="1E67F6F2" w:rsidR="00320CF8" w:rsidRPr="006A57D3" w:rsidRDefault="00320CF8">
      <w:pPr>
        <w:pStyle w:val="ListParagraph"/>
        <w:numPr>
          <w:ilvl w:val="0"/>
          <w:numId w:val="188"/>
        </w:numPr>
        <w:spacing w:before="240"/>
      </w:pPr>
      <w:r w:rsidRPr="006A57D3">
        <w:t>Blowing the whistle legall</w:t>
      </w:r>
      <w:r w:rsidR="00F35E7F">
        <w:t>y requires you to have ________</w:t>
      </w:r>
      <w:r w:rsidRPr="006A57D3">
        <w:t>________</w:t>
      </w:r>
      <w:r w:rsidRPr="00451645">
        <w:t xml:space="preserve"> that the violations occurred with company knowledge</w:t>
      </w:r>
      <w:r w:rsidRPr="006A57D3">
        <w:t>?</w:t>
      </w:r>
    </w:p>
    <w:p w14:paraId="3B0696F2" w14:textId="77777777" w:rsidR="00320CF8" w:rsidRPr="00206296" w:rsidRDefault="00320CF8">
      <w:pPr>
        <w:numPr>
          <w:ilvl w:val="0"/>
          <w:numId w:val="199"/>
        </w:numPr>
        <w:spacing w:after="0"/>
        <w:rPr>
          <w:color w:val="FF0000"/>
        </w:rPr>
      </w:pPr>
      <w:r w:rsidRPr="00206296">
        <w:rPr>
          <w:color w:val="FF0000"/>
        </w:rPr>
        <w:t>Reasonable belief</w:t>
      </w:r>
    </w:p>
    <w:p w14:paraId="06D991DE" w14:textId="77777777" w:rsidR="00320CF8" w:rsidRPr="006A57D3" w:rsidRDefault="00320CF8">
      <w:pPr>
        <w:numPr>
          <w:ilvl w:val="0"/>
          <w:numId w:val="199"/>
        </w:numPr>
        <w:spacing w:after="0"/>
      </w:pPr>
      <w:r w:rsidRPr="006A57D3">
        <w:t>Unknown knowledge</w:t>
      </w:r>
    </w:p>
    <w:p w14:paraId="63BD9DDB" w14:textId="77777777" w:rsidR="00320CF8" w:rsidRPr="006A57D3" w:rsidRDefault="00320CF8">
      <w:pPr>
        <w:numPr>
          <w:ilvl w:val="0"/>
          <w:numId w:val="199"/>
        </w:numPr>
        <w:spacing w:after="0"/>
      </w:pPr>
      <w:r w:rsidRPr="006A57D3">
        <w:t>Plausible deniability</w:t>
      </w:r>
    </w:p>
    <w:p w14:paraId="7C5DBAD7" w14:textId="77777777" w:rsidR="00320CF8" w:rsidRDefault="00320CF8">
      <w:pPr>
        <w:numPr>
          <w:ilvl w:val="0"/>
          <w:numId w:val="199"/>
        </w:numPr>
        <w:spacing w:after="0"/>
      </w:pPr>
      <w:r w:rsidRPr="006A57D3">
        <w:t>Monetary motivation</w:t>
      </w:r>
    </w:p>
    <w:p w14:paraId="4B58118E" w14:textId="77777777" w:rsidR="00320CF8" w:rsidRPr="00F35E7F" w:rsidRDefault="00320CF8" w:rsidP="00206296">
      <w:pPr>
        <w:spacing w:before="240"/>
        <w:ind w:left="720"/>
        <w:rPr>
          <w:color w:val="FF0000"/>
          <w:shd w:val="clear" w:color="auto" w:fill="FFFFFF"/>
        </w:rPr>
      </w:pPr>
      <w:r w:rsidRPr="00510DFF">
        <w:rPr>
          <w:color w:val="FF0000"/>
          <w:shd w:val="clear" w:color="auto" w:fill="FFFFFF"/>
        </w:rPr>
        <w:t>Blowing the whistle legally requires you to have reasonable belief that the violations occurred with company knowledge.</w:t>
      </w:r>
    </w:p>
    <w:p w14:paraId="0CA66309" w14:textId="77777777" w:rsidR="00320CF8" w:rsidRDefault="00320CF8">
      <w:pPr>
        <w:pStyle w:val="ListParagraph"/>
        <w:numPr>
          <w:ilvl w:val="0"/>
          <w:numId w:val="188"/>
        </w:numPr>
        <w:spacing w:before="240"/>
      </w:pPr>
      <w:r w:rsidRPr="006A57D3">
        <w:t xml:space="preserve">The term “whistleblower” is </w:t>
      </w:r>
      <w:r>
        <w:t>______.</w:t>
      </w:r>
    </w:p>
    <w:p w14:paraId="11423BD4" w14:textId="77777777" w:rsidR="00451645" w:rsidRPr="00206296" w:rsidRDefault="00451645">
      <w:pPr>
        <w:numPr>
          <w:ilvl w:val="0"/>
          <w:numId w:val="200"/>
        </w:numPr>
        <w:spacing w:after="0"/>
      </w:pPr>
      <w:r w:rsidRPr="00206296">
        <w:t>Scottish</w:t>
      </w:r>
    </w:p>
    <w:p w14:paraId="18B0CEA0" w14:textId="77777777" w:rsidR="00451645" w:rsidRPr="00206296" w:rsidRDefault="00451645">
      <w:pPr>
        <w:numPr>
          <w:ilvl w:val="0"/>
          <w:numId w:val="200"/>
        </w:numPr>
        <w:spacing w:after="0"/>
      </w:pPr>
      <w:r w:rsidRPr="00206296">
        <w:t>Canadian</w:t>
      </w:r>
    </w:p>
    <w:p w14:paraId="327DD931" w14:textId="77777777" w:rsidR="00451645" w:rsidRPr="00206296" w:rsidRDefault="00451645">
      <w:pPr>
        <w:numPr>
          <w:ilvl w:val="0"/>
          <w:numId w:val="200"/>
        </w:numPr>
        <w:spacing w:after="0"/>
      </w:pPr>
      <w:r w:rsidRPr="00206296">
        <w:t>American</w:t>
      </w:r>
    </w:p>
    <w:p w14:paraId="6631F9B4" w14:textId="2101ED9E" w:rsidR="00320CF8" w:rsidRPr="00451645" w:rsidRDefault="00320CF8">
      <w:pPr>
        <w:numPr>
          <w:ilvl w:val="0"/>
          <w:numId w:val="200"/>
        </w:numPr>
        <w:spacing w:after="0"/>
        <w:rPr>
          <w:color w:val="FF0000"/>
        </w:rPr>
      </w:pPr>
      <w:r w:rsidRPr="00451645">
        <w:rPr>
          <w:color w:val="FF0000"/>
        </w:rPr>
        <w:t>British</w:t>
      </w:r>
    </w:p>
    <w:p w14:paraId="4D83137D" w14:textId="2629A238" w:rsidR="00206296" w:rsidRDefault="00320CF8" w:rsidP="00206296">
      <w:pPr>
        <w:spacing w:before="240"/>
        <w:ind w:left="720"/>
        <w:rPr>
          <w:color w:val="FF0000"/>
          <w:shd w:val="clear" w:color="auto" w:fill="FFFFFF"/>
        </w:rPr>
      </w:pPr>
      <w:r w:rsidRPr="00510DFF">
        <w:rPr>
          <w:color w:val="FF0000"/>
          <w:shd w:val="clear" w:color="auto" w:fill="FFFFFF"/>
        </w:rPr>
        <w:t>The term “whistleblower” is British, and it comes from the whistles that the police used to carry to alert the public and other police to a crime.</w:t>
      </w:r>
    </w:p>
    <w:p w14:paraId="2640FC89" w14:textId="77777777" w:rsidR="00206296" w:rsidRDefault="00206296">
      <w:pPr>
        <w:spacing w:after="0" w:line="240" w:lineRule="auto"/>
        <w:rPr>
          <w:color w:val="FF0000"/>
          <w:shd w:val="clear" w:color="auto" w:fill="FFFFFF"/>
        </w:rPr>
      </w:pPr>
      <w:r>
        <w:rPr>
          <w:color w:val="FF0000"/>
          <w:shd w:val="clear" w:color="auto" w:fill="FFFFFF"/>
        </w:rPr>
        <w:br w:type="page"/>
      </w:r>
    </w:p>
    <w:p w14:paraId="74C604C2" w14:textId="77777777" w:rsidR="00451645" w:rsidRDefault="00320CF8">
      <w:pPr>
        <w:pStyle w:val="ListParagraph"/>
        <w:numPr>
          <w:ilvl w:val="0"/>
          <w:numId w:val="188"/>
        </w:numPr>
        <w:spacing w:before="240"/>
      </w:pPr>
      <w:r w:rsidRPr="006A57D3">
        <w:lastRenderedPageBreak/>
        <w:t>Managers have a responsibility to</w:t>
      </w:r>
      <w:r>
        <w:t>_______.</w:t>
      </w:r>
      <w:r w:rsidRPr="006A57D3">
        <w:t xml:space="preserve"> </w:t>
      </w:r>
    </w:p>
    <w:p w14:paraId="60E336F8" w14:textId="77777777" w:rsidR="00451645" w:rsidRDefault="00451645">
      <w:pPr>
        <w:numPr>
          <w:ilvl w:val="0"/>
          <w:numId w:val="201"/>
        </w:numPr>
        <w:spacing w:after="0"/>
      </w:pPr>
      <w:r>
        <w:t>Behave ethically</w:t>
      </w:r>
    </w:p>
    <w:p w14:paraId="2FE96566" w14:textId="77777777" w:rsidR="00451645" w:rsidRDefault="00451645">
      <w:pPr>
        <w:numPr>
          <w:ilvl w:val="0"/>
          <w:numId w:val="201"/>
        </w:numPr>
        <w:spacing w:after="0"/>
      </w:pPr>
      <w:r>
        <w:t>Manage ethically</w:t>
      </w:r>
    </w:p>
    <w:p w14:paraId="117F98DD" w14:textId="77777777" w:rsidR="00451645" w:rsidRDefault="00451645">
      <w:pPr>
        <w:numPr>
          <w:ilvl w:val="0"/>
          <w:numId w:val="201"/>
        </w:numPr>
        <w:spacing w:after="0"/>
      </w:pPr>
      <w:r>
        <w:t>Choose the new manager</w:t>
      </w:r>
    </w:p>
    <w:p w14:paraId="577DE960" w14:textId="671815AC" w:rsidR="00320CF8" w:rsidRPr="00206296" w:rsidRDefault="00320CF8">
      <w:pPr>
        <w:numPr>
          <w:ilvl w:val="0"/>
          <w:numId w:val="201"/>
        </w:numPr>
        <w:spacing w:after="0"/>
        <w:rPr>
          <w:color w:val="FF0000"/>
        </w:rPr>
      </w:pPr>
      <w:r w:rsidRPr="00206296">
        <w:rPr>
          <w:color w:val="FF0000"/>
        </w:rPr>
        <w:t>Both A and B</w:t>
      </w:r>
    </w:p>
    <w:p w14:paraId="146EFEA4" w14:textId="77777777" w:rsidR="00320CF8" w:rsidRPr="00F35E7F" w:rsidRDefault="00320CF8" w:rsidP="00206296">
      <w:pPr>
        <w:spacing w:before="240"/>
        <w:ind w:left="360" w:firstLine="360"/>
        <w:rPr>
          <w:color w:val="FF0000"/>
          <w:shd w:val="clear" w:color="auto" w:fill="FFFFFF"/>
        </w:rPr>
      </w:pPr>
      <w:r w:rsidRPr="00206296">
        <w:rPr>
          <w:color w:val="FF0000"/>
          <w:shd w:val="clear" w:color="auto" w:fill="FFFFFF"/>
        </w:rPr>
        <w:t xml:space="preserve">Managers have a responsibility </w:t>
      </w:r>
      <w:r w:rsidRPr="00510DFF">
        <w:rPr>
          <w:color w:val="FF0000"/>
          <w:shd w:val="clear" w:color="auto" w:fill="FFFFFF"/>
        </w:rPr>
        <w:t>to behave ethically, and to manage ethically.</w:t>
      </w:r>
    </w:p>
    <w:p w14:paraId="50249611" w14:textId="31447A18" w:rsidR="00451645" w:rsidRDefault="00320CF8">
      <w:pPr>
        <w:pStyle w:val="ListParagraph"/>
        <w:numPr>
          <w:ilvl w:val="0"/>
          <w:numId w:val="188"/>
        </w:numPr>
        <w:spacing w:before="240"/>
      </w:pPr>
      <w:r w:rsidRPr="006A57D3">
        <w:t xml:space="preserve">All companies are responsible to make a profit in order to </w:t>
      </w:r>
      <w:r w:rsidR="00451645">
        <w:t>______.</w:t>
      </w:r>
    </w:p>
    <w:p w14:paraId="1AFC6F0C" w14:textId="77777777" w:rsidR="00451645" w:rsidRDefault="00451645">
      <w:pPr>
        <w:numPr>
          <w:ilvl w:val="0"/>
          <w:numId w:val="202"/>
        </w:numPr>
        <w:spacing w:after="0"/>
      </w:pPr>
      <w:r>
        <w:t>Be ethical</w:t>
      </w:r>
    </w:p>
    <w:p w14:paraId="77B922C8" w14:textId="77777777" w:rsidR="00451645" w:rsidRPr="00206296" w:rsidRDefault="00320CF8">
      <w:pPr>
        <w:numPr>
          <w:ilvl w:val="0"/>
          <w:numId w:val="202"/>
        </w:numPr>
        <w:spacing w:after="0"/>
        <w:rPr>
          <w:color w:val="FF0000"/>
        </w:rPr>
      </w:pPr>
      <w:r w:rsidRPr="00206296">
        <w:rPr>
          <w:color w:val="FF0000"/>
        </w:rPr>
        <w:t>Survive</w:t>
      </w:r>
    </w:p>
    <w:p w14:paraId="1A1C696E" w14:textId="77777777" w:rsidR="00451645" w:rsidRDefault="00451645">
      <w:pPr>
        <w:numPr>
          <w:ilvl w:val="0"/>
          <w:numId w:val="202"/>
        </w:numPr>
        <w:spacing w:after="0"/>
      </w:pPr>
      <w:r>
        <w:t>Represent their employees</w:t>
      </w:r>
    </w:p>
    <w:p w14:paraId="012BA03D" w14:textId="4F056A8A" w:rsidR="00320CF8" w:rsidRDefault="00320CF8">
      <w:pPr>
        <w:numPr>
          <w:ilvl w:val="0"/>
          <w:numId w:val="202"/>
        </w:numPr>
        <w:spacing w:after="0"/>
      </w:pPr>
      <w:r>
        <w:t>None of the above</w:t>
      </w:r>
    </w:p>
    <w:p w14:paraId="01AF02A8" w14:textId="77777777" w:rsidR="00320CF8" w:rsidRPr="00F35E7F" w:rsidRDefault="00320CF8" w:rsidP="00206296">
      <w:pPr>
        <w:spacing w:before="240"/>
        <w:ind w:left="360" w:firstLine="360"/>
        <w:rPr>
          <w:color w:val="FF0000"/>
          <w:shd w:val="clear" w:color="auto" w:fill="FFFFFF"/>
        </w:rPr>
      </w:pPr>
      <w:r w:rsidRPr="00510DFF">
        <w:rPr>
          <w:color w:val="FF0000"/>
          <w:shd w:val="clear" w:color="auto" w:fill="FFFFFF"/>
        </w:rPr>
        <w:t>All companies are responsible to make a profit in order to survive.</w:t>
      </w:r>
    </w:p>
    <w:p w14:paraId="60F673F8" w14:textId="42094A31" w:rsidR="00320CF8" w:rsidRDefault="00320CF8">
      <w:pPr>
        <w:pStyle w:val="ListParagraph"/>
        <w:numPr>
          <w:ilvl w:val="0"/>
          <w:numId w:val="188"/>
        </w:numPr>
        <w:spacing w:before="240"/>
      </w:pPr>
      <w:r>
        <w:t xml:space="preserve">What is another tactic to dealing with unethical </w:t>
      </w:r>
      <w:r w:rsidRPr="00206296">
        <w:rPr>
          <w:rFonts w:cs="Calibri"/>
        </w:rPr>
        <w:t>behavior</w:t>
      </w:r>
      <w:r>
        <w:t>?</w:t>
      </w:r>
    </w:p>
    <w:p w14:paraId="69CBCA8E" w14:textId="38A742A0" w:rsidR="00320CF8" w:rsidRDefault="00320CF8">
      <w:pPr>
        <w:numPr>
          <w:ilvl w:val="0"/>
          <w:numId w:val="203"/>
        </w:numPr>
        <w:spacing w:after="0"/>
      </w:pPr>
      <w:r>
        <w:t>Firing that employee</w:t>
      </w:r>
    </w:p>
    <w:p w14:paraId="4A26A524" w14:textId="03B3D696" w:rsidR="00320CF8" w:rsidRPr="00206296" w:rsidRDefault="00320CF8">
      <w:pPr>
        <w:numPr>
          <w:ilvl w:val="0"/>
          <w:numId w:val="203"/>
        </w:numPr>
        <w:spacing w:after="0"/>
        <w:rPr>
          <w:color w:val="FF0000"/>
        </w:rPr>
      </w:pPr>
      <w:r w:rsidRPr="00206296">
        <w:rPr>
          <w:color w:val="FF0000"/>
        </w:rPr>
        <w:t>Improving job satisfaction</w:t>
      </w:r>
    </w:p>
    <w:p w14:paraId="479A4413" w14:textId="253BDF88" w:rsidR="00320CF8" w:rsidRDefault="00320CF8">
      <w:pPr>
        <w:numPr>
          <w:ilvl w:val="0"/>
          <w:numId w:val="203"/>
        </w:numPr>
        <w:spacing w:after="0"/>
      </w:pPr>
      <w:r>
        <w:t>Creating a new position for them</w:t>
      </w:r>
    </w:p>
    <w:p w14:paraId="04325942" w14:textId="04FB303D" w:rsidR="00320CF8" w:rsidRDefault="00320CF8">
      <w:pPr>
        <w:numPr>
          <w:ilvl w:val="0"/>
          <w:numId w:val="203"/>
        </w:numPr>
        <w:spacing w:after="0"/>
      </w:pPr>
      <w:r>
        <w:t>All of the above</w:t>
      </w:r>
    </w:p>
    <w:p w14:paraId="67213F65" w14:textId="429924EA" w:rsidR="00F35E7F" w:rsidRDefault="00320CF8" w:rsidP="00206296">
      <w:pPr>
        <w:spacing w:before="240"/>
        <w:ind w:left="360" w:firstLine="360"/>
        <w:rPr>
          <w:color w:val="FF0000"/>
          <w:shd w:val="clear" w:color="auto" w:fill="FFFFFF"/>
        </w:rPr>
      </w:pPr>
      <w:r w:rsidRPr="00104590">
        <w:rPr>
          <w:color w:val="FF0000"/>
          <w:shd w:val="clear" w:color="auto" w:fill="FFFFFF"/>
        </w:rPr>
        <w:t>Another tactic that can prevent unethical behavior is improving job satisfaction.</w:t>
      </w:r>
    </w:p>
    <w:p w14:paraId="3AC394F6" w14:textId="77777777" w:rsidR="00451645" w:rsidRDefault="00320CF8">
      <w:pPr>
        <w:pStyle w:val="ListParagraph"/>
        <w:numPr>
          <w:ilvl w:val="0"/>
          <w:numId w:val="188"/>
        </w:numPr>
        <w:spacing w:before="240"/>
      </w:pPr>
      <w:r>
        <w:t>What is the best way to handle the unethical behavior of an employee?</w:t>
      </w:r>
    </w:p>
    <w:p w14:paraId="34072EF4" w14:textId="77777777" w:rsidR="00451645" w:rsidRDefault="00451645">
      <w:pPr>
        <w:numPr>
          <w:ilvl w:val="0"/>
          <w:numId w:val="204"/>
        </w:numPr>
        <w:spacing w:after="0"/>
      </w:pPr>
      <w:r>
        <w:t>Send them an email</w:t>
      </w:r>
    </w:p>
    <w:p w14:paraId="39C12A75" w14:textId="77777777" w:rsidR="00451645" w:rsidRPr="00206296" w:rsidRDefault="00320CF8">
      <w:pPr>
        <w:numPr>
          <w:ilvl w:val="0"/>
          <w:numId w:val="204"/>
        </w:numPr>
        <w:spacing w:after="0"/>
        <w:rPr>
          <w:color w:val="FF0000"/>
        </w:rPr>
      </w:pPr>
      <w:r w:rsidRPr="00206296">
        <w:rPr>
          <w:color w:val="FF0000"/>
        </w:rPr>
        <w:t>Speak to them face-to-face</w:t>
      </w:r>
    </w:p>
    <w:p w14:paraId="5004C7FE" w14:textId="77777777" w:rsidR="00451645" w:rsidRDefault="00451645">
      <w:pPr>
        <w:numPr>
          <w:ilvl w:val="0"/>
          <w:numId w:val="204"/>
        </w:numPr>
        <w:spacing w:after="0"/>
      </w:pPr>
      <w:r>
        <w:t>Visit them at home</w:t>
      </w:r>
    </w:p>
    <w:p w14:paraId="105F48D1" w14:textId="62792F91" w:rsidR="00320CF8" w:rsidRDefault="00320CF8">
      <w:pPr>
        <w:numPr>
          <w:ilvl w:val="0"/>
          <w:numId w:val="204"/>
        </w:numPr>
        <w:spacing w:after="0"/>
      </w:pPr>
      <w:r>
        <w:t>Have a subordinate do it for you</w:t>
      </w:r>
    </w:p>
    <w:p w14:paraId="32793366" w14:textId="77777777" w:rsidR="00320CF8" w:rsidRPr="00F35E7F" w:rsidRDefault="00320CF8" w:rsidP="00206296">
      <w:pPr>
        <w:spacing w:before="240"/>
        <w:ind w:left="360" w:firstLine="360"/>
        <w:rPr>
          <w:color w:val="FF0000"/>
          <w:shd w:val="clear" w:color="auto" w:fill="FFFFFF"/>
        </w:rPr>
      </w:pPr>
      <w:r w:rsidRPr="00104590">
        <w:rPr>
          <w:color w:val="FF0000"/>
          <w:shd w:val="clear" w:color="auto" w:fill="FFFFFF"/>
        </w:rPr>
        <w:t>It is important to discuss the situation face-to-face.</w:t>
      </w:r>
    </w:p>
    <w:p w14:paraId="15E11E4C" w14:textId="77777777" w:rsidR="00320CF8" w:rsidRPr="006A57D3" w:rsidRDefault="00320CF8">
      <w:pPr>
        <w:pStyle w:val="ListParagraph"/>
        <w:numPr>
          <w:ilvl w:val="0"/>
          <w:numId w:val="188"/>
        </w:numPr>
        <w:spacing w:before="240"/>
      </w:pPr>
      <w:r w:rsidRPr="006A57D3">
        <w:t>What should an organization's ethical principles reflect?</w:t>
      </w:r>
    </w:p>
    <w:p w14:paraId="7853FBBC" w14:textId="77777777" w:rsidR="00320CF8" w:rsidRPr="00206296" w:rsidRDefault="00320CF8">
      <w:pPr>
        <w:numPr>
          <w:ilvl w:val="0"/>
          <w:numId w:val="205"/>
        </w:numPr>
        <w:spacing w:after="0"/>
        <w:rPr>
          <w:color w:val="FF0000"/>
        </w:rPr>
      </w:pPr>
      <w:r w:rsidRPr="00206296">
        <w:rPr>
          <w:color w:val="FF0000"/>
        </w:rPr>
        <w:t>It's needs</w:t>
      </w:r>
    </w:p>
    <w:p w14:paraId="48ED48FE" w14:textId="77777777" w:rsidR="00320CF8" w:rsidRPr="006A57D3" w:rsidRDefault="00320CF8">
      <w:pPr>
        <w:numPr>
          <w:ilvl w:val="0"/>
          <w:numId w:val="205"/>
        </w:numPr>
        <w:spacing w:after="0"/>
      </w:pPr>
      <w:r w:rsidRPr="006A57D3">
        <w:t>Profit margin</w:t>
      </w:r>
    </w:p>
    <w:p w14:paraId="52160F1D" w14:textId="77777777" w:rsidR="00320CF8" w:rsidRPr="006A57D3" w:rsidRDefault="00320CF8">
      <w:pPr>
        <w:numPr>
          <w:ilvl w:val="0"/>
          <w:numId w:val="205"/>
        </w:numPr>
        <w:spacing w:after="0"/>
      </w:pPr>
      <w:r w:rsidRPr="006A57D3">
        <w:t>Wages increases</w:t>
      </w:r>
    </w:p>
    <w:p w14:paraId="334EB962" w14:textId="77777777" w:rsidR="00320CF8" w:rsidRDefault="00320CF8">
      <w:pPr>
        <w:numPr>
          <w:ilvl w:val="0"/>
          <w:numId w:val="205"/>
        </w:numPr>
        <w:spacing w:after="0"/>
      </w:pPr>
      <w:r w:rsidRPr="006A57D3">
        <w:t>Production ability</w:t>
      </w:r>
    </w:p>
    <w:p w14:paraId="74BCB60E" w14:textId="77777777" w:rsidR="00320CF8" w:rsidRPr="00F35E7F" w:rsidRDefault="00320CF8" w:rsidP="00206296">
      <w:pPr>
        <w:spacing w:before="240"/>
        <w:ind w:left="720"/>
        <w:rPr>
          <w:color w:val="FF0000"/>
          <w:shd w:val="clear" w:color="auto" w:fill="FFFFFF"/>
        </w:rPr>
      </w:pPr>
      <w:r w:rsidRPr="00FA0641">
        <w:rPr>
          <w:color w:val="FF0000"/>
          <w:shd w:val="clear" w:color="auto" w:fill="FFFFFF"/>
        </w:rPr>
        <w:t>The needs of the organization should be determined by surveying both customers and the employees.</w:t>
      </w:r>
    </w:p>
    <w:p w14:paraId="6DD391AB" w14:textId="47BD7BA2" w:rsidR="00320CF8" w:rsidRDefault="00320CF8">
      <w:pPr>
        <w:pStyle w:val="ListParagraph"/>
        <w:numPr>
          <w:ilvl w:val="0"/>
          <w:numId w:val="188"/>
        </w:numPr>
        <w:spacing w:before="240"/>
      </w:pPr>
      <w:r>
        <w:lastRenderedPageBreak/>
        <w:t>Ethics in business requires:</w:t>
      </w:r>
    </w:p>
    <w:p w14:paraId="688836C5" w14:textId="77777777" w:rsidR="00320CF8" w:rsidRPr="00206296" w:rsidRDefault="00320CF8">
      <w:pPr>
        <w:numPr>
          <w:ilvl w:val="0"/>
          <w:numId w:val="206"/>
        </w:numPr>
        <w:spacing w:after="0"/>
      </w:pPr>
      <w:r w:rsidRPr="00206296">
        <w:t>Diligence</w:t>
      </w:r>
    </w:p>
    <w:p w14:paraId="4CAA01E7" w14:textId="77777777" w:rsidR="00320CF8" w:rsidRPr="00206296" w:rsidRDefault="00320CF8">
      <w:pPr>
        <w:numPr>
          <w:ilvl w:val="0"/>
          <w:numId w:val="206"/>
        </w:numPr>
        <w:spacing w:after="0"/>
      </w:pPr>
      <w:r w:rsidRPr="00206296">
        <w:t>Hard work</w:t>
      </w:r>
    </w:p>
    <w:p w14:paraId="3117C8B2" w14:textId="77777777" w:rsidR="00320CF8" w:rsidRPr="00206296" w:rsidRDefault="00320CF8">
      <w:pPr>
        <w:numPr>
          <w:ilvl w:val="0"/>
          <w:numId w:val="206"/>
        </w:numPr>
        <w:spacing w:after="0"/>
      </w:pPr>
      <w:r w:rsidRPr="00206296">
        <w:t>Money</w:t>
      </w:r>
    </w:p>
    <w:p w14:paraId="787B1CF7" w14:textId="77777777" w:rsidR="00320CF8" w:rsidRDefault="00320CF8">
      <w:pPr>
        <w:numPr>
          <w:ilvl w:val="0"/>
          <w:numId w:val="206"/>
        </w:numPr>
        <w:spacing w:after="0"/>
        <w:rPr>
          <w:color w:val="FF0000"/>
        </w:rPr>
      </w:pPr>
      <w:r w:rsidRPr="001D6CDB">
        <w:rPr>
          <w:color w:val="FF0000"/>
        </w:rPr>
        <w:t>Both A and B</w:t>
      </w:r>
    </w:p>
    <w:p w14:paraId="26133ACD" w14:textId="77777777" w:rsidR="00320CF8" w:rsidRPr="00F35E7F" w:rsidRDefault="00320CF8" w:rsidP="00206296">
      <w:pPr>
        <w:spacing w:before="240"/>
        <w:ind w:left="360" w:firstLine="360"/>
        <w:rPr>
          <w:color w:val="FF0000"/>
          <w:shd w:val="clear" w:color="auto" w:fill="FFFFFF"/>
        </w:rPr>
      </w:pPr>
      <w:r w:rsidRPr="00FA0641">
        <w:rPr>
          <w:color w:val="FF0000"/>
          <w:shd w:val="clear" w:color="auto" w:fill="FFFFFF"/>
        </w:rPr>
        <w:t>Ethics in business requires diligence and hard work.</w:t>
      </w:r>
    </w:p>
    <w:p w14:paraId="72E4D1D5" w14:textId="77777777" w:rsidR="00320CF8" w:rsidRPr="006A57D3" w:rsidRDefault="00320CF8">
      <w:pPr>
        <w:pStyle w:val="ListParagraph"/>
        <w:numPr>
          <w:ilvl w:val="0"/>
          <w:numId w:val="188"/>
        </w:numPr>
        <w:spacing w:before="240"/>
      </w:pPr>
      <w:r w:rsidRPr="006A57D3">
        <w:t>A Code of Ethics is the foundation of an ethics program. The Code of Ethics needs to address what issues?</w:t>
      </w:r>
    </w:p>
    <w:p w14:paraId="4F52C7A6" w14:textId="77777777" w:rsidR="00320CF8" w:rsidRPr="006A57D3" w:rsidRDefault="00320CF8">
      <w:pPr>
        <w:numPr>
          <w:ilvl w:val="0"/>
          <w:numId w:val="207"/>
        </w:numPr>
        <w:spacing w:after="0"/>
      </w:pPr>
      <w:r w:rsidRPr="006A57D3">
        <w:t>Laws and regulations</w:t>
      </w:r>
    </w:p>
    <w:p w14:paraId="35C1FB1B" w14:textId="77777777" w:rsidR="00320CF8" w:rsidRPr="006A57D3" w:rsidRDefault="00320CF8">
      <w:pPr>
        <w:numPr>
          <w:ilvl w:val="0"/>
          <w:numId w:val="207"/>
        </w:numPr>
        <w:spacing w:after="0"/>
      </w:pPr>
      <w:r w:rsidRPr="006A57D3">
        <w:t>Company needs</w:t>
      </w:r>
    </w:p>
    <w:p w14:paraId="6DCAFF71" w14:textId="77777777" w:rsidR="00320CF8" w:rsidRPr="006A57D3" w:rsidRDefault="00320CF8">
      <w:pPr>
        <w:numPr>
          <w:ilvl w:val="0"/>
          <w:numId w:val="207"/>
        </w:numPr>
        <w:spacing w:after="0"/>
      </w:pPr>
      <w:r w:rsidRPr="006A57D3">
        <w:t>Ethical values</w:t>
      </w:r>
    </w:p>
    <w:p w14:paraId="1FB67A94" w14:textId="0189FD0E" w:rsidR="00320CF8" w:rsidRPr="00206296" w:rsidRDefault="00320CF8">
      <w:pPr>
        <w:numPr>
          <w:ilvl w:val="0"/>
          <w:numId w:val="207"/>
        </w:numPr>
        <w:spacing w:after="0"/>
        <w:rPr>
          <w:color w:val="FF0000"/>
        </w:rPr>
      </w:pPr>
      <w:r w:rsidRPr="00206296">
        <w:rPr>
          <w:color w:val="FF0000"/>
        </w:rPr>
        <w:t>All of the above</w:t>
      </w:r>
    </w:p>
    <w:p w14:paraId="3689423A" w14:textId="77777777" w:rsidR="00320CF8" w:rsidRPr="00F35E7F" w:rsidRDefault="00320CF8" w:rsidP="00206296">
      <w:pPr>
        <w:spacing w:before="240"/>
        <w:ind w:left="360" w:firstLine="360"/>
        <w:rPr>
          <w:color w:val="FF0000"/>
          <w:shd w:val="clear" w:color="auto" w:fill="FFFFFF"/>
        </w:rPr>
      </w:pPr>
      <w:r w:rsidRPr="001F29A4">
        <w:rPr>
          <w:color w:val="FF0000"/>
          <w:shd w:val="clear" w:color="auto" w:fill="FFFFFF"/>
        </w:rPr>
        <w:t>The Code of Ethics needs to address laws and regulations, company needs, and ethical values.</w:t>
      </w:r>
    </w:p>
    <w:p w14:paraId="4ABE8954" w14:textId="77777777" w:rsidR="00320CF8" w:rsidRPr="006A57D3" w:rsidRDefault="00320CF8">
      <w:pPr>
        <w:pStyle w:val="ListParagraph"/>
        <w:numPr>
          <w:ilvl w:val="0"/>
          <w:numId w:val="188"/>
        </w:numPr>
        <w:spacing w:before="240"/>
      </w:pPr>
      <w:r w:rsidRPr="006A57D3">
        <w:t xml:space="preserve">Who is exempt from the Code of </w:t>
      </w:r>
      <w:r w:rsidRPr="00206296">
        <w:rPr>
          <w:rFonts w:cs="Calibri"/>
        </w:rPr>
        <w:t>Ethics</w:t>
      </w:r>
      <w:r w:rsidRPr="006A57D3">
        <w:t>?</w:t>
      </w:r>
    </w:p>
    <w:p w14:paraId="0AA748B1" w14:textId="77777777" w:rsidR="00320CF8" w:rsidRPr="006A57D3" w:rsidRDefault="00320CF8">
      <w:pPr>
        <w:numPr>
          <w:ilvl w:val="0"/>
          <w:numId w:val="208"/>
        </w:numPr>
        <w:spacing w:after="0"/>
      </w:pPr>
      <w:r w:rsidRPr="006A57D3">
        <w:t>CEO</w:t>
      </w:r>
    </w:p>
    <w:p w14:paraId="4E9C545D" w14:textId="77777777" w:rsidR="00320CF8" w:rsidRPr="006A57D3" w:rsidRDefault="00320CF8">
      <w:pPr>
        <w:numPr>
          <w:ilvl w:val="0"/>
          <w:numId w:val="208"/>
        </w:numPr>
        <w:spacing w:after="0"/>
      </w:pPr>
      <w:r w:rsidRPr="006A57D3">
        <w:t>Shareholders</w:t>
      </w:r>
    </w:p>
    <w:p w14:paraId="5E5D581D" w14:textId="77777777" w:rsidR="00320CF8" w:rsidRPr="00206296" w:rsidRDefault="00320CF8">
      <w:pPr>
        <w:numPr>
          <w:ilvl w:val="0"/>
          <w:numId w:val="208"/>
        </w:numPr>
        <w:spacing w:after="0"/>
        <w:rPr>
          <w:color w:val="FF0000"/>
        </w:rPr>
      </w:pPr>
      <w:r w:rsidRPr="00206296">
        <w:rPr>
          <w:color w:val="FF0000"/>
        </w:rPr>
        <w:t>No one</w:t>
      </w:r>
    </w:p>
    <w:p w14:paraId="3E0A32B1" w14:textId="77777777" w:rsidR="00320CF8" w:rsidRDefault="00320CF8">
      <w:pPr>
        <w:numPr>
          <w:ilvl w:val="0"/>
          <w:numId w:val="208"/>
        </w:numPr>
        <w:spacing w:after="0"/>
      </w:pPr>
      <w:r w:rsidRPr="006A57D3">
        <w:t>Board of directors</w:t>
      </w:r>
    </w:p>
    <w:p w14:paraId="1C9FE561" w14:textId="45917C09" w:rsidR="00762655" w:rsidRDefault="00320CF8" w:rsidP="00206296">
      <w:pPr>
        <w:spacing w:before="240"/>
        <w:ind w:left="360" w:firstLine="360"/>
        <w:rPr>
          <w:color w:val="FF0000"/>
          <w:shd w:val="clear" w:color="auto" w:fill="FFFFFF"/>
        </w:rPr>
      </w:pPr>
      <w:r w:rsidRPr="001F29A4">
        <w:rPr>
          <w:color w:val="FF0000"/>
          <w:shd w:val="clear" w:color="auto" w:fill="FFFFFF"/>
        </w:rPr>
        <w:t>No one is exempt from the Code of Ethics.</w:t>
      </w:r>
    </w:p>
    <w:p w14:paraId="79503BA9" w14:textId="77777777" w:rsidR="00762655" w:rsidRDefault="00762655">
      <w:pPr>
        <w:spacing w:after="0" w:line="240" w:lineRule="auto"/>
        <w:rPr>
          <w:color w:val="FF0000"/>
          <w:shd w:val="clear" w:color="auto" w:fill="FFFFFF"/>
        </w:rPr>
      </w:pPr>
      <w:r>
        <w:rPr>
          <w:color w:val="FF0000"/>
          <w:shd w:val="clear" w:color="auto" w:fill="FFFFFF"/>
        </w:rPr>
        <w:br w:type="page"/>
      </w:r>
    </w:p>
    <w:p w14:paraId="1444AA6D" w14:textId="1E617A5C" w:rsidR="009B5F5F" w:rsidRDefault="009B5F5F" w:rsidP="00FD1287">
      <w:pPr>
        <w:pStyle w:val="Heading2"/>
      </w:pPr>
      <w:bookmarkStart w:id="230" w:name="_Toc116473992"/>
      <w:r>
        <w:lastRenderedPageBreak/>
        <w:t>Recommended Reading List</w:t>
      </w:r>
      <w:bookmarkEnd w:id="229"/>
      <w:bookmarkEnd w:id="230"/>
    </w:p>
    <w:p w14:paraId="294AE261" w14:textId="77777777" w:rsidR="009B5F5F" w:rsidRDefault="009B5F5F" w:rsidP="009B5F5F">
      <w:pPr>
        <w:rPr>
          <w:rFonts w:asciiTheme="minorHAnsi" w:hAnsiTheme="minorHAnsi" w:cs="Arial"/>
          <w:i/>
          <w:szCs w:val="38"/>
          <w:lang w:bidi="ar-SA"/>
        </w:rPr>
      </w:pPr>
      <w:r>
        <w:rPr>
          <w:rFonts w:asciiTheme="minorHAnsi" w:hAnsiTheme="minorHAnsi"/>
        </w:rPr>
        <w:t xml:space="preserve">Bibb, S. (2010) </w:t>
      </w:r>
      <w:r w:rsidRPr="005A11D4">
        <w:rPr>
          <w:rFonts w:asciiTheme="minorHAnsi" w:hAnsiTheme="minorHAnsi" w:cs="Arial"/>
          <w:i/>
          <w:szCs w:val="38"/>
          <w:lang w:bidi="ar-SA"/>
        </w:rPr>
        <w:t>The Right Thing: An Everyday Guide to Ethics in Business</w:t>
      </w:r>
    </w:p>
    <w:p w14:paraId="38DB615B" w14:textId="77777777" w:rsidR="009B5F5F" w:rsidRDefault="009B5F5F" w:rsidP="009B5F5F">
      <w:pPr>
        <w:widowControl w:val="0"/>
        <w:autoSpaceDE w:val="0"/>
        <w:autoSpaceDN w:val="0"/>
        <w:adjustRightInd w:val="0"/>
        <w:spacing w:after="0" w:line="240" w:lineRule="auto"/>
        <w:rPr>
          <w:rFonts w:asciiTheme="minorHAnsi" w:hAnsiTheme="minorHAnsi" w:cs="Georgia"/>
          <w:szCs w:val="32"/>
          <w:lang w:bidi="ar-SA"/>
        </w:rPr>
      </w:pPr>
      <w:r>
        <w:rPr>
          <w:rFonts w:asciiTheme="minorHAnsi" w:hAnsiTheme="minorHAnsi" w:cs="Georgia"/>
          <w:szCs w:val="32"/>
          <w:lang w:bidi="ar-SA"/>
        </w:rPr>
        <w:t>Covey, S.R. (2008</w:t>
      </w:r>
      <w:r w:rsidRPr="008670D1">
        <w:rPr>
          <w:rFonts w:asciiTheme="minorHAnsi" w:hAnsiTheme="minorHAnsi" w:cs="Georgia"/>
          <w:szCs w:val="32"/>
          <w:lang w:bidi="ar-SA"/>
        </w:rPr>
        <w:t xml:space="preserve">) </w:t>
      </w:r>
      <w:r w:rsidRPr="00A81047">
        <w:rPr>
          <w:rFonts w:asciiTheme="minorHAnsi" w:hAnsiTheme="minorHAnsi" w:cs="Arial"/>
          <w:i/>
          <w:szCs w:val="38"/>
          <w:lang w:bidi="ar-SA"/>
        </w:rPr>
        <w:t>The SPEED of Trust: The One Thing That Changes Everything</w:t>
      </w:r>
    </w:p>
    <w:p w14:paraId="5332A9CA" w14:textId="77777777" w:rsidR="009B5F5F" w:rsidRDefault="009B5F5F" w:rsidP="009B5F5F">
      <w:pPr>
        <w:widowControl w:val="0"/>
        <w:autoSpaceDE w:val="0"/>
        <w:autoSpaceDN w:val="0"/>
        <w:adjustRightInd w:val="0"/>
        <w:spacing w:after="0" w:line="240" w:lineRule="auto"/>
        <w:rPr>
          <w:rFonts w:asciiTheme="minorHAnsi" w:hAnsiTheme="minorHAnsi" w:cs="Georgia"/>
          <w:szCs w:val="32"/>
          <w:lang w:bidi="ar-SA"/>
        </w:rPr>
      </w:pPr>
    </w:p>
    <w:p w14:paraId="59A87A08" w14:textId="77777777" w:rsidR="009B5F5F" w:rsidRPr="008670D1" w:rsidRDefault="009B5F5F" w:rsidP="009B5F5F">
      <w:pPr>
        <w:widowControl w:val="0"/>
        <w:autoSpaceDE w:val="0"/>
        <w:autoSpaceDN w:val="0"/>
        <w:adjustRightInd w:val="0"/>
        <w:spacing w:after="0" w:line="240" w:lineRule="auto"/>
        <w:rPr>
          <w:rFonts w:asciiTheme="minorHAnsi" w:hAnsiTheme="minorHAnsi" w:cs="Georgia"/>
          <w:i/>
          <w:iCs/>
          <w:szCs w:val="32"/>
          <w:lang w:bidi="ar-SA"/>
        </w:rPr>
      </w:pPr>
      <w:r>
        <w:rPr>
          <w:rFonts w:asciiTheme="minorHAnsi" w:hAnsiTheme="minorHAnsi" w:cs="Georgia"/>
          <w:szCs w:val="32"/>
          <w:lang w:bidi="ar-SA"/>
        </w:rPr>
        <w:t>Doppelt, B. (2010</w:t>
      </w:r>
      <w:r w:rsidRPr="008670D1">
        <w:rPr>
          <w:rFonts w:asciiTheme="minorHAnsi" w:hAnsiTheme="minorHAnsi" w:cs="Georgia"/>
          <w:szCs w:val="32"/>
          <w:lang w:bidi="ar-SA"/>
        </w:rPr>
        <w:t xml:space="preserve">) </w:t>
      </w:r>
      <w:r w:rsidRPr="00A81047">
        <w:rPr>
          <w:rFonts w:asciiTheme="minorHAnsi" w:hAnsiTheme="minorHAnsi" w:cs="Arial"/>
          <w:i/>
          <w:szCs w:val="38"/>
          <w:lang w:bidi="ar-SA"/>
        </w:rPr>
        <w:t>Leading Change Toward Sustainability: A Change-Management Guide for Business, Government and Civil Society, 2nd Revised Edition</w:t>
      </w:r>
    </w:p>
    <w:p w14:paraId="2F5E61F8" w14:textId="77777777" w:rsidR="009B5F5F" w:rsidRPr="008670D1" w:rsidRDefault="009B5F5F" w:rsidP="009B5F5F">
      <w:pPr>
        <w:widowControl w:val="0"/>
        <w:autoSpaceDE w:val="0"/>
        <w:autoSpaceDN w:val="0"/>
        <w:adjustRightInd w:val="0"/>
        <w:spacing w:after="0" w:line="240" w:lineRule="auto"/>
        <w:rPr>
          <w:rFonts w:asciiTheme="minorHAnsi" w:hAnsiTheme="minorHAnsi" w:cs="Georgia"/>
          <w:i/>
          <w:iCs/>
          <w:szCs w:val="32"/>
          <w:lang w:bidi="ar-SA"/>
        </w:rPr>
      </w:pPr>
    </w:p>
    <w:p w14:paraId="52E1317F" w14:textId="77777777" w:rsidR="009B5F5F" w:rsidRDefault="009B5F5F" w:rsidP="009B5F5F">
      <w:pPr>
        <w:widowControl w:val="0"/>
        <w:autoSpaceDE w:val="0"/>
        <w:autoSpaceDN w:val="0"/>
        <w:adjustRightInd w:val="0"/>
        <w:spacing w:after="0" w:line="240" w:lineRule="auto"/>
        <w:rPr>
          <w:rFonts w:asciiTheme="minorHAnsi" w:hAnsiTheme="minorHAnsi" w:cs="Arial"/>
          <w:i/>
          <w:szCs w:val="38"/>
          <w:lang w:bidi="ar-SA"/>
        </w:rPr>
      </w:pPr>
      <w:r>
        <w:rPr>
          <w:rFonts w:asciiTheme="minorHAnsi" w:hAnsiTheme="minorHAnsi" w:cs="Verdana"/>
          <w:szCs w:val="26"/>
          <w:lang w:bidi="ar-SA"/>
        </w:rPr>
        <w:t xml:space="preserve">Ferrell, O.C., and Fraederich, J.  (2010) </w:t>
      </w:r>
      <w:r w:rsidRPr="0095269B">
        <w:rPr>
          <w:rFonts w:asciiTheme="minorHAnsi" w:hAnsiTheme="minorHAnsi" w:cs="Arial"/>
          <w:i/>
          <w:szCs w:val="38"/>
          <w:lang w:bidi="ar-SA"/>
        </w:rPr>
        <w:t>Business Ethics: Ethical Decision Making &amp; Cases</w:t>
      </w:r>
    </w:p>
    <w:p w14:paraId="2434BD24" w14:textId="77777777" w:rsidR="009B5F5F" w:rsidRDefault="009B5F5F" w:rsidP="009B5F5F">
      <w:pPr>
        <w:widowControl w:val="0"/>
        <w:autoSpaceDE w:val="0"/>
        <w:autoSpaceDN w:val="0"/>
        <w:adjustRightInd w:val="0"/>
        <w:spacing w:after="0" w:line="240" w:lineRule="auto"/>
        <w:rPr>
          <w:rFonts w:asciiTheme="minorHAnsi" w:hAnsiTheme="minorHAnsi" w:cs="Arial"/>
          <w:i/>
          <w:szCs w:val="38"/>
          <w:lang w:bidi="ar-SA"/>
        </w:rPr>
      </w:pPr>
    </w:p>
    <w:p w14:paraId="1648C60D" w14:textId="77777777" w:rsidR="009B5F5F" w:rsidRPr="00A81047" w:rsidRDefault="009B5F5F" w:rsidP="009B5F5F">
      <w:pPr>
        <w:widowControl w:val="0"/>
        <w:autoSpaceDE w:val="0"/>
        <w:autoSpaceDN w:val="0"/>
        <w:adjustRightInd w:val="0"/>
        <w:spacing w:after="0" w:line="240" w:lineRule="auto"/>
        <w:rPr>
          <w:rFonts w:asciiTheme="minorHAnsi" w:hAnsiTheme="minorHAnsi" w:cs="Verdana"/>
          <w:szCs w:val="26"/>
          <w:lang w:bidi="ar-SA"/>
        </w:rPr>
      </w:pPr>
      <w:r>
        <w:rPr>
          <w:rFonts w:asciiTheme="minorHAnsi" w:hAnsiTheme="minorHAnsi" w:cs="Arial"/>
          <w:szCs w:val="38"/>
          <w:lang w:bidi="ar-SA"/>
        </w:rPr>
        <w:t xml:space="preserve">Fine, C. (2008) </w:t>
      </w:r>
      <w:r w:rsidRPr="00A81047">
        <w:rPr>
          <w:rFonts w:asciiTheme="minorHAnsi" w:hAnsiTheme="minorHAnsi" w:cs="Arial"/>
          <w:i/>
          <w:szCs w:val="38"/>
          <w:lang w:bidi="ar-SA"/>
        </w:rPr>
        <w:t>A Mind of Its Own: How Your Brain Distorts and Deceives</w:t>
      </w:r>
    </w:p>
    <w:p w14:paraId="00E2AE81" w14:textId="77777777" w:rsidR="009B5F5F" w:rsidRPr="00001B56" w:rsidRDefault="009B5F5F" w:rsidP="009B5F5F">
      <w:pPr>
        <w:widowControl w:val="0"/>
        <w:autoSpaceDE w:val="0"/>
        <w:autoSpaceDN w:val="0"/>
        <w:adjustRightInd w:val="0"/>
        <w:spacing w:after="0" w:line="240" w:lineRule="auto"/>
        <w:rPr>
          <w:rFonts w:asciiTheme="minorHAnsi" w:hAnsiTheme="minorHAnsi" w:cs="Verdana"/>
          <w:szCs w:val="26"/>
          <w:lang w:bidi="ar-SA"/>
        </w:rPr>
      </w:pPr>
    </w:p>
    <w:p w14:paraId="134D2CCF" w14:textId="5B24B4D9" w:rsidR="009B5F5F" w:rsidRPr="00001B56" w:rsidRDefault="009B5F5F" w:rsidP="009B5F5F">
      <w:pPr>
        <w:widowControl w:val="0"/>
        <w:autoSpaceDE w:val="0"/>
        <w:autoSpaceDN w:val="0"/>
        <w:adjustRightInd w:val="0"/>
        <w:spacing w:after="0" w:line="240" w:lineRule="auto"/>
        <w:rPr>
          <w:rFonts w:asciiTheme="minorHAnsi" w:hAnsiTheme="minorHAnsi" w:cs="Georgia"/>
          <w:szCs w:val="32"/>
          <w:lang w:bidi="ar-SA"/>
        </w:rPr>
      </w:pPr>
      <w:r w:rsidRPr="00001B56">
        <w:rPr>
          <w:rFonts w:asciiTheme="minorHAnsi" w:hAnsiTheme="minorHAnsi" w:cs="Verdana"/>
          <w:szCs w:val="26"/>
          <w:lang w:bidi="ar-SA"/>
        </w:rPr>
        <w:t>Hartman</w:t>
      </w:r>
      <w:r w:rsidRPr="00001B56">
        <w:rPr>
          <w:rFonts w:asciiTheme="minorHAnsi" w:hAnsiTheme="minorHAnsi" w:cs="Georgia"/>
          <w:iCs/>
          <w:szCs w:val="32"/>
          <w:lang w:bidi="ar-SA"/>
        </w:rPr>
        <w:t>, L., and</w:t>
      </w:r>
      <w:r>
        <w:rPr>
          <w:rFonts w:asciiTheme="minorHAnsi" w:hAnsiTheme="minorHAnsi" w:cs="Georgia"/>
          <w:iCs/>
          <w:szCs w:val="32"/>
          <w:lang w:bidi="ar-SA"/>
        </w:rPr>
        <w:t xml:space="preserve"> </w:t>
      </w:r>
      <w:r w:rsidRPr="00001B56">
        <w:rPr>
          <w:rFonts w:asciiTheme="minorHAnsi" w:hAnsiTheme="minorHAnsi" w:cs="Georgia"/>
          <w:iCs/>
          <w:szCs w:val="32"/>
          <w:lang w:bidi="ar-SA"/>
        </w:rPr>
        <w:t xml:space="preserve">DesJardins. J. (2009) </w:t>
      </w:r>
      <w:r w:rsidRPr="00001B56">
        <w:rPr>
          <w:rFonts w:asciiTheme="minorHAnsi" w:hAnsiTheme="minorHAnsi" w:cs="Arial"/>
          <w:i/>
          <w:szCs w:val="38"/>
          <w:lang w:bidi="ar-SA"/>
        </w:rPr>
        <w:t>Business Ethics: Decision-Making for Personal Integrity &amp; Social Responsibility</w:t>
      </w:r>
    </w:p>
    <w:p w14:paraId="12BCBF8B" w14:textId="77777777" w:rsidR="009B5F5F" w:rsidRDefault="009B5F5F" w:rsidP="009B5F5F">
      <w:pPr>
        <w:widowControl w:val="0"/>
        <w:autoSpaceDE w:val="0"/>
        <w:autoSpaceDN w:val="0"/>
        <w:adjustRightInd w:val="0"/>
        <w:spacing w:after="0" w:line="240" w:lineRule="auto"/>
        <w:rPr>
          <w:rFonts w:asciiTheme="minorHAnsi" w:hAnsiTheme="minorHAnsi" w:cs="Georgia"/>
          <w:szCs w:val="32"/>
          <w:lang w:bidi="ar-SA"/>
        </w:rPr>
      </w:pPr>
    </w:p>
    <w:p w14:paraId="6E0CFB44" w14:textId="77777777" w:rsidR="009B5F5F" w:rsidRPr="008670D1" w:rsidRDefault="009B5F5F" w:rsidP="009B5F5F">
      <w:pPr>
        <w:widowControl w:val="0"/>
        <w:autoSpaceDE w:val="0"/>
        <w:autoSpaceDN w:val="0"/>
        <w:adjustRightInd w:val="0"/>
        <w:spacing w:after="0" w:line="240" w:lineRule="auto"/>
        <w:rPr>
          <w:rFonts w:asciiTheme="minorHAnsi" w:hAnsiTheme="minorHAnsi" w:cs="Georgia"/>
          <w:szCs w:val="32"/>
          <w:lang w:bidi="ar-SA"/>
        </w:rPr>
      </w:pPr>
      <w:r>
        <w:rPr>
          <w:rFonts w:asciiTheme="minorHAnsi" w:hAnsiTheme="minorHAnsi" w:cs="Georgia"/>
          <w:szCs w:val="32"/>
          <w:lang w:bidi="ar-SA"/>
        </w:rPr>
        <w:t xml:space="preserve">Schein, E. (2009) </w:t>
      </w:r>
      <w:r w:rsidRPr="005A11D4">
        <w:rPr>
          <w:rFonts w:asciiTheme="minorHAnsi" w:hAnsiTheme="minorHAnsi" w:cs="Arial"/>
          <w:i/>
          <w:szCs w:val="38"/>
          <w:lang w:bidi="ar-SA"/>
        </w:rPr>
        <w:t>The Corporate Culture Survival Guide</w:t>
      </w:r>
    </w:p>
    <w:p w14:paraId="03105801" w14:textId="77777777" w:rsidR="009B5F5F" w:rsidRDefault="009B5F5F" w:rsidP="009B5F5F"/>
    <w:p w14:paraId="74C387BD" w14:textId="77777777" w:rsidR="00C64C12" w:rsidRDefault="00C64C12" w:rsidP="00C64C12"/>
    <w:sectPr w:rsidR="00C64C12" w:rsidSect="00953C41">
      <w:footerReference w:type="default" r:id="rId7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9FD539" w14:textId="77777777" w:rsidR="007B2032" w:rsidRDefault="007B2032">
      <w:r>
        <w:separator/>
      </w:r>
    </w:p>
    <w:p w14:paraId="7BC3CCA9" w14:textId="77777777" w:rsidR="007B2032" w:rsidRDefault="007B2032"/>
  </w:endnote>
  <w:endnote w:type="continuationSeparator" w:id="0">
    <w:p w14:paraId="16F84F7D" w14:textId="77777777" w:rsidR="007B2032" w:rsidRDefault="007B2032">
      <w:r>
        <w:continuationSeparator/>
      </w:r>
    </w:p>
    <w:p w14:paraId="4F0E1A78" w14:textId="77777777" w:rsidR="007B2032" w:rsidRDefault="007B203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Helvetica Neue">
    <w:altName w:val="Corbel"/>
    <w:charset w:val="00"/>
    <w:family w:val="auto"/>
    <w:pitch w:val="variable"/>
    <w:sig w:usb0="E50002FF" w:usb1="500079DB" w:usb2="00000010" w:usb3="00000000" w:csb0="00000001"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4F0072" w14:textId="0F05B4E8" w:rsidR="00DD26C5" w:rsidRDefault="00DD26C5">
    <w:r>
      <w:t xml:space="preserve">Page </w:t>
    </w:r>
    <w:r>
      <w:fldChar w:fldCharType="begin"/>
    </w:r>
    <w:r>
      <w:instrText xml:space="preserve"> PAGE </w:instrText>
    </w:r>
    <w:r>
      <w:fldChar w:fldCharType="separate"/>
    </w:r>
    <w:r w:rsidR="00F35E7F">
      <w:rPr>
        <w:noProof/>
      </w:rPr>
      <w:t>131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E6D07A" w14:textId="77777777" w:rsidR="007B2032" w:rsidRDefault="007B2032">
      <w:r>
        <w:separator/>
      </w:r>
    </w:p>
    <w:p w14:paraId="12D8B948" w14:textId="77777777" w:rsidR="007B2032" w:rsidRDefault="007B2032"/>
  </w:footnote>
  <w:footnote w:type="continuationSeparator" w:id="0">
    <w:p w14:paraId="4338FFAE" w14:textId="77777777" w:rsidR="007B2032" w:rsidRDefault="007B2032">
      <w:r>
        <w:continuationSeparator/>
      </w:r>
    </w:p>
    <w:p w14:paraId="7CB581A9" w14:textId="77777777" w:rsidR="007B2032" w:rsidRDefault="007B2032"/>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40F80"/>
    <w:multiLevelType w:val="hybridMultilevel"/>
    <w:tmpl w:val="1B284FEC"/>
    <w:lvl w:ilvl="0" w:tplc="04090017">
      <w:start w:val="1"/>
      <w:numFmt w:val="low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 w15:restartNumberingAfterBreak="0">
    <w:nsid w:val="01B81858"/>
    <w:multiLevelType w:val="hybridMultilevel"/>
    <w:tmpl w:val="A340593A"/>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021A4B75"/>
    <w:multiLevelType w:val="hybridMultilevel"/>
    <w:tmpl w:val="3968DC82"/>
    <w:lvl w:ilvl="0" w:tplc="E15C1514">
      <w:start w:val="1"/>
      <w:numFmt w:val="lowerLetter"/>
      <w:lvlText w:val="%1)"/>
      <w:lvlJc w:val="left"/>
      <w:pPr>
        <w:ind w:left="1080" w:hanging="360"/>
      </w:pPr>
      <w:rPr>
        <w:rFonts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039A47DB"/>
    <w:multiLevelType w:val="hybridMultilevel"/>
    <w:tmpl w:val="BE882260"/>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 w15:restartNumberingAfterBreak="0">
    <w:nsid w:val="03E465B1"/>
    <w:multiLevelType w:val="hybridMultilevel"/>
    <w:tmpl w:val="A340593A"/>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5" w15:restartNumberingAfterBreak="0">
    <w:nsid w:val="03E9409B"/>
    <w:multiLevelType w:val="hybridMultilevel"/>
    <w:tmpl w:val="8BEAFA1C"/>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04277E92"/>
    <w:multiLevelType w:val="hybridMultilevel"/>
    <w:tmpl w:val="020A9A6E"/>
    <w:lvl w:ilvl="0" w:tplc="10090017">
      <w:start w:val="1"/>
      <w:numFmt w:val="lowerLetter"/>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7" w15:restartNumberingAfterBreak="0">
    <w:nsid w:val="052F0B8D"/>
    <w:multiLevelType w:val="hybridMultilevel"/>
    <w:tmpl w:val="2F02C402"/>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05A41BDB"/>
    <w:multiLevelType w:val="hybridMultilevel"/>
    <w:tmpl w:val="A340593A"/>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9" w15:restartNumberingAfterBreak="0">
    <w:nsid w:val="071A3101"/>
    <w:multiLevelType w:val="hybridMultilevel"/>
    <w:tmpl w:val="A340593A"/>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07E57B28"/>
    <w:multiLevelType w:val="hybridMultilevel"/>
    <w:tmpl w:val="A340593A"/>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1" w15:restartNumberingAfterBreak="0">
    <w:nsid w:val="086A075A"/>
    <w:multiLevelType w:val="hybridMultilevel"/>
    <w:tmpl w:val="6A62B0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08C1764A"/>
    <w:multiLevelType w:val="hybridMultilevel"/>
    <w:tmpl w:val="29E0E092"/>
    <w:lvl w:ilvl="0" w:tplc="10090017">
      <w:start w:val="1"/>
      <w:numFmt w:val="lowerLetter"/>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3" w15:restartNumberingAfterBreak="0">
    <w:nsid w:val="08D27FEC"/>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097B5361"/>
    <w:multiLevelType w:val="hybridMultilevel"/>
    <w:tmpl w:val="A340593A"/>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09A649A4"/>
    <w:multiLevelType w:val="hybridMultilevel"/>
    <w:tmpl w:val="A340593A"/>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6" w15:restartNumberingAfterBreak="0">
    <w:nsid w:val="09A6602F"/>
    <w:multiLevelType w:val="hybridMultilevel"/>
    <w:tmpl w:val="A8961020"/>
    <w:lvl w:ilvl="0" w:tplc="04090017">
      <w:start w:val="1"/>
      <w:numFmt w:val="low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7" w15:restartNumberingAfterBreak="0">
    <w:nsid w:val="0A145D3A"/>
    <w:multiLevelType w:val="hybridMultilevel"/>
    <w:tmpl w:val="F4A60BE0"/>
    <w:lvl w:ilvl="0" w:tplc="FFFFFFFF">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0A922756"/>
    <w:multiLevelType w:val="hybridMultilevel"/>
    <w:tmpl w:val="5C187EA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15:restartNumberingAfterBreak="0">
    <w:nsid w:val="0B404B23"/>
    <w:multiLevelType w:val="hybridMultilevel"/>
    <w:tmpl w:val="0268938A"/>
    <w:lvl w:ilvl="0" w:tplc="BE2400D4">
      <w:start w:val="1"/>
      <w:numFmt w:val="lowerLetter"/>
      <w:lvlText w:val="%1)"/>
      <w:lvlJc w:val="left"/>
      <w:pPr>
        <w:ind w:left="786" w:hanging="360"/>
      </w:pPr>
      <w:rPr>
        <w:rFonts w:hint="default"/>
      </w:rPr>
    </w:lvl>
    <w:lvl w:ilvl="1" w:tplc="10090019" w:tentative="1">
      <w:start w:val="1"/>
      <w:numFmt w:val="lowerLetter"/>
      <w:lvlText w:val="%2."/>
      <w:lvlJc w:val="left"/>
      <w:pPr>
        <w:ind w:left="1506" w:hanging="360"/>
      </w:pPr>
    </w:lvl>
    <w:lvl w:ilvl="2" w:tplc="1009001B" w:tentative="1">
      <w:start w:val="1"/>
      <w:numFmt w:val="lowerRoman"/>
      <w:lvlText w:val="%3."/>
      <w:lvlJc w:val="right"/>
      <w:pPr>
        <w:ind w:left="2226" w:hanging="180"/>
      </w:pPr>
    </w:lvl>
    <w:lvl w:ilvl="3" w:tplc="1009000F" w:tentative="1">
      <w:start w:val="1"/>
      <w:numFmt w:val="decimal"/>
      <w:lvlText w:val="%4."/>
      <w:lvlJc w:val="left"/>
      <w:pPr>
        <w:ind w:left="2946" w:hanging="360"/>
      </w:pPr>
    </w:lvl>
    <w:lvl w:ilvl="4" w:tplc="10090019" w:tentative="1">
      <w:start w:val="1"/>
      <w:numFmt w:val="lowerLetter"/>
      <w:lvlText w:val="%5."/>
      <w:lvlJc w:val="left"/>
      <w:pPr>
        <w:ind w:left="3666" w:hanging="360"/>
      </w:pPr>
    </w:lvl>
    <w:lvl w:ilvl="5" w:tplc="1009001B" w:tentative="1">
      <w:start w:val="1"/>
      <w:numFmt w:val="lowerRoman"/>
      <w:lvlText w:val="%6."/>
      <w:lvlJc w:val="right"/>
      <w:pPr>
        <w:ind w:left="4386" w:hanging="180"/>
      </w:pPr>
    </w:lvl>
    <w:lvl w:ilvl="6" w:tplc="1009000F" w:tentative="1">
      <w:start w:val="1"/>
      <w:numFmt w:val="decimal"/>
      <w:lvlText w:val="%7."/>
      <w:lvlJc w:val="left"/>
      <w:pPr>
        <w:ind w:left="5106" w:hanging="360"/>
      </w:pPr>
    </w:lvl>
    <w:lvl w:ilvl="7" w:tplc="10090019" w:tentative="1">
      <w:start w:val="1"/>
      <w:numFmt w:val="lowerLetter"/>
      <w:lvlText w:val="%8."/>
      <w:lvlJc w:val="left"/>
      <w:pPr>
        <w:ind w:left="5826" w:hanging="360"/>
      </w:pPr>
    </w:lvl>
    <w:lvl w:ilvl="8" w:tplc="1009001B" w:tentative="1">
      <w:start w:val="1"/>
      <w:numFmt w:val="lowerRoman"/>
      <w:lvlText w:val="%9."/>
      <w:lvlJc w:val="right"/>
      <w:pPr>
        <w:ind w:left="6546" w:hanging="180"/>
      </w:pPr>
    </w:lvl>
  </w:abstractNum>
  <w:abstractNum w:abstractNumId="20" w15:restartNumberingAfterBreak="0">
    <w:nsid w:val="0BA02A59"/>
    <w:multiLevelType w:val="hybridMultilevel"/>
    <w:tmpl w:val="561E2522"/>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0C42694E"/>
    <w:multiLevelType w:val="hybridMultilevel"/>
    <w:tmpl w:val="A340593A"/>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2" w15:restartNumberingAfterBreak="0">
    <w:nsid w:val="0CF43145"/>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0D4957F5"/>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0E95163E"/>
    <w:multiLevelType w:val="hybridMultilevel"/>
    <w:tmpl w:val="2F02C402"/>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0EF04645"/>
    <w:multiLevelType w:val="hybridMultilevel"/>
    <w:tmpl w:val="09F41712"/>
    <w:lvl w:ilvl="0" w:tplc="F99A2B38">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10C57BC8"/>
    <w:multiLevelType w:val="hybridMultilevel"/>
    <w:tmpl w:val="035C22F6"/>
    <w:lvl w:ilvl="0" w:tplc="FFFFFFFF">
      <w:start w:val="1"/>
      <w:numFmt w:val="decimal"/>
      <w:lvlText w:val="%1.)"/>
      <w:lvlJc w:val="left"/>
      <w:pPr>
        <w:ind w:left="786" w:hanging="360"/>
      </w:pPr>
      <w:rPr>
        <w:rFonts w:hint="default"/>
      </w:r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27" w15:restartNumberingAfterBreak="0">
    <w:nsid w:val="10E43F5F"/>
    <w:multiLevelType w:val="hybridMultilevel"/>
    <w:tmpl w:val="8BEAFA1C"/>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11577965"/>
    <w:multiLevelType w:val="hybridMultilevel"/>
    <w:tmpl w:val="1B284FEC"/>
    <w:lvl w:ilvl="0" w:tplc="04090017">
      <w:start w:val="1"/>
      <w:numFmt w:val="low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29" w15:restartNumberingAfterBreak="0">
    <w:nsid w:val="1305674C"/>
    <w:multiLevelType w:val="hybridMultilevel"/>
    <w:tmpl w:val="5DE21D4C"/>
    <w:lvl w:ilvl="0" w:tplc="FAC29D92">
      <w:start w:val="1"/>
      <w:numFmt w:val="lowerLetter"/>
      <w:lvlText w:val="%1)"/>
      <w:lvlJc w:val="left"/>
      <w:pPr>
        <w:ind w:left="1069" w:hanging="360"/>
      </w:pPr>
      <w:rPr>
        <w:rFonts w:hint="default"/>
      </w:rPr>
    </w:lvl>
    <w:lvl w:ilvl="1" w:tplc="10090019" w:tentative="1">
      <w:start w:val="1"/>
      <w:numFmt w:val="lowerLetter"/>
      <w:lvlText w:val="%2."/>
      <w:lvlJc w:val="left"/>
      <w:pPr>
        <w:ind w:left="1506" w:hanging="360"/>
      </w:pPr>
    </w:lvl>
    <w:lvl w:ilvl="2" w:tplc="1009001B" w:tentative="1">
      <w:start w:val="1"/>
      <w:numFmt w:val="lowerRoman"/>
      <w:lvlText w:val="%3."/>
      <w:lvlJc w:val="right"/>
      <w:pPr>
        <w:ind w:left="2226" w:hanging="180"/>
      </w:pPr>
    </w:lvl>
    <w:lvl w:ilvl="3" w:tplc="1009000F" w:tentative="1">
      <w:start w:val="1"/>
      <w:numFmt w:val="decimal"/>
      <w:lvlText w:val="%4."/>
      <w:lvlJc w:val="left"/>
      <w:pPr>
        <w:ind w:left="2946" w:hanging="360"/>
      </w:pPr>
    </w:lvl>
    <w:lvl w:ilvl="4" w:tplc="10090019" w:tentative="1">
      <w:start w:val="1"/>
      <w:numFmt w:val="lowerLetter"/>
      <w:lvlText w:val="%5."/>
      <w:lvlJc w:val="left"/>
      <w:pPr>
        <w:ind w:left="3666" w:hanging="360"/>
      </w:pPr>
    </w:lvl>
    <w:lvl w:ilvl="5" w:tplc="1009001B" w:tentative="1">
      <w:start w:val="1"/>
      <w:numFmt w:val="lowerRoman"/>
      <w:lvlText w:val="%6."/>
      <w:lvlJc w:val="right"/>
      <w:pPr>
        <w:ind w:left="4386" w:hanging="180"/>
      </w:pPr>
    </w:lvl>
    <w:lvl w:ilvl="6" w:tplc="1009000F" w:tentative="1">
      <w:start w:val="1"/>
      <w:numFmt w:val="decimal"/>
      <w:lvlText w:val="%7."/>
      <w:lvlJc w:val="left"/>
      <w:pPr>
        <w:ind w:left="5106" w:hanging="360"/>
      </w:pPr>
    </w:lvl>
    <w:lvl w:ilvl="7" w:tplc="10090019" w:tentative="1">
      <w:start w:val="1"/>
      <w:numFmt w:val="lowerLetter"/>
      <w:lvlText w:val="%8."/>
      <w:lvlJc w:val="left"/>
      <w:pPr>
        <w:ind w:left="5826" w:hanging="360"/>
      </w:pPr>
    </w:lvl>
    <w:lvl w:ilvl="8" w:tplc="1009001B" w:tentative="1">
      <w:start w:val="1"/>
      <w:numFmt w:val="lowerRoman"/>
      <w:lvlText w:val="%9."/>
      <w:lvlJc w:val="right"/>
      <w:pPr>
        <w:ind w:left="6546" w:hanging="180"/>
      </w:pPr>
    </w:lvl>
  </w:abstractNum>
  <w:abstractNum w:abstractNumId="30" w15:restartNumberingAfterBreak="0">
    <w:nsid w:val="130E307F"/>
    <w:multiLevelType w:val="hybridMultilevel"/>
    <w:tmpl w:val="8BEAFA1C"/>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13B37A58"/>
    <w:multiLevelType w:val="hybridMultilevel"/>
    <w:tmpl w:val="3C1C80CC"/>
    <w:lvl w:ilvl="0" w:tplc="10090017">
      <w:start w:val="1"/>
      <w:numFmt w:val="lowerLetter"/>
      <w:lvlText w:val="%1)"/>
      <w:lvlJc w:val="left"/>
      <w:pPr>
        <w:ind w:left="1070" w:hanging="360"/>
      </w:pPr>
    </w:lvl>
    <w:lvl w:ilvl="1" w:tplc="10090019" w:tentative="1">
      <w:start w:val="1"/>
      <w:numFmt w:val="lowerLetter"/>
      <w:lvlText w:val="%2."/>
      <w:lvlJc w:val="left"/>
      <w:pPr>
        <w:ind w:left="1790" w:hanging="360"/>
      </w:pPr>
    </w:lvl>
    <w:lvl w:ilvl="2" w:tplc="1009001B" w:tentative="1">
      <w:start w:val="1"/>
      <w:numFmt w:val="lowerRoman"/>
      <w:lvlText w:val="%3."/>
      <w:lvlJc w:val="right"/>
      <w:pPr>
        <w:ind w:left="2510" w:hanging="180"/>
      </w:pPr>
    </w:lvl>
    <w:lvl w:ilvl="3" w:tplc="1009000F" w:tentative="1">
      <w:start w:val="1"/>
      <w:numFmt w:val="decimal"/>
      <w:lvlText w:val="%4."/>
      <w:lvlJc w:val="left"/>
      <w:pPr>
        <w:ind w:left="3230" w:hanging="360"/>
      </w:pPr>
    </w:lvl>
    <w:lvl w:ilvl="4" w:tplc="10090019" w:tentative="1">
      <w:start w:val="1"/>
      <w:numFmt w:val="lowerLetter"/>
      <w:lvlText w:val="%5."/>
      <w:lvlJc w:val="left"/>
      <w:pPr>
        <w:ind w:left="3950" w:hanging="360"/>
      </w:pPr>
    </w:lvl>
    <w:lvl w:ilvl="5" w:tplc="1009001B" w:tentative="1">
      <w:start w:val="1"/>
      <w:numFmt w:val="lowerRoman"/>
      <w:lvlText w:val="%6."/>
      <w:lvlJc w:val="right"/>
      <w:pPr>
        <w:ind w:left="4670" w:hanging="180"/>
      </w:pPr>
    </w:lvl>
    <w:lvl w:ilvl="6" w:tplc="1009000F" w:tentative="1">
      <w:start w:val="1"/>
      <w:numFmt w:val="decimal"/>
      <w:lvlText w:val="%7."/>
      <w:lvlJc w:val="left"/>
      <w:pPr>
        <w:ind w:left="5390" w:hanging="360"/>
      </w:pPr>
    </w:lvl>
    <w:lvl w:ilvl="7" w:tplc="10090019" w:tentative="1">
      <w:start w:val="1"/>
      <w:numFmt w:val="lowerLetter"/>
      <w:lvlText w:val="%8."/>
      <w:lvlJc w:val="left"/>
      <w:pPr>
        <w:ind w:left="6110" w:hanging="360"/>
      </w:pPr>
    </w:lvl>
    <w:lvl w:ilvl="8" w:tplc="1009001B" w:tentative="1">
      <w:start w:val="1"/>
      <w:numFmt w:val="lowerRoman"/>
      <w:lvlText w:val="%9."/>
      <w:lvlJc w:val="right"/>
      <w:pPr>
        <w:ind w:left="6830" w:hanging="180"/>
      </w:pPr>
    </w:lvl>
  </w:abstractNum>
  <w:abstractNum w:abstractNumId="32" w15:restartNumberingAfterBreak="0">
    <w:nsid w:val="146E64A3"/>
    <w:multiLevelType w:val="hybridMultilevel"/>
    <w:tmpl w:val="A340593A"/>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3" w15:restartNumberingAfterBreak="0">
    <w:nsid w:val="15FB6C55"/>
    <w:multiLevelType w:val="hybridMultilevel"/>
    <w:tmpl w:val="A340593A"/>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4" w15:restartNumberingAfterBreak="0">
    <w:nsid w:val="1651490C"/>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15:restartNumberingAfterBreak="0">
    <w:nsid w:val="168060A5"/>
    <w:multiLevelType w:val="hybridMultilevel"/>
    <w:tmpl w:val="D93A212A"/>
    <w:lvl w:ilvl="0" w:tplc="10090017">
      <w:start w:val="1"/>
      <w:numFmt w:val="lowerLetter"/>
      <w:lvlText w:val="%1)"/>
      <w:lvlJc w:val="left"/>
      <w:pPr>
        <w:ind w:left="1070" w:hanging="360"/>
      </w:pPr>
    </w:lvl>
    <w:lvl w:ilvl="1" w:tplc="10090019" w:tentative="1">
      <w:start w:val="1"/>
      <w:numFmt w:val="lowerLetter"/>
      <w:lvlText w:val="%2."/>
      <w:lvlJc w:val="left"/>
      <w:pPr>
        <w:ind w:left="1790" w:hanging="360"/>
      </w:pPr>
    </w:lvl>
    <w:lvl w:ilvl="2" w:tplc="1009001B" w:tentative="1">
      <w:start w:val="1"/>
      <w:numFmt w:val="lowerRoman"/>
      <w:lvlText w:val="%3."/>
      <w:lvlJc w:val="right"/>
      <w:pPr>
        <w:ind w:left="2510" w:hanging="180"/>
      </w:pPr>
    </w:lvl>
    <w:lvl w:ilvl="3" w:tplc="1009000F" w:tentative="1">
      <w:start w:val="1"/>
      <w:numFmt w:val="decimal"/>
      <w:lvlText w:val="%4."/>
      <w:lvlJc w:val="left"/>
      <w:pPr>
        <w:ind w:left="3230" w:hanging="360"/>
      </w:pPr>
    </w:lvl>
    <w:lvl w:ilvl="4" w:tplc="10090019" w:tentative="1">
      <w:start w:val="1"/>
      <w:numFmt w:val="lowerLetter"/>
      <w:lvlText w:val="%5."/>
      <w:lvlJc w:val="left"/>
      <w:pPr>
        <w:ind w:left="3950" w:hanging="360"/>
      </w:pPr>
    </w:lvl>
    <w:lvl w:ilvl="5" w:tplc="1009001B" w:tentative="1">
      <w:start w:val="1"/>
      <w:numFmt w:val="lowerRoman"/>
      <w:lvlText w:val="%6."/>
      <w:lvlJc w:val="right"/>
      <w:pPr>
        <w:ind w:left="4670" w:hanging="180"/>
      </w:pPr>
    </w:lvl>
    <w:lvl w:ilvl="6" w:tplc="1009000F" w:tentative="1">
      <w:start w:val="1"/>
      <w:numFmt w:val="decimal"/>
      <w:lvlText w:val="%7."/>
      <w:lvlJc w:val="left"/>
      <w:pPr>
        <w:ind w:left="5390" w:hanging="360"/>
      </w:pPr>
    </w:lvl>
    <w:lvl w:ilvl="7" w:tplc="10090019" w:tentative="1">
      <w:start w:val="1"/>
      <w:numFmt w:val="lowerLetter"/>
      <w:lvlText w:val="%8."/>
      <w:lvlJc w:val="left"/>
      <w:pPr>
        <w:ind w:left="6110" w:hanging="360"/>
      </w:pPr>
    </w:lvl>
    <w:lvl w:ilvl="8" w:tplc="1009001B" w:tentative="1">
      <w:start w:val="1"/>
      <w:numFmt w:val="lowerRoman"/>
      <w:lvlText w:val="%9."/>
      <w:lvlJc w:val="right"/>
      <w:pPr>
        <w:ind w:left="6830" w:hanging="180"/>
      </w:pPr>
    </w:lvl>
  </w:abstractNum>
  <w:abstractNum w:abstractNumId="36" w15:restartNumberingAfterBreak="0">
    <w:nsid w:val="16F853B6"/>
    <w:multiLevelType w:val="hybridMultilevel"/>
    <w:tmpl w:val="A340593A"/>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17861277"/>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15:restartNumberingAfterBreak="0">
    <w:nsid w:val="17886C5D"/>
    <w:multiLevelType w:val="hybridMultilevel"/>
    <w:tmpl w:val="BB4AA774"/>
    <w:lvl w:ilvl="0" w:tplc="04090017">
      <w:start w:val="1"/>
      <w:numFmt w:val="low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39" w15:restartNumberingAfterBreak="0">
    <w:nsid w:val="17A70A48"/>
    <w:multiLevelType w:val="hybridMultilevel"/>
    <w:tmpl w:val="8BEAFA1C"/>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15:restartNumberingAfterBreak="0">
    <w:nsid w:val="17F71C8E"/>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15:restartNumberingAfterBreak="0">
    <w:nsid w:val="190206F5"/>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15:restartNumberingAfterBreak="0">
    <w:nsid w:val="190220DF"/>
    <w:multiLevelType w:val="hybridMultilevel"/>
    <w:tmpl w:val="2F52A90A"/>
    <w:lvl w:ilvl="0" w:tplc="E15C1514">
      <w:start w:val="1"/>
      <w:numFmt w:val="lowerLetter"/>
      <w:lvlText w:val="%1)"/>
      <w:lvlJc w:val="left"/>
      <w:pPr>
        <w:ind w:left="1080" w:hanging="360"/>
      </w:pPr>
      <w:rPr>
        <w:color w:val="auto"/>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3" w15:restartNumberingAfterBreak="0">
    <w:nsid w:val="19741F63"/>
    <w:multiLevelType w:val="hybridMultilevel"/>
    <w:tmpl w:val="A340593A"/>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4" w15:restartNumberingAfterBreak="0">
    <w:nsid w:val="1AD76944"/>
    <w:multiLevelType w:val="hybridMultilevel"/>
    <w:tmpl w:val="BB4AA774"/>
    <w:lvl w:ilvl="0" w:tplc="04090017">
      <w:start w:val="1"/>
      <w:numFmt w:val="low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45" w15:restartNumberingAfterBreak="0">
    <w:nsid w:val="1C215D63"/>
    <w:multiLevelType w:val="hybridMultilevel"/>
    <w:tmpl w:val="8BEAFA1C"/>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6" w15:restartNumberingAfterBreak="0">
    <w:nsid w:val="1CC60D8A"/>
    <w:multiLevelType w:val="hybridMultilevel"/>
    <w:tmpl w:val="A340593A"/>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15:restartNumberingAfterBreak="0">
    <w:nsid w:val="1CCB3B88"/>
    <w:multiLevelType w:val="hybridMultilevel"/>
    <w:tmpl w:val="A340593A"/>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8" w15:restartNumberingAfterBreak="0">
    <w:nsid w:val="1E2F2D8D"/>
    <w:multiLevelType w:val="hybridMultilevel"/>
    <w:tmpl w:val="8452CBC2"/>
    <w:lvl w:ilvl="0" w:tplc="04090001">
      <w:start w:val="1"/>
      <w:numFmt w:val="bullet"/>
      <w:pStyle w:val="BulletedPoints"/>
      <w:lvlText w:val=""/>
      <w:lvlJc w:val="left"/>
      <w:pPr>
        <w:ind w:left="720" w:hanging="360"/>
      </w:pPr>
      <w:rPr>
        <w:rFonts w:ascii="Symbol" w:hAnsi="Symbol" w:hint="default"/>
      </w:rPr>
    </w:lvl>
    <w:lvl w:ilvl="1" w:tplc="2E2839B2">
      <w:numFmt w:val="bullet"/>
      <w:lvlText w:val="•"/>
      <w:lvlJc w:val="left"/>
      <w:pPr>
        <w:ind w:left="1800" w:hanging="720"/>
      </w:pPr>
      <w:rPr>
        <w:rFonts w:ascii="Calibri" w:eastAsia="Times New Roman" w:hAnsi="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1E4A410B"/>
    <w:multiLevelType w:val="hybridMultilevel"/>
    <w:tmpl w:val="3968DC82"/>
    <w:lvl w:ilvl="0" w:tplc="E15C1514">
      <w:start w:val="1"/>
      <w:numFmt w:val="lowerLetter"/>
      <w:lvlText w:val="%1)"/>
      <w:lvlJc w:val="left"/>
      <w:pPr>
        <w:ind w:left="1080" w:hanging="360"/>
      </w:pPr>
      <w:rPr>
        <w:color w:val="auto"/>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50" w15:restartNumberingAfterBreak="0">
    <w:nsid w:val="1F0541F0"/>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1" w15:restartNumberingAfterBreak="0">
    <w:nsid w:val="1F604FCC"/>
    <w:multiLevelType w:val="hybridMultilevel"/>
    <w:tmpl w:val="3968DC82"/>
    <w:lvl w:ilvl="0" w:tplc="E15C1514">
      <w:start w:val="1"/>
      <w:numFmt w:val="lowerLetter"/>
      <w:lvlText w:val="%1)"/>
      <w:lvlJc w:val="left"/>
      <w:pPr>
        <w:ind w:left="1080" w:hanging="360"/>
      </w:pPr>
      <w:rPr>
        <w:color w:val="auto"/>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52" w15:restartNumberingAfterBreak="0">
    <w:nsid w:val="1F8F635A"/>
    <w:multiLevelType w:val="hybridMultilevel"/>
    <w:tmpl w:val="F89E6094"/>
    <w:lvl w:ilvl="0" w:tplc="F99A2B38">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201336BA"/>
    <w:multiLevelType w:val="hybridMultilevel"/>
    <w:tmpl w:val="A340593A"/>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4" w15:restartNumberingAfterBreak="0">
    <w:nsid w:val="20157F29"/>
    <w:multiLevelType w:val="hybridMultilevel"/>
    <w:tmpl w:val="A340593A"/>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5" w15:restartNumberingAfterBreak="0">
    <w:nsid w:val="217E1991"/>
    <w:multiLevelType w:val="hybridMultilevel"/>
    <w:tmpl w:val="B66842AC"/>
    <w:lvl w:ilvl="0" w:tplc="201EA404">
      <w:start w:val="1"/>
      <w:numFmt w:val="lowerLetter"/>
      <w:lvlText w:val="%1)"/>
      <w:lvlJc w:val="left"/>
      <w:pPr>
        <w:ind w:left="1080" w:hanging="360"/>
      </w:pPr>
      <w:rPr>
        <w:rFonts w:asciiTheme="minorHAnsi" w:hAnsiTheme="minorHAnsi"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56" w15:restartNumberingAfterBreak="0">
    <w:nsid w:val="22097E24"/>
    <w:multiLevelType w:val="hybridMultilevel"/>
    <w:tmpl w:val="3968DC82"/>
    <w:lvl w:ilvl="0" w:tplc="E15C1514">
      <w:start w:val="1"/>
      <w:numFmt w:val="lowerLetter"/>
      <w:lvlText w:val="%1)"/>
      <w:lvlJc w:val="left"/>
      <w:pPr>
        <w:ind w:left="1080" w:hanging="360"/>
      </w:pPr>
      <w:rPr>
        <w:rFonts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7" w15:restartNumberingAfterBreak="0">
    <w:nsid w:val="22850C02"/>
    <w:multiLevelType w:val="hybridMultilevel"/>
    <w:tmpl w:val="AC327088"/>
    <w:lvl w:ilvl="0" w:tplc="46D860A8">
      <w:start w:val="1"/>
      <w:numFmt w:val="lowerLetter"/>
      <w:lvlText w:val="%1)"/>
      <w:lvlJc w:val="left"/>
      <w:pPr>
        <w:ind w:left="107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58" w15:restartNumberingAfterBreak="0">
    <w:nsid w:val="22BC4632"/>
    <w:multiLevelType w:val="hybridMultilevel"/>
    <w:tmpl w:val="A340593A"/>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9" w15:restartNumberingAfterBreak="0">
    <w:nsid w:val="23146AB7"/>
    <w:multiLevelType w:val="hybridMultilevel"/>
    <w:tmpl w:val="1A9640A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23540E3A"/>
    <w:multiLevelType w:val="hybridMultilevel"/>
    <w:tmpl w:val="29E0E092"/>
    <w:lvl w:ilvl="0" w:tplc="10090017">
      <w:start w:val="1"/>
      <w:numFmt w:val="lowerLetter"/>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61" w15:restartNumberingAfterBreak="0">
    <w:nsid w:val="23AA6BDE"/>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2" w15:restartNumberingAfterBreak="0">
    <w:nsid w:val="247E3725"/>
    <w:multiLevelType w:val="hybridMultilevel"/>
    <w:tmpl w:val="620A7154"/>
    <w:lvl w:ilvl="0" w:tplc="3FCCCA9C">
      <w:start w:val="1"/>
      <w:numFmt w:val="decimal"/>
      <w:lvlText w:val="%1."/>
      <w:lvlJc w:val="left"/>
      <w:pPr>
        <w:ind w:left="1440" w:hanging="360"/>
      </w:pPr>
      <w:rPr>
        <w:rFonts w:asciiTheme="minorHAnsi" w:hAnsiTheme="minorHAnsi" w:cs="Times New Roman" w:hint="default"/>
        <w:b w:val="0"/>
        <w:color w:val="auto"/>
        <w:sz w:val="22"/>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63" w15:restartNumberingAfterBreak="0">
    <w:nsid w:val="25F67ACC"/>
    <w:multiLevelType w:val="hybridMultilevel"/>
    <w:tmpl w:val="A340593A"/>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4" w15:restartNumberingAfterBreak="0">
    <w:nsid w:val="26BA54C9"/>
    <w:multiLevelType w:val="hybridMultilevel"/>
    <w:tmpl w:val="845C3D18"/>
    <w:lvl w:ilvl="0" w:tplc="10090017">
      <w:start w:val="1"/>
      <w:numFmt w:val="lowerLetter"/>
      <w:lvlText w:val="%1)"/>
      <w:lvlJc w:val="left"/>
      <w:pPr>
        <w:ind w:left="1070" w:hanging="360"/>
      </w:pPr>
    </w:lvl>
    <w:lvl w:ilvl="1" w:tplc="10090019" w:tentative="1">
      <w:start w:val="1"/>
      <w:numFmt w:val="lowerLetter"/>
      <w:lvlText w:val="%2."/>
      <w:lvlJc w:val="left"/>
      <w:pPr>
        <w:ind w:left="1790" w:hanging="360"/>
      </w:pPr>
    </w:lvl>
    <w:lvl w:ilvl="2" w:tplc="1009001B" w:tentative="1">
      <w:start w:val="1"/>
      <w:numFmt w:val="lowerRoman"/>
      <w:lvlText w:val="%3."/>
      <w:lvlJc w:val="right"/>
      <w:pPr>
        <w:ind w:left="2510" w:hanging="180"/>
      </w:pPr>
    </w:lvl>
    <w:lvl w:ilvl="3" w:tplc="1009000F" w:tentative="1">
      <w:start w:val="1"/>
      <w:numFmt w:val="decimal"/>
      <w:lvlText w:val="%4."/>
      <w:lvlJc w:val="left"/>
      <w:pPr>
        <w:ind w:left="3230" w:hanging="360"/>
      </w:pPr>
    </w:lvl>
    <w:lvl w:ilvl="4" w:tplc="10090019" w:tentative="1">
      <w:start w:val="1"/>
      <w:numFmt w:val="lowerLetter"/>
      <w:lvlText w:val="%5."/>
      <w:lvlJc w:val="left"/>
      <w:pPr>
        <w:ind w:left="3950" w:hanging="360"/>
      </w:pPr>
    </w:lvl>
    <w:lvl w:ilvl="5" w:tplc="1009001B" w:tentative="1">
      <w:start w:val="1"/>
      <w:numFmt w:val="lowerRoman"/>
      <w:lvlText w:val="%6."/>
      <w:lvlJc w:val="right"/>
      <w:pPr>
        <w:ind w:left="4670" w:hanging="180"/>
      </w:pPr>
    </w:lvl>
    <w:lvl w:ilvl="6" w:tplc="1009000F" w:tentative="1">
      <w:start w:val="1"/>
      <w:numFmt w:val="decimal"/>
      <w:lvlText w:val="%7."/>
      <w:lvlJc w:val="left"/>
      <w:pPr>
        <w:ind w:left="5390" w:hanging="360"/>
      </w:pPr>
    </w:lvl>
    <w:lvl w:ilvl="7" w:tplc="10090019" w:tentative="1">
      <w:start w:val="1"/>
      <w:numFmt w:val="lowerLetter"/>
      <w:lvlText w:val="%8."/>
      <w:lvlJc w:val="left"/>
      <w:pPr>
        <w:ind w:left="6110" w:hanging="360"/>
      </w:pPr>
    </w:lvl>
    <w:lvl w:ilvl="8" w:tplc="1009001B" w:tentative="1">
      <w:start w:val="1"/>
      <w:numFmt w:val="lowerRoman"/>
      <w:lvlText w:val="%9."/>
      <w:lvlJc w:val="right"/>
      <w:pPr>
        <w:ind w:left="6830" w:hanging="180"/>
      </w:pPr>
    </w:lvl>
  </w:abstractNum>
  <w:abstractNum w:abstractNumId="65" w15:restartNumberingAfterBreak="0">
    <w:nsid w:val="2A884E39"/>
    <w:multiLevelType w:val="hybridMultilevel"/>
    <w:tmpl w:val="020A9A6E"/>
    <w:lvl w:ilvl="0" w:tplc="10090017">
      <w:start w:val="1"/>
      <w:numFmt w:val="lowerLetter"/>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66" w15:restartNumberingAfterBreak="0">
    <w:nsid w:val="2B18042D"/>
    <w:multiLevelType w:val="hybridMultilevel"/>
    <w:tmpl w:val="B66842AC"/>
    <w:lvl w:ilvl="0" w:tplc="201EA404">
      <w:start w:val="1"/>
      <w:numFmt w:val="lowerLetter"/>
      <w:lvlText w:val="%1)"/>
      <w:lvlJc w:val="left"/>
      <w:pPr>
        <w:ind w:left="1080" w:hanging="360"/>
      </w:pPr>
      <w:rPr>
        <w:rFonts w:asciiTheme="minorHAnsi" w:hAnsiTheme="minorHAnsi"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67" w15:restartNumberingAfterBreak="0">
    <w:nsid w:val="2CA500D9"/>
    <w:multiLevelType w:val="hybridMultilevel"/>
    <w:tmpl w:val="6908C8C2"/>
    <w:lvl w:ilvl="0" w:tplc="10090017">
      <w:start w:val="1"/>
      <w:numFmt w:val="lowerLetter"/>
      <w:lvlText w:val="%1)"/>
      <w:lvlJc w:val="left"/>
      <w:pPr>
        <w:ind w:left="1070" w:hanging="360"/>
      </w:pPr>
    </w:lvl>
    <w:lvl w:ilvl="1" w:tplc="10090019" w:tentative="1">
      <w:start w:val="1"/>
      <w:numFmt w:val="lowerLetter"/>
      <w:lvlText w:val="%2."/>
      <w:lvlJc w:val="left"/>
      <w:pPr>
        <w:ind w:left="1790" w:hanging="360"/>
      </w:pPr>
    </w:lvl>
    <w:lvl w:ilvl="2" w:tplc="1009001B" w:tentative="1">
      <w:start w:val="1"/>
      <w:numFmt w:val="lowerRoman"/>
      <w:lvlText w:val="%3."/>
      <w:lvlJc w:val="right"/>
      <w:pPr>
        <w:ind w:left="2510" w:hanging="180"/>
      </w:pPr>
    </w:lvl>
    <w:lvl w:ilvl="3" w:tplc="1009000F" w:tentative="1">
      <w:start w:val="1"/>
      <w:numFmt w:val="decimal"/>
      <w:lvlText w:val="%4."/>
      <w:lvlJc w:val="left"/>
      <w:pPr>
        <w:ind w:left="3230" w:hanging="360"/>
      </w:pPr>
    </w:lvl>
    <w:lvl w:ilvl="4" w:tplc="10090019" w:tentative="1">
      <w:start w:val="1"/>
      <w:numFmt w:val="lowerLetter"/>
      <w:lvlText w:val="%5."/>
      <w:lvlJc w:val="left"/>
      <w:pPr>
        <w:ind w:left="3950" w:hanging="360"/>
      </w:pPr>
    </w:lvl>
    <w:lvl w:ilvl="5" w:tplc="1009001B" w:tentative="1">
      <w:start w:val="1"/>
      <w:numFmt w:val="lowerRoman"/>
      <w:lvlText w:val="%6."/>
      <w:lvlJc w:val="right"/>
      <w:pPr>
        <w:ind w:left="4670" w:hanging="180"/>
      </w:pPr>
    </w:lvl>
    <w:lvl w:ilvl="6" w:tplc="1009000F" w:tentative="1">
      <w:start w:val="1"/>
      <w:numFmt w:val="decimal"/>
      <w:lvlText w:val="%7."/>
      <w:lvlJc w:val="left"/>
      <w:pPr>
        <w:ind w:left="5390" w:hanging="360"/>
      </w:pPr>
    </w:lvl>
    <w:lvl w:ilvl="7" w:tplc="10090019" w:tentative="1">
      <w:start w:val="1"/>
      <w:numFmt w:val="lowerLetter"/>
      <w:lvlText w:val="%8."/>
      <w:lvlJc w:val="left"/>
      <w:pPr>
        <w:ind w:left="6110" w:hanging="360"/>
      </w:pPr>
    </w:lvl>
    <w:lvl w:ilvl="8" w:tplc="1009001B" w:tentative="1">
      <w:start w:val="1"/>
      <w:numFmt w:val="lowerRoman"/>
      <w:lvlText w:val="%9."/>
      <w:lvlJc w:val="right"/>
      <w:pPr>
        <w:ind w:left="6830" w:hanging="180"/>
      </w:pPr>
    </w:lvl>
  </w:abstractNum>
  <w:abstractNum w:abstractNumId="68" w15:restartNumberingAfterBreak="0">
    <w:nsid w:val="2D3224E1"/>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9" w15:restartNumberingAfterBreak="0">
    <w:nsid w:val="2E065AD3"/>
    <w:multiLevelType w:val="hybridMultilevel"/>
    <w:tmpl w:val="3968DC82"/>
    <w:lvl w:ilvl="0" w:tplc="E15C1514">
      <w:start w:val="1"/>
      <w:numFmt w:val="lowerLetter"/>
      <w:lvlText w:val="%1)"/>
      <w:lvlJc w:val="left"/>
      <w:pPr>
        <w:ind w:left="1080" w:hanging="360"/>
      </w:pPr>
      <w:rPr>
        <w:rFonts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0" w15:restartNumberingAfterBreak="0">
    <w:nsid w:val="2E3E4924"/>
    <w:multiLevelType w:val="hybridMultilevel"/>
    <w:tmpl w:val="1B284FEC"/>
    <w:lvl w:ilvl="0" w:tplc="04090017">
      <w:start w:val="1"/>
      <w:numFmt w:val="low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71" w15:restartNumberingAfterBreak="0">
    <w:nsid w:val="2F0C0D11"/>
    <w:multiLevelType w:val="hybridMultilevel"/>
    <w:tmpl w:val="29E0E092"/>
    <w:lvl w:ilvl="0" w:tplc="10090017">
      <w:start w:val="1"/>
      <w:numFmt w:val="lowerLetter"/>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72" w15:restartNumberingAfterBreak="0">
    <w:nsid w:val="2FE76FDB"/>
    <w:multiLevelType w:val="hybridMultilevel"/>
    <w:tmpl w:val="561E2522"/>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3" w15:restartNumberingAfterBreak="0">
    <w:nsid w:val="300A33A9"/>
    <w:multiLevelType w:val="hybridMultilevel"/>
    <w:tmpl w:val="A340593A"/>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4" w15:restartNumberingAfterBreak="0">
    <w:nsid w:val="31C34BC7"/>
    <w:multiLevelType w:val="hybridMultilevel"/>
    <w:tmpl w:val="561E2522"/>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5" w15:restartNumberingAfterBreak="0">
    <w:nsid w:val="324E0BBC"/>
    <w:multiLevelType w:val="hybridMultilevel"/>
    <w:tmpl w:val="A340593A"/>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6" w15:restartNumberingAfterBreak="0">
    <w:nsid w:val="343B6E46"/>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7" w15:restartNumberingAfterBreak="0">
    <w:nsid w:val="353A2096"/>
    <w:multiLevelType w:val="hybridMultilevel"/>
    <w:tmpl w:val="035C22F6"/>
    <w:lvl w:ilvl="0" w:tplc="F99A2B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35B357E7"/>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9" w15:restartNumberingAfterBreak="0">
    <w:nsid w:val="36A4728F"/>
    <w:multiLevelType w:val="hybridMultilevel"/>
    <w:tmpl w:val="020A9A6E"/>
    <w:lvl w:ilvl="0" w:tplc="10090017">
      <w:start w:val="1"/>
      <w:numFmt w:val="lowerLetter"/>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80" w15:restartNumberingAfterBreak="0">
    <w:nsid w:val="3752798C"/>
    <w:multiLevelType w:val="hybridMultilevel"/>
    <w:tmpl w:val="3968DC82"/>
    <w:lvl w:ilvl="0" w:tplc="E15C1514">
      <w:start w:val="1"/>
      <w:numFmt w:val="lowerLetter"/>
      <w:lvlText w:val="%1)"/>
      <w:lvlJc w:val="left"/>
      <w:pPr>
        <w:ind w:left="1080" w:hanging="360"/>
      </w:pPr>
      <w:rPr>
        <w:rFonts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1" w15:restartNumberingAfterBreak="0">
    <w:nsid w:val="38EC67FD"/>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2" w15:restartNumberingAfterBreak="0">
    <w:nsid w:val="39B763B0"/>
    <w:multiLevelType w:val="hybridMultilevel"/>
    <w:tmpl w:val="47B2F9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3AEE71A0"/>
    <w:multiLevelType w:val="hybridMultilevel"/>
    <w:tmpl w:val="CB2CCE2C"/>
    <w:lvl w:ilvl="0" w:tplc="10090017">
      <w:start w:val="1"/>
      <w:numFmt w:val="lowerLetter"/>
      <w:lvlText w:val="%1)"/>
      <w:lvlJc w:val="left"/>
      <w:pPr>
        <w:ind w:left="1070" w:hanging="360"/>
      </w:pPr>
    </w:lvl>
    <w:lvl w:ilvl="1" w:tplc="10090019" w:tentative="1">
      <w:start w:val="1"/>
      <w:numFmt w:val="lowerLetter"/>
      <w:lvlText w:val="%2."/>
      <w:lvlJc w:val="left"/>
      <w:pPr>
        <w:ind w:left="1790" w:hanging="360"/>
      </w:pPr>
    </w:lvl>
    <w:lvl w:ilvl="2" w:tplc="1009001B" w:tentative="1">
      <w:start w:val="1"/>
      <w:numFmt w:val="lowerRoman"/>
      <w:lvlText w:val="%3."/>
      <w:lvlJc w:val="right"/>
      <w:pPr>
        <w:ind w:left="2510" w:hanging="180"/>
      </w:pPr>
    </w:lvl>
    <w:lvl w:ilvl="3" w:tplc="1009000F" w:tentative="1">
      <w:start w:val="1"/>
      <w:numFmt w:val="decimal"/>
      <w:lvlText w:val="%4."/>
      <w:lvlJc w:val="left"/>
      <w:pPr>
        <w:ind w:left="3230" w:hanging="360"/>
      </w:pPr>
    </w:lvl>
    <w:lvl w:ilvl="4" w:tplc="10090019" w:tentative="1">
      <w:start w:val="1"/>
      <w:numFmt w:val="lowerLetter"/>
      <w:lvlText w:val="%5."/>
      <w:lvlJc w:val="left"/>
      <w:pPr>
        <w:ind w:left="3950" w:hanging="360"/>
      </w:pPr>
    </w:lvl>
    <w:lvl w:ilvl="5" w:tplc="1009001B" w:tentative="1">
      <w:start w:val="1"/>
      <w:numFmt w:val="lowerRoman"/>
      <w:lvlText w:val="%6."/>
      <w:lvlJc w:val="right"/>
      <w:pPr>
        <w:ind w:left="4670" w:hanging="180"/>
      </w:pPr>
    </w:lvl>
    <w:lvl w:ilvl="6" w:tplc="1009000F" w:tentative="1">
      <w:start w:val="1"/>
      <w:numFmt w:val="decimal"/>
      <w:lvlText w:val="%7."/>
      <w:lvlJc w:val="left"/>
      <w:pPr>
        <w:ind w:left="5390" w:hanging="360"/>
      </w:pPr>
    </w:lvl>
    <w:lvl w:ilvl="7" w:tplc="10090019" w:tentative="1">
      <w:start w:val="1"/>
      <w:numFmt w:val="lowerLetter"/>
      <w:lvlText w:val="%8."/>
      <w:lvlJc w:val="left"/>
      <w:pPr>
        <w:ind w:left="6110" w:hanging="360"/>
      </w:pPr>
    </w:lvl>
    <w:lvl w:ilvl="8" w:tplc="1009001B" w:tentative="1">
      <w:start w:val="1"/>
      <w:numFmt w:val="lowerRoman"/>
      <w:lvlText w:val="%9."/>
      <w:lvlJc w:val="right"/>
      <w:pPr>
        <w:ind w:left="6830" w:hanging="180"/>
      </w:pPr>
    </w:lvl>
  </w:abstractNum>
  <w:abstractNum w:abstractNumId="84" w15:restartNumberingAfterBreak="0">
    <w:nsid w:val="3D4C3BE3"/>
    <w:multiLevelType w:val="hybridMultilevel"/>
    <w:tmpl w:val="9E6404DC"/>
    <w:lvl w:ilvl="0" w:tplc="F99A2B38">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3D8A1967"/>
    <w:multiLevelType w:val="hybridMultilevel"/>
    <w:tmpl w:val="A340593A"/>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6" w15:restartNumberingAfterBreak="0">
    <w:nsid w:val="3E1E3FDB"/>
    <w:multiLevelType w:val="hybridMultilevel"/>
    <w:tmpl w:val="CB24BDB6"/>
    <w:lvl w:ilvl="0" w:tplc="10090017">
      <w:start w:val="1"/>
      <w:numFmt w:val="lowerLetter"/>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87" w15:restartNumberingAfterBreak="0">
    <w:nsid w:val="3E452212"/>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8" w15:restartNumberingAfterBreak="0">
    <w:nsid w:val="3E7A1086"/>
    <w:multiLevelType w:val="hybridMultilevel"/>
    <w:tmpl w:val="8BEAFA1C"/>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9" w15:restartNumberingAfterBreak="0">
    <w:nsid w:val="3E8D6DAD"/>
    <w:multiLevelType w:val="hybridMultilevel"/>
    <w:tmpl w:val="4C18CD0E"/>
    <w:lvl w:ilvl="0" w:tplc="04090017">
      <w:start w:val="1"/>
      <w:numFmt w:val="low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90" w15:restartNumberingAfterBreak="0">
    <w:nsid w:val="3FC23618"/>
    <w:multiLevelType w:val="hybridMultilevel"/>
    <w:tmpl w:val="4F18B6A6"/>
    <w:lvl w:ilvl="0" w:tplc="04090017">
      <w:start w:val="1"/>
      <w:numFmt w:val="low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91" w15:restartNumberingAfterBreak="0">
    <w:nsid w:val="40A35F58"/>
    <w:multiLevelType w:val="hybridMultilevel"/>
    <w:tmpl w:val="020A9A6E"/>
    <w:lvl w:ilvl="0" w:tplc="10090017">
      <w:start w:val="1"/>
      <w:numFmt w:val="lowerLetter"/>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92" w15:restartNumberingAfterBreak="0">
    <w:nsid w:val="4105313F"/>
    <w:multiLevelType w:val="hybridMultilevel"/>
    <w:tmpl w:val="7FC4E6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418A7FB1"/>
    <w:multiLevelType w:val="hybridMultilevel"/>
    <w:tmpl w:val="0268938A"/>
    <w:lvl w:ilvl="0" w:tplc="BE2400D4">
      <w:start w:val="1"/>
      <w:numFmt w:val="lowerLetter"/>
      <w:lvlText w:val="%1)"/>
      <w:lvlJc w:val="left"/>
      <w:pPr>
        <w:ind w:left="786" w:hanging="360"/>
      </w:pPr>
      <w:rPr>
        <w:rFonts w:hint="default"/>
      </w:rPr>
    </w:lvl>
    <w:lvl w:ilvl="1" w:tplc="10090019" w:tentative="1">
      <w:start w:val="1"/>
      <w:numFmt w:val="lowerLetter"/>
      <w:lvlText w:val="%2."/>
      <w:lvlJc w:val="left"/>
      <w:pPr>
        <w:ind w:left="1506" w:hanging="360"/>
      </w:pPr>
    </w:lvl>
    <w:lvl w:ilvl="2" w:tplc="1009001B" w:tentative="1">
      <w:start w:val="1"/>
      <w:numFmt w:val="lowerRoman"/>
      <w:lvlText w:val="%3."/>
      <w:lvlJc w:val="right"/>
      <w:pPr>
        <w:ind w:left="2226" w:hanging="180"/>
      </w:pPr>
    </w:lvl>
    <w:lvl w:ilvl="3" w:tplc="1009000F" w:tentative="1">
      <w:start w:val="1"/>
      <w:numFmt w:val="decimal"/>
      <w:lvlText w:val="%4."/>
      <w:lvlJc w:val="left"/>
      <w:pPr>
        <w:ind w:left="2946" w:hanging="360"/>
      </w:pPr>
    </w:lvl>
    <w:lvl w:ilvl="4" w:tplc="10090019" w:tentative="1">
      <w:start w:val="1"/>
      <w:numFmt w:val="lowerLetter"/>
      <w:lvlText w:val="%5."/>
      <w:lvlJc w:val="left"/>
      <w:pPr>
        <w:ind w:left="3666" w:hanging="360"/>
      </w:pPr>
    </w:lvl>
    <w:lvl w:ilvl="5" w:tplc="1009001B" w:tentative="1">
      <w:start w:val="1"/>
      <w:numFmt w:val="lowerRoman"/>
      <w:lvlText w:val="%6."/>
      <w:lvlJc w:val="right"/>
      <w:pPr>
        <w:ind w:left="4386" w:hanging="180"/>
      </w:pPr>
    </w:lvl>
    <w:lvl w:ilvl="6" w:tplc="1009000F" w:tentative="1">
      <w:start w:val="1"/>
      <w:numFmt w:val="decimal"/>
      <w:lvlText w:val="%7."/>
      <w:lvlJc w:val="left"/>
      <w:pPr>
        <w:ind w:left="5106" w:hanging="360"/>
      </w:pPr>
    </w:lvl>
    <w:lvl w:ilvl="7" w:tplc="10090019" w:tentative="1">
      <w:start w:val="1"/>
      <w:numFmt w:val="lowerLetter"/>
      <w:lvlText w:val="%8."/>
      <w:lvlJc w:val="left"/>
      <w:pPr>
        <w:ind w:left="5826" w:hanging="360"/>
      </w:pPr>
    </w:lvl>
    <w:lvl w:ilvl="8" w:tplc="1009001B" w:tentative="1">
      <w:start w:val="1"/>
      <w:numFmt w:val="lowerRoman"/>
      <w:lvlText w:val="%9."/>
      <w:lvlJc w:val="right"/>
      <w:pPr>
        <w:ind w:left="6546" w:hanging="180"/>
      </w:pPr>
    </w:lvl>
  </w:abstractNum>
  <w:abstractNum w:abstractNumId="94" w15:restartNumberingAfterBreak="0">
    <w:nsid w:val="439C6EE0"/>
    <w:multiLevelType w:val="hybridMultilevel"/>
    <w:tmpl w:val="A340593A"/>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95" w15:restartNumberingAfterBreak="0">
    <w:nsid w:val="447F73EC"/>
    <w:multiLevelType w:val="hybridMultilevel"/>
    <w:tmpl w:val="AC327088"/>
    <w:lvl w:ilvl="0" w:tplc="46D860A8">
      <w:start w:val="1"/>
      <w:numFmt w:val="lowerLetter"/>
      <w:lvlText w:val="%1)"/>
      <w:lvlJc w:val="left"/>
      <w:pPr>
        <w:ind w:left="107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96" w15:restartNumberingAfterBreak="0">
    <w:nsid w:val="449712C9"/>
    <w:multiLevelType w:val="hybridMultilevel"/>
    <w:tmpl w:val="A340593A"/>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7" w15:restartNumberingAfterBreak="0">
    <w:nsid w:val="45B20DCB"/>
    <w:multiLevelType w:val="hybridMultilevel"/>
    <w:tmpl w:val="A340593A"/>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98" w15:restartNumberingAfterBreak="0">
    <w:nsid w:val="45E40E5A"/>
    <w:multiLevelType w:val="hybridMultilevel"/>
    <w:tmpl w:val="845C3D18"/>
    <w:lvl w:ilvl="0" w:tplc="10090017">
      <w:start w:val="1"/>
      <w:numFmt w:val="lowerLetter"/>
      <w:lvlText w:val="%1)"/>
      <w:lvlJc w:val="left"/>
      <w:pPr>
        <w:ind w:left="1070" w:hanging="360"/>
      </w:pPr>
    </w:lvl>
    <w:lvl w:ilvl="1" w:tplc="10090019" w:tentative="1">
      <w:start w:val="1"/>
      <w:numFmt w:val="lowerLetter"/>
      <w:lvlText w:val="%2."/>
      <w:lvlJc w:val="left"/>
      <w:pPr>
        <w:ind w:left="1790" w:hanging="360"/>
      </w:pPr>
    </w:lvl>
    <w:lvl w:ilvl="2" w:tplc="1009001B" w:tentative="1">
      <w:start w:val="1"/>
      <w:numFmt w:val="lowerRoman"/>
      <w:lvlText w:val="%3."/>
      <w:lvlJc w:val="right"/>
      <w:pPr>
        <w:ind w:left="2510" w:hanging="180"/>
      </w:pPr>
    </w:lvl>
    <w:lvl w:ilvl="3" w:tplc="1009000F" w:tentative="1">
      <w:start w:val="1"/>
      <w:numFmt w:val="decimal"/>
      <w:lvlText w:val="%4."/>
      <w:lvlJc w:val="left"/>
      <w:pPr>
        <w:ind w:left="3230" w:hanging="360"/>
      </w:pPr>
    </w:lvl>
    <w:lvl w:ilvl="4" w:tplc="10090019" w:tentative="1">
      <w:start w:val="1"/>
      <w:numFmt w:val="lowerLetter"/>
      <w:lvlText w:val="%5."/>
      <w:lvlJc w:val="left"/>
      <w:pPr>
        <w:ind w:left="3950" w:hanging="360"/>
      </w:pPr>
    </w:lvl>
    <w:lvl w:ilvl="5" w:tplc="1009001B" w:tentative="1">
      <w:start w:val="1"/>
      <w:numFmt w:val="lowerRoman"/>
      <w:lvlText w:val="%6."/>
      <w:lvlJc w:val="right"/>
      <w:pPr>
        <w:ind w:left="4670" w:hanging="180"/>
      </w:pPr>
    </w:lvl>
    <w:lvl w:ilvl="6" w:tplc="1009000F" w:tentative="1">
      <w:start w:val="1"/>
      <w:numFmt w:val="decimal"/>
      <w:lvlText w:val="%7."/>
      <w:lvlJc w:val="left"/>
      <w:pPr>
        <w:ind w:left="5390" w:hanging="360"/>
      </w:pPr>
    </w:lvl>
    <w:lvl w:ilvl="7" w:tplc="10090019" w:tentative="1">
      <w:start w:val="1"/>
      <w:numFmt w:val="lowerLetter"/>
      <w:lvlText w:val="%8."/>
      <w:lvlJc w:val="left"/>
      <w:pPr>
        <w:ind w:left="6110" w:hanging="360"/>
      </w:pPr>
    </w:lvl>
    <w:lvl w:ilvl="8" w:tplc="1009001B" w:tentative="1">
      <w:start w:val="1"/>
      <w:numFmt w:val="lowerRoman"/>
      <w:lvlText w:val="%9."/>
      <w:lvlJc w:val="right"/>
      <w:pPr>
        <w:ind w:left="6830" w:hanging="180"/>
      </w:pPr>
    </w:lvl>
  </w:abstractNum>
  <w:abstractNum w:abstractNumId="99" w15:restartNumberingAfterBreak="0">
    <w:nsid w:val="465F72A6"/>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0" w15:restartNumberingAfterBreak="0">
    <w:nsid w:val="471E023E"/>
    <w:multiLevelType w:val="hybridMultilevel"/>
    <w:tmpl w:val="020A9A6E"/>
    <w:lvl w:ilvl="0" w:tplc="10090017">
      <w:start w:val="1"/>
      <w:numFmt w:val="lowerLetter"/>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01" w15:restartNumberingAfterBreak="0">
    <w:nsid w:val="47943664"/>
    <w:multiLevelType w:val="hybridMultilevel"/>
    <w:tmpl w:val="CB2CCE2C"/>
    <w:lvl w:ilvl="0" w:tplc="10090017">
      <w:start w:val="1"/>
      <w:numFmt w:val="lowerLetter"/>
      <w:lvlText w:val="%1)"/>
      <w:lvlJc w:val="left"/>
      <w:pPr>
        <w:ind w:left="1070" w:hanging="360"/>
      </w:pPr>
    </w:lvl>
    <w:lvl w:ilvl="1" w:tplc="10090019" w:tentative="1">
      <w:start w:val="1"/>
      <w:numFmt w:val="lowerLetter"/>
      <w:lvlText w:val="%2."/>
      <w:lvlJc w:val="left"/>
      <w:pPr>
        <w:ind w:left="1790" w:hanging="360"/>
      </w:pPr>
    </w:lvl>
    <w:lvl w:ilvl="2" w:tplc="1009001B" w:tentative="1">
      <w:start w:val="1"/>
      <w:numFmt w:val="lowerRoman"/>
      <w:lvlText w:val="%3."/>
      <w:lvlJc w:val="right"/>
      <w:pPr>
        <w:ind w:left="2510" w:hanging="180"/>
      </w:pPr>
    </w:lvl>
    <w:lvl w:ilvl="3" w:tplc="1009000F" w:tentative="1">
      <w:start w:val="1"/>
      <w:numFmt w:val="decimal"/>
      <w:lvlText w:val="%4."/>
      <w:lvlJc w:val="left"/>
      <w:pPr>
        <w:ind w:left="3230" w:hanging="360"/>
      </w:pPr>
    </w:lvl>
    <w:lvl w:ilvl="4" w:tplc="10090019" w:tentative="1">
      <w:start w:val="1"/>
      <w:numFmt w:val="lowerLetter"/>
      <w:lvlText w:val="%5."/>
      <w:lvlJc w:val="left"/>
      <w:pPr>
        <w:ind w:left="3950" w:hanging="360"/>
      </w:pPr>
    </w:lvl>
    <w:lvl w:ilvl="5" w:tplc="1009001B" w:tentative="1">
      <w:start w:val="1"/>
      <w:numFmt w:val="lowerRoman"/>
      <w:lvlText w:val="%6."/>
      <w:lvlJc w:val="right"/>
      <w:pPr>
        <w:ind w:left="4670" w:hanging="180"/>
      </w:pPr>
    </w:lvl>
    <w:lvl w:ilvl="6" w:tplc="1009000F" w:tentative="1">
      <w:start w:val="1"/>
      <w:numFmt w:val="decimal"/>
      <w:lvlText w:val="%7."/>
      <w:lvlJc w:val="left"/>
      <w:pPr>
        <w:ind w:left="5390" w:hanging="360"/>
      </w:pPr>
    </w:lvl>
    <w:lvl w:ilvl="7" w:tplc="10090019" w:tentative="1">
      <w:start w:val="1"/>
      <w:numFmt w:val="lowerLetter"/>
      <w:lvlText w:val="%8."/>
      <w:lvlJc w:val="left"/>
      <w:pPr>
        <w:ind w:left="6110" w:hanging="360"/>
      </w:pPr>
    </w:lvl>
    <w:lvl w:ilvl="8" w:tplc="1009001B" w:tentative="1">
      <w:start w:val="1"/>
      <w:numFmt w:val="lowerRoman"/>
      <w:lvlText w:val="%9."/>
      <w:lvlJc w:val="right"/>
      <w:pPr>
        <w:ind w:left="6830" w:hanging="180"/>
      </w:pPr>
    </w:lvl>
  </w:abstractNum>
  <w:abstractNum w:abstractNumId="102" w15:restartNumberingAfterBreak="0">
    <w:nsid w:val="4870464B"/>
    <w:multiLevelType w:val="hybridMultilevel"/>
    <w:tmpl w:val="A340593A"/>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3" w15:restartNumberingAfterBreak="0">
    <w:nsid w:val="491C0A06"/>
    <w:multiLevelType w:val="hybridMultilevel"/>
    <w:tmpl w:val="0268938A"/>
    <w:lvl w:ilvl="0" w:tplc="BE2400D4">
      <w:start w:val="1"/>
      <w:numFmt w:val="lowerLetter"/>
      <w:lvlText w:val="%1)"/>
      <w:lvlJc w:val="left"/>
      <w:pPr>
        <w:ind w:left="786" w:hanging="360"/>
      </w:pPr>
      <w:rPr>
        <w:rFonts w:hint="default"/>
      </w:rPr>
    </w:lvl>
    <w:lvl w:ilvl="1" w:tplc="10090019" w:tentative="1">
      <w:start w:val="1"/>
      <w:numFmt w:val="lowerLetter"/>
      <w:lvlText w:val="%2."/>
      <w:lvlJc w:val="left"/>
      <w:pPr>
        <w:ind w:left="1506" w:hanging="360"/>
      </w:pPr>
    </w:lvl>
    <w:lvl w:ilvl="2" w:tplc="1009001B" w:tentative="1">
      <w:start w:val="1"/>
      <w:numFmt w:val="lowerRoman"/>
      <w:lvlText w:val="%3."/>
      <w:lvlJc w:val="right"/>
      <w:pPr>
        <w:ind w:left="2226" w:hanging="180"/>
      </w:pPr>
    </w:lvl>
    <w:lvl w:ilvl="3" w:tplc="1009000F" w:tentative="1">
      <w:start w:val="1"/>
      <w:numFmt w:val="decimal"/>
      <w:lvlText w:val="%4."/>
      <w:lvlJc w:val="left"/>
      <w:pPr>
        <w:ind w:left="2946" w:hanging="360"/>
      </w:pPr>
    </w:lvl>
    <w:lvl w:ilvl="4" w:tplc="10090019" w:tentative="1">
      <w:start w:val="1"/>
      <w:numFmt w:val="lowerLetter"/>
      <w:lvlText w:val="%5."/>
      <w:lvlJc w:val="left"/>
      <w:pPr>
        <w:ind w:left="3666" w:hanging="360"/>
      </w:pPr>
    </w:lvl>
    <w:lvl w:ilvl="5" w:tplc="1009001B" w:tentative="1">
      <w:start w:val="1"/>
      <w:numFmt w:val="lowerRoman"/>
      <w:lvlText w:val="%6."/>
      <w:lvlJc w:val="right"/>
      <w:pPr>
        <w:ind w:left="4386" w:hanging="180"/>
      </w:pPr>
    </w:lvl>
    <w:lvl w:ilvl="6" w:tplc="1009000F" w:tentative="1">
      <w:start w:val="1"/>
      <w:numFmt w:val="decimal"/>
      <w:lvlText w:val="%7."/>
      <w:lvlJc w:val="left"/>
      <w:pPr>
        <w:ind w:left="5106" w:hanging="360"/>
      </w:pPr>
    </w:lvl>
    <w:lvl w:ilvl="7" w:tplc="10090019" w:tentative="1">
      <w:start w:val="1"/>
      <w:numFmt w:val="lowerLetter"/>
      <w:lvlText w:val="%8."/>
      <w:lvlJc w:val="left"/>
      <w:pPr>
        <w:ind w:left="5826" w:hanging="360"/>
      </w:pPr>
    </w:lvl>
    <w:lvl w:ilvl="8" w:tplc="1009001B" w:tentative="1">
      <w:start w:val="1"/>
      <w:numFmt w:val="lowerRoman"/>
      <w:lvlText w:val="%9."/>
      <w:lvlJc w:val="right"/>
      <w:pPr>
        <w:ind w:left="6546" w:hanging="180"/>
      </w:pPr>
    </w:lvl>
  </w:abstractNum>
  <w:abstractNum w:abstractNumId="104" w15:restartNumberingAfterBreak="0">
    <w:nsid w:val="4927271F"/>
    <w:multiLevelType w:val="hybridMultilevel"/>
    <w:tmpl w:val="020A9A6E"/>
    <w:lvl w:ilvl="0" w:tplc="10090017">
      <w:start w:val="1"/>
      <w:numFmt w:val="lowerLetter"/>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05" w15:restartNumberingAfterBreak="0">
    <w:nsid w:val="49517F24"/>
    <w:multiLevelType w:val="hybridMultilevel"/>
    <w:tmpl w:val="A1F0195E"/>
    <w:lvl w:ilvl="0" w:tplc="10090017">
      <w:start w:val="1"/>
      <w:numFmt w:val="lowerLetter"/>
      <w:lvlText w:val="%1)"/>
      <w:lvlJc w:val="left"/>
      <w:pPr>
        <w:ind w:left="1070" w:hanging="360"/>
      </w:pPr>
    </w:lvl>
    <w:lvl w:ilvl="1" w:tplc="10090019" w:tentative="1">
      <w:start w:val="1"/>
      <w:numFmt w:val="lowerLetter"/>
      <w:lvlText w:val="%2."/>
      <w:lvlJc w:val="left"/>
      <w:pPr>
        <w:ind w:left="1790" w:hanging="360"/>
      </w:pPr>
    </w:lvl>
    <w:lvl w:ilvl="2" w:tplc="1009001B" w:tentative="1">
      <w:start w:val="1"/>
      <w:numFmt w:val="lowerRoman"/>
      <w:lvlText w:val="%3."/>
      <w:lvlJc w:val="right"/>
      <w:pPr>
        <w:ind w:left="2510" w:hanging="180"/>
      </w:pPr>
    </w:lvl>
    <w:lvl w:ilvl="3" w:tplc="1009000F" w:tentative="1">
      <w:start w:val="1"/>
      <w:numFmt w:val="decimal"/>
      <w:lvlText w:val="%4."/>
      <w:lvlJc w:val="left"/>
      <w:pPr>
        <w:ind w:left="3230" w:hanging="360"/>
      </w:pPr>
    </w:lvl>
    <w:lvl w:ilvl="4" w:tplc="10090019" w:tentative="1">
      <w:start w:val="1"/>
      <w:numFmt w:val="lowerLetter"/>
      <w:lvlText w:val="%5."/>
      <w:lvlJc w:val="left"/>
      <w:pPr>
        <w:ind w:left="3950" w:hanging="360"/>
      </w:pPr>
    </w:lvl>
    <w:lvl w:ilvl="5" w:tplc="1009001B" w:tentative="1">
      <w:start w:val="1"/>
      <w:numFmt w:val="lowerRoman"/>
      <w:lvlText w:val="%6."/>
      <w:lvlJc w:val="right"/>
      <w:pPr>
        <w:ind w:left="4670" w:hanging="180"/>
      </w:pPr>
    </w:lvl>
    <w:lvl w:ilvl="6" w:tplc="1009000F" w:tentative="1">
      <w:start w:val="1"/>
      <w:numFmt w:val="decimal"/>
      <w:lvlText w:val="%7."/>
      <w:lvlJc w:val="left"/>
      <w:pPr>
        <w:ind w:left="5390" w:hanging="360"/>
      </w:pPr>
    </w:lvl>
    <w:lvl w:ilvl="7" w:tplc="10090019" w:tentative="1">
      <w:start w:val="1"/>
      <w:numFmt w:val="lowerLetter"/>
      <w:lvlText w:val="%8."/>
      <w:lvlJc w:val="left"/>
      <w:pPr>
        <w:ind w:left="6110" w:hanging="360"/>
      </w:pPr>
    </w:lvl>
    <w:lvl w:ilvl="8" w:tplc="1009001B" w:tentative="1">
      <w:start w:val="1"/>
      <w:numFmt w:val="lowerRoman"/>
      <w:lvlText w:val="%9."/>
      <w:lvlJc w:val="right"/>
      <w:pPr>
        <w:ind w:left="6830" w:hanging="180"/>
      </w:pPr>
    </w:lvl>
  </w:abstractNum>
  <w:abstractNum w:abstractNumId="106" w15:restartNumberingAfterBreak="0">
    <w:nsid w:val="499930DE"/>
    <w:multiLevelType w:val="hybridMultilevel"/>
    <w:tmpl w:val="CB2CCE2C"/>
    <w:lvl w:ilvl="0" w:tplc="10090017">
      <w:start w:val="1"/>
      <w:numFmt w:val="lowerLetter"/>
      <w:lvlText w:val="%1)"/>
      <w:lvlJc w:val="left"/>
      <w:pPr>
        <w:ind w:left="1070" w:hanging="360"/>
      </w:pPr>
    </w:lvl>
    <w:lvl w:ilvl="1" w:tplc="10090019" w:tentative="1">
      <w:start w:val="1"/>
      <w:numFmt w:val="lowerLetter"/>
      <w:lvlText w:val="%2."/>
      <w:lvlJc w:val="left"/>
      <w:pPr>
        <w:ind w:left="1790" w:hanging="360"/>
      </w:pPr>
    </w:lvl>
    <w:lvl w:ilvl="2" w:tplc="1009001B" w:tentative="1">
      <w:start w:val="1"/>
      <w:numFmt w:val="lowerRoman"/>
      <w:lvlText w:val="%3."/>
      <w:lvlJc w:val="right"/>
      <w:pPr>
        <w:ind w:left="2510" w:hanging="180"/>
      </w:pPr>
    </w:lvl>
    <w:lvl w:ilvl="3" w:tplc="1009000F" w:tentative="1">
      <w:start w:val="1"/>
      <w:numFmt w:val="decimal"/>
      <w:lvlText w:val="%4."/>
      <w:lvlJc w:val="left"/>
      <w:pPr>
        <w:ind w:left="3230" w:hanging="360"/>
      </w:pPr>
    </w:lvl>
    <w:lvl w:ilvl="4" w:tplc="10090019" w:tentative="1">
      <w:start w:val="1"/>
      <w:numFmt w:val="lowerLetter"/>
      <w:lvlText w:val="%5."/>
      <w:lvlJc w:val="left"/>
      <w:pPr>
        <w:ind w:left="3950" w:hanging="360"/>
      </w:pPr>
    </w:lvl>
    <w:lvl w:ilvl="5" w:tplc="1009001B" w:tentative="1">
      <w:start w:val="1"/>
      <w:numFmt w:val="lowerRoman"/>
      <w:lvlText w:val="%6."/>
      <w:lvlJc w:val="right"/>
      <w:pPr>
        <w:ind w:left="4670" w:hanging="180"/>
      </w:pPr>
    </w:lvl>
    <w:lvl w:ilvl="6" w:tplc="1009000F" w:tentative="1">
      <w:start w:val="1"/>
      <w:numFmt w:val="decimal"/>
      <w:lvlText w:val="%7."/>
      <w:lvlJc w:val="left"/>
      <w:pPr>
        <w:ind w:left="5390" w:hanging="360"/>
      </w:pPr>
    </w:lvl>
    <w:lvl w:ilvl="7" w:tplc="10090019" w:tentative="1">
      <w:start w:val="1"/>
      <w:numFmt w:val="lowerLetter"/>
      <w:lvlText w:val="%8."/>
      <w:lvlJc w:val="left"/>
      <w:pPr>
        <w:ind w:left="6110" w:hanging="360"/>
      </w:pPr>
    </w:lvl>
    <w:lvl w:ilvl="8" w:tplc="1009001B" w:tentative="1">
      <w:start w:val="1"/>
      <w:numFmt w:val="lowerRoman"/>
      <w:lvlText w:val="%9."/>
      <w:lvlJc w:val="right"/>
      <w:pPr>
        <w:ind w:left="6830" w:hanging="180"/>
      </w:pPr>
    </w:lvl>
  </w:abstractNum>
  <w:abstractNum w:abstractNumId="107" w15:restartNumberingAfterBreak="0">
    <w:nsid w:val="49EE0685"/>
    <w:multiLevelType w:val="hybridMultilevel"/>
    <w:tmpl w:val="0268938A"/>
    <w:lvl w:ilvl="0" w:tplc="BE2400D4">
      <w:start w:val="1"/>
      <w:numFmt w:val="lowerLetter"/>
      <w:lvlText w:val="%1)"/>
      <w:lvlJc w:val="left"/>
      <w:pPr>
        <w:ind w:left="786" w:hanging="360"/>
      </w:pPr>
      <w:rPr>
        <w:rFonts w:hint="default"/>
      </w:rPr>
    </w:lvl>
    <w:lvl w:ilvl="1" w:tplc="10090019" w:tentative="1">
      <w:start w:val="1"/>
      <w:numFmt w:val="lowerLetter"/>
      <w:lvlText w:val="%2."/>
      <w:lvlJc w:val="left"/>
      <w:pPr>
        <w:ind w:left="1506" w:hanging="360"/>
      </w:pPr>
    </w:lvl>
    <w:lvl w:ilvl="2" w:tplc="1009001B" w:tentative="1">
      <w:start w:val="1"/>
      <w:numFmt w:val="lowerRoman"/>
      <w:lvlText w:val="%3."/>
      <w:lvlJc w:val="right"/>
      <w:pPr>
        <w:ind w:left="2226" w:hanging="180"/>
      </w:pPr>
    </w:lvl>
    <w:lvl w:ilvl="3" w:tplc="1009000F" w:tentative="1">
      <w:start w:val="1"/>
      <w:numFmt w:val="decimal"/>
      <w:lvlText w:val="%4."/>
      <w:lvlJc w:val="left"/>
      <w:pPr>
        <w:ind w:left="2946" w:hanging="360"/>
      </w:pPr>
    </w:lvl>
    <w:lvl w:ilvl="4" w:tplc="10090019" w:tentative="1">
      <w:start w:val="1"/>
      <w:numFmt w:val="lowerLetter"/>
      <w:lvlText w:val="%5."/>
      <w:lvlJc w:val="left"/>
      <w:pPr>
        <w:ind w:left="3666" w:hanging="360"/>
      </w:pPr>
    </w:lvl>
    <w:lvl w:ilvl="5" w:tplc="1009001B" w:tentative="1">
      <w:start w:val="1"/>
      <w:numFmt w:val="lowerRoman"/>
      <w:lvlText w:val="%6."/>
      <w:lvlJc w:val="right"/>
      <w:pPr>
        <w:ind w:left="4386" w:hanging="180"/>
      </w:pPr>
    </w:lvl>
    <w:lvl w:ilvl="6" w:tplc="1009000F" w:tentative="1">
      <w:start w:val="1"/>
      <w:numFmt w:val="decimal"/>
      <w:lvlText w:val="%7."/>
      <w:lvlJc w:val="left"/>
      <w:pPr>
        <w:ind w:left="5106" w:hanging="360"/>
      </w:pPr>
    </w:lvl>
    <w:lvl w:ilvl="7" w:tplc="10090019" w:tentative="1">
      <w:start w:val="1"/>
      <w:numFmt w:val="lowerLetter"/>
      <w:lvlText w:val="%8."/>
      <w:lvlJc w:val="left"/>
      <w:pPr>
        <w:ind w:left="5826" w:hanging="360"/>
      </w:pPr>
    </w:lvl>
    <w:lvl w:ilvl="8" w:tplc="1009001B" w:tentative="1">
      <w:start w:val="1"/>
      <w:numFmt w:val="lowerRoman"/>
      <w:lvlText w:val="%9."/>
      <w:lvlJc w:val="right"/>
      <w:pPr>
        <w:ind w:left="6546" w:hanging="180"/>
      </w:pPr>
    </w:lvl>
  </w:abstractNum>
  <w:abstractNum w:abstractNumId="108" w15:restartNumberingAfterBreak="0">
    <w:nsid w:val="4A5C7693"/>
    <w:multiLevelType w:val="hybridMultilevel"/>
    <w:tmpl w:val="B66842AC"/>
    <w:lvl w:ilvl="0" w:tplc="201EA404">
      <w:start w:val="1"/>
      <w:numFmt w:val="lowerLetter"/>
      <w:lvlText w:val="%1)"/>
      <w:lvlJc w:val="left"/>
      <w:pPr>
        <w:ind w:left="1080" w:hanging="360"/>
      </w:pPr>
      <w:rPr>
        <w:rFonts w:asciiTheme="minorHAnsi" w:hAnsiTheme="minorHAnsi"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09" w15:restartNumberingAfterBreak="0">
    <w:nsid w:val="4AA85AC8"/>
    <w:multiLevelType w:val="hybridMultilevel"/>
    <w:tmpl w:val="BE882260"/>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10" w15:restartNumberingAfterBreak="0">
    <w:nsid w:val="4B50063E"/>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1" w15:restartNumberingAfterBreak="0">
    <w:nsid w:val="4C90063A"/>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2" w15:restartNumberingAfterBreak="0">
    <w:nsid w:val="4CBD4341"/>
    <w:multiLevelType w:val="hybridMultilevel"/>
    <w:tmpl w:val="80582AAC"/>
    <w:lvl w:ilvl="0" w:tplc="F99A2B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15:restartNumberingAfterBreak="0">
    <w:nsid w:val="4DC1332A"/>
    <w:multiLevelType w:val="hybridMultilevel"/>
    <w:tmpl w:val="561E2522"/>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4" w15:restartNumberingAfterBreak="0">
    <w:nsid w:val="4EC645D3"/>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5" w15:restartNumberingAfterBreak="0">
    <w:nsid w:val="4F345200"/>
    <w:multiLevelType w:val="hybridMultilevel"/>
    <w:tmpl w:val="A340593A"/>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6" w15:restartNumberingAfterBreak="0">
    <w:nsid w:val="4F391045"/>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7" w15:restartNumberingAfterBreak="0">
    <w:nsid w:val="50645220"/>
    <w:multiLevelType w:val="hybridMultilevel"/>
    <w:tmpl w:val="A340593A"/>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8" w15:restartNumberingAfterBreak="0">
    <w:nsid w:val="514458A4"/>
    <w:multiLevelType w:val="hybridMultilevel"/>
    <w:tmpl w:val="85AEF5AA"/>
    <w:lvl w:ilvl="0" w:tplc="F99A2B38">
      <w:start w:val="1"/>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15:restartNumberingAfterBreak="0">
    <w:nsid w:val="51560D89"/>
    <w:multiLevelType w:val="hybridMultilevel"/>
    <w:tmpl w:val="CB2CCE2C"/>
    <w:lvl w:ilvl="0" w:tplc="10090017">
      <w:start w:val="1"/>
      <w:numFmt w:val="lowerLetter"/>
      <w:lvlText w:val="%1)"/>
      <w:lvlJc w:val="left"/>
      <w:pPr>
        <w:ind w:left="1070" w:hanging="360"/>
      </w:pPr>
    </w:lvl>
    <w:lvl w:ilvl="1" w:tplc="10090019" w:tentative="1">
      <w:start w:val="1"/>
      <w:numFmt w:val="lowerLetter"/>
      <w:lvlText w:val="%2."/>
      <w:lvlJc w:val="left"/>
      <w:pPr>
        <w:ind w:left="1790" w:hanging="360"/>
      </w:pPr>
    </w:lvl>
    <w:lvl w:ilvl="2" w:tplc="1009001B" w:tentative="1">
      <w:start w:val="1"/>
      <w:numFmt w:val="lowerRoman"/>
      <w:lvlText w:val="%3."/>
      <w:lvlJc w:val="right"/>
      <w:pPr>
        <w:ind w:left="2510" w:hanging="180"/>
      </w:pPr>
    </w:lvl>
    <w:lvl w:ilvl="3" w:tplc="1009000F" w:tentative="1">
      <w:start w:val="1"/>
      <w:numFmt w:val="decimal"/>
      <w:lvlText w:val="%4."/>
      <w:lvlJc w:val="left"/>
      <w:pPr>
        <w:ind w:left="3230" w:hanging="360"/>
      </w:pPr>
    </w:lvl>
    <w:lvl w:ilvl="4" w:tplc="10090019" w:tentative="1">
      <w:start w:val="1"/>
      <w:numFmt w:val="lowerLetter"/>
      <w:lvlText w:val="%5."/>
      <w:lvlJc w:val="left"/>
      <w:pPr>
        <w:ind w:left="3950" w:hanging="360"/>
      </w:pPr>
    </w:lvl>
    <w:lvl w:ilvl="5" w:tplc="1009001B" w:tentative="1">
      <w:start w:val="1"/>
      <w:numFmt w:val="lowerRoman"/>
      <w:lvlText w:val="%6."/>
      <w:lvlJc w:val="right"/>
      <w:pPr>
        <w:ind w:left="4670" w:hanging="180"/>
      </w:pPr>
    </w:lvl>
    <w:lvl w:ilvl="6" w:tplc="1009000F" w:tentative="1">
      <w:start w:val="1"/>
      <w:numFmt w:val="decimal"/>
      <w:lvlText w:val="%7."/>
      <w:lvlJc w:val="left"/>
      <w:pPr>
        <w:ind w:left="5390" w:hanging="360"/>
      </w:pPr>
    </w:lvl>
    <w:lvl w:ilvl="7" w:tplc="10090019" w:tentative="1">
      <w:start w:val="1"/>
      <w:numFmt w:val="lowerLetter"/>
      <w:lvlText w:val="%8."/>
      <w:lvlJc w:val="left"/>
      <w:pPr>
        <w:ind w:left="6110" w:hanging="360"/>
      </w:pPr>
    </w:lvl>
    <w:lvl w:ilvl="8" w:tplc="1009001B" w:tentative="1">
      <w:start w:val="1"/>
      <w:numFmt w:val="lowerRoman"/>
      <w:lvlText w:val="%9."/>
      <w:lvlJc w:val="right"/>
      <w:pPr>
        <w:ind w:left="6830" w:hanging="180"/>
      </w:pPr>
    </w:lvl>
  </w:abstractNum>
  <w:abstractNum w:abstractNumId="120" w15:restartNumberingAfterBreak="0">
    <w:nsid w:val="515E595F"/>
    <w:multiLevelType w:val="hybridMultilevel"/>
    <w:tmpl w:val="BB4AA774"/>
    <w:lvl w:ilvl="0" w:tplc="04090017">
      <w:start w:val="1"/>
      <w:numFmt w:val="low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21" w15:restartNumberingAfterBreak="0">
    <w:nsid w:val="51707510"/>
    <w:multiLevelType w:val="hybridMultilevel"/>
    <w:tmpl w:val="A340593A"/>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2" w15:restartNumberingAfterBreak="0">
    <w:nsid w:val="525F49D1"/>
    <w:multiLevelType w:val="hybridMultilevel"/>
    <w:tmpl w:val="A340593A"/>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3" w15:restartNumberingAfterBreak="0">
    <w:nsid w:val="530F3B56"/>
    <w:multiLevelType w:val="hybridMultilevel"/>
    <w:tmpl w:val="3968DC82"/>
    <w:lvl w:ilvl="0" w:tplc="E15C1514">
      <w:start w:val="1"/>
      <w:numFmt w:val="lowerLetter"/>
      <w:lvlText w:val="%1)"/>
      <w:lvlJc w:val="left"/>
      <w:pPr>
        <w:ind w:left="1080" w:hanging="360"/>
      </w:pPr>
      <w:rPr>
        <w:color w:val="auto"/>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24" w15:restartNumberingAfterBreak="0">
    <w:nsid w:val="53D27430"/>
    <w:multiLevelType w:val="hybridMultilevel"/>
    <w:tmpl w:val="DD3CF006"/>
    <w:lvl w:ilvl="0" w:tplc="FF8E9AD8">
      <w:start w:val="1"/>
      <w:numFmt w:val="lowerLetter"/>
      <w:lvlText w:val="%1)"/>
      <w:lvlJc w:val="left"/>
      <w:pPr>
        <w:ind w:left="1080" w:hanging="360"/>
      </w:pPr>
      <w:rPr>
        <w:rFonts w:hint="default"/>
      </w:rPr>
    </w:lvl>
    <w:lvl w:ilvl="1" w:tplc="10090019" w:tentative="1">
      <w:start w:val="1"/>
      <w:numFmt w:val="lowerLetter"/>
      <w:lvlText w:val="%2."/>
      <w:lvlJc w:val="left"/>
      <w:pPr>
        <w:ind w:left="2094" w:hanging="360"/>
      </w:pPr>
    </w:lvl>
    <w:lvl w:ilvl="2" w:tplc="1009001B" w:tentative="1">
      <w:start w:val="1"/>
      <w:numFmt w:val="lowerRoman"/>
      <w:lvlText w:val="%3."/>
      <w:lvlJc w:val="right"/>
      <w:pPr>
        <w:ind w:left="2814" w:hanging="180"/>
      </w:pPr>
    </w:lvl>
    <w:lvl w:ilvl="3" w:tplc="1009000F" w:tentative="1">
      <w:start w:val="1"/>
      <w:numFmt w:val="decimal"/>
      <w:lvlText w:val="%4."/>
      <w:lvlJc w:val="left"/>
      <w:pPr>
        <w:ind w:left="3534" w:hanging="360"/>
      </w:pPr>
    </w:lvl>
    <w:lvl w:ilvl="4" w:tplc="10090019" w:tentative="1">
      <w:start w:val="1"/>
      <w:numFmt w:val="lowerLetter"/>
      <w:lvlText w:val="%5."/>
      <w:lvlJc w:val="left"/>
      <w:pPr>
        <w:ind w:left="4254" w:hanging="360"/>
      </w:pPr>
    </w:lvl>
    <w:lvl w:ilvl="5" w:tplc="1009001B" w:tentative="1">
      <w:start w:val="1"/>
      <w:numFmt w:val="lowerRoman"/>
      <w:lvlText w:val="%6."/>
      <w:lvlJc w:val="right"/>
      <w:pPr>
        <w:ind w:left="4974" w:hanging="180"/>
      </w:pPr>
    </w:lvl>
    <w:lvl w:ilvl="6" w:tplc="1009000F" w:tentative="1">
      <w:start w:val="1"/>
      <w:numFmt w:val="decimal"/>
      <w:lvlText w:val="%7."/>
      <w:lvlJc w:val="left"/>
      <w:pPr>
        <w:ind w:left="5694" w:hanging="360"/>
      </w:pPr>
    </w:lvl>
    <w:lvl w:ilvl="7" w:tplc="10090019" w:tentative="1">
      <w:start w:val="1"/>
      <w:numFmt w:val="lowerLetter"/>
      <w:lvlText w:val="%8."/>
      <w:lvlJc w:val="left"/>
      <w:pPr>
        <w:ind w:left="6414" w:hanging="360"/>
      </w:pPr>
    </w:lvl>
    <w:lvl w:ilvl="8" w:tplc="1009001B" w:tentative="1">
      <w:start w:val="1"/>
      <w:numFmt w:val="lowerRoman"/>
      <w:lvlText w:val="%9."/>
      <w:lvlJc w:val="right"/>
      <w:pPr>
        <w:ind w:left="7134" w:hanging="180"/>
      </w:pPr>
    </w:lvl>
  </w:abstractNum>
  <w:abstractNum w:abstractNumId="125" w15:restartNumberingAfterBreak="0">
    <w:nsid w:val="54853C77"/>
    <w:multiLevelType w:val="hybridMultilevel"/>
    <w:tmpl w:val="69CC21E2"/>
    <w:lvl w:ilvl="0" w:tplc="04090017">
      <w:start w:val="1"/>
      <w:numFmt w:val="low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26" w15:restartNumberingAfterBreak="0">
    <w:nsid w:val="54B6043A"/>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7" w15:restartNumberingAfterBreak="0">
    <w:nsid w:val="55044E2A"/>
    <w:multiLevelType w:val="hybridMultilevel"/>
    <w:tmpl w:val="E910AC06"/>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8" w15:restartNumberingAfterBreak="0">
    <w:nsid w:val="56193B05"/>
    <w:multiLevelType w:val="hybridMultilevel"/>
    <w:tmpl w:val="020A9A6E"/>
    <w:lvl w:ilvl="0" w:tplc="10090017">
      <w:start w:val="1"/>
      <w:numFmt w:val="lowerLetter"/>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29" w15:restartNumberingAfterBreak="0">
    <w:nsid w:val="562A4066"/>
    <w:multiLevelType w:val="hybridMultilevel"/>
    <w:tmpl w:val="EB48C9BC"/>
    <w:lvl w:ilvl="0" w:tplc="04090017">
      <w:start w:val="1"/>
      <w:numFmt w:val="low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30" w15:restartNumberingAfterBreak="0">
    <w:nsid w:val="569559D0"/>
    <w:multiLevelType w:val="hybridMultilevel"/>
    <w:tmpl w:val="772E953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31" w15:restartNumberingAfterBreak="0">
    <w:nsid w:val="578E3CBF"/>
    <w:multiLevelType w:val="hybridMultilevel"/>
    <w:tmpl w:val="0268938A"/>
    <w:lvl w:ilvl="0" w:tplc="BE2400D4">
      <w:start w:val="1"/>
      <w:numFmt w:val="lowerLetter"/>
      <w:lvlText w:val="%1)"/>
      <w:lvlJc w:val="left"/>
      <w:pPr>
        <w:ind w:left="786" w:hanging="360"/>
      </w:pPr>
      <w:rPr>
        <w:rFonts w:hint="default"/>
      </w:rPr>
    </w:lvl>
    <w:lvl w:ilvl="1" w:tplc="10090019" w:tentative="1">
      <w:start w:val="1"/>
      <w:numFmt w:val="lowerLetter"/>
      <w:lvlText w:val="%2."/>
      <w:lvlJc w:val="left"/>
      <w:pPr>
        <w:ind w:left="1506" w:hanging="360"/>
      </w:pPr>
    </w:lvl>
    <w:lvl w:ilvl="2" w:tplc="1009001B" w:tentative="1">
      <w:start w:val="1"/>
      <w:numFmt w:val="lowerRoman"/>
      <w:lvlText w:val="%3."/>
      <w:lvlJc w:val="right"/>
      <w:pPr>
        <w:ind w:left="2226" w:hanging="180"/>
      </w:pPr>
    </w:lvl>
    <w:lvl w:ilvl="3" w:tplc="1009000F" w:tentative="1">
      <w:start w:val="1"/>
      <w:numFmt w:val="decimal"/>
      <w:lvlText w:val="%4."/>
      <w:lvlJc w:val="left"/>
      <w:pPr>
        <w:ind w:left="2946" w:hanging="360"/>
      </w:pPr>
    </w:lvl>
    <w:lvl w:ilvl="4" w:tplc="10090019" w:tentative="1">
      <w:start w:val="1"/>
      <w:numFmt w:val="lowerLetter"/>
      <w:lvlText w:val="%5."/>
      <w:lvlJc w:val="left"/>
      <w:pPr>
        <w:ind w:left="3666" w:hanging="360"/>
      </w:pPr>
    </w:lvl>
    <w:lvl w:ilvl="5" w:tplc="1009001B" w:tentative="1">
      <w:start w:val="1"/>
      <w:numFmt w:val="lowerRoman"/>
      <w:lvlText w:val="%6."/>
      <w:lvlJc w:val="right"/>
      <w:pPr>
        <w:ind w:left="4386" w:hanging="180"/>
      </w:pPr>
    </w:lvl>
    <w:lvl w:ilvl="6" w:tplc="1009000F" w:tentative="1">
      <w:start w:val="1"/>
      <w:numFmt w:val="decimal"/>
      <w:lvlText w:val="%7."/>
      <w:lvlJc w:val="left"/>
      <w:pPr>
        <w:ind w:left="5106" w:hanging="360"/>
      </w:pPr>
    </w:lvl>
    <w:lvl w:ilvl="7" w:tplc="10090019" w:tentative="1">
      <w:start w:val="1"/>
      <w:numFmt w:val="lowerLetter"/>
      <w:lvlText w:val="%8."/>
      <w:lvlJc w:val="left"/>
      <w:pPr>
        <w:ind w:left="5826" w:hanging="360"/>
      </w:pPr>
    </w:lvl>
    <w:lvl w:ilvl="8" w:tplc="1009001B" w:tentative="1">
      <w:start w:val="1"/>
      <w:numFmt w:val="lowerRoman"/>
      <w:lvlText w:val="%9."/>
      <w:lvlJc w:val="right"/>
      <w:pPr>
        <w:ind w:left="6546" w:hanging="180"/>
      </w:pPr>
    </w:lvl>
  </w:abstractNum>
  <w:abstractNum w:abstractNumId="132" w15:restartNumberingAfterBreak="0">
    <w:nsid w:val="579B0FCD"/>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3" w15:restartNumberingAfterBreak="0">
    <w:nsid w:val="585E542A"/>
    <w:multiLevelType w:val="hybridMultilevel"/>
    <w:tmpl w:val="08585F76"/>
    <w:lvl w:ilvl="0" w:tplc="0409000F">
      <w:start w:val="1"/>
      <w:numFmt w:val="decimal"/>
      <w:pStyle w:val="Bulleted"/>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15:restartNumberingAfterBreak="0">
    <w:nsid w:val="58B31AF2"/>
    <w:multiLevelType w:val="hybridMultilevel"/>
    <w:tmpl w:val="020A9A6E"/>
    <w:lvl w:ilvl="0" w:tplc="10090017">
      <w:start w:val="1"/>
      <w:numFmt w:val="lowerLetter"/>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35" w15:restartNumberingAfterBreak="0">
    <w:nsid w:val="5B301659"/>
    <w:multiLevelType w:val="hybridMultilevel"/>
    <w:tmpl w:val="A340593A"/>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6" w15:restartNumberingAfterBreak="0">
    <w:nsid w:val="5B3A1058"/>
    <w:multiLevelType w:val="hybridMultilevel"/>
    <w:tmpl w:val="DD3CF006"/>
    <w:lvl w:ilvl="0" w:tplc="FF8E9AD8">
      <w:start w:val="1"/>
      <w:numFmt w:val="low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37" w15:restartNumberingAfterBreak="0">
    <w:nsid w:val="5B7A32A2"/>
    <w:multiLevelType w:val="hybridMultilevel"/>
    <w:tmpl w:val="A340593A"/>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38" w15:restartNumberingAfterBreak="0">
    <w:nsid w:val="5BF2231D"/>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9" w15:restartNumberingAfterBreak="0">
    <w:nsid w:val="5E7E4827"/>
    <w:multiLevelType w:val="hybridMultilevel"/>
    <w:tmpl w:val="020A9A6E"/>
    <w:lvl w:ilvl="0" w:tplc="10090017">
      <w:start w:val="1"/>
      <w:numFmt w:val="lowerLetter"/>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40" w15:restartNumberingAfterBreak="0">
    <w:nsid w:val="5E9D01D0"/>
    <w:multiLevelType w:val="hybridMultilevel"/>
    <w:tmpl w:val="A340593A"/>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41" w15:restartNumberingAfterBreak="0">
    <w:nsid w:val="5EDF658C"/>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2" w15:restartNumberingAfterBreak="0">
    <w:nsid w:val="5F9521AB"/>
    <w:multiLevelType w:val="hybridMultilevel"/>
    <w:tmpl w:val="3968DC82"/>
    <w:lvl w:ilvl="0" w:tplc="E15C1514">
      <w:start w:val="1"/>
      <w:numFmt w:val="lowerLetter"/>
      <w:lvlText w:val="%1)"/>
      <w:lvlJc w:val="left"/>
      <w:pPr>
        <w:ind w:left="1080" w:hanging="360"/>
      </w:pPr>
      <w:rPr>
        <w:color w:val="auto"/>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43" w15:restartNumberingAfterBreak="0">
    <w:nsid w:val="60363E41"/>
    <w:multiLevelType w:val="hybridMultilevel"/>
    <w:tmpl w:val="BE882260"/>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44" w15:restartNumberingAfterBreak="0">
    <w:nsid w:val="61C34AB7"/>
    <w:multiLevelType w:val="hybridMultilevel"/>
    <w:tmpl w:val="8BEAFA1C"/>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5" w15:restartNumberingAfterBreak="0">
    <w:nsid w:val="624C502E"/>
    <w:multiLevelType w:val="hybridMultilevel"/>
    <w:tmpl w:val="020A9A6E"/>
    <w:lvl w:ilvl="0" w:tplc="10090017">
      <w:start w:val="1"/>
      <w:numFmt w:val="lowerLetter"/>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46" w15:restartNumberingAfterBreak="0">
    <w:nsid w:val="625A54DC"/>
    <w:multiLevelType w:val="hybridMultilevel"/>
    <w:tmpl w:val="A340593A"/>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7" w15:restartNumberingAfterBreak="0">
    <w:nsid w:val="62D43628"/>
    <w:multiLevelType w:val="hybridMultilevel"/>
    <w:tmpl w:val="3968DC82"/>
    <w:lvl w:ilvl="0" w:tplc="E15C1514">
      <w:start w:val="1"/>
      <w:numFmt w:val="lowerLetter"/>
      <w:lvlText w:val="%1)"/>
      <w:lvlJc w:val="left"/>
      <w:pPr>
        <w:ind w:left="1080" w:hanging="360"/>
      </w:pPr>
      <w:rPr>
        <w:color w:val="auto"/>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48" w15:restartNumberingAfterBreak="0">
    <w:nsid w:val="63F16464"/>
    <w:multiLevelType w:val="hybridMultilevel"/>
    <w:tmpl w:val="8BEAFA1C"/>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9" w15:restartNumberingAfterBreak="0">
    <w:nsid w:val="641711EE"/>
    <w:multiLevelType w:val="hybridMultilevel"/>
    <w:tmpl w:val="057017C8"/>
    <w:lvl w:ilvl="0" w:tplc="F99A2B38">
      <w:start w:val="1"/>
      <w:numFmt w:val="decimal"/>
      <w:lvlText w:val="%1.)"/>
      <w:lvlJc w:val="left"/>
      <w:pPr>
        <w:ind w:left="720" w:hanging="360"/>
      </w:pPr>
      <w:rPr>
        <w:rFonts w:hint="default"/>
      </w:rPr>
    </w:lvl>
    <w:lvl w:ilvl="1" w:tplc="FF9EF954">
      <w:start w:val="1"/>
      <w:numFmt w:val="lowerLetter"/>
      <w:lvlText w:val="%2)"/>
      <w:lvlJc w:val="left"/>
      <w:pPr>
        <w:ind w:left="1070" w:hanging="360"/>
      </w:pPr>
      <w:rPr>
        <w:rFonts w:hint="default"/>
        <w:color w:val="auto"/>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0" w15:restartNumberingAfterBreak="0">
    <w:nsid w:val="64D75C68"/>
    <w:multiLevelType w:val="hybridMultilevel"/>
    <w:tmpl w:val="561E2522"/>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1" w15:restartNumberingAfterBreak="0">
    <w:nsid w:val="659A1725"/>
    <w:multiLevelType w:val="hybridMultilevel"/>
    <w:tmpl w:val="020A9A6E"/>
    <w:lvl w:ilvl="0" w:tplc="10090017">
      <w:start w:val="1"/>
      <w:numFmt w:val="lowerLetter"/>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52" w15:restartNumberingAfterBreak="0">
    <w:nsid w:val="65A82F16"/>
    <w:multiLevelType w:val="hybridMultilevel"/>
    <w:tmpl w:val="035C22F6"/>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3" w15:restartNumberingAfterBreak="0">
    <w:nsid w:val="66145A02"/>
    <w:multiLevelType w:val="hybridMultilevel"/>
    <w:tmpl w:val="3968DC82"/>
    <w:lvl w:ilvl="0" w:tplc="E15C1514">
      <w:start w:val="1"/>
      <w:numFmt w:val="lowerLetter"/>
      <w:lvlText w:val="%1)"/>
      <w:lvlJc w:val="left"/>
      <w:pPr>
        <w:ind w:left="1080" w:hanging="360"/>
      </w:pPr>
      <w:rPr>
        <w:rFonts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4" w15:restartNumberingAfterBreak="0">
    <w:nsid w:val="66940FFD"/>
    <w:multiLevelType w:val="hybridMultilevel"/>
    <w:tmpl w:val="D11EE0D4"/>
    <w:lvl w:ilvl="0" w:tplc="F3DAA0F8">
      <w:start w:val="1"/>
      <w:numFmt w:val="lowerLetter"/>
      <w:lvlText w:val="%1)"/>
      <w:lvlJc w:val="left"/>
      <w:pPr>
        <w:ind w:left="1004" w:hanging="360"/>
      </w:pPr>
      <w:rPr>
        <w:rFonts w:hint="default"/>
      </w:rPr>
    </w:lvl>
    <w:lvl w:ilvl="1" w:tplc="10090019" w:tentative="1">
      <w:start w:val="1"/>
      <w:numFmt w:val="lowerLetter"/>
      <w:lvlText w:val="%2."/>
      <w:lvlJc w:val="left"/>
      <w:pPr>
        <w:ind w:left="1724" w:hanging="360"/>
      </w:pPr>
    </w:lvl>
    <w:lvl w:ilvl="2" w:tplc="1009001B" w:tentative="1">
      <w:start w:val="1"/>
      <w:numFmt w:val="lowerRoman"/>
      <w:lvlText w:val="%3."/>
      <w:lvlJc w:val="right"/>
      <w:pPr>
        <w:ind w:left="2444" w:hanging="180"/>
      </w:pPr>
    </w:lvl>
    <w:lvl w:ilvl="3" w:tplc="1009000F" w:tentative="1">
      <w:start w:val="1"/>
      <w:numFmt w:val="decimal"/>
      <w:lvlText w:val="%4."/>
      <w:lvlJc w:val="left"/>
      <w:pPr>
        <w:ind w:left="3164" w:hanging="360"/>
      </w:pPr>
    </w:lvl>
    <w:lvl w:ilvl="4" w:tplc="10090019" w:tentative="1">
      <w:start w:val="1"/>
      <w:numFmt w:val="lowerLetter"/>
      <w:lvlText w:val="%5."/>
      <w:lvlJc w:val="left"/>
      <w:pPr>
        <w:ind w:left="3884" w:hanging="360"/>
      </w:pPr>
    </w:lvl>
    <w:lvl w:ilvl="5" w:tplc="1009001B" w:tentative="1">
      <w:start w:val="1"/>
      <w:numFmt w:val="lowerRoman"/>
      <w:lvlText w:val="%6."/>
      <w:lvlJc w:val="right"/>
      <w:pPr>
        <w:ind w:left="4604" w:hanging="180"/>
      </w:pPr>
    </w:lvl>
    <w:lvl w:ilvl="6" w:tplc="1009000F" w:tentative="1">
      <w:start w:val="1"/>
      <w:numFmt w:val="decimal"/>
      <w:lvlText w:val="%7."/>
      <w:lvlJc w:val="left"/>
      <w:pPr>
        <w:ind w:left="5324" w:hanging="360"/>
      </w:pPr>
    </w:lvl>
    <w:lvl w:ilvl="7" w:tplc="10090019" w:tentative="1">
      <w:start w:val="1"/>
      <w:numFmt w:val="lowerLetter"/>
      <w:lvlText w:val="%8."/>
      <w:lvlJc w:val="left"/>
      <w:pPr>
        <w:ind w:left="6044" w:hanging="360"/>
      </w:pPr>
    </w:lvl>
    <w:lvl w:ilvl="8" w:tplc="1009001B" w:tentative="1">
      <w:start w:val="1"/>
      <w:numFmt w:val="lowerRoman"/>
      <w:lvlText w:val="%9."/>
      <w:lvlJc w:val="right"/>
      <w:pPr>
        <w:ind w:left="6764" w:hanging="180"/>
      </w:pPr>
    </w:lvl>
  </w:abstractNum>
  <w:abstractNum w:abstractNumId="155" w15:restartNumberingAfterBreak="0">
    <w:nsid w:val="66DB2A83"/>
    <w:multiLevelType w:val="hybridMultilevel"/>
    <w:tmpl w:val="7FC4E6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6" w15:restartNumberingAfterBreak="0">
    <w:nsid w:val="675E4050"/>
    <w:multiLevelType w:val="hybridMultilevel"/>
    <w:tmpl w:val="F000F422"/>
    <w:lvl w:ilvl="0" w:tplc="10090017">
      <w:start w:val="1"/>
      <w:numFmt w:val="lowerLetter"/>
      <w:lvlText w:val="%1)"/>
      <w:lvlJc w:val="left"/>
      <w:pPr>
        <w:ind w:left="1070" w:hanging="360"/>
      </w:pPr>
    </w:lvl>
    <w:lvl w:ilvl="1" w:tplc="10090019" w:tentative="1">
      <w:start w:val="1"/>
      <w:numFmt w:val="lowerLetter"/>
      <w:lvlText w:val="%2."/>
      <w:lvlJc w:val="left"/>
      <w:pPr>
        <w:ind w:left="1790" w:hanging="360"/>
      </w:pPr>
    </w:lvl>
    <w:lvl w:ilvl="2" w:tplc="1009001B" w:tentative="1">
      <w:start w:val="1"/>
      <w:numFmt w:val="lowerRoman"/>
      <w:lvlText w:val="%3."/>
      <w:lvlJc w:val="right"/>
      <w:pPr>
        <w:ind w:left="2510" w:hanging="180"/>
      </w:pPr>
    </w:lvl>
    <w:lvl w:ilvl="3" w:tplc="1009000F" w:tentative="1">
      <w:start w:val="1"/>
      <w:numFmt w:val="decimal"/>
      <w:lvlText w:val="%4."/>
      <w:lvlJc w:val="left"/>
      <w:pPr>
        <w:ind w:left="3230" w:hanging="360"/>
      </w:pPr>
    </w:lvl>
    <w:lvl w:ilvl="4" w:tplc="10090019" w:tentative="1">
      <w:start w:val="1"/>
      <w:numFmt w:val="lowerLetter"/>
      <w:lvlText w:val="%5."/>
      <w:lvlJc w:val="left"/>
      <w:pPr>
        <w:ind w:left="3950" w:hanging="360"/>
      </w:pPr>
    </w:lvl>
    <w:lvl w:ilvl="5" w:tplc="1009001B" w:tentative="1">
      <w:start w:val="1"/>
      <w:numFmt w:val="lowerRoman"/>
      <w:lvlText w:val="%6."/>
      <w:lvlJc w:val="right"/>
      <w:pPr>
        <w:ind w:left="4670" w:hanging="180"/>
      </w:pPr>
    </w:lvl>
    <w:lvl w:ilvl="6" w:tplc="1009000F" w:tentative="1">
      <w:start w:val="1"/>
      <w:numFmt w:val="decimal"/>
      <w:lvlText w:val="%7."/>
      <w:lvlJc w:val="left"/>
      <w:pPr>
        <w:ind w:left="5390" w:hanging="360"/>
      </w:pPr>
    </w:lvl>
    <w:lvl w:ilvl="7" w:tplc="10090019" w:tentative="1">
      <w:start w:val="1"/>
      <w:numFmt w:val="lowerLetter"/>
      <w:lvlText w:val="%8."/>
      <w:lvlJc w:val="left"/>
      <w:pPr>
        <w:ind w:left="6110" w:hanging="360"/>
      </w:pPr>
    </w:lvl>
    <w:lvl w:ilvl="8" w:tplc="1009001B" w:tentative="1">
      <w:start w:val="1"/>
      <w:numFmt w:val="lowerRoman"/>
      <w:lvlText w:val="%9."/>
      <w:lvlJc w:val="right"/>
      <w:pPr>
        <w:ind w:left="6830" w:hanging="180"/>
      </w:pPr>
    </w:lvl>
  </w:abstractNum>
  <w:abstractNum w:abstractNumId="157" w15:restartNumberingAfterBreak="0">
    <w:nsid w:val="678109E4"/>
    <w:multiLevelType w:val="hybridMultilevel"/>
    <w:tmpl w:val="A340593A"/>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58" w15:restartNumberingAfterBreak="0">
    <w:nsid w:val="680132F2"/>
    <w:multiLevelType w:val="hybridMultilevel"/>
    <w:tmpl w:val="A340593A"/>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59" w15:restartNumberingAfterBreak="0">
    <w:nsid w:val="68210329"/>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0" w15:restartNumberingAfterBreak="0">
    <w:nsid w:val="68502387"/>
    <w:multiLevelType w:val="hybridMultilevel"/>
    <w:tmpl w:val="3C1C80CC"/>
    <w:lvl w:ilvl="0" w:tplc="10090017">
      <w:start w:val="1"/>
      <w:numFmt w:val="lowerLetter"/>
      <w:lvlText w:val="%1)"/>
      <w:lvlJc w:val="left"/>
      <w:pPr>
        <w:ind w:left="1070" w:hanging="360"/>
      </w:pPr>
    </w:lvl>
    <w:lvl w:ilvl="1" w:tplc="10090019" w:tentative="1">
      <w:start w:val="1"/>
      <w:numFmt w:val="lowerLetter"/>
      <w:lvlText w:val="%2."/>
      <w:lvlJc w:val="left"/>
      <w:pPr>
        <w:ind w:left="1790" w:hanging="360"/>
      </w:pPr>
    </w:lvl>
    <w:lvl w:ilvl="2" w:tplc="1009001B" w:tentative="1">
      <w:start w:val="1"/>
      <w:numFmt w:val="lowerRoman"/>
      <w:lvlText w:val="%3."/>
      <w:lvlJc w:val="right"/>
      <w:pPr>
        <w:ind w:left="2510" w:hanging="180"/>
      </w:pPr>
    </w:lvl>
    <w:lvl w:ilvl="3" w:tplc="1009000F" w:tentative="1">
      <w:start w:val="1"/>
      <w:numFmt w:val="decimal"/>
      <w:lvlText w:val="%4."/>
      <w:lvlJc w:val="left"/>
      <w:pPr>
        <w:ind w:left="3230" w:hanging="360"/>
      </w:pPr>
    </w:lvl>
    <w:lvl w:ilvl="4" w:tplc="10090019" w:tentative="1">
      <w:start w:val="1"/>
      <w:numFmt w:val="lowerLetter"/>
      <w:lvlText w:val="%5."/>
      <w:lvlJc w:val="left"/>
      <w:pPr>
        <w:ind w:left="3950" w:hanging="360"/>
      </w:pPr>
    </w:lvl>
    <w:lvl w:ilvl="5" w:tplc="1009001B" w:tentative="1">
      <w:start w:val="1"/>
      <w:numFmt w:val="lowerRoman"/>
      <w:lvlText w:val="%6."/>
      <w:lvlJc w:val="right"/>
      <w:pPr>
        <w:ind w:left="4670" w:hanging="180"/>
      </w:pPr>
    </w:lvl>
    <w:lvl w:ilvl="6" w:tplc="1009000F" w:tentative="1">
      <w:start w:val="1"/>
      <w:numFmt w:val="decimal"/>
      <w:lvlText w:val="%7."/>
      <w:lvlJc w:val="left"/>
      <w:pPr>
        <w:ind w:left="5390" w:hanging="360"/>
      </w:pPr>
    </w:lvl>
    <w:lvl w:ilvl="7" w:tplc="10090019" w:tentative="1">
      <w:start w:val="1"/>
      <w:numFmt w:val="lowerLetter"/>
      <w:lvlText w:val="%8."/>
      <w:lvlJc w:val="left"/>
      <w:pPr>
        <w:ind w:left="6110" w:hanging="360"/>
      </w:pPr>
    </w:lvl>
    <w:lvl w:ilvl="8" w:tplc="1009001B" w:tentative="1">
      <w:start w:val="1"/>
      <w:numFmt w:val="lowerRoman"/>
      <w:lvlText w:val="%9."/>
      <w:lvlJc w:val="right"/>
      <w:pPr>
        <w:ind w:left="6830" w:hanging="180"/>
      </w:pPr>
    </w:lvl>
  </w:abstractNum>
  <w:abstractNum w:abstractNumId="161" w15:restartNumberingAfterBreak="0">
    <w:nsid w:val="68F95AE6"/>
    <w:multiLevelType w:val="hybridMultilevel"/>
    <w:tmpl w:val="FAF657F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2" w15:restartNumberingAfterBreak="0">
    <w:nsid w:val="6A476B81"/>
    <w:multiLevelType w:val="hybridMultilevel"/>
    <w:tmpl w:val="2988C93E"/>
    <w:lvl w:ilvl="0" w:tplc="10090017">
      <w:start w:val="1"/>
      <w:numFmt w:val="lowerLetter"/>
      <w:lvlText w:val="%1)"/>
      <w:lvlJc w:val="left"/>
      <w:pPr>
        <w:ind w:left="1070" w:hanging="360"/>
      </w:pPr>
    </w:lvl>
    <w:lvl w:ilvl="1" w:tplc="10090019" w:tentative="1">
      <w:start w:val="1"/>
      <w:numFmt w:val="lowerLetter"/>
      <w:lvlText w:val="%2."/>
      <w:lvlJc w:val="left"/>
      <w:pPr>
        <w:ind w:left="2160" w:hanging="360"/>
      </w:p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163" w15:restartNumberingAfterBreak="0">
    <w:nsid w:val="6AF872BD"/>
    <w:multiLevelType w:val="hybridMultilevel"/>
    <w:tmpl w:val="A340593A"/>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64" w15:restartNumberingAfterBreak="0">
    <w:nsid w:val="6B0A3E22"/>
    <w:multiLevelType w:val="hybridMultilevel"/>
    <w:tmpl w:val="B26445DE"/>
    <w:lvl w:ilvl="0" w:tplc="F99A2B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5" w15:restartNumberingAfterBreak="0">
    <w:nsid w:val="6B933DEF"/>
    <w:multiLevelType w:val="hybridMultilevel"/>
    <w:tmpl w:val="3968DC82"/>
    <w:lvl w:ilvl="0" w:tplc="E15C1514">
      <w:start w:val="1"/>
      <w:numFmt w:val="lowerLetter"/>
      <w:lvlText w:val="%1)"/>
      <w:lvlJc w:val="left"/>
      <w:pPr>
        <w:ind w:left="1080" w:hanging="360"/>
      </w:pPr>
      <w:rPr>
        <w:rFonts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6" w15:restartNumberingAfterBreak="0">
    <w:nsid w:val="6BED2596"/>
    <w:multiLevelType w:val="hybridMultilevel"/>
    <w:tmpl w:val="A340593A"/>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67" w15:restartNumberingAfterBreak="0">
    <w:nsid w:val="6C02444E"/>
    <w:multiLevelType w:val="hybridMultilevel"/>
    <w:tmpl w:val="8BEAFA1C"/>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8" w15:restartNumberingAfterBreak="0">
    <w:nsid w:val="6C9C5981"/>
    <w:multiLevelType w:val="hybridMultilevel"/>
    <w:tmpl w:val="020A9A6E"/>
    <w:lvl w:ilvl="0" w:tplc="10090017">
      <w:start w:val="1"/>
      <w:numFmt w:val="lowerLetter"/>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69" w15:restartNumberingAfterBreak="0">
    <w:nsid w:val="6CAB2F05"/>
    <w:multiLevelType w:val="hybridMultilevel"/>
    <w:tmpl w:val="020A9A6E"/>
    <w:lvl w:ilvl="0" w:tplc="10090017">
      <w:start w:val="1"/>
      <w:numFmt w:val="lowerLetter"/>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70" w15:restartNumberingAfterBreak="0">
    <w:nsid w:val="6CE565BD"/>
    <w:multiLevelType w:val="hybridMultilevel"/>
    <w:tmpl w:val="BE882260"/>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71" w15:restartNumberingAfterBreak="0">
    <w:nsid w:val="6CF83997"/>
    <w:multiLevelType w:val="hybridMultilevel"/>
    <w:tmpl w:val="B66842AC"/>
    <w:lvl w:ilvl="0" w:tplc="201EA404">
      <w:start w:val="1"/>
      <w:numFmt w:val="lowerLetter"/>
      <w:lvlText w:val="%1)"/>
      <w:lvlJc w:val="left"/>
      <w:pPr>
        <w:ind w:left="1080" w:hanging="360"/>
      </w:pPr>
      <w:rPr>
        <w:rFonts w:asciiTheme="minorHAnsi" w:hAnsiTheme="minorHAnsi"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72" w15:restartNumberingAfterBreak="0">
    <w:nsid w:val="6EE47E5D"/>
    <w:multiLevelType w:val="hybridMultilevel"/>
    <w:tmpl w:val="561E2522"/>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73" w15:restartNumberingAfterBreak="0">
    <w:nsid w:val="6FB830C9"/>
    <w:multiLevelType w:val="hybridMultilevel"/>
    <w:tmpl w:val="020A9A6E"/>
    <w:lvl w:ilvl="0" w:tplc="10090017">
      <w:start w:val="1"/>
      <w:numFmt w:val="lowerLetter"/>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74" w15:restartNumberingAfterBreak="0">
    <w:nsid w:val="6FD62BA7"/>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5" w15:restartNumberingAfterBreak="0">
    <w:nsid w:val="6FF13665"/>
    <w:multiLevelType w:val="hybridMultilevel"/>
    <w:tmpl w:val="CB24BDB6"/>
    <w:lvl w:ilvl="0" w:tplc="10090017">
      <w:start w:val="1"/>
      <w:numFmt w:val="lowerLetter"/>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76" w15:restartNumberingAfterBreak="0">
    <w:nsid w:val="71F47FB0"/>
    <w:multiLevelType w:val="hybridMultilevel"/>
    <w:tmpl w:val="561E2522"/>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7" w15:restartNumberingAfterBreak="0">
    <w:nsid w:val="721E2F50"/>
    <w:multiLevelType w:val="hybridMultilevel"/>
    <w:tmpl w:val="A340593A"/>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8" w15:restartNumberingAfterBreak="0">
    <w:nsid w:val="72393970"/>
    <w:multiLevelType w:val="hybridMultilevel"/>
    <w:tmpl w:val="A340593A"/>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79" w15:restartNumberingAfterBreak="0">
    <w:nsid w:val="72590EB3"/>
    <w:multiLevelType w:val="hybridMultilevel"/>
    <w:tmpl w:val="A340593A"/>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80" w15:restartNumberingAfterBreak="0">
    <w:nsid w:val="728F3808"/>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1" w15:restartNumberingAfterBreak="0">
    <w:nsid w:val="72D947E7"/>
    <w:multiLevelType w:val="hybridMultilevel"/>
    <w:tmpl w:val="BE882260"/>
    <w:lvl w:ilvl="0" w:tplc="04090017">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2" w15:restartNumberingAfterBreak="0">
    <w:nsid w:val="734A33A7"/>
    <w:multiLevelType w:val="hybridMultilevel"/>
    <w:tmpl w:val="BE882260"/>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83" w15:restartNumberingAfterBreak="0">
    <w:nsid w:val="740A74DD"/>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4" w15:restartNumberingAfterBreak="0">
    <w:nsid w:val="74704A3E"/>
    <w:multiLevelType w:val="hybridMultilevel"/>
    <w:tmpl w:val="3968DC82"/>
    <w:lvl w:ilvl="0" w:tplc="E15C1514">
      <w:start w:val="1"/>
      <w:numFmt w:val="lowerLetter"/>
      <w:lvlText w:val="%1)"/>
      <w:lvlJc w:val="left"/>
      <w:pPr>
        <w:ind w:left="1080" w:hanging="360"/>
      </w:pPr>
      <w:rPr>
        <w:color w:val="auto"/>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85" w15:restartNumberingAfterBreak="0">
    <w:nsid w:val="747D22E1"/>
    <w:multiLevelType w:val="hybridMultilevel"/>
    <w:tmpl w:val="8BEAFA1C"/>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6" w15:restartNumberingAfterBreak="0">
    <w:nsid w:val="74AC3F0E"/>
    <w:multiLevelType w:val="hybridMultilevel"/>
    <w:tmpl w:val="49E2D8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87" w15:restartNumberingAfterBreak="0">
    <w:nsid w:val="75E24229"/>
    <w:multiLevelType w:val="hybridMultilevel"/>
    <w:tmpl w:val="3968DC82"/>
    <w:lvl w:ilvl="0" w:tplc="E15C1514">
      <w:start w:val="1"/>
      <w:numFmt w:val="lowerLetter"/>
      <w:lvlText w:val="%1)"/>
      <w:lvlJc w:val="left"/>
      <w:pPr>
        <w:ind w:left="1080" w:hanging="360"/>
      </w:pPr>
      <w:rPr>
        <w:color w:val="auto"/>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88" w15:restartNumberingAfterBreak="0">
    <w:nsid w:val="75F45C52"/>
    <w:multiLevelType w:val="hybridMultilevel"/>
    <w:tmpl w:val="020A9A6E"/>
    <w:lvl w:ilvl="0" w:tplc="10090017">
      <w:start w:val="1"/>
      <w:numFmt w:val="lowerLetter"/>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89" w15:restartNumberingAfterBreak="0">
    <w:nsid w:val="768B7FA0"/>
    <w:multiLevelType w:val="hybridMultilevel"/>
    <w:tmpl w:val="5832FC0E"/>
    <w:lvl w:ilvl="0" w:tplc="3286B2C2">
      <w:start w:val="1"/>
      <w:numFmt w:val="decimal"/>
      <w:lvlText w:val="%1."/>
      <w:lvlJc w:val="left"/>
      <w:pPr>
        <w:ind w:left="720" w:hanging="360"/>
      </w:pPr>
      <w:rPr>
        <w:rFonts w:asciiTheme="minorHAnsi" w:hAnsiTheme="minorHAnsi" w:cs="Times New Roman" w:hint="default"/>
        <w:b w:val="0"/>
        <w:color w:val="auto"/>
        <w:sz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0" w15:restartNumberingAfterBreak="0">
    <w:nsid w:val="78CB5C47"/>
    <w:multiLevelType w:val="hybridMultilevel"/>
    <w:tmpl w:val="3968DC82"/>
    <w:lvl w:ilvl="0" w:tplc="E15C1514">
      <w:start w:val="1"/>
      <w:numFmt w:val="lowerLetter"/>
      <w:lvlText w:val="%1)"/>
      <w:lvlJc w:val="left"/>
      <w:pPr>
        <w:ind w:left="1080" w:hanging="360"/>
      </w:pPr>
      <w:rPr>
        <w:rFonts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1" w15:restartNumberingAfterBreak="0">
    <w:nsid w:val="796038F0"/>
    <w:multiLevelType w:val="hybridMultilevel"/>
    <w:tmpl w:val="561E2522"/>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2" w15:restartNumberingAfterBreak="0">
    <w:nsid w:val="7A4A2E61"/>
    <w:multiLevelType w:val="hybridMultilevel"/>
    <w:tmpl w:val="5BD42D96"/>
    <w:lvl w:ilvl="0" w:tplc="36641098">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3" w15:restartNumberingAfterBreak="0">
    <w:nsid w:val="7AE57E5E"/>
    <w:multiLevelType w:val="hybridMultilevel"/>
    <w:tmpl w:val="A340593A"/>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4" w15:restartNumberingAfterBreak="0">
    <w:nsid w:val="7B1E0BE3"/>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5" w15:restartNumberingAfterBreak="0">
    <w:nsid w:val="7C260D5B"/>
    <w:multiLevelType w:val="hybridMultilevel"/>
    <w:tmpl w:val="A340593A"/>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96" w15:restartNumberingAfterBreak="0">
    <w:nsid w:val="7C465B1B"/>
    <w:multiLevelType w:val="hybridMultilevel"/>
    <w:tmpl w:val="A340593A"/>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97" w15:restartNumberingAfterBreak="0">
    <w:nsid w:val="7C505F67"/>
    <w:multiLevelType w:val="hybridMultilevel"/>
    <w:tmpl w:val="6472E6B2"/>
    <w:lvl w:ilvl="0" w:tplc="10090017">
      <w:start w:val="1"/>
      <w:numFmt w:val="lowerLetter"/>
      <w:lvlText w:val="%1)"/>
      <w:lvlJc w:val="left"/>
      <w:pPr>
        <w:ind w:left="1070" w:hanging="360"/>
      </w:pPr>
    </w:lvl>
    <w:lvl w:ilvl="1" w:tplc="10090019" w:tentative="1">
      <w:start w:val="1"/>
      <w:numFmt w:val="lowerLetter"/>
      <w:lvlText w:val="%2."/>
      <w:lvlJc w:val="left"/>
      <w:pPr>
        <w:ind w:left="2160" w:hanging="360"/>
      </w:p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198" w15:restartNumberingAfterBreak="0">
    <w:nsid w:val="7C5A645A"/>
    <w:multiLevelType w:val="hybridMultilevel"/>
    <w:tmpl w:val="4BAED28E"/>
    <w:lvl w:ilvl="0" w:tplc="F99A2B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9" w15:restartNumberingAfterBreak="0">
    <w:nsid w:val="7D532C04"/>
    <w:multiLevelType w:val="hybridMultilevel"/>
    <w:tmpl w:val="020A9A6E"/>
    <w:lvl w:ilvl="0" w:tplc="10090017">
      <w:start w:val="1"/>
      <w:numFmt w:val="lowerLetter"/>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200" w15:restartNumberingAfterBreak="0">
    <w:nsid w:val="7E53173C"/>
    <w:multiLevelType w:val="hybridMultilevel"/>
    <w:tmpl w:val="195C1D20"/>
    <w:lvl w:ilvl="0" w:tplc="F99A2B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1" w15:restartNumberingAfterBreak="0">
    <w:nsid w:val="7E857DB4"/>
    <w:multiLevelType w:val="hybridMultilevel"/>
    <w:tmpl w:val="BE88226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2" w15:restartNumberingAfterBreak="0">
    <w:nsid w:val="7EAE34DC"/>
    <w:multiLevelType w:val="hybridMultilevel"/>
    <w:tmpl w:val="B66842AC"/>
    <w:lvl w:ilvl="0" w:tplc="201EA404">
      <w:start w:val="1"/>
      <w:numFmt w:val="lowerLetter"/>
      <w:lvlText w:val="%1)"/>
      <w:lvlJc w:val="left"/>
      <w:pPr>
        <w:ind w:left="1080" w:hanging="360"/>
      </w:pPr>
      <w:rPr>
        <w:rFonts w:asciiTheme="minorHAnsi" w:hAnsiTheme="minorHAnsi"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203" w15:restartNumberingAfterBreak="0">
    <w:nsid w:val="7F274A6F"/>
    <w:multiLevelType w:val="hybridMultilevel"/>
    <w:tmpl w:val="A1F0195E"/>
    <w:lvl w:ilvl="0" w:tplc="10090017">
      <w:start w:val="1"/>
      <w:numFmt w:val="lowerLetter"/>
      <w:lvlText w:val="%1)"/>
      <w:lvlJc w:val="left"/>
      <w:pPr>
        <w:ind w:left="1070" w:hanging="360"/>
      </w:pPr>
    </w:lvl>
    <w:lvl w:ilvl="1" w:tplc="10090019" w:tentative="1">
      <w:start w:val="1"/>
      <w:numFmt w:val="lowerLetter"/>
      <w:lvlText w:val="%2."/>
      <w:lvlJc w:val="left"/>
      <w:pPr>
        <w:ind w:left="1790" w:hanging="360"/>
      </w:pPr>
    </w:lvl>
    <w:lvl w:ilvl="2" w:tplc="1009001B" w:tentative="1">
      <w:start w:val="1"/>
      <w:numFmt w:val="lowerRoman"/>
      <w:lvlText w:val="%3."/>
      <w:lvlJc w:val="right"/>
      <w:pPr>
        <w:ind w:left="2510" w:hanging="180"/>
      </w:pPr>
    </w:lvl>
    <w:lvl w:ilvl="3" w:tplc="1009000F" w:tentative="1">
      <w:start w:val="1"/>
      <w:numFmt w:val="decimal"/>
      <w:lvlText w:val="%4."/>
      <w:lvlJc w:val="left"/>
      <w:pPr>
        <w:ind w:left="3230" w:hanging="360"/>
      </w:pPr>
    </w:lvl>
    <w:lvl w:ilvl="4" w:tplc="10090019" w:tentative="1">
      <w:start w:val="1"/>
      <w:numFmt w:val="lowerLetter"/>
      <w:lvlText w:val="%5."/>
      <w:lvlJc w:val="left"/>
      <w:pPr>
        <w:ind w:left="3950" w:hanging="360"/>
      </w:pPr>
    </w:lvl>
    <w:lvl w:ilvl="5" w:tplc="1009001B" w:tentative="1">
      <w:start w:val="1"/>
      <w:numFmt w:val="lowerRoman"/>
      <w:lvlText w:val="%6."/>
      <w:lvlJc w:val="right"/>
      <w:pPr>
        <w:ind w:left="4670" w:hanging="180"/>
      </w:pPr>
    </w:lvl>
    <w:lvl w:ilvl="6" w:tplc="1009000F" w:tentative="1">
      <w:start w:val="1"/>
      <w:numFmt w:val="decimal"/>
      <w:lvlText w:val="%7."/>
      <w:lvlJc w:val="left"/>
      <w:pPr>
        <w:ind w:left="5390" w:hanging="360"/>
      </w:pPr>
    </w:lvl>
    <w:lvl w:ilvl="7" w:tplc="10090019" w:tentative="1">
      <w:start w:val="1"/>
      <w:numFmt w:val="lowerLetter"/>
      <w:lvlText w:val="%8."/>
      <w:lvlJc w:val="left"/>
      <w:pPr>
        <w:ind w:left="6110" w:hanging="360"/>
      </w:pPr>
    </w:lvl>
    <w:lvl w:ilvl="8" w:tplc="1009001B" w:tentative="1">
      <w:start w:val="1"/>
      <w:numFmt w:val="lowerRoman"/>
      <w:lvlText w:val="%9."/>
      <w:lvlJc w:val="right"/>
      <w:pPr>
        <w:ind w:left="6830" w:hanging="180"/>
      </w:pPr>
    </w:lvl>
  </w:abstractNum>
  <w:abstractNum w:abstractNumId="204" w15:restartNumberingAfterBreak="0">
    <w:nsid w:val="7F860B1E"/>
    <w:multiLevelType w:val="hybridMultilevel"/>
    <w:tmpl w:val="F71ED390"/>
    <w:lvl w:ilvl="0" w:tplc="04090017">
      <w:start w:val="1"/>
      <w:numFmt w:val="low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205" w15:restartNumberingAfterBreak="0">
    <w:nsid w:val="7F8B3BFA"/>
    <w:multiLevelType w:val="hybridMultilevel"/>
    <w:tmpl w:val="A340593A"/>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06" w15:restartNumberingAfterBreak="0">
    <w:nsid w:val="7FB400E4"/>
    <w:multiLevelType w:val="hybridMultilevel"/>
    <w:tmpl w:val="3968DC82"/>
    <w:lvl w:ilvl="0" w:tplc="E15C1514">
      <w:start w:val="1"/>
      <w:numFmt w:val="lowerLetter"/>
      <w:lvlText w:val="%1)"/>
      <w:lvlJc w:val="left"/>
      <w:pPr>
        <w:ind w:left="1080" w:hanging="360"/>
      </w:pPr>
      <w:rPr>
        <w:rFonts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1954290515">
    <w:abstractNumId w:val="192"/>
  </w:num>
  <w:num w:numId="2" w16cid:durableId="1176044168">
    <w:abstractNumId w:val="48"/>
  </w:num>
  <w:num w:numId="3" w16cid:durableId="318267767">
    <w:abstractNumId w:val="133"/>
  </w:num>
  <w:num w:numId="4" w16cid:durableId="779498373">
    <w:abstractNumId w:val="82"/>
  </w:num>
  <w:num w:numId="5" w16cid:durableId="845485058">
    <w:abstractNumId w:val="52"/>
  </w:num>
  <w:num w:numId="6" w16cid:durableId="1701781766">
    <w:abstractNumId w:val="200"/>
  </w:num>
  <w:num w:numId="7" w16cid:durableId="1017653953">
    <w:abstractNumId w:val="14"/>
  </w:num>
  <w:num w:numId="8" w16cid:durableId="109739507">
    <w:abstractNumId w:val="99"/>
  </w:num>
  <w:num w:numId="9" w16cid:durableId="999817598">
    <w:abstractNumId w:val="20"/>
  </w:num>
  <w:num w:numId="10" w16cid:durableId="1635254589">
    <w:abstractNumId w:val="198"/>
  </w:num>
  <w:num w:numId="11" w16cid:durableId="793715912">
    <w:abstractNumId w:val="112"/>
  </w:num>
  <w:num w:numId="12" w16cid:durableId="181359985">
    <w:abstractNumId w:val="96"/>
  </w:num>
  <w:num w:numId="13" w16cid:durableId="103816315">
    <w:abstractNumId w:val="118"/>
  </w:num>
  <w:num w:numId="14" w16cid:durableId="348801536">
    <w:abstractNumId w:val="13"/>
  </w:num>
  <w:num w:numId="15" w16cid:durableId="1891259854">
    <w:abstractNumId w:val="149"/>
  </w:num>
  <w:num w:numId="16" w16cid:durableId="636490493">
    <w:abstractNumId w:val="193"/>
  </w:num>
  <w:num w:numId="17" w16cid:durableId="419643781">
    <w:abstractNumId w:val="77"/>
  </w:num>
  <w:num w:numId="18" w16cid:durableId="2030839268">
    <w:abstractNumId w:val="113"/>
  </w:num>
  <w:num w:numId="19" w16cid:durableId="224029344">
    <w:abstractNumId w:val="1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38944510">
    <w:abstractNumId w:val="1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571548783">
    <w:abstractNumId w:val="1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84570">
    <w:abstractNumId w:val="1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765880391">
    <w:abstractNumId w:val="2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137795078">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900098021">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169710496">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6296699">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397365220">
    <w:abstractNumId w:val="1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735393511">
    <w:abstractNumId w:val="1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990019067">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88652591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764570210">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8378796">
    <w:abstractNumId w:val="1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399594550">
    <w:abstractNumId w:val="1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2029091183">
    <w:abstractNumId w:val="1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85407147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037197611">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7393207">
    <w:abstractNumId w:val="1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352927103">
    <w:abstractNumId w:val="1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731120281">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76954832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392050734">
    <w:abstractNumId w:val="1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253120916">
    <w:abstractNumId w:val="1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09209805">
    <w:abstractNumId w:val="1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461579701">
    <w:abstractNumId w:val="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223642767">
    <w:abstractNumId w:val="1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627080805">
    <w:abstractNumId w:val="1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48138181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279456839">
    <w:abstractNumId w:val="1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78604262">
    <w:abstractNumId w:val="1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65433593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884875862">
    <w:abstractNumId w:val="1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1592005353">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22506827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182951548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1822692359">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468549901">
    <w:abstractNumId w:val="42"/>
  </w:num>
  <w:num w:numId="58" w16cid:durableId="255090445">
    <w:abstractNumId w:val="1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883754810">
    <w:abstractNumId w:val="1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912351904">
    <w:abstractNumId w:val="1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922564114">
    <w:abstractNumId w:val="1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2146701909">
    <w:abstractNumId w:val="18"/>
  </w:num>
  <w:num w:numId="63" w16cid:durableId="1090466010">
    <w:abstractNumId w:val="130"/>
  </w:num>
  <w:num w:numId="64" w16cid:durableId="1547450007">
    <w:abstractNumId w:val="11"/>
  </w:num>
  <w:num w:numId="65" w16cid:durableId="1433430647">
    <w:abstractNumId w:val="1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1522627083">
    <w:abstractNumId w:val="1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1211460139">
    <w:abstractNumId w:val="186"/>
  </w:num>
  <w:num w:numId="68" w16cid:durableId="1785466091">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665477004">
    <w:abstractNumId w:val="6"/>
  </w:num>
  <w:num w:numId="70" w16cid:durableId="1303079199">
    <w:abstractNumId w:val="65"/>
  </w:num>
  <w:num w:numId="71" w16cid:durableId="746343988">
    <w:abstractNumId w:val="168"/>
  </w:num>
  <w:num w:numId="72" w16cid:durableId="1174220978">
    <w:abstractNumId w:val="199"/>
  </w:num>
  <w:num w:numId="73" w16cid:durableId="6176816">
    <w:abstractNumId w:val="136"/>
  </w:num>
  <w:num w:numId="74" w16cid:durableId="156573888">
    <w:abstractNumId w:val="124"/>
  </w:num>
  <w:num w:numId="75" w16cid:durableId="1287782991">
    <w:abstractNumId w:val="188"/>
  </w:num>
  <w:num w:numId="76" w16cid:durableId="851340691">
    <w:abstractNumId w:val="60"/>
  </w:num>
  <w:num w:numId="77" w16cid:durableId="1577976555">
    <w:abstractNumId w:val="95"/>
  </w:num>
  <w:num w:numId="78" w16cid:durableId="352615973">
    <w:abstractNumId w:val="29"/>
  </w:num>
  <w:num w:numId="79" w16cid:durableId="87774611">
    <w:abstractNumId w:val="131"/>
  </w:num>
  <w:num w:numId="80" w16cid:durableId="504714344">
    <w:abstractNumId w:val="22"/>
  </w:num>
  <w:num w:numId="81" w16cid:durableId="330987208">
    <w:abstractNumId w:val="120"/>
  </w:num>
  <w:num w:numId="82" w16cid:durableId="952974735">
    <w:abstractNumId w:val="16"/>
  </w:num>
  <w:num w:numId="83" w16cid:durableId="1121000927">
    <w:abstractNumId w:val="44"/>
  </w:num>
  <w:num w:numId="84" w16cid:durableId="986475075">
    <w:abstractNumId w:val="125"/>
  </w:num>
  <w:num w:numId="85" w16cid:durableId="1291550703">
    <w:abstractNumId w:val="129"/>
  </w:num>
  <w:num w:numId="86" w16cid:durableId="966200209">
    <w:abstractNumId w:val="74"/>
  </w:num>
  <w:num w:numId="87" w16cid:durableId="1864050501">
    <w:abstractNumId w:val="72"/>
  </w:num>
  <w:num w:numId="88" w16cid:durableId="1671520728">
    <w:abstractNumId w:val="171"/>
  </w:num>
  <w:num w:numId="89" w16cid:durableId="1243828739">
    <w:abstractNumId w:val="194"/>
  </w:num>
  <w:num w:numId="90" w16cid:durableId="1928149068">
    <w:abstractNumId w:val="9"/>
  </w:num>
  <w:num w:numId="91" w16cid:durableId="1018582524">
    <w:abstractNumId w:val="154"/>
  </w:num>
  <w:num w:numId="92" w16cid:durableId="756948017">
    <w:abstractNumId w:val="37"/>
  </w:num>
  <w:num w:numId="93" w16cid:durableId="365519485">
    <w:abstractNumId w:val="204"/>
  </w:num>
  <w:num w:numId="94" w16cid:durableId="18286722">
    <w:abstractNumId w:val="89"/>
  </w:num>
  <w:num w:numId="95" w16cid:durableId="704521245">
    <w:abstractNumId w:val="41"/>
  </w:num>
  <w:num w:numId="96" w16cid:durableId="1131633080">
    <w:abstractNumId w:val="0"/>
  </w:num>
  <w:num w:numId="97" w16cid:durableId="365956839">
    <w:abstractNumId w:val="59"/>
  </w:num>
  <w:num w:numId="98" w16cid:durableId="1419206156">
    <w:abstractNumId w:val="90"/>
  </w:num>
  <w:num w:numId="99" w16cid:durableId="1519538135">
    <w:abstractNumId w:val="5"/>
  </w:num>
  <w:num w:numId="100" w16cid:durableId="1304001153">
    <w:abstractNumId w:val="197"/>
  </w:num>
  <w:num w:numId="101" w16cid:durableId="300771756">
    <w:abstractNumId w:val="39"/>
  </w:num>
  <w:num w:numId="102" w16cid:durableId="1915583969">
    <w:abstractNumId w:val="160"/>
  </w:num>
  <w:num w:numId="103" w16cid:durableId="112210854">
    <w:abstractNumId w:val="162"/>
  </w:num>
  <w:num w:numId="104" w16cid:durableId="1321082619">
    <w:abstractNumId w:val="98"/>
  </w:num>
  <w:num w:numId="105" w16cid:durableId="330181179">
    <w:abstractNumId w:val="67"/>
  </w:num>
  <w:num w:numId="106" w16cid:durableId="1947155039">
    <w:abstractNumId w:val="119"/>
  </w:num>
  <w:num w:numId="107" w16cid:durableId="414742839">
    <w:abstractNumId w:val="156"/>
  </w:num>
  <w:num w:numId="108" w16cid:durableId="120390713">
    <w:abstractNumId w:val="105"/>
  </w:num>
  <w:num w:numId="109" w16cid:durableId="1826700859">
    <w:abstractNumId w:val="35"/>
  </w:num>
  <w:num w:numId="110" w16cid:durableId="579364524">
    <w:abstractNumId w:val="176"/>
  </w:num>
  <w:num w:numId="111" w16cid:durableId="1226914984">
    <w:abstractNumId w:val="24"/>
  </w:num>
  <w:num w:numId="112" w16cid:durableId="617643103">
    <w:abstractNumId w:val="180"/>
  </w:num>
  <w:num w:numId="113" w16cid:durableId="1810123127">
    <w:abstractNumId w:val="181"/>
  </w:num>
  <w:num w:numId="114" w16cid:durableId="1887184138">
    <w:abstractNumId w:val="46"/>
  </w:num>
  <w:num w:numId="115" w16cid:durableId="887837297">
    <w:abstractNumId w:val="175"/>
  </w:num>
  <w:num w:numId="116" w16cid:durableId="1477717703">
    <w:abstractNumId w:val="86"/>
  </w:num>
  <w:num w:numId="117" w16cid:durableId="1564100260">
    <w:abstractNumId w:val="64"/>
  </w:num>
  <w:num w:numId="118" w16cid:durableId="1194733799">
    <w:abstractNumId w:val="144"/>
  </w:num>
  <w:num w:numId="119" w16cid:durableId="889343545">
    <w:abstractNumId w:val="167"/>
  </w:num>
  <w:num w:numId="120" w16cid:durableId="190845579">
    <w:abstractNumId w:val="45"/>
  </w:num>
  <w:num w:numId="121" w16cid:durableId="1297830148">
    <w:abstractNumId w:val="30"/>
  </w:num>
  <w:num w:numId="122" w16cid:durableId="36392713">
    <w:abstractNumId w:val="27"/>
  </w:num>
  <w:num w:numId="123" w16cid:durableId="514853908">
    <w:abstractNumId w:val="185"/>
  </w:num>
  <w:num w:numId="124" w16cid:durableId="704790581">
    <w:abstractNumId w:val="201"/>
  </w:num>
  <w:num w:numId="125" w16cid:durableId="1150057108">
    <w:abstractNumId w:val="203"/>
  </w:num>
  <w:num w:numId="126" w16cid:durableId="1400395593">
    <w:abstractNumId w:val="87"/>
  </w:num>
  <w:num w:numId="127" w16cid:durableId="194857077">
    <w:abstractNumId w:val="78"/>
  </w:num>
  <w:num w:numId="128" w16cid:durableId="809327061">
    <w:abstractNumId w:val="17"/>
  </w:num>
  <w:num w:numId="129" w16cid:durableId="1466700140">
    <w:abstractNumId w:val="71"/>
  </w:num>
  <w:num w:numId="130" w16cid:durableId="1977373006">
    <w:abstractNumId w:val="12"/>
  </w:num>
  <w:num w:numId="131" w16cid:durableId="966204246">
    <w:abstractNumId w:val="92"/>
  </w:num>
  <w:num w:numId="132" w16cid:durableId="535973392">
    <w:abstractNumId w:val="164"/>
  </w:num>
  <w:num w:numId="133" w16cid:durableId="1845894275">
    <w:abstractNumId w:val="79"/>
  </w:num>
  <w:num w:numId="134" w16cid:durableId="982583154">
    <w:abstractNumId w:val="128"/>
  </w:num>
  <w:num w:numId="135" w16cid:durableId="1822229009">
    <w:abstractNumId w:val="151"/>
  </w:num>
  <w:num w:numId="136" w16cid:durableId="1654987312">
    <w:abstractNumId w:val="134"/>
  </w:num>
  <w:num w:numId="137" w16cid:durableId="92552770">
    <w:abstractNumId w:val="173"/>
  </w:num>
  <w:num w:numId="138" w16cid:durableId="2042440701">
    <w:abstractNumId w:val="169"/>
  </w:num>
  <w:num w:numId="139" w16cid:durableId="225843711">
    <w:abstractNumId w:val="139"/>
  </w:num>
  <w:num w:numId="140" w16cid:durableId="568006392">
    <w:abstractNumId w:val="104"/>
  </w:num>
  <w:num w:numId="141" w16cid:durableId="1693022218">
    <w:abstractNumId w:val="91"/>
  </w:num>
  <w:num w:numId="142" w16cid:durableId="351153814">
    <w:abstractNumId w:val="100"/>
  </w:num>
  <w:num w:numId="143" w16cid:durableId="1523394062">
    <w:abstractNumId w:val="84"/>
  </w:num>
  <w:num w:numId="144" w16cid:durableId="1741052334">
    <w:abstractNumId w:val="145"/>
  </w:num>
  <w:num w:numId="145" w16cid:durableId="693580286">
    <w:abstractNumId w:val="57"/>
  </w:num>
  <w:num w:numId="146" w16cid:durableId="2031487209">
    <w:abstractNumId w:val="107"/>
  </w:num>
  <w:num w:numId="147" w16cid:durableId="171378732">
    <w:abstractNumId w:val="93"/>
  </w:num>
  <w:num w:numId="148" w16cid:durableId="217060711">
    <w:abstractNumId w:val="19"/>
  </w:num>
  <w:num w:numId="149" w16cid:durableId="202837505">
    <w:abstractNumId w:val="103"/>
  </w:num>
  <w:num w:numId="150" w16cid:durableId="2070374014">
    <w:abstractNumId w:val="25"/>
  </w:num>
  <w:num w:numId="151" w16cid:durableId="1696495981">
    <w:abstractNumId w:val="31"/>
  </w:num>
  <w:num w:numId="152" w16cid:durableId="1084256576">
    <w:abstractNumId w:val="38"/>
  </w:num>
  <w:num w:numId="153" w16cid:durableId="1859273527">
    <w:abstractNumId w:val="191"/>
  </w:num>
  <w:num w:numId="154" w16cid:durableId="400254939">
    <w:abstractNumId w:val="7"/>
  </w:num>
  <w:num w:numId="155" w16cid:durableId="1135828260">
    <w:abstractNumId w:val="202"/>
  </w:num>
  <w:num w:numId="156" w16cid:durableId="12615525">
    <w:abstractNumId w:val="88"/>
  </w:num>
  <w:num w:numId="157" w16cid:durableId="2008358310">
    <w:abstractNumId w:val="148"/>
  </w:num>
  <w:num w:numId="158" w16cid:durableId="1130854436">
    <w:abstractNumId w:val="55"/>
  </w:num>
  <w:num w:numId="159" w16cid:durableId="1813478381">
    <w:abstractNumId w:val="108"/>
  </w:num>
  <w:num w:numId="160" w16cid:durableId="1045443404">
    <w:abstractNumId w:val="66"/>
  </w:num>
  <w:num w:numId="161" w16cid:durableId="1575124214">
    <w:abstractNumId w:val="81"/>
  </w:num>
  <w:num w:numId="162" w16cid:durableId="897134865">
    <w:abstractNumId w:val="34"/>
  </w:num>
  <w:num w:numId="163" w16cid:durableId="1332680411">
    <w:abstractNumId w:val="111"/>
  </w:num>
  <w:num w:numId="164" w16cid:durableId="1663655505">
    <w:abstractNumId w:val="40"/>
  </w:num>
  <w:num w:numId="165" w16cid:durableId="1008404842">
    <w:abstractNumId w:val="50"/>
  </w:num>
  <w:num w:numId="166" w16cid:durableId="1500391581">
    <w:abstractNumId w:val="138"/>
  </w:num>
  <w:num w:numId="167" w16cid:durableId="1117797561">
    <w:abstractNumId w:val="116"/>
  </w:num>
  <w:num w:numId="168" w16cid:durableId="1235354496">
    <w:abstractNumId w:val="159"/>
  </w:num>
  <w:num w:numId="169" w16cid:durableId="1342321853">
    <w:abstractNumId w:val="61"/>
  </w:num>
  <w:num w:numId="170" w16cid:durableId="898399856">
    <w:abstractNumId w:val="126"/>
  </w:num>
  <w:num w:numId="171" w16cid:durableId="1299190841">
    <w:abstractNumId w:val="114"/>
  </w:num>
  <w:num w:numId="172" w16cid:durableId="765616548">
    <w:abstractNumId w:val="23"/>
  </w:num>
  <w:num w:numId="173" w16cid:durableId="2111969872">
    <w:abstractNumId w:val="141"/>
  </w:num>
  <w:num w:numId="174" w16cid:durableId="611402033">
    <w:abstractNumId w:val="83"/>
  </w:num>
  <w:num w:numId="175" w16cid:durableId="1277757367">
    <w:abstractNumId w:val="101"/>
  </w:num>
  <w:num w:numId="176" w16cid:durableId="1555853943">
    <w:abstractNumId w:val="106"/>
  </w:num>
  <w:num w:numId="177" w16cid:durableId="625240326">
    <w:abstractNumId w:val="174"/>
  </w:num>
  <w:num w:numId="178" w16cid:durableId="1702052639">
    <w:abstractNumId w:val="122"/>
  </w:num>
  <w:num w:numId="179" w16cid:durableId="1743403169">
    <w:abstractNumId w:val="28"/>
  </w:num>
  <w:num w:numId="180" w16cid:durableId="1309093920">
    <w:abstractNumId w:val="70"/>
  </w:num>
  <w:num w:numId="181" w16cid:durableId="848518753">
    <w:abstractNumId w:val="1"/>
  </w:num>
  <w:num w:numId="182" w16cid:durableId="1041126216">
    <w:abstractNumId w:val="53"/>
  </w:num>
  <w:num w:numId="183" w16cid:durableId="103110708">
    <w:abstractNumId w:val="117"/>
  </w:num>
  <w:num w:numId="184" w16cid:durableId="1828863531">
    <w:abstractNumId w:val="121"/>
  </w:num>
  <w:num w:numId="185" w16cid:durableId="234512545">
    <w:abstractNumId w:val="85"/>
  </w:num>
  <w:num w:numId="186" w16cid:durableId="1177430192">
    <w:abstractNumId w:val="102"/>
  </w:num>
  <w:num w:numId="187" w16cid:durableId="620956271">
    <w:abstractNumId w:val="152"/>
  </w:num>
  <w:num w:numId="188" w16cid:durableId="57094671">
    <w:abstractNumId w:val="26"/>
  </w:num>
  <w:num w:numId="189" w16cid:durableId="346948654">
    <w:abstractNumId w:val="21"/>
  </w:num>
  <w:num w:numId="190" w16cid:durableId="1164509580">
    <w:abstractNumId w:val="97"/>
  </w:num>
  <w:num w:numId="191" w16cid:durableId="1040210037">
    <w:abstractNumId w:val="158"/>
  </w:num>
  <w:num w:numId="192" w16cid:durableId="191304229">
    <w:abstractNumId w:val="54"/>
  </w:num>
  <w:num w:numId="193" w16cid:durableId="767505891">
    <w:abstractNumId w:val="140"/>
  </w:num>
  <w:num w:numId="194" w16cid:durableId="48920267">
    <w:abstractNumId w:val="163"/>
  </w:num>
  <w:num w:numId="195" w16cid:durableId="496767172">
    <w:abstractNumId w:val="179"/>
  </w:num>
  <w:num w:numId="196" w16cid:durableId="1164780381">
    <w:abstractNumId w:val="8"/>
  </w:num>
  <w:num w:numId="197" w16cid:durableId="1378581463">
    <w:abstractNumId w:val="43"/>
  </w:num>
  <w:num w:numId="198" w16cid:durableId="195702169">
    <w:abstractNumId w:val="73"/>
  </w:num>
  <w:num w:numId="199" w16cid:durableId="658389882">
    <w:abstractNumId w:val="166"/>
  </w:num>
  <w:num w:numId="200" w16cid:durableId="544413807">
    <w:abstractNumId w:val="195"/>
  </w:num>
  <w:num w:numId="201" w16cid:durableId="1282686064">
    <w:abstractNumId w:val="75"/>
  </w:num>
  <w:num w:numId="202" w16cid:durableId="1056777316">
    <w:abstractNumId w:val="63"/>
  </w:num>
  <w:num w:numId="203" w16cid:durableId="515313247">
    <w:abstractNumId w:val="47"/>
  </w:num>
  <w:num w:numId="204" w16cid:durableId="531190316">
    <w:abstractNumId w:val="32"/>
  </w:num>
  <w:num w:numId="205" w16cid:durableId="453334934">
    <w:abstractNumId w:val="157"/>
  </w:num>
  <w:num w:numId="206" w16cid:durableId="1094519193">
    <w:abstractNumId w:val="33"/>
  </w:num>
  <w:num w:numId="207" w16cid:durableId="832643186">
    <w:abstractNumId w:val="178"/>
  </w:num>
  <w:num w:numId="208" w16cid:durableId="553780933">
    <w:abstractNumId w:val="205"/>
  </w:num>
  <w:numIdMacAtCleanup w:val="20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A376B"/>
    <w:rsid w:val="000002B3"/>
    <w:rsid w:val="00002618"/>
    <w:rsid w:val="00004497"/>
    <w:rsid w:val="00005AA9"/>
    <w:rsid w:val="00007619"/>
    <w:rsid w:val="00007CDF"/>
    <w:rsid w:val="00011F51"/>
    <w:rsid w:val="000135F3"/>
    <w:rsid w:val="00014F00"/>
    <w:rsid w:val="0001547A"/>
    <w:rsid w:val="00017730"/>
    <w:rsid w:val="0002198E"/>
    <w:rsid w:val="00022EB9"/>
    <w:rsid w:val="000234C6"/>
    <w:rsid w:val="00024F9D"/>
    <w:rsid w:val="00030B89"/>
    <w:rsid w:val="00030F07"/>
    <w:rsid w:val="00033527"/>
    <w:rsid w:val="00034C71"/>
    <w:rsid w:val="00036237"/>
    <w:rsid w:val="00041911"/>
    <w:rsid w:val="00043257"/>
    <w:rsid w:val="00045FC4"/>
    <w:rsid w:val="00052228"/>
    <w:rsid w:val="0005293C"/>
    <w:rsid w:val="00054F43"/>
    <w:rsid w:val="00062B59"/>
    <w:rsid w:val="00062DAB"/>
    <w:rsid w:val="0006527F"/>
    <w:rsid w:val="0007217E"/>
    <w:rsid w:val="000732E5"/>
    <w:rsid w:val="000768DA"/>
    <w:rsid w:val="00090077"/>
    <w:rsid w:val="00091B66"/>
    <w:rsid w:val="00092831"/>
    <w:rsid w:val="00093F04"/>
    <w:rsid w:val="00093F57"/>
    <w:rsid w:val="000948CB"/>
    <w:rsid w:val="00094F86"/>
    <w:rsid w:val="00095CE3"/>
    <w:rsid w:val="000974DD"/>
    <w:rsid w:val="000A043B"/>
    <w:rsid w:val="000A3CFB"/>
    <w:rsid w:val="000A3E70"/>
    <w:rsid w:val="000B1330"/>
    <w:rsid w:val="000B2556"/>
    <w:rsid w:val="000B55A6"/>
    <w:rsid w:val="000B5CA5"/>
    <w:rsid w:val="000B65E6"/>
    <w:rsid w:val="000C107D"/>
    <w:rsid w:val="000C24F7"/>
    <w:rsid w:val="000C3066"/>
    <w:rsid w:val="000C4972"/>
    <w:rsid w:val="000C7BE5"/>
    <w:rsid w:val="000C7ECC"/>
    <w:rsid w:val="000D368D"/>
    <w:rsid w:val="000D3FB9"/>
    <w:rsid w:val="000D5509"/>
    <w:rsid w:val="000D6F70"/>
    <w:rsid w:val="000E201C"/>
    <w:rsid w:val="000E23D2"/>
    <w:rsid w:val="000E48B2"/>
    <w:rsid w:val="000E57B8"/>
    <w:rsid w:val="000E6109"/>
    <w:rsid w:val="000F1679"/>
    <w:rsid w:val="000F1F9E"/>
    <w:rsid w:val="000F35EC"/>
    <w:rsid w:val="000F7F9A"/>
    <w:rsid w:val="00104590"/>
    <w:rsid w:val="00112AE1"/>
    <w:rsid w:val="00112B78"/>
    <w:rsid w:val="00115F90"/>
    <w:rsid w:val="00116C87"/>
    <w:rsid w:val="0012131E"/>
    <w:rsid w:val="00123587"/>
    <w:rsid w:val="0012451E"/>
    <w:rsid w:val="001319CF"/>
    <w:rsid w:val="0013267F"/>
    <w:rsid w:val="001377D2"/>
    <w:rsid w:val="001403EF"/>
    <w:rsid w:val="001434C9"/>
    <w:rsid w:val="001470F5"/>
    <w:rsid w:val="00150324"/>
    <w:rsid w:val="0015089F"/>
    <w:rsid w:val="00153521"/>
    <w:rsid w:val="00153AD0"/>
    <w:rsid w:val="0015477B"/>
    <w:rsid w:val="00160F04"/>
    <w:rsid w:val="0016210A"/>
    <w:rsid w:val="00167872"/>
    <w:rsid w:val="00167A99"/>
    <w:rsid w:val="00167DAA"/>
    <w:rsid w:val="001716EA"/>
    <w:rsid w:val="00172036"/>
    <w:rsid w:val="001800CB"/>
    <w:rsid w:val="001835AD"/>
    <w:rsid w:val="001836FE"/>
    <w:rsid w:val="001839B0"/>
    <w:rsid w:val="00187AE4"/>
    <w:rsid w:val="00190B51"/>
    <w:rsid w:val="00191248"/>
    <w:rsid w:val="0019235E"/>
    <w:rsid w:val="001938A3"/>
    <w:rsid w:val="00195D74"/>
    <w:rsid w:val="00196D2A"/>
    <w:rsid w:val="001A3E43"/>
    <w:rsid w:val="001A4854"/>
    <w:rsid w:val="001A739C"/>
    <w:rsid w:val="001A78D3"/>
    <w:rsid w:val="001B2850"/>
    <w:rsid w:val="001B5153"/>
    <w:rsid w:val="001B5528"/>
    <w:rsid w:val="001B791F"/>
    <w:rsid w:val="001C09C2"/>
    <w:rsid w:val="001C0B4E"/>
    <w:rsid w:val="001C23CA"/>
    <w:rsid w:val="001C34A0"/>
    <w:rsid w:val="001C6949"/>
    <w:rsid w:val="001C6E85"/>
    <w:rsid w:val="001C7ED4"/>
    <w:rsid w:val="001D0C2A"/>
    <w:rsid w:val="001D3342"/>
    <w:rsid w:val="001D3E91"/>
    <w:rsid w:val="001D6CDB"/>
    <w:rsid w:val="001D7581"/>
    <w:rsid w:val="001D78E6"/>
    <w:rsid w:val="001E0DC7"/>
    <w:rsid w:val="001E1CFD"/>
    <w:rsid w:val="001E2323"/>
    <w:rsid w:val="001E2327"/>
    <w:rsid w:val="001E4047"/>
    <w:rsid w:val="001E42E8"/>
    <w:rsid w:val="001F167E"/>
    <w:rsid w:val="001F1834"/>
    <w:rsid w:val="001F1BE7"/>
    <w:rsid w:val="001F29A4"/>
    <w:rsid w:val="002018F1"/>
    <w:rsid w:val="0020317A"/>
    <w:rsid w:val="00204200"/>
    <w:rsid w:val="00206296"/>
    <w:rsid w:val="00206930"/>
    <w:rsid w:val="00211E97"/>
    <w:rsid w:val="00212739"/>
    <w:rsid w:val="00212DD4"/>
    <w:rsid w:val="002157F6"/>
    <w:rsid w:val="00216991"/>
    <w:rsid w:val="00221C5B"/>
    <w:rsid w:val="002242A8"/>
    <w:rsid w:val="00231406"/>
    <w:rsid w:val="00242650"/>
    <w:rsid w:val="00242AAB"/>
    <w:rsid w:val="002479C2"/>
    <w:rsid w:val="002500C9"/>
    <w:rsid w:val="00250F21"/>
    <w:rsid w:val="00254D05"/>
    <w:rsid w:val="00257FC7"/>
    <w:rsid w:val="00263742"/>
    <w:rsid w:val="002703B1"/>
    <w:rsid w:val="002716E6"/>
    <w:rsid w:val="00271B47"/>
    <w:rsid w:val="00273F7A"/>
    <w:rsid w:val="00274D09"/>
    <w:rsid w:val="00275284"/>
    <w:rsid w:val="00275590"/>
    <w:rsid w:val="00275C1C"/>
    <w:rsid w:val="00275C66"/>
    <w:rsid w:val="002773C4"/>
    <w:rsid w:val="00282EDE"/>
    <w:rsid w:val="0028311E"/>
    <w:rsid w:val="00283620"/>
    <w:rsid w:val="00284190"/>
    <w:rsid w:val="002967ED"/>
    <w:rsid w:val="00296976"/>
    <w:rsid w:val="002A09FF"/>
    <w:rsid w:val="002A17D3"/>
    <w:rsid w:val="002A354C"/>
    <w:rsid w:val="002B2851"/>
    <w:rsid w:val="002B5CC0"/>
    <w:rsid w:val="002B7BC8"/>
    <w:rsid w:val="002C2BBF"/>
    <w:rsid w:val="002C5571"/>
    <w:rsid w:val="002C7181"/>
    <w:rsid w:val="002C7B6B"/>
    <w:rsid w:val="002D10B4"/>
    <w:rsid w:val="002D4259"/>
    <w:rsid w:val="002D4FE8"/>
    <w:rsid w:val="002D5674"/>
    <w:rsid w:val="002D6BC0"/>
    <w:rsid w:val="002E0253"/>
    <w:rsid w:val="002E0CCC"/>
    <w:rsid w:val="002E17B0"/>
    <w:rsid w:val="002E19A1"/>
    <w:rsid w:val="002E2E56"/>
    <w:rsid w:val="002E5A50"/>
    <w:rsid w:val="002E63D1"/>
    <w:rsid w:val="002E66A6"/>
    <w:rsid w:val="002E68C8"/>
    <w:rsid w:val="002F109D"/>
    <w:rsid w:val="002F14ED"/>
    <w:rsid w:val="002F2A16"/>
    <w:rsid w:val="002F3107"/>
    <w:rsid w:val="002F741B"/>
    <w:rsid w:val="002F7524"/>
    <w:rsid w:val="00301D0E"/>
    <w:rsid w:val="00302432"/>
    <w:rsid w:val="00303364"/>
    <w:rsid w:val="00305471"/>
    <w:rsid w:val="003071EA"/>
    <w:rsid w:val="00307525"/>
    <w:rsid w:val="00315F89"/>
    <w:rsid w:val="003207B5"/>
    <w:rsid w:val="00320CF8"/>
    <w:rsid w:val="00321965"/>
    <w:rsid w:val="003245F8"/>
    <w:rsid w:val="0033381A"/>
    <w:rsid w:val="00333985"/>
    <w:rsid w:val="00333F09"/>
    <w:rsid w:val="00337EFA"/>
    <w:rsid w:val="00340207"/>
    <w:rsid w:val="0034254A"/>
    <w:rsid w:val="00342CD8"/>
    <w:rsid w:val="00342E93"/>
    <w:rsid w:val="00345600"/>
    <w:rsid w:val="00346422"/>
    <w:rsid w:val="00350A67"/>
    <w:rsid w:val="003511FF"/>
    <w:rsid w:val="00352825"/>
    <w:rsid w:val="00360E2C"/>
    <w:rsid w:val="003717E4"/>
    <w:rsid w:val="003720C5"/>
    <w:rsid w:val="0037305C"/>
    <w:rsid w:val="003758B2"/>
    <w:rsid w:val="00381950"/>
    <w:rsid w:val="003851AB"/>
    <w:rsid w:val="00387433"/>
    <w:rsid w:val="00394F15"/>
    <w:rsid w:val="003962D7"/>
    <w:rsid w:val="0039641C"/>
    <w:rsid w:val="003B0C77"/>
    <w:rsid w:val="003B2021"/>
    <w:rsid w:val="003B3E29"/>
    <w:rsid w:val="003B60EE"/>
    <w:rsid w:val="003B6262"/>
    <w:rsid w:val="003B6B88"/>
    <w:rsid w:val="003B7ABB"/>
    <w:rsid w:val="003C07BD"/>
    <w:rsid w:val="003C1C46"/>
    <w:rsid w:val="003C26A7"/>
    <w:rsid w:val="003C3384"/>
    <w:rsid w:val="003C39CB"/>
    <w:rsid w:val="003C415C"/>
    <w:rsid w:val="003C7DC9"/>
    <w:rsid w:val="003D2B03"/>
    <w:rsid w:val="003D495F"/>
    <w:rsid w:val="003D6BB8"/>
    <w:rsid w:val="003D6CCE"/>
    <w:rsid w:val="003D718E"/>
    <w:rsid w:val="003D7967"/>
    <w:rsid w:val="003F4466"/>
    <w:rsid w:val="003F48A5"/>
    <w:rsid w:val="003F5BAF"/>
    <w:rsid w:val="003F66AB"/>
    <w:rsid w:val="003F7230"/>
    <w:rsid w:val="003F7F6F"/>
    <w:rsid w:val="004021CF"/>
    <w:rsid w:val="004046E9"/>
    <w:rsid w:val="00406494"/>
    <w:rsid w:val="0040731B"/>
    <w:rsid w:val="0041032C"/>
    <w:rsid w:val="0041068C"/>
    <w:rsid w:val="00413194"/>
    <w:rsid w:val="004138EB"/>
    <w:rsid w:val="00415846"/>
    <w:rsid w:val="00416287"/>
    <w:rsid w:val="00416B02"/>
    <w:rsid w:val="00416FF1"/>
    <w:rsid w:val="0042211A"/>
    <w:rsid w:val="004254B0"/>
    <w:rsid w:val="00425939"/>
    <w:rsid w:val="004310B0"/>
    <w:rsid w:val="00431565"/>
    <w:rsid w:val="00433E65"/>
    <w:rsid w:val="00435EA5"/>
    <w:rsid w:val="00437CC4"/>
    <w:rsid w:val="00437EFF"/>
    <w:rsid w:val="00440C2A"/>
    <w:rsid w:val="00440EF3"/>
    <w:rsid w:val="004413DB"/>
    <w:rsid w:val="00444531"/>
    <w:rsid w:val="004462AD"/>
    <w:rsid w:val="00447170"/>
    <w:rsid w:val="00451645"/>
    <w:rsid w:val="00453DE5"/>
    <w:rsid w:val="00455A95"/>
    <w:rsid w:val="00456D99"/>
    <w:rsid w:val="00456E31"/>
    <w:rsid w:val="00462DC8"/>
    <w:rsid w:val="00464329"/>
    <w:rsid w:val="00467350"/>
    <w:rsid w:val="00467AD6"/>
    <w:rsid w:val="00467F14"/>
    <w:rsid w:val="00470D1F"/>
    <w:rsid w:val="004723D3"/>
    <w:rsid w:val="00473900"/>
    <w:rsid w:val="00474068"/>
    <w:rsid w:val="00474E09"/>
    <w:rsid w:val="00474F31"/>
    <w:rsid w:val="00477F4E"/>
    <w:rsid w:val="00480F3B"/>
    <w:rsid w:val="0048125E"/>
    <w:rsid w:val="00482E72"/>
    <w:rsid w:val="00485579"/>
    <w:rsid w:val="00491694"/>
    <w:rsid w:val="00493A8D"/>
    <w:rsid w:val="0049732B"/>
    <w:rsid w:val="004A0443"/>
    <w:rsid w:val="004A73A2"/>
    <w:rsid w:val="004B067A"/>
    <w:rsid w:val="004B5CFD"/>
    <w:rsid w:val="004B6496"/>
    <w:rsid w:val="004C1339"/>
    <w:rsid w:val="004C48D4"/>
    <w:rsid w:val="004C4944"/>
    <w:rsid w:val="004C5843"/>
    <w:rsid w:val="004C6AC1"/>
    <w:rsid w:val="004D0BA4"/>
    <w:rsid w:val="004D21EC"/>
    <w:rsid w:val="004D30EF"/>
    <w:rsid w:val="004D34B3"/>
    <w:rsid w:val="004D5553"/>
    <w:rsid w:val="004D583F"/>
    <w:rsid w:val="004E220C"/>
    <w:rsid w:val="004E314C"/>
    <w:rsid w:val="004E7E7F"/>
    <w:rsid w:val="004F145F"/>
    <w:rsid w:val="004F296D"/>
    <w:rsid w:val="004F2D6C"/>
    <w:rsid w:val="004F5E75"/>
    <w:rsid w:val="0050018F"/>
    <w:rsid w:val="00502561"/>
    <w:rsid w:val="00502E2D"/>
    <w:rsid w:val="00506CB2"/>
    <w:rsid w:val="00510DFF"/>
    <w:rsid w:val="0051138C"/>
    <w:rsid w:val="00513F65"/>
    <w:rsid w:val="0051510A"/>
    <w:rsid w:val="00516B4E"/>
    <w:rsid w:val="005222DF"/>
    <w:rsid w:val="005254DD"/>
    <w:rsid w:val="00526208"/>
    <w:rsid w:val="005303F3"/>
    <w:rsid w:val="0053375F"/>
    <w:rsid w:val="005354AD"/>
    <w:rsid w:val="00535DB1"/>
    <w:rsid w:val="0053698B"/>
    <w:rsid w:val="00536FE3"/>
    <w:rsid w:val="00540778"/>
    <w:rsid w:val="0054356B"/>
    <w:rsid w:val="0055024A"/>
    <w:rsid w:val="00550519"/>
    <w:rsid w:val="005510C2"/>
    <w:rsid w:val="00551A95"/>
    <w:rsid w:val="0055424A"/>
    <w:rsid w:val="00555878"/>
    <w:rsid w:val="00560FEB"/>
    <w:rsid w:val="0056166D"/>
    <w:rsid w:val="00563839"/>
    <w:rsid w:val="00563B23"/>
    <w:rsid w:val="00563D84"/>
    <w:rsid w:val="005647C6"/>
    <w:rsid w:val="005648B0"/>
    <w:rsid w:val="005650D2"/>
    <w:rsid w:val="00565AFE"/>
    <w:rsid w:val="00567A76"/>
    <w:rsid w:val="00570877"/>
    <w:rsid w:val="00572641"/>
    <w:rsid w:val="00572C08"/>
    <w:rsid w:val="005752F0"/>
    <w:rsid w:val="005775FF"/>
    <w:rsid w:val="005802CA"/>
    <w:rsid w:val="005820FD"/>
    <w:rsid w:val="005857D4"/>
    <w:rsid w:val="0058796E"/>
    <w:rsid w:val="005917B1"/>
    <w:rsid w:val="005A3237"/>
    <w:rsid w:val="005A3E61"/>
    <w:rsid w:val="005A52A8"/>
    <w:rsid w:val="005B16B9"/>
    <w:rsid w:val="005B20C7"/>
    <w:rsid w:val="005B2E72"/>
    <w:rsid w:val="005B574E"/>
    <w:rsid w:val="005C0AF3"/>
    <w:rsid w:val="005C1ED9"/>
    <w:rsid w:val="005C29D6"/>
    <w:rsid w:val="005C7F91"/>
    <w:rsid w:val="005D7FB5"/>
    <w:rsid w:val="005E6164"/>
    <w:rsid w:val="005E66AE"/>
    <w:rsid w:val="005F05F5"/>
    <w:rsid w:val="005F30E5"/>
    <w:rsid w:val="005F5DDA"/>
    <w:rsid w:val="005F7E52"/>
    <w:rsid w:val="005F7F88"/>
    <w:rsid w:val="00605B54"/>
    <w:rsid w:val="00605FBA"/>
    <w:rsid w:val="00606AE7"/>
    <w:rsid w:val="00610760"/>
    <w:rsid w:val="00611014"/>
    <w:rsid w:val="00611114"/>
    <w:rsid w:val="00615010"/>
    <w:rsid w:val="0061558A"/>
    <w:rsid w:val="0061795D"/>
    <w:rsid w:val="00621CD1"/>
    <w:rsid w:val="0062246F"/>
    <w:rsid w:val="006241C4"/>
    <w:rsid w:val="00626B71"/>
    <w:rsid w:val="00634316"/>
    <w:rsid w:val="006376B3"/>
    <w:rsid w:val="00641B4E"/>
    <w:rsid w:val="00650AC7"/>
    <w:rsid w:val="00651AA0"/>
    <w:rsid w:val="006538E6"/>
    <w:rsid w:val="0065495B"/>
    <w:rsid w:val="00656702"/>
    <w:rsid w:val="00656954"/>
    <w:rsid w:val="00656A5F"/>
    <w:rsid w:val="00661733"/>
    <w:rsid w:val="00662ECB"/>
    <w:rsid w:val="00663F84"/>
    <w:rsid w:val="00665EC9"/>
    <w:rsid w:val="00673B5A"/>
    <w:rsid w:val="00674F5B"/>
    <w:rsid w:val="00675FBA"/>
    <w:rsid w:val="00680477"/>
    <w:rsid w:val="00680B75"/>
    <w:rsid w:val="00681356"/>
    <w:rsid w:val="00681BE4"/>
    <w:rsid w:val="00685B7A"/>
    <w:rsid w:val="00687B03"/>
    <w:rsid w:val="00691EB3"/>
    <w:rsid w:val="00691F0C"/>
    <w:rsid w:val="00696D4E"/>
    <w:rsid w:val="00697657"/>
    <w:rsid w:val="006A2116"/>
    <w:rsid w:val="006A57D3"/>
    <w:rsid w:val="006A7798"/>
    <w:rsid w:val="006B1C91"/>
    <w:rsid w:val="006B5232"/>
    <w:rsid w:val="006C0186"/>
    <w:rsid w:val="006C248E"/>
    <w:rsid w:val="006C2A7C"/>
    <w:rsid w:val="006D26AA"/>
    <w:rsid w:val="006D3634"/>
    <w:rsid w:val="006D3C53"/>
    <w:rsid w:val="006D4041"/>
    <w:rsid w:val="006D5C06"/>
    <w:rsid w:val="006D6108"/>
    <w:rsid w:val="006D782F"/>
    <w:rsid w:val="006E005F"/>
    <w:rsid w:val="006E0C4E"/>
    <w:rsid w:val="006E3DA5"/>
    <w:rsid w:val="006E4D14"/>
    <w:rsid w:val="006E6885"/>
    <w:rsid w:val="006E7676"/>
    <w:rsid w:val="006E7792"/>
    <w:rsid w:val="006F0430"/>
    <w:rsid w:val="006F2D2E"/>
    <w:rsid w:val="006F3A8B"/>
    <w:rsid w:val="006F4296"/>
    <w:rsid w:val="0070496B"/>
    <w:rsid w:val="00707023"/>
    <w:rsid w:val="0070706B"/>
    <w:rsid w:val="007075E3"/>
    <w:rsid w:val="0071029F"/>
    <w:rsid w:val="0071597E"/>
    <w:rsid w:val="007165A7"/>
    <w:rsid w:val="00717E76"/>
    <w:rsid w:val="007224EA"/>
    <w:rsid w:val="00730886"/>
    <w:rsid w:val="00731970"/>
    <w:rsid w:val="00731989"/>
    <w:rsid w:val="007320CC"/>
    <w:rsid w:val="00736F4E"/>
    <w:rsid w:val="00737183"/>
    <w:rsid w:val="007401AF"/>
    <w:rsid w:val="0074238C"/>
    <w:rsid w:val="007428FF"/>
    <w:rsid w:val="007446AC"/>
    <w:rsid w:val="0075154B"/>
    <w:rsid w:val="00751567"/>
    <w:rsid w:val="007535D5"/>
    <w:rsid w:val="0075790A"/>
    <w:rsid w:val="00761803"/>
    <w:rsid w:val="0076231A"/>
    <w:rsid w:val="00762655"/>
    <w:rsid w:val="0076726A"/>
    <w:rsid w:val="007702A1"/>
    <w:rsid w:val="00770B65"/>
    <w:rsid w:val="00771FEE"/>
    <w:rsid w:val="00772C00"/>
    <w:rsid w:val="00774640"/>
    <w:rsid w:val="00774BC4"/>
    <w:rsid w:val="007754E7"/>
    <w:rsid w:val="00776EF6"/>
    <w:rsid w:val="00780065"/>
    <w:rsid w:val="007801E6"/>
    <w:rsid w:val="00783A6D"/>
    <w:rsid w:val="00783FD7"/>
    <w:rsid w:val="00786D54"/>
    <w:rsid w:val="00786D99"/>
    <w:rsid w:val="00786F7C"/>
    <w:rsid w:val="007938A5"/>
    <w:rsid w:val="0079616B"/>
    <w:rsid w:val="00796673"/>
    <w:rsid w:val="007A0327"/>
    <w:rsid w:val="007A40CC"/>
    <w:rsid w:val="007A5F97"/>
    <w:rsid w:val="007B2032"/>
    <w:rsid w:val="007C135A"/>
    <w:rsid w:val="007C2B58"/>
    <w:rsid w:val="007C439F"/>
    <w:rsid w:val="007C7192"/>
    <w:rsid w:val="007C724B"/>
    <w:rsid w:val="007D7239"/>
    <w:rsid w:val="007E14B3"/>
    <w:rsid w:val="007E50DB"/>
    <w:rsid w:val="007F0E8C"/>
    <w:rsid w:val="007F5B94"/>
    <w:rsid w:val="007F5E86"/>
    <w:rsid w:val="007F673D"/>
    <w:rsid w:val="008006EB"/>
    <w:rsid w:val="00804FEA"/>
    <w:rsid w:val="0080589A"/>
    <w:rsid w:val="008058C1"/>
    <w:rsid w:val="008069FA"/>
    <w:rsid w:val="00806AE9"/>
    <w:rsid w:val="00811BCE"/>
    <w:rsid w:val="008128CF"/>
    <w:rsid w:val="00813C96"/>
    <w:rsid w:val="00813F9D"/>
    <w:rsid w:val="00816FDF"/>
    <w:rsid w:val="00820424"/>
    <w:rsid w:val="00822C0E"/>
    <w:rsid w:val="008313E7"/>
    <w:rsid w:val="008362D8"/>
    <w:rsid w:val="00837C71"/>
    <w:rsid w:val="008406F7"/>
    <w:rsid w:val="00843EEE"/>
    <w:rsid w:val="00844AD2"/>
    <w:rsid w:val="008460B7"/>
    <w:rsid w:val="00857166"/>
    <w:rsid w:val="00857E9C"/>
    <w:rsid w:val="008611D7"/>
    <w:rsid w:val="0086610B"/>
    <w:rsid w:val="008670D1"/>
    <w:rsid w:val="00870F3A"/>
    <w:rsid w:val="00870FE0"/>
    <w:rsid w:val="00871BC2"/>
    <w:rsid w:val="0087326C"/>
    <w:rsid w:val="0087531E"/>
    <w:rsid w:val="00875D27"/>
    <w:rsid w:val="00877B1F"/>
    <w:rsid w:val="00884E18"/>
    <w:rsid w:val="00890B12"/>
    <w:rsid w:val="00892357"/>
    <w:rsid w:val="0089664D"/>
    <w:rsid w:val="008A39D6"/>
    <w:rsid w:val="008B193D"/>
    <w:rsid w:val="008B2138"/>
    <w:rsid w:val="008B2CEB"/>
    <w:rsid w:val="008B4154"/>
    <w:rsid w:val="008B53CB"/>
    <w:rsid w:val="008B648F"/>
    <w:rsid w:val="008B6C31"/>
    <w:rsid w:val="008C41BD"/>
    <w:rsid w:val="008C4A31"/>
    <w:rsid w:val="008C4F5B"/>
    <w:rsid w:val="008C5156"/>
    <w:rsid w:val="008D0CAE"/>
    <w:rsid w:val="008D26B6"/>
    <w:rsid w:val="008D3803"/>
    <w:rsid w:val="008D3ED2"/>
    <w:rsid w:val="008D436C"/>
    <w:rsid w:val="008D55FC"/>
    <w:rsid w:val="008E33DC"/>
    <w:rsid w:val="008E5323"/>
    <w:rsid w:val="008E5F33"/>
    <w:rsid w:val="008E7572"/>
    <w:rsid w:val="008F0A4D"/>
    <w:rsid w:val="008F25E0"/>
    <w:rsid w:val="008F3813"/>
    <w:rsid w:val="008F5A73"/>
    <w:rsid w:val="008F5C5A"/>
    <w:rsid w:val="008F6A0B"/>
    <w:rsid w:val="008F7AC2"/>
    <w:rsid w:val="0090487A"/>
    <w:rsid w:val="00904AA0"/>
    <w:rsid w:val="00904CB3"/>
    <w:rsid w:val="00905525"/>
    <w:rsid w:val="00906673"/>
    <w:rsid w:val="00906F27"/>
    <w:rsid w:val="00907287"/>
    <w:rsid w:val="009103DA"/>
    <w:rsid w:val="009114B7"/>
    <w:rsid w:val="00915884"/>
    <w:rsid w:val="00916DD0"/>
    <w:rsid w:val="00917BA8"/>
    <w:rsid w:val="00917C54"/>
    <w:rsid w:val="0092447C"/>
    <w:rsid w:val="00925DB9"/>
    <w:rsid w:val="00926F63"/>
    <w:rsid w:val="00927F83"/>
    <w:rsid w:val="00933A15"/>
    <w:rsid w:val="00935D87"/>
    <w:rsid w:val="00936C89"/>
    <w:rsid w:val="00937E75"/>
    <w:rsid w:val="00940F15"/>
    <w:rsid w:val="00941D0C"/>
    <w:rsid w:val="00946BD4"/>
    <w:rsid w:val="00952E3F"/>
    <w:rsid w:val="00953C41"/>
    <w:rsid w:val="009543F3"/>
    <w:rsid w:val="0095523B"/>
    <w:rsid w:val="00961B5A"/>
    <w:rsid w:val="00970356"/>
    <w:rsid w:val="009714A5"/>
    <w:rsid w:val="0097262E"/>
    <w:rsid w:val="00972775"/>
    <w:rsid w:val="009729D8"/>
    <w:rsid w:val="00973203"/>
    <w:rsid w:val="0097413E"/>
    <w:rsid w:val="00974745"/>
    <w:rsid w:val="0097525C"/>
    <w:rsid w:val="00976EED"/>
    <w:rsid w:val="009804B2"/>
    <w:rsid w:val="0098069D"/>
    <w:rsid w:val="00982240"/>
    <w:rsid w:val="009835D4"/>
    <w:rsid w:val="00983DBC"/>
    <w:rsid w:val="00986C02"/>
    <w:rsid w:val="00986C3D"/>
    <w:rsid w:val="00986D81"/>
    <w:rsid w:val="00990D8B"/>
    <w:rsid w:val="009924CF"/>
    <w:rsid w:val="009924F3"/>
    <w:rsid w:val="0099259F"/>
    <w:rsid w:val="00992B8F"/>
    <w:rsid w:val="009A11B4"/>
    <w:rsid w:val="009A1F84"/>
    <w:rsid w:val="009A4461"/>
    <w:rsid w:val="009A5B11"/>
    <w:rsid w:val="009B1107"/>
    <w:rsid w:val="009B1FA2"/>
    <w:rsid w:val="009B219D"/>
    <w:rsid w:val="009B5F5F"/>
    <w:rsid w:val="009C33B2"/>
    <w:rsid w:val="009C7B79"/>
    <w:rsid w:val="009D0B7F"/>
    <w:rsid w:val="009D263C"/>
    <w:rsid w:val="009D27B8"/>
    <w:rsid w:val="009D28CB"/>
    <w:rsid w:val="009E0D10"/>
    <w:rsid w:val="009E169A"/>
    <w:rsid w:val="009E607B"/>
    <w:rsid w:val="009F5CD1"/>
    <w:rsid w:val="009F7161"/>
    <w:rsid w:val="00A0077E"/>
    <w:rsid w:val="00A038CC"/>
    <w:rsid w:val="00A03D25"/>
    <w:rsid w:val="00A06CA9"/>
    <w:rsid w:val="00A10D99"/>
    <w:rsid w:val="00A10F0A"/>
    <w:rsid w:val="00A11473"/>
    <w:rsid w:val="00A128FE"/>
    <w:rsid w:val="00A12E7C"/>
    <w:rsid w:val="00A13DDA"/>
    <w:rsid w:val="00A17A0F"/>
    <w:rsid w:val="00A2051C"/>
    <w:rsid w:val="00A2245A"/>
    <w:rsid w:val="00A22CF3"/>
    <w:rsid w:val="00A23A3B"/>
    <w:rsid w:val="00A24330"/>
    <w:rsid w:val="00A249EA"/>
    <w:rsid w:val="00A34898"/>
    <w:rsid w:val="00A359F4"/>
    <w:rsid w:val="00A36807"/>
    <w:rsid w:val="00A37045"/>
    <w:rsid w:val="00A401CE"/>
    <w:rsid w:val="00A4486C"/>
    <w:rsid w:val="00A466B2"/>
    <w:rsid w:val="00A469E1"/>
    <w:rsid w:val="00A477B6"/>
    <w:rsid w:val="00A47AD7"/>
    <w:rsid w:val="00A47EAF"/>
    <w:rsid w:val="00A531C1"/>
    <w:rsid w:val="00A53895"/>
    <w:rsid w:val="00A54B38"/>
    <w:rsid w:val="00A574FB"/>
    <w:rsid w:val="00A57E20"/>
    <w:rsid w:val="00A641C2"/>
    <w:rsid w:val="00A64354"/>
    <w:rsid w:val="00A653AA"/>
    <w:rsid w:val="00A66128"/>
    <w:rsid w:val="00A715FC"/>
    <w:rsid w:val="00A7209C"/>
    <w:rsid w:val="00A722DF"/>
    <w:rsid w:val="00A808D4"/>
    <w:rsid w:val="00A836B5"/>
    <w:rsid w:val="00A840F4"/>
    <w:rsid w:val="00A845A0"/>
    <w:rsid w:val="00A85CA8"/>
    <w:rsid w:val="00A861B2"/>
    <w:rsid w:val="00A90E6A"/>
    <w:rsid w:val="00A913E0"/>
    <w:rsid w:val="00A91E03"/>
    <w:rsid w:val="00A920B9"/>
    <w:rsid w:val="00A96B25"/>
    <w:rsid w:val="00AA025D"/>
    <w:rsid w:val="00AA5CE7"/>
    <w:rsid w:val="00AA6759"/>
    <w:rsid w:val="00AA71B2"/>
    <w:rsid w:val="00AB08FC"/>
    <w:rsid w:val="00AB0BBB"/>
    <w:rsid w:val="00AB31C7"/>
    <w:rsid w:val="00AC0483"/>
    <w:rsid w:val="00AC1292"/>
    <w:rsid w:val="00AC4BD7"/>
    <w:rsid w:val="00AD0501"/>
    <w:rsid w:val="00AD26A7"/>
    <w:rsid w:val="00AD2C1D"/>
    <w:rsid w:val="00AD3446"/>
    <w:rsid w:val="00AD5014"/>
    <w:rsid w:val="00AD7A38"/>
    <w:rsid w:val="00AE0CA6"/>
    <w:rsid w:val="00AE1859"/>
    <w:rsid w:val="00AE467F"/>
    <w:rsid w:val="00AE7371"/>
    <w:rsid w:val="00AF1039"/>
    <w:rsid w:val="00AF2025"/>
    <w:rsid w:val="00AF3298"/>
    <w:rsid w:val="00AF38CB"/>
    <w:rsid w:val="00AF3BC2"/>
    <w:rsid w:val="00AF4D7F"/>
    <w:rsid w:val="00AF79FC"/>
    <w:rsid w:val="00B01E04"/>
    <w:rsid w:val="00B10603"/>
    <w:rsid w:val="00B119A7"/>
    <w:rsid w:val="00B12878"/>
    <w:rsid w:val="00B15986"/>
    <w:rsid w:val="00B217CF"/>
    <w:rsid w:val="00B2370C"/>
    <w:rsid w:val="00B24CF6"/>
    <w:rsid w:val="00B26DBF"/>
    <w:rsid w:val="00B31BDE"/>
    <w:rsid w:val="00B32C4D"/>
    <w:rsid w:val="00B34A1D"/>
    <w:rsid w:val="00B40876"/>
    <w:rsid w:val="00B409CE"/>
    <w:rsid w:val="00B508AB"/>
    <w:rsid w:val="00B52AA3"/>
    <w:rsid w:val="00B532EE"/>
    <w:rsid w:val="00B53BF7"/>
    <w:rsid w:val="00B5500E"/>
    <w:rsid w:val="00B60E14"/>
    <w:rsid w:val="00B61642"/>
    <w:rsid w:val="00B650ED"/>
    <w:rsid w:val="00B71CDE"/>
    <w:rsid w:val="00B77696"/>
    <w:rsid w:val="00B81021"/>
    <w:rsid w:val="00B81C16"/>
    <w:rsid w:val="00B833B6"/>
    <w:rsid w:val="00B84669"/>
    <w:rsid w:val="00B85213"/>
    <w:rsid w:val="00B85DF1"/>
    <w:rsid w:val="00B860D2"/>
    <w:rsid w:val="00B86403"/>
    <w:rsid w:val="00B94983"/>
    <w:rsid w:val="00B95B12"/>
    <w:rsid w:val="00BA2991"/>
    <w:rsid w:val="00BA4127"/>
    <w:rsid w:val="00BA59D4"/>
    <w:rsid w:val="00BA6C8E"/>
    <w:rsid w:val="00BA79E8"/>
    <w:rsid w:val="00BB13B4"/>
    <w:rsid w:val="00BB22F0"/>
    <w:rsid w:val="00BB2EB7"/>
    <w:rsid w:val="00BB3D33"/>
    <w:rsid w:val="00BB3E2A"/>
    <w:rsid w:val="00BB6289"/>
    <w:rsid w:val="00BB7A21"/>
    <w:rsid w:val="00BC12BE"/>
    <w:rsid w:val="00BC286B"/>
    <w:rsid w:val="00BC373A"/>
    <w:rsid w:val="00BC7E2B"/>
    <w:rsid w:val="00BD061B"/>
    <w:rsid w:val="00BD4026"/>
    <w:rsid w:val="00BD537D"/>
    <w:rsid w:val="00BD6142"/>
    <w:rsid w:val="00BE542D"/>
    <w:rsid w:val="00BE63CF"/>
    <w:rsid w:val="00BE64FA"/>
    <w:rsid w:val="00BE6C18"/>
    <w:rsid w:val="00BF1C97"/>
    <w:rsid w:val="00BF6AFD"/>
    <w:rsid w:val="00BF6E19"/>
    <w:rsid w:val="00BF7E99"/>
    <w:rsid w:val="00C0258A"/>
    <w:rsid w:val="00C04070"/>
    <w:rsid w:val="00C04730"/>
    <w:rsid w:val="00C074E6"/>
    <w:rsid w:val="00C12898"/>
    <w:rsid w:val="00C145A3"/>
    <w:rsid w:val="00C152DB"/>
    <w:rsid w:val="00C159DE"/>
    <w:rsid w:val="00C177EA"/>
    <w:rsid w:val="00C20746"/>
    <w:rsid w:val="00C22A96"/>
    <w:rsid w:val="00C2414A"/>
    <w:rsid w:val="00C313CF"/>
    <w:rsid w:val="00C33901"/>
    <w:rsid w:val="00C341F6"/>
    <w:rsid w:val="00C34F63"/>
    <w:rsid w:val="00C3645F"/>
    <w:rsid w:val="00C36E10"/>
    <w:rsid w:val="00C374C4"/>
    <w:rsid w:val="00C377FF"/>
    <w:rsid w:val="00C40BB0"/>
    <w:rsid w:val="00C41DD5"/>
    <w:rsid w:val="00C4390F"/>
    <w:rsid w:val="00C57480"/>
    <w:rsid w:val="00C60D68"/>
    <w:rsid w:val="00C63E5D"/>
    <w:rsid w:val="00C64C12"/>
    <w:rsid w:val="00C66408"/>
    <w:rsid w:val="00C67A90"/>
    <w:rsid w:val="00C71ECC"/>
    <w:rsid w:val="00C73056"/>
    <w:rsid w:val="00C77889"/>
    <w:rsid w:val="00C85EF1"/>
    <w:rsid w:val="00C923E4"/>
    <w:rsid w:val="00C950B6"/>
    <w:rsid w:val="00C96952"/>
    <w:rsid w:val="00C97173"/>
    <w:rsid w:val="00C97347"/>
    <w:rsid w:val="00CA376B"/>
    <w:rsid w:val="00CA491C"/>
    <w:rsid w:val="00CA6E77"/>
    <w:rsid w:val="00CB117D"/>
    <w:rsid w:val="00CB7676"/>
    <w:rsid w:val="00CC5DAE"/>
    <w:rsid w:val="00CC73BB"/>
    <w:rsid w:val="00CD0571"/>
    <w:rsid w:val="00CD2083"/>
    <w:rsid w:val="00CD28DA"/>
    <w:rsid w:val="00CD6719"/>
    <w:rsid w:val="00CD6BB7"/>
    <w:rsid w:val="00CD75F2"/>
    <w:rsid w:val="00CE2BFC"/>
    <w:rsid w:val="00CE5537"/>
    <w:rsid w:val="00CE5DF0"/>
    <w:rsid w:val="00CE617D"/>
    <w:rsid w:val="00CE642F"/>
    <w:rsid w:val="00CE76DD"/>
    <w:rsid w:val="00CF176D"/>
    <w:rsid w:val="00CF1A03"/>
    <w:rsid w:val="00CF315D"/>
    <w:rsid w:val="00CF352A"/>
    <w:rsid w:val="00CF38C8"/>
    <w:rsid w:val="00CF7857"/>
    <w:rsid w:val="00D00741"/>
    <w:rsid w:val="00D01952"/>
    <w:rsid w:val="00D01CFD"/>
    <w:rsid w:val="00D0262A"/>
    <w:rsid w:val="00D039CE"/>
    <w:rsid w:val="00D04377"/>
    <w:rsid w:val="00D04667"/>
    <w:rsid w:val="00D04DF9"/>
    <w:rsid w:val="00D05555"/>
    <w:rsid w:val="00D05707"/>
    <w:rsid w:val="00D10960"/>
    <w:rsid w:val="00D11AC7"/>
    <w:rsid w:val="00D1414B"/>
    <w:rsid w:val="00D14F7D"/>
    <w:rsid w:val="00D21270"/>
    <w:rsid w:val="00D22D23"/>
    <w:rsid w:val="00D2403D"/>
    <w:rsid w:val="00D26959"/>
    <w:rsid w:val="00D27101"/>
    <w:rsid w:val="00D2774A"/>
    <w:rsid w:val="00D312CF"/>
    <w:rsid w:val="00D32AB8"/>
    <w:rsid w:val="00D33360"/>
    <w:rsid w:val="00D33498"/>
    <w:rsid w:val="00D3387F"/>
    <w:rsid w:val="00D505F2"/>
    <w:rsid w:val="00D50B8C"/>
    <w:rsid w:val="00D51235"/>
    <w:rsid w:val="00D5240E"/>
    <w:rsid w:val="00D56CDF"/>
    <w:rsid w:val="00D56D13"/>
    <w:rsid w:val="00D574FF"/>
    <w:rsid w:val="00D6079F"/>
    <w:rsid w:val="00D677A2"/>
    <w:rsid w:val="00D67993"/>
    <w:rsid w:val="00D67A50"/>
    <w:rsid w:val="00D70880"/>
    <w:rsid w:val="00D70DF2"/>
    <w:rsid w:val="00D73DA0"/>
    <w:rsid w:val="00D74073"/>
    <w:rsid w:val="00D742A5"/>
    <w:rsid w:val="00D7510D"/>
    <w:rsid w:val="00D7531E"/>
    <w:rsid w:val="00D76215"/>
    <w:rsid w:val="00D803FC"/>
    <w:rsid w:val="00D8342F"/>
    <w:rsid w:val="00D908B7"/>
    <w:rsid w:val="00D9167A"/>
    <w:rsid w:val="00D93A81"/>
    <w:rsid w:val="00D9425D"/>
    <w:rsid w:val="00D96954"/>
    <w:rsid w:val="00D96E0B"/>
    <w:rsid w:val="00D97D52"/>
    <w:rsid w:val="00DA52E5"/>
    <w:rsid w:val="00DA623E"/>
    <w:rsid w:val="00DA6F9B"/>
    <w:rsid w:val="00DA7A4C"/>
    <w:rsid w:val="00DB389F"/>
    <w:rsid w:val="00DB3FC4"/>
    <w:rsid w:val="00DB61DD"/>
    <w:rsid w:val="00DC10C0"/>
    <w:rsid w:val="00DC230A"/>
    <w:rsid w:val="00DC667B"/>
    <w:rsid w:val="00DC75F5"/>
    <w:rsid w:val="00DD069B"/>
    <w:rsid w:val="00DD1465"/>
    <w:rsid w:val="00DD26C5"/>
    <w:rsid w:val="00DD3A0C"/>
    <w:rsid w:val="00DE0C4A"/>
    <w:rsid w:val="00DE17CA"/>
    <w:rsid w:val="00DE1999"/>
    <w:rsid w:val="00DE2A71"/>
    <w:rsid w:val="00DE3084"/>
    <w:rsid w:val="00DE40EC"/>
    <w:rsid w:val="00DE4C79"/>
    <w:rsid w:val="00DE51A2"/>
    <w:rsid w:val="00DE609C"/>
    <w:rsid w:val="00DE6B53"/>
    <w:rsid w:val="00DE6D93"/>
    <w:rsid w:val="00DF521B"/>
    <w:rsid w:val="00DF6344"/>
    <w:rsid w:val="00DF7AEB"/>
    <w:rsid w:val="00E0122D"/>
    <w:rsid w:val="00E02AF8"/>
    <w:rsid w:val="00E03785"/>
    <w:rsid w:val="00E0392D"/>
    <w:rsid w:val="00E17626"/>
    <w:rsid w:val="00E179DE"/>
    <w:rsid w:val="00E2035D"/>
    <w:rsid w:val="00E20A20"/>
    <w:rsid w:val="00E22FD8"/>
    <w:rsid w:val="00E269C7"/>
    <w:rsid w:val="00E3137D"/>
    <w:rsid w:val="00E3609A"/>
    <w:rsid w:val="00E37ED9"/>
    <w:rsid w:val="00E40211"/>
    <w:rsid w:val="00E43778"/>
    <w:rsid w:val="00E43D5F"/>
    <w:rsid w:val="00E45A76"/>
    <w:rsid w:val="00E50887"/>
    <w:rsid w:val="00E57EA4"/>
    <w:rsid w:val="00E63271"/>
    <w:rsid w:val="00E65904"/>
    <w:rsid w:val="00E702CB"/>
    <w:rsid w:val="00E72BF9"/>
    <w:rsid w:val="00E73A1B"/>
    <w:rsid w:val="00E74DF4"/>
    <w:rsid w:val="00E757BE"/>
    <w:rsid w:val="00E75B7D"/>
    <w:rsid w:val="00E76BA3"/>
    <w:rsid w:val="00E80ED0"/>
    <w:rsid w:val="00E85779"/>
    <w:rsid w:val="00E86E2A"/>
    <w:rsid w:val="00E92884"/>
    <w:rsid w:val="00E92DA0"/>
    <w:rsid w:val="00E93749"/>
    <w:rsid w:val="00E938CD"/>
    <w:rsid w:val="00E9743A"/>
    <w:rsid w:val="00E97D3B"/>
    <w:rsid w:val="00E97D6F"/>
    <w:rsid w:val="00EA2037"/>
    <w:rsid w:val="00EA4CC0"/>
    <w:rsid w:val="00EA7574"/>
    <w:rsid w:val="00EB030C"/>
    <w:rsid w:val="00EB04E5"/>
    <w:rsid w:val="00EB0699"/>
    <w:rsid w:val="00EB3EBF"/>
    <w:rsid w:val="00EB3ECB"/>
    <w:rsid w:val="00EB3F29"/>
    <w:rsid w:val="00EB41F3"/>
    <w:rsid w:val="00EB46DC"/>
    <w:rsid w:val="00EB4D36"/>
    <w:rsid w:val="00EC0ADE"/>
    <w:rsid w:val="00EC4258"/>
    <w:rsid w:val="00EC5520"/>
    <w:rsid w:val="00EC7CCD"/>
    <w:rsid w:val="00ED1518"/>
    <w:rsid w:val="00ED425E"/>
    <w:rsid w:val="00ED5766"/>
    <w:rsid w:val="00EE04B0"/>
    <w:rsid w:val="00EE2717"/>
    <w:rsid w:val="00EE3C91"/>
    <w:rsid w:val="00EE47FA"/>
    <w:rsid w:val="00EF2411"/>
    <w:rsid w:val="00EF4299"/>
    <w:rsid w:val="00EF5D22"/>
    <w:rsid w:val="00EF7785"/>
    <w:rsid w:val="00F006B9"/>
    <w:rsid w:val="00F00D93"/>
    <w:rsid w:val="00F0180A"/>
    <w:rsid w:val="00F04299"/>
    <w:rsid w:val="00F07DB0"/>
    <w:rsid w:val="00F11296"/>
    <w:rsid w:val="00F11D55"/>
    <w:rsid w:val="00F171A6"/>
    <w:rsid w:val="00F249DD"/>
    <w:rsid w:val="00F24E80"/>
    <w:rsid w:val="00F25D8D"/>
    <w:rsid w:val="00F264B1"/>
    <w:rsid w:val="00F30433"/>
    <w:rsid w:val="00F32627"/>
    <w:rsid w:val="00F34184"/>
    <w:rsid w:val="00F34730"/>
    <w:rsid w:val="00F35E7F"/>
    <w:rsid w:val="00F407F2"/>
    <w:rsid w:val="00F40DFF"/>
    <w:rsid w:val="00F41F77"/>
    <w:rsid w:val="00F4523F"/>
    <w:rsid w:val="00F4788A"/>
    <w:rsid w:val="00F520CD"/>
    <w:rsid w:val="00F535E1"/>
    <w:rsid w:val="00F53CC4"/>
    <w:rsid w:val="00F5629D"/>
    <w:rsid w:val="00F5694F"/>
    <w:rsid w:val="00F60958"/>
    <w:rsid w:val="00F648DB"/>
    <w:rsid w:val="00F66F37"/>
    <w:rsid w:val="00F67E6C"/>
    <w:rsid w:val="00F73A8E"/>
    <w:rsid w:val="00F750CD"/>
    <w:rsid w:val="00F75203"/>
    <w:rsid w:val="00F80248"/>
    <w:rsid w:val="00F80433"/>
    <w:rsid w:val="00F83E8B"/>
    <w:rsid w:val="00F84DEB"/>
    <w:rsid w:val="00F855C0"/>
    <w:rsid w:val="00F855DB"/>
    <w:rsid w:val="00F916EF"/>
    <w:rsid w:val="00F91768"/>
    <w:rsid w:val="00F91F2A"/>
    <w:rsid w:val="00F92AC7"/>
    <w:rsid w:val="00F94C15"/>
    <w:rsid w:val="00F97344"/>
    <w:rsid w:val="00F97639"/>
    <w:rsid w:val="00FA0641"/>
    <w:rsid w:val="00FA161D"/>
    <w:rsid w:val="00FA1C9C"/>
    <w:rsid w:val="00FA5A93"/>
    <w:rsid w:val="00FA6538"/>
    <w:rsid w:val="00FB4669"/>
    <w:rsid w:val="00FC011E"/>
    <w:rsid w:val="00FC01A8"/>
    <w:rsid w:val="00FC1A0F"/>
    <w:rsid w:val="00FC3376"/>
    <w:rsid w:val="00FC3EC5"/>
    <w:rsid w:val="00FC3F31"/>
    <w:rsid w:val="00FC517B"/>
    <w:rsid w:val="00FC6016"/>
    <w:rsid w:val="00FD1287"/>
    <w:rsid w:val="00FD2229"/>
    <w:rsid w:val="00FE1A16"/>
    <w:rsid w:val="00FE2E30"/>
    <w:rsid w:val="00FE4025"/>
    <w:rsid w:val="00FE5CE1"/>
    <w:rsid w:val="00FE6512"/>
    <w:rsid w:val="00FE6864"/>
    <w:rsid w:val="00FF0C65"/>
    <w:rsid w:val="00FF22B5"/>
    <w:rsid w:val="00FF2470"/>
    <w:rsid w:val="00FF405C"/>
    <w:rsid w:val="00FF7F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1355E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Intense Quote" w:uiPriority="30"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E220C"/>
    <w:pPr>
      <w:spacing w:after="200" w:line="276" w:lineRule="auto"/>
    </w:pPr>
    <w:rPr>
      <w:sz w:val="22"/>
      <w:szCs w:val="22"/>
      <w:lang w:bidi="en-US"/>
    </w:rPr>
  </w:style>
  <w:style w:type="paragraph" w:styleId="Heading1">
    <w:name w:val="heading 1"/>
    <w:basedOn w:val="Normal"/>
    <w:next w:val="Normal"/>
    <w:link w:val="Heading1Char"/>
    <w:uiPriority w:val="9"/>
    <w:qFormat/>
    <w:rsid w:val="004E220C"/>
    <w:pPr>
      <w:keepNext/>
      <w:keepLines/>
      <w:spacing w:before="480" w:after="240"/>
      <w:outlineLvl w:val="0"/>
    </w:pPr>
    <w:rPr>
      <w:rFonts w:ascii="Cambria" w:hAnsi="Cambria"/>
      <w:b/>
      <w:bCs/>
      <w:color w:val="000000" w:themeColor="text1"/>
      <w:sz w:val="28"/>
      <w:szCs w:val="28"/>
    </w:rPr>
  </w:style>
  <w:style w:type="paragraph" w:styleId="Heading2">
    <w:name w:val="heading 2"/>
    <w:basedOn w:val="Normal"/>
    <w:next w:val="Normal"/>
    <w:link w:val="Heading2Char"/>
    <w:uiPriority w:val="9"/>
    <w:qFormat/>
    <w:rsid w:val="004E220C"/>
    <w:pPr>
      <w:keepNext/>
      <w:keepLines/>
      <w:spacing w:before="200" w:after="120"/>
      <w:outlineLvl w:val="1"/>
    </w:pPr>
    <w:rPr>
      <w:rFonts w:ascii="Cambria" w:hAnsi="Cambria"/>
      <w:b/>
      <w:bCs/>
      <w:color w:val="000000" w:themeColor="text1"/>
      <w:sz w:val="26"/>
      <w:szCs w:val="26"/>
    </w:rPr>
  </w:style>
  <w:style w:type="paragraph" w:styleId="Heading3">
    <w:name w:val="heading 3"/>
    <w:basedOn w:val="Normal"/>
    <w:next w:val="Normal"/>
    <w:link w:val="Heading3Char"/>
    <w:uiPriority w:val="9"/>
    <w:qFormat/>
    <w:rsid w:val="004E220C"/>
    <w:pPr>
      <w:keepNext/>
      <w:keepLines/>
      <w:spacing w:before="200" w:after="0"/>
      <w:outlineLvl w:val="2"/>
    </w:pPr>
    <w:rPr>
      <w:rFonts w:ascii="Cambria" w:hAnsi="Cambria"/>
      <w:b/>
      <w:bCs/>
      <w:color w:val="4F81BD"/>
      <w:sz w:val="20"/>
      <w:szCs w:val="20"/>
      <w:lang w:bidi="ar-SA"/>
    </w:rPr>
  </w:style>
  <w:style w:type="paragraph" w:styleId="Heading4">
    <w:name w:val="heading 4"/>
    <w:basedOn w:val="Normal"/>
    <w:next w:val="Normal"/>
    <w:link w:val="Heading4Char"/>
    <w:uiPriority w:val="9"/>
    <w:qFormat/>
    <w:rsid w:val="004E220C"/>
    <w:pPr>
      <w:keepNext/>
      <w:keepLines/>
      <w:spacing w:before="200" w:after="0"/>
      <w:outlineLvl w:val="3"/>
    </w:pPr>
    <w:rPr>
      <w:rFonts w:ascii="Cambria" w:hAnsi="Cambria"/>
      <w:b/>
      <w:bCs/>
      <w:i/>
      <w:iCs/>
      <w:color w:val="4F81BD"/>
      <w:sz w:val="20"/>
      <w:szCs w:val="20"/>
      <w:lang w:bidi="ar-SA"/>
    </w:rPr>
  </w:style>
  <w:style w:type="paragraph" w:styleId="Heading5">
    <w:name w:val="heading 5"/>
    <w:basedOn w:val="Normal"/>
    <w:next w:val="Normal"/>
    <w:link w:val="Heading5Char"/>
    <w:uiPriority w:val="9"/>
    <w:qFormat/>
    <w:rsid w:val="004E220C"/>
    <w:pPr>
      <w:keepNext/>
      <w:keepLines/>
      <w:spacing w:before="200" w:after="0"/>
      <w:outlineLvl w:val="4"/>
    </w:pPr>
    <w:rPr>
      <w:rFonts w:ascii="Cambria" w:hAnsi="Cambria"/>
      <w:color w:val="243F60"/>
      <w:sz w:val="20"/>
      <w:szCs w:val="20"/>
      <w:lang w:bidi="ar-SA"/>
    </w:rPr>
  </w:style>
  <w:style w:type="paragraph" w:styleId="Heading6">
    <w:name w:val="heading 6"/>
    <w:basedOn w:val="Normal"/>
    <w:next w:val="Normal"/>
    <w:link w:val="Heading6Char"/>
    <w:uiPriority w:val="9"/>
    <w:qFormat/>
    <w:rsid w:val="004E220C"/>
    <w:pPr>
      <w:keepNext/>
      <w:keepLines/>
      <w:spacing w:before="200" w:after="0"/>
      <w:outlineLvl w:val="5"/>
    </w:pPr>
    <w:rPr>
      <w:rFonts w:ascii="Cambria" w:hAnsi="Cambria"/>
      <w:i/>
      <w:iCs/>
      <w:color w:val="243F60"/>
      <w:sz w:val="20"/>
      <w:szCs w:val="20"/>
      <w:lang w:bidi="ar-SA"/>
    </w:rPr>
  </w:style>
  <w:style w:type="paragraph" w:styleId="Heading7">
    <w:name w:val="heading 7"/>
    <w:basedOn w:val="Normal"/>
    <w:next w:val="Normal"/>
    <w:link w:val="Heading7Char"/>
    <w:uiPriority w:val="9"/>
    <w:qFormat/>
    <w:rsid w:val="004E220C"/>
    <w:pPr>
      <w:keepNext/>
      <w:keepLines/>
      <w:spacing w:before="200" w:after="0"/>
      <w:outlineLvl w:val="6"/>
    </w:pPr>
    <w:rPr>
      <w:rFonts w:ascii="Cambria" w:hAnsi="Cambria"/>
      <w:i/>
      <w:iCs/>
      <w:color w:val="404040"/>
      <w:sz w:val="20"/>
      <w:szCs w:val="20"/>
      <w:lang w:bidi="ar-SA"/>
    </w:rPr>
  </w:style>
  <w:style w:type="paragraph" w:styleId="Heading8">
    <w:name w:val="heading 8"/>
    <w:basedOn w:val="Normal"/>
    <w:next w:val="Normal"/>
    <w:link w:val="Heading8Char"/>
    <w:uiPriority w:val="9"/>
    <w:qFormat/>
    <w:rsid w:val="004E220C"/>
    <w:pPr>
      <w:keepNext/>
      <w:keepLines/>
      <w:spacing w:before="200" w:after="0"/>
      <w:outlineLvl w:val="7"/>
    </w:pPr>
    <w:rPr>
      <w:rFonts w:ascii="Cambria" w:hAnsi="Cambria"/>
      <w:color w:val="4F81BD"/>
      <w:sz w:val="20"/>
      <w:szCs w:val="20"/>
      <w:lang w:bidi="ar-SA"/>
    </w:rPr>
  </w:style>
  <w:style w:type="paragraph" w:styleId="Heading9">
    <w:name w:val="heading 9"/>
    <w:basedOn w:val="Normal"/>
    <w:next w:val="Normal"/>
    <w:link w:val="Heading9Char"/>
    <w:uiPriority w:val="9"/>
    <w:qFormat/>
    <w:rsid w:val="004E220C"/>
    <w:pPr>
      <w:keepNext/>
      <w:keepLines/>
      <w:spacing w:before="200" w:after="0"/>
      <w:outlineLvl w:val="8"/>
    </w:pPr>
    <w:rPr>
      <w:rFonts w:ascii="Cambria" w:hAnsi="Cambria"/>
      <w:i/>
      <w:iCs/>
      <w:color w:val="404040"/>
      <w:sz w:val="20"/>
      <w:szCs w:val="20"/>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4E220C"/>
    <w:rPr>
      <w:rFonts w:ascii="Cambria" w:hAnsi="Cambria"/>
      <w:b/>
      <w:bCs/>
      <w:color w:val="000000" w:themeColor="text1"/>
      <w:sz w:val="28"/>
      <w:szCs w:val="28"/>
      <w:lang w:bidi="en-US"/>
    </w:rPr>
  </w:style>
  <w:style w:type="character" w:customStyle="1" w:styleId="Heading2Char">
    <w:name w:val="Heading 2 Char"/>
    <w:link w:val="Heading2"/>
    <w:uiPriority w:val="9"/>
    <w:rsid w:val="004E220C"/>
    <w:rPr>
      <w:rFonts w:ascii="Cambria" w:hAnsi="Cambria"/>
      <w:b/>
      <w:bCs/>
      <w:color w:val="000000" w:themeColor="text1"/>
      <w:sz w:val="26"/>
      <w:szCs w:val="26"/>
      <w:lang w:bidi="en-US"/>
    </w:rPr>
  </w:style>
  <w:style w:type="paragraph" w:styleId="Title">
    <w:name w:val="Title"/>
    <w:aliases w:val="TOC Title"/>
    <w:basedOn w:val="Normal"/>
    <w:next w:val="Normal"/>
    <w:link w:val="TitleChar"/>
    <w:uiPriority w:val="10"/>
    <w:qFormat/>
    <w:rsid w:val="004E220C"/>
    <w:pPr>
      <w:pBdr>
        <w:bottom w:val="single" w:sz="8" w:space="4" w:color="4F81BD"/>
      </w:pBdr>
      <w:spacing w:after="300" w:line="240" w:lineRule="auto"/>
      <w:contextualSpacing/>
    </w:pPr>
    <w:rPr>
      <w:rFonts w:ascii="Cambria" w:hAnsi="Cambria"/>
      <w:color w:val="17365D"/>
      <w:spacing w:val="5"/>
      <w:kern w:val="28"/>
      <w:sz w:val="52"/>
      <w:szCs w:val="52"/>
      <w:lang w:bidi="ar-SA"/>
    </w:rPr>
  </w:style>
  <w:style w:type="character" w:customStyle="1" w:styleId="TitleChar">
    <w:name w:val="Title Char"/>
    <w:aliases w:val="TOC Title Char"/>
    <w:link w:val="Title"/>
    <w:uiPriority w:val="10"/>
    <w:rsid w:val="004E220C"/>
    <w:rPr>
      <w:rFonts w:ascii="Cambria" w:hAnsi="Cambria"/>
      <w:color w:val="17365D"/>
      <w:spacing w:val="5"/>
      <w:kern w:val="28"/>
      <w:sz w:val="52"/>
      <w:szCs w:val="52"/>
    </w:rPr>
  </w:style>
  <w:style w:type="paragraph" w:styleId="TOC1">
    <w:name w:val="toc 1"/>
    <w:basedOn w:val="Normal"/>
    <w:next w:val="Normal"/>
    <w:autoRedefine/>
    <w:uiPriority w:val="39"/>
    <w:unhideWhenUsed/>
    <w:rsid w:val="002479C2"/>
    <w:pPr>
      <w:spacing w:before="240" w:after="120"/>
    </w:pPr>
    <w:rPr>
      <w:b/>
      <w:bCs/>
      <w:szCs w:val="20"/>
    </w:rPr>
  </w:style>
  <w:style w:type="paragraph" w:styleId="TOC2">
    <w:name w:val="toc 2"/>
    <w:basedOn w:val="Normal"/>
    <w:next w:val="Normal"/>
    <w:autoRedefine/>
    <w:uiPriority w:val="39"/>
    <w:unhideWhenUsed/>
    <w:rsid w:val="002479C2"/>
    <w:pPr>
      <w:spacing w:before="120"/>
      <w:ind w:left="240"/>
    </w:pPr>
    <w:rPr>
      <w:i/>
      <w:iCs/>
      <w:szCs w:val="20"/>
    </w:rPr>
  </w:style>
  <w:style w:type="character" w:styleId="Hyperlink">
    <w:name w:val="Hyperlink"/>
    <w:basedOn w:val="DefaultParagraphFont"/>
    <w:uiPriority w:val="99"/>
    <w:unhideWhenUsed/>
    <w:rsid w:val="002479C2"/>
    <w:rPr>
      <w:color w:val="0000FF"/>
      <w:u w:val="single"/>
    </w:rPr>
  </w:style>
  <w:style w:type="paragraph" w:styleId="Footer">
    <w:name w:val="footer"/>
    <w:basedOn w:val="Normal"/>
    <w:unhideWhenUsed/>
    <w:rsid w:val="002479C2"/>
    <w:pPr>
      <w:tabs>
        <w:tab w:val="center" w:pos="4680"/>
        <w:tab w:val="right" w:pos="9360"/>
      </w:tabs>
    </w:pPr>
  </w:style>
  <w:style w:type="character" w:customStyle="1" w:styleId="FooterChar">
    <w:name w:val="Footer Char"/>
    <w:basedOn w:val="DefaultParagraphFont"/>
    <w:rsid w:val="002479C2"/>
    <w:rPr>
      <w:rFonts w:eastAsia="Times New Roman"/>
      <w:lang w:bidi="en-US"/>
    </w:rPr>
  </w:style>
  <w:style w:type="character" w:customStyle="1" w:styleId="Tips">
    <w:name w:val="Tips"/>
    <w:basedOn w:val="DefaultParagraphFont"/>
    <w:rsid w:val="002479C2"/>
    <w:rPr>
      <w:i/>
      <w:iCs/>
    </w:rPr>
  </w:style>
  <w:style w:type="paragraph" w:customStyle="1" w:styleId="Copyright">
    <w:name w:val="Copyright"/>
    <w:basedOn w:val="Title"/>
    <w:rsid w:val="002479C2"/>
    <w:rPr>
      <w:szCs w:val="20"/>
    </w:rPr>
  </w:style>
  <w:style w:type="paragraph" w:styleId="BalloonText">
    <w:name w:val="Balloon Text"/>
    <w:basedOn w:val="Normal"/>
    <w:semiHidden/>
    <w:unhideWhenUsed/>
    <w:rsid w:val="002479C2"/>
    <w:pPr>
      <w:spacing w:after="0" w:line="240" w:lineRule="auto"/>
    </w:pPr>
    <w:rPr>
      <w:rFonts w:ascii="Tahoma" w:hAnsi="Tahoma" w:cs="Tahoma"/>
      <w:sz w:val="16"/>
      <w:szCs w:val="16"/>
    </w:rPr>
  </w:style>
  <w:style w:type="character" w:customStyle="1" w:styleId="BalloonTextChar">
    <w:name w:val="Balloon Text Char"/>
    <w:basedOn w:val="DefaultParagraphFont"/>
    <w:semiHidden/>
    <w:rsid w:val="002479C2"/>
    <w:rPr>
      <w:rFonts w:ascii="Tahoma" w:eastAsia="Times New Roman" w:hAnsi="Tahoma" w:cs="Tahoma"/>
      <w:sz w:val="16"/>
      <w:szCs w:val="16"/>
      <w:lang w:bidi="en-US"/>
    </w:rPr>
  </w:style>
  <w:style w:type="character" w:customStyle="1" w:styleId="Heading3Char">
    <w:name w:val="Heading 3 Char"/>
    <w:link w:val="Heading3"/>
    <w:uiPriority w:val="9"/>
    <w:rsid w:val="004E220C"/>
    <w:rPr>
      <w:rFonts w:ascii="Cambria" w:hAnsi="Cambria"/>
      <w:b/>
      <w:bCs/>
      <w:color w:val="4F81BD"/>
    </w:rPr>
  </w:style>
  <w:style w:type="character" w:customStyle="1" w:styleId="Heading4Char">
    <w:name w:val="Heading 4 Char"/>
    <w:link w:val="Heading4"/>
    <w:uiPriority w:val="9"/>
    <w:rsid w:val="004E220C"/>
    <w:rPr>
      <w:rFonts w:ascii="Cambria" w:hAnsi="Cambria"/>
      <w:b/>
      <w:bCs/>
      <w:i/>
      <w:iCs/>
      <w:color w:val="4F81BD"/>
    </w:rPr>
  </w:style>
  <w:style w:type="character" w:customStyle="1" w:styleId="Heading5Char">
    <w:name w:val="Heading 5 Char"/>
    <w:link w:val="Heading5"/>
    <w:uiPriority w:val="9"/>
    <w:rsid w:val="004E220C"/>
    <w:rPr>
      <w:rFonts w:ascii="Cambria" w:hAnsi="Cambria"/>
      <w:color w:val="243F60"/>
    </w:rPr>
  </w:style>
  <w:style w:type="character" w:customStyle="1" w:styleId="Heading6Char">
    <w:name w:val="Heading 6 Char"/>
    <w:link w:val="Heading6"/>
    <w:uiPriority w:val="9"/>
    <w:rsid w:val="004E220C"/>
    <w:rPr>
      <w:rFonts w:ascii="Cambria" w:hAnsi="Cambria"/>
      <w:i/>
      <w:iCs/>
      <w:color w:val="243F60"/>
    </w:rPr>
  </w:style>
  <w:style w:type="character" w:customStyle="1" w:styleId="Heading7Char">
    <w:name w:val="Heading 7 Char"/>
    <w:link w:val="Heading7"/>
    <w:uiPriority w:val="9"/>
    <w:rsid w:val="004E220C"/>
    <w:rPr>
      <w:rFonts w:ascii="Cambria" w:hAnsi="Cambria"/>
      <w:i/>
      <w:iCs/>
      <w:color w:val="404040"/>
    </w:rPr>
  </w:style>
  <w:style w:type="character" w:customStyle="1" w:styleId="Heading8Char">
    <w:name w:val="Heading 8 Char"/>
    <w:link w:val="Heading8"/>
    <w:uiPriority w:val="9"/>
    <w:rsid w:val="004E220C"/>
    <w:rPr>
      <w:rFonts w:ascii="Cambria" w:hAnsi="Cambria"/>
      <w:color w:val="4F81BD"/>
    </w:rPr>
  </w:style>
  <w:style w:type="character" w:customStyle="1" w:styleId="Heading9Char">
    <w:name w:val="Heading 9 Char"/>
    <w:link w:val="Heading9"/>
    <w:uiPriority w:val="9"/>
    <w:rsid w:val="004E220C"/>
    <w:rPr>
      <w:rFonts w:ascii="Cambria" w:hAnsi="Cambria"/>
      <w:i/>
      <w:iCs/>
      <w:color w:val="404040"/>
    </w:rPr>
  </w:style>
  <w:style w:type="paragraph" w:styleId="Caption">
    <w:name w:val="caption"/>
    <w:basedOn w:val="Normal"/>
    <w:next w:val="Normal"/>
    <w:uiPriority w:val="35"/>
    <w:qFormat/>
    <w:rsid w:val="004E220C"/>
    <w:pPr>
      <w:spacing w:line="240" w:lineRule="auto"/>
    </w:pPr>
    <w:rPr>
      <w:b/>
      <w:bCs/>
      <w:color w:val="4F81BD"/>
      <w:sz w:val="18"/>
      <w:szCs w:val="18"/>
    </w:rPr>
  </w:style>
  <w:style w:type="paragraph" w:styleId="Subtitle">
    <w:name w:val="Subtitle"/>
    <w:basedOn w:val="Normal"/>
    <w:next w:val="Normal"/>
    <w:link w:val="SubtitleChar"/>
    <w:uiPriority w:val="11"/>
    <w:qFormat/>
    <w:rsid w:val="004E220C"/>
    <w:pPr>
      <w:numPr>
        <w:ilvl w:val="1"/>
      </w:numPr>
    </w:pPr>
    <w:rPr>
      <w:rFonts w:ascii="Cambria" w:hAnsi="Cambria"/>
      <w:i/>
      <w:iCs/>
      <w:color w:val="4F81BD"/>
      <w:spacing w:val="15"/>
      <w:sz w:val="24"/>
      <w:szCs w:val="24"/>
      <w:lang w:bidi="ar-SA"/>
    </w:rPr>
  </w:style>
  <w:style w:type="character" w:customStyle="1" w:styleId="SubtitleChar">
    <w:name w:val="Subtitle Char"/>
    <w:link w:val="Subtitle"/>
    <w:uiPriority w:val="11"/>
    <w:rsid w:val="004E220C"/>
    <w:rPr>
      <w:rFonts w:ascii="Cambria" w:hAnsi="Cambria"/>
      <w:i/>
      <w:iCs/>
      <w:color w:val="4F81BD"/>
      <w:spacing w:val="15"/>
      <w:sz w:val="24"/>
      <w:szCs w:val="24"/>
    </w:rPr>
  </w:style>
  <w:style w:type="character" w:styleId="Strong">
    <w:name w:val="Strong"/>
    <w:uiPriority w:val="22"/>
    <w:qFormat/>
    <w:rsid w:val="004E220C"/>
    <w:rPr>
      <w:b/>
      <w:bCs/>
    </w:rPr>
  </w:style>
  <w:style w:type="character" w:styleId="Emphasis">
    <w:name w:val="Emphasis"/>
    <w:uiPriority w:val="20"/>
    <w:qFormat/>
    <w:rsid w:val="004E220C"/>
    <w:rPr>
      <w:i/>
      <w:iCs/>
    </w:rPr>
  </w:style>
  <w:style w:type="paragraph" w:styleId="NoSpacing">
    <w:name w:val="No Spacing"/>
    <w:uiPriority w:val="1"/>
    <w:qFormat/>
    <w:rsid w:val="004E220C"/>
    <w:rPr>
      <w:sz w:val="22"/>
      <w:szCs w:val="22"/>
      <w:lang w:bidi="en-US"/>
    </w:rPr>
  </w:style>
  <w:style w:type="paragraph" w:styleId="ListParagraph">
    <w:name w:val="List Paragraph"/>
    <w:basedOn w:val="Normal"/>
    <w:uiPriority w:val="34"/>
    <w:qFormat/>
    <w:rsid w:val="004E220C"/>
    <w:pPr>
      <w:ind w:left="720"/>
      <w:contextualSpacing/>
    </w:pPr>
  </w:style>
  <w:style w:type="paragraph" w:styleId="Quote">
    <w:name w:val="Quote"/>
    <w:basedOn w:val="Normal"/>
    <w:next w:val="Normal"/>
    <w:link w:val="QuoteChar"/>
    <w:uiPriority w:val="29"/>
    <w:qFormat/>
    <w:rsid w:val="004E220C"/>
    <w:rPr>
      <w:i/>
      <w:iCs/>
      <w:color w:val="000000"/>
      <w:sz w:val="20"/>
      <w:szCs w:val="20"/>
      <w:lang w:bidi="ar-SA"/>
    </w:rPr>
  </w:style>
  <w:style w:type="character" w:customStyle="1" w:styleId="QuoteChar">
    <w:name w:val="Quote Char"/>
    <w:link w:val="Quote"/>
    <w:uiPriority w:val="29"/>
    <w:rsid w:val="004E220C"/>
    <w:rPr>
      <w:i/>
      <w:iCs/>
      <w:color w:val="000000"/>
    </w:rPr>
  </w:style>
  <w:style w:type="paragraph" w:styleId="IntenseQuote">
    <w:name w:val="Intense Quote"/>
    <w:basedOn w:val="Normal"/>
    <w:next w:val="Normal"/>
    <w:link w:val="IntenseQuoteChar"/>
    <w:uiPriority w:val="30"/>
    <w:qFormat/>
    <w:rsid w:val="004E220C"/>
    <w:pPr>
      <w:pBdr>
        <w:bottom w:val="single" w:sz="4" w:space="4" w:color="4F81BD"/>
      </w:pBdr>
      <w:spacing w:before="200" w:after="280"/>
      <w:ind w:left="936" w:right="936"/>
    </w:pPr>
    <w:rPr>
      <w:b/>
      <w:bCs/>
      <w:i/>
      <w:iCs/>
      <w:color w:val="4F81BD"/>
      <w:sz w:val="20"/>
      <w:szCs w:val="20"/>
      <w:lang w:bidi="ar-SA"/>
    </w:rPr>
  </w:style>
  <w:style w:type="character" w:customStyle="1" w:styleId="IntenseQuoteChar">
    <w:name w:val="Intense Quote Char"/>
    <w:link w:val="IntenseQuote"/>
    <w:uiPriority w:val="30"/>
    <w:rsid w:val="004E220C"/>
    <w:rPr>
      <w:b/>
      <w:bCs/>
      <w:i/>
      <w:iCs/>
      <w:color w:val="4F81BD"/>
    </w:rPr>
  </w:style>
  <w:style w:type="character" w:styleId="SubtleEmphasis">
    <w:name w:val="Subtle Emphasis"/>
    <w:uiPriority w:val="19"/>
    <w:qFormat/>
    <w:rsid w:val="004E220C"/>
    <w:rPr>
      <w:i/>
      <w:iCs/>
      <w:color w:val="808080"/>
    </w:rPr>
  </w:style>
  <w:style w:type="character" w:styleId="IntenseEmphasis">
    <w:name w:val="Intense Emphasis"/>
    <w:uiPriority w:val="21"/>
    <w:qFormat/>
    <w:rsid w:val="004E220C"/>
    <w:rPr>
      <w:b/>
      <w:bCs/>
      <w:i/>
      <w:iCs/>
      <w:color w:val="4F81BD"/>
    </w:rPr>
  </w:style>
  <w:style w:type="character" w:styleId="SubtleReference">
    <w:name w:val="Subtle Reference"/>
    <w:uiPriority w:val="31"/>
    <w:qFormat/>
    <w:rsid w:val="004E220C"/>
    <w:rPr>
      <w:smallCaps/>
      <w:color w:val="C0504D"/>
      <w:u w:val="single"/>
    </w:rPr>
  </w:style>
  <w:style w:type="character" w:styleId="IntenseReference">
    <w:name w:val="Intense Reference"/>
    <w:uiPriority w:val="32"/>
    <w:qFormat/>
    <w:rsid w:val="004E220C"/>
    <w:rPr>
      <w:b/>
      <w:bCs/>
      <w:smallCaps/>
      <w:color w:val="C0504D"/>
      <w:spacing w:val="5"/>
      <w:u w:val="single"/>
    </w:rPr>
  </w:style>
  <w:style w:type="character" w:styleId="BookTitle">
    <w:name w:val="Book Title"/>
    <w:uiPriority w:val="33"/>
    <w:qFormat/>
    <w:rsid w:val="004E220C"/>
    <w:rPr>
      <w:b/>
      <w:bCs/>
      <w:smallCaps/>
      <w:spacing w:val="5"/>
    </w:rPr>
  </w:style>
  <w:style w:type="paragraph" w:styleId="TOCHeading">
    <w:name w:val="TOC Heading"/>
    <w:basedOn w:val="Heading1"/>
    <w:next w:val="Normal"/>
    <w:uiPriority w:val="39"/>
    <w:qFormat/>
    <w:rsid w:val="004E220C"/>
    <w:pPr>
      <w:outlineLvl w:val="9"/>
    </w:pPr>
  </w:style>
  <w:style w:type="paragraph" w:styleId="TOC3">
    <w:name w:val="toc 3"/>
    <w:basedOn w:val="Normal"/>
    <w:next w:val="Normal"/>
    <w:autoRedefine/>
    <w:uiPriority w:val="39"/>
    <w:unhideWhenUsed/>
    <w:rsid w:val="002479C2"/>
    <w:pPr>
      <w:ind w:left="440"/>
    </w:pPr>
  </w:style>
  <w:style w:type="character" w:customStyle="1" w:styleId="BookReferences">
    <w:name w:val="Book References"/>
    <w:basedOn w:val="DefaultParagraphFont"/>
    <w:uiPriority w:val="99"/>
    <w:rsid w:val="002479C2"/>
    <w:rPr>
      <w:u w:val="single"/>
    </w:rPr>
  </w:style>
  <w:style w:type="character" w:customStyle="1" w:styleId="H3Character">
    <w:name w:val="H3 Character"/>
    <w:qFormat/>
    <w:rsid w:val="004E220C"/>
    <w:rPr>
      <w:b/>
      <w:bCs/>
      <w:smallCaps/>
    </w:rPr>
  </w:style>
  <w:style w:type="paragraph" w:styleId="NormalWeb">
    <w:name w:val="Normal (Web)"/>
    <w:basedOn w:val="Normal"/>
    <w:uiPriority w:val="99"/>
    <w:semiHidden/>
    <w:unhideWhenUsed/>
    <w:rsid w:val="002479C2"/>
    <w:pPr>
      <w:spacing w:before="100" w:beforeAutospacing="1" w:after="100" w:afterAutospacing="1" w:line="240" w:lineRule="auto"/>
    </w:pPr>
    <w:rPr>
      <w:rFonts w:ascii="Times New Roman" w:hAnsi="Times New Roman"/>
      <w:sz w:val="24"/>
      <w:szCs w:val="24"/>
      <w:lang w:bidi="ar-SA"/>
    </w:rPr>
  </w:style>
  <w:style w:type="character" w:styleId="FollowedHyperlink">
    <w:name w:val="FollowedHyperlink"/>
    <w:basedOn w:val="DefaultParagraphFont"/>
    <w:semiHidden/>
    <w:unhideWhenUsed/>
    <w:rsid w:val="002479C2"/>
    <w:rPr>
      <w:color w:val="800080"/>
      <w:u w:val="single"/>
    </w:rPr>
  </w:style>
  <w:style w:type="paragraph" w:styleId="BodyText2">
    <w:name w:val="Body Text 2"/>
    <w:basedOn w:val="Normal"/>
    <w:semiHidden/>
    <w:rsid w:val="002479C2"/>
    <w:pPr>
      <w:tabs>
        <w:tab w:val="left" w:pos="-720"/>
      </w:tabs>
      <w:suppressAutoHyphens/>
      <w:spacing w:after="0" w:line="240" w:lineRule="auto"/>
      <w:jc w:val="both"/>
    </w:pPr>
    <w:rPr>
      <w:rFonts w:ascii="Times New Roman" w:hAnsi="Times New Roman"/>
      <w:sz w:val="28"/>
      <w:szCs w:val="20"/>
      <w:lang w:val="en-GB" w:bidi="ar-SA"/>
    </w:rPr>
  </w:style>
  <w:style w:type="character" w:customStyle="1" w:styleId="BodyText2Char">
    <w:name w:val="Body Text 2 Char"/>
    <w:basedOn w:val="DefaultParagraphFont"/>
    <w:semiHidden/>
    <w:rsid w:val="002479C2"/>
    <w:rPr>
      <w:rFonts w:ascii="Times New Roman" w:hAnsi="Times New Roman"/>
      <w:sz w:val="28"/>
      <w:lang w:val="en-GB"/>
    </w:rPr>
  </w:style>
  <w:style w:type="paragraph" w:styleId="Header">
    <w:name w:val="header"/>
    <w:basedOn w:val="Normal"/>
    <w:unhideWhenUsed/>
    <w:rsid w:val="002479C2"/>
    <w:pPr>
      <w:tabs>
        <w:tab w:val="center" w:pos="4680"/>
        <w:tab w:val="right" w:pos="9360"/>
      </w:tabs>
      <w:spacing w:after="0" w:line="240" w:lineRule="auto"/>
    </w:pPr>
  </w:style>
  <w:style w:type="character" w:customStyle="1" w:styleId="HeaderChar">
    <w:name w:val="Header Char"/>
    <w:basedOn w:val="DefaultParagraphFont"/>
    <w:semiHidden/>
    <w:rsid w:val="002479C2"/>
    <w:rPr>
      <w:sz w:val="22"/>
      <w:szCs w:val="22"/>
      <w:lang w:val="en-US" w:eastAsia="en-US" w:bidi="en-US"/>
    </w:rPr>
  </w:style>
  <w:style w:type="paragraph" w:customStyle="1" w:styleId="BulletedPoints">
    <w:name w:val="Bulleted Points"/>
    <w:basedOn w:val="Normal"/>
    <w:link w:val="BulletedPointsChar"/>
    <w:qFormat/>
    <w:rsid w:val="004E220C"/>
    <w:pPr>
      <w:numPr>
        <w:numId w:val="2"/>
      </w:numPr>
    </w:pPr>
  </w:style>
  <w:style w:type="paragraph" w:styleId="DocumentMap">
    <w:name w:val="Document Map"/>
    <w:basedOn w:val="Normal"/>
    <w:semiHidden/>
    <w:unhideWhenUsed/>
    <w:rsid w:val="002479C2"/>
    <w:pPr>
      <w:spacing w:after="0" w:line="240" w:lineRule="auto"/>
    </w:pPr>
    <w:rPr>
      <w:rFonts w:ascii="Tahoma" w:hAnsi="Tahoma" w:cs="Tahoma"/>
      <w:sz w:val="16"/>
      <w:szCs w:val="16"/>
    </w:rPr>
  </w:style>
  <w:style w:type="character" w:customStyle="1" w:styleId="BulletedPointsChar">
    <w:name w:val="Bulleted Points Char"/>
    <w:basedOn w:val="DefaultParagraphFont"/>
    <w:link w:val="BulletedPoints"/>
    <w:rsid w:val="004E220C"/>
    <w:rPr>
      <w:sz w:val="22"/>
      <w:szCs w:val="22"/>
      <w:lang w:bidi="en-US"/>
    </w:rPr>
  </w:style>
  <w:style w:type="character" w:customStyle="1" w:styleId="DocumentMapChar">
    <w:name w:val="Document Map Char"/>
    <w:basedOn w:val="DefaultParagraphFont"/>
    <w:semiHidden/>
    <w:rsid w:val="002479C2"/>
    <w:rPr>
      <w:rFonts w:ascii="Tahoma" w:hAnsi="Tahoma" w:cs="Tahoma"/>
      <w:sz w:val="16"/>
      <w:szCs w:val="16"/>
      <w:lang w:val="en-US" w:eastAsia="en-US" w:bidi="en-US"/>
    </w:rPr>
  </w:style>
  <w:style w:type="paragraph" w:customStyle="1" w:styleId="EvaluationNumbers">
    <w:name w:val="Evaluation Numbers"/>
    <w:basedOn w:val="Normal"/>
    <w:rsid w:val="002479C2"/>
    <w:pPr>
      <w:jc w:val="center"/>
    </w:pPr>
    <w:rPr>
      <w:b/>
      <w:bCs/>
      <w:smallCaps/>
      <w:szCs w:val="20"/>
    </w:rPr>
  </w:style>
  <w:style w:type="paragraph" w:styleId="TOC4">
    <w:name w:val="toc 4"/>
    <w:basedOn w:val="Normal"/>
    <w:next w:val="Normal"/>
    <w:autoRedefine/>
    <w:uiPriority w:val="39"/>
    <w:unhideWhenUsed/>
    <w:rsid w:val="00F60958"/>
    <w:pPr>
      <w:spacing w:after="100"/>
      <w:ind w:left="660"/>
    </w:pPr>
    <w:rPr>
      <w:rFonts w:asciiTheme="minorHAnsi" w:eastAsiaTheme="minorEastAsia" w:hAnsiTheme="minorHAnsi" w:cstheme="minorBidi"/>
      <w:lang w:bidi="ar-SA"/>
    </w:rPr>
  </w:style>
  <w:style w:type="paragraph" w:styleId="TOC5">
    <w:name w:val="toc 5"/>
    <w:basedOn w:val="Normal"/>
    <w:next w:val="Normal"/>
    <w:autoRedefine/>
    <w:uiPriority w:val="39"/>
    <w:unhideWhenUsed/>
    <w:rsid w:val="00F60958"/>
    <w:pPr>
      <w:spacing w:after="100"/>
      <w:ind w:left="880"/>
    </w:pPr>
    <w:rPr>
      <w:rFonts w:asciiTheme="minorHAnsi" w:eastAsiaTheme="minorEastAsia" w:hAnsiTheme="minorHAnsi" w:cstheme="minorBidi"/>
      <w:lang w:bidi="ar-SA"/>
    </w:rPr>
  </w:style>
  <w:style w:type="paragraph" w:styleId="TOC6">
    <w:name w:val="toc 6"/>
    <w:basedOn w:val="Normal"/>
    <w:next w:val="Normal"/>
    <w:autoRedefine/>
    <w:uiPriority w:val="39"/>
    <w:unhideWhenUsed/>
    <w:rsid w:val="00F60958"/>
    <w:pPr>
      <w:spacing w:after="100"/>
      <w:ind w:left="1100"/>
    </w:pPr>
    <w:rPr>
      <w:rFonts w:asciiTheme="minorHAnsi" w:eastAsiaTheme="minorEastAsia" w:hAnsiTheme="minorHAnsi" w:cstheme="minorBidi"/>
      <w:lang w:bidi="ar-SA"/>
    </w:rPr>
  </w:style>
  <w:style w:type="paragraph" w:styleId="TOC7">
    <w:name w:val="toc 7"/>
    <w:basedOn w:val="Normal"/>
    <w:next w:val="Normal"/>
    <w:autoRedefine/>
    <w:uiPriority w:val="39"/>
    <w:unhideWhenUsed/>
    <w:rsid w:val="00F60958"/>
    <w:pPr>
      <w:spacing w:after="100"/>
      <w:ind w:left="1320"/>
    </w:pPr>
    <w:rPr>
      <w:rFonts w:asciiTheme="minorHAnsi" w:eastAsiaTheme="minorEastAsia" w:hAnsiTheme="minorHAnsi" w:cstheme="minorBidi"/>
      <w:lang w:bidi="ar-SA"/>
    </w:rPr>
  </w:style>
  <w:style w:type="paragraph" w:styleId="TOC8">
    <w:name w:val="toc 8"/>
    <w:basedOn w:val="Normal"/>
    <w:next w:val="Normal"/>
    <w:autoRedefine/>
    <w:uiPriority w:val="39"/>
    <w:unhideWhenUsed/>
    <w:rsid w:val="00F60958"/>
    <w:pPr>
      <w:spacing w:after="100"/>
      <w:ind w:left="1540"/>
    </w:pPr>
    <w:rPr>
      <w:rFonts w:asciiTheme="minorHAnsi" w:eastAsiaTheme="minorEastAsia" w:hAnsiTheme="minorHAnsi" w:cstheme="minorBidi"/>
      <w:lang w:bidi="ar-SA"/>
    </w:rPr>
  </w:style>
  <w:style w:type="paragraph" w:styleId="TOC9">
    <w:name w:val="toc 9"/>
    <w:basedOn w:val="Normal"/>
    <w:next w:val="Normal"/>
    <w:autoRedefine/>
    <w:uiPriority w:val="39"/>
    <w:unhideWhenUsed/>
    <w:rsid w:val="00F60958"/>
    <w:pPr>
      <w:spacing w:after="100"/>
      <w:ind w:left="1760"/>
    </w:pPr>
    <w:rPr>
      <w:rFonts w:asciiTheme="minorHAnsi" w:eastAsiaTheme="minorEastAsia" w:hAnsiTheme="minorHAnsi" w:cstheme="minorBidi"/>
      <w:lang w:bidi="ar-SA"/>
    </w:rPr>
  </w:style>
  <w:style w:type="character" w:customStyle="1" w:styleId="TableTextInstructor">
    <w:name w:val="Table Text Instructor"/>
    <w:qFormat/>
    <w:rsid w:val="004E220C"/>
    <w:rPr>
      <w:color w:val="365F91"/>
    </w:rPr>
  </w:style>
  <w:style w:type="paragraph" w:customStyle="1" w:styleId="Bulleted">
    <w:name w:val="Bulleted"/>
    <w:basedOn w:val="Normal"/>
    <w:next w:val="BulletedPoints"/>
    <w:link w:val="BulletedChar"/>
    <w:autoRedefine/>
    <w:qFormat/>
    <w:rsid w:val="004E220C"/>
    <w:pPr>
      <w:numPr>
        <w:numId w:val="3"/>
      </w:numPr>
      <w:ind w:left="2880"/>
    </w:pPr>
    <w:rPr>
      <w:lang w:eastAsia="zh-TW"/>
    </w:rPr>
  </w:style>
  <w:style w:type="character" w:customStyle="1" w:styleId="BulletedChar">
    <w:name w:val="Bulleted Char"/>
    <w:link w:val="Bulleted"/>
    <w:rsid w:val="004E220C"/>
    <w:rPr>
      <w:sz w:val="22"/>
      <w:szCs w:val="22"/>
      <w:lang w:eastAsia="zh-TW" w:bidi="en-US"/>
    </w:rPr>
  </w:style>
  <w:style w:type="character" w:customStyle="1" w:styleId="UnresolvedMention1">
    <w:name w:val="Unresolved Mention1"/>
    <w:basedOn w:val="DefaultParagraphFont"/>
    <w:uiPriority w:val="99"/>
    <w:semiHidden/>
    <w:unhideWhenUsed/>
    <w:rsid w:val="00707023"/>
    <w:rPr>
      <w:color w:val="605E5C"/>
      <w:shd w:val="clear" w:color="auto" w:fill="E1DFDD"/>
    </w:rPr>
  </w:style>
  <w:style w:type="character" w:customStyle="1" w:styleId="UnresolvedMention2">
    <w:name w:val="Unresolved Mention2"/>
    <w:basedOn w:val="DefaultParagraphFont"/>
    <w:uiPriority w:val="99"/>
    <w:semiHidden/>
    <w:unhideWhenUsed/>
    <w:rsid w:val="000F1F9E"/>
    <w:rPr>
      <w:color w:val="605E5C"/>
      <w:shd w:val="clear" w:color="auto" w:fill="E1DFDD"/>
    </w:rPr>
  </w:style>
  <w:style w:type="character" w:styleId="UnresolvedMention">
    <w:name w:val="Unresolved Mention"/>
    <w:basedOn w:val="DefaultParagraphFont"/>
    <w:uiPriority w:val="99"/>
    <w:semiHidden/>
    <w:unhideWhenUsed/>
    <w:rsid w:val="0020629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443125">
      <w:bodyDiv w:val="1"/>
      <w:marLeft w:val="0"/>
      <w:marRight w:val="0"/>
      <w:marTop w:val="0"/>
      <w:marBottom w:val="0"/>
      <w:divBdr>
        <w:top w:val="none" w:sz="0" w:space="0" w:color="auto"/>
        <w:left w:val="none" w:sz="0" w:space="0" w:color="auto"/>
        <w:bottom w:val="none" w:sz="0" w:space="0" w:color="auto"/>
        <w:right w:val="none" w:sz="0" w:space="0" w:color="auto"/>
      </w:divBdr>
    </w:div>
    <w:div w:id="124474450">
      <w:bodyDiv w:val="1"/>
      <w:marLeft w:val="0"/>
      <w:marRight w:val="0"/>
      <w:marTop w:val="0"/>
      <w:marBottom w:val="0"/>
      <w:divBdr>
        <w:top w:val="none" w:sz="0" w:space="0" w:color="auto"/>
        <w:left w:val="none" w:sz="0" w:space="0" w:color="auto"/>
        <w:bottom w:val="none" w:sz="0" w:space="0" w:color="auto"/>
        <w:right w:val="none" w:sz="0" w:space="0" w:color="auto"/>
      </w:divBdr>
    </w:div>
    <w:div w:id="128784001">
      <w:bodyDiv w:val="1"/>
      <w:marLeft w:val="0"/>
      <w:marRight w:val="0"/>
      <w:marTop w:val="0"/>
      <w:marBottom w:val="0"/>
      <w:divBdr>
        <w:top w:val="none" w:sz="0" w:space="0" w:color="auto"/>
        <w:left w:val="none" w:sz="0" w:space="0" w:color="auto"/>
        <w:bottom w:val="none" w:sz="0" w:space="0" w:color="auto"/>
        <w:right w:val="none" w:sz="0" w:space="0" w:color="auto"/>
      </w:divBdr>
    </w:div>
    <w:div w:id="152378342">
      <w:bodyDiv w:val="1"/>
      <w:marLeft w:val="0"/>
      <w:marRight w:val="0"/>
      <w:marTop w:val="0"/>
      <w:marBottom w:val="0"/>
      <w:divBdr>
        <w:top w:val="none" w:sz="0" w:space="0" w:color="auto"/>
        <w:left w:val="none" w:sz="0" w:space="0" w:color="auto"/>
        <w:bottom w:val="none" w:sz="0" w:space="0" w:color="auto"/>
        <w:right w:val="none" w:sz="0" w:space="0" w:color="auto"/>
      </w:divBdr>
    </w:div>
    <w:div w:id="184246592">
      <w:bodyDiv w:val="1"/>
      <w:marLeft w:val="0"/>
      <w:marRight w:val="0"/>
      <w:marTop w:val="0"/>
      <w:marBottom w:val="0"/>
      <w:divBdr>
        <w:top w:val="none" w:sz="0" w:space="0" w:color="auto"/>
        <w:left w:val="none" w:sz="0" w:space="0" w:color="auto"/>
        <w:bottom w:val="none" w:sz="0" w:space="0" w:color="auto"/>
        <w:right w:val="none" w:sz="0" w:space="0" w:color="auto"/>
      </w:divBdr>
    </w:div>
    <w:div w:id="221915202">
      <w:bodyDiv w:val="1"/>
      <w:marLeft w:val="0"/>
      <w:marRight w:val="0"/>
      <w:marTop w:val="0"/>
      <w:marBottom w:val="0"/>
      <w:divBdr>
        <w:top w:val="none" w:sz="0" w:space="0" w:color="auto"/>
        <w:left w:val="none" w:sz="0" w:space="0" w:color="auto"/>
        <w:bottom w:val="none" w:sz="0" w:space="0" w:color="auto"/>
        <w:right w:val="none" w:sz="0" w:space="0" w:color="auto"/>
      </w:divBdr>
    </w:div>
    <w:div w:id="234703087">
      <w:bodyDiv w:val="1"/>
      <w:marLeft w:val="0"/>
      <w:marRight w:val="0"/>
      <w:marTop w:val="0"/>
      <w:marBottom w:val="0"/>
      <w:divBdr>
        <w:top w:val="none" w:sz="0" w:space="0" w:color="auto"/>
        <w:left w:val="none" w:sz="0" w:space="0" w:color="auto"/>
        <w:bottom w:val="none" w:sz="0" w:space="0" w:color="auto"/>
        <w:right w:val="none" w:sz="0" w:space="0" w:color="auto"/>
      </w:divBdr>
    </w:div>
    <w:div w:id="342048502">
      <w:bodyDiv w:val="1"/>
      <w:marLeft w:val="0"/>
      <w:marRight w:val="0"/>
      <w:marTop w:val="0"/>
      <w:marBottom w:val="0"/>
      <w:divBdr>
        <w:top w:val="none" w:sz="0" w:space="0" w:color="auto"/>
        <w:left w:val="none" w:sz="0" w:space="0" w:color="auto"/>
        <w:bottom w:val="none" w:sz="0" w:space="0" w:color="auto"/>
        <w:right w:val="none" w:sz="0" w:space="0" w:color="auto"/>
      </w:divBdr>
    </w:div>
    <w:div w:id="345442055">
      <w:bodyDiv w:val="1"/>
      <w:marLeft w:val="0"/>
      <w:marRight w:val="0"/>
      <w:marTop w:val="0"/>
      <w:marBottom w:val="0"/>
      <w:divBdr>
        <w:top w:val="none" w:sz="0" w:space="0" w:color="auto"/>
        <w:left w:val="none" w:sz="0" w:space="0" w:color="auto"/>
        <w:bottom w:val="none" w:sz="0" w:space="0" w:color="auto"/>
        <w:right w:val="none" w:sz="0" w:space="0" w:color="auto"/>
      </w:divBdr>
    </w:div>
    <w:div w:id="412820612">
      <w:bodyDiv w:val="1"/>
      <w:marLeft w:val="0"/>
      <w:marRight w:val="0"/>
      <w:marTop w:val="0"/>
      <w:marBottom w:val="0"/>
      <w:divBdr>
        <w:top w:val="none" w:sz="0" w:space="0" w:color="auto"/>
        <w:left w:val="none" w:sz="0" w:space="0" w:color="auto"/>
        <w:bottom w:val="none" w:sz="0" w:space="0" w:color="auto"/>
        <w:right w:val="none" w:sz="0" w:space="0" w:color="auto"/>
      </w:divBdr>
      <w:divsChild>
        <w:div w:id="1915355314">
          <w:marLeft w:val="547"/>
          <w:marRight w:val="0"/>
          <w:marTop w:val="0"/>
          <w:marBottom w:val="200"/>
          <w:divBdr>
            <w:top w:val="none" w:sz="0" w:space="0" w:color="auto"/>
            <w:left w:val="none" w:sz="0" w:space="0" w:color="auto"/>
            <w:bottom w:val="none" w:sz="0" w:space="0" w:color="auto"/>
            <w:right w:val="none" w:sz="0" w:space="0" w:color="auto"/>
          </w:divBdr>
        </w:div>
        <w:div w:id="1966547766">
          <w:marLeft w:val="1166"/>
          <w:marRight w:val="0"/>
          <w:marTop w:val="0"/>
          <w:marBottom w:val="0"/>
          <w:divBdr>
            <w:top w:val="none" w:sz="0" w:space="0" w:color="auto"/>
            <w:left w:val="none" w:sz="0" w:space="0" w:color="auto"/>
            <w:bottom w:val="none" w:sz="0" w:space="0" w:color="auto"/>
            <w:right w:val="none" w:sz="0" w:space="0" w:color="auto"/>
          </w:divBdr>
        </w:div>
        <w:div w:id="60762694">
          <w:marLeft w:val="1166"/>
          <w:marRight w:val="0"/>
          <w:marTop w:val="0"/>
          <w:marBottom w:val="0"/>
          <w:divBdr>
            <w:top w:val="none" w:sz="0" w:space="0" w:color="auto"/>
            <w:left w:val="none" w:sz="0" w:space="0" w:color="auto"/>
            <w:bottom w:val="none" w:sz="0" w:space="0" w:color="auto"/>
            <w:right w:val="none" w:sz="0" w:space="0" w:color="auto"/>
          </w:divBdr>
        </w:div>
        <w:div w:id="84612706">
          <w:marLeft w:val="1166"/>
          <w:marRight w:val="0"/>
          <w:marTop w:val="0"/>
          <w:marBottom w:val="0"/>
          <w:divBdr>
            <w:top w:val="none" w:sz="0" w:space="0" w:color="auto"/>
            <w:left w:val="none" w:sz="0" w:space="0" w:color="auto"/>
            <w:bottom w:val="none" w:sz="0" w:space="0" w:color="auto"/>
            <w:right w:val="none" w:sz="0" w:space="0" w:color="auto"/>
          </w:divBdr>
        </w:div>
        <w:div w:id="1173882733">
          <w:marLeft w:val="1166"/>
          <w:marRight w:val="0"/>
          <w:marTop w:val="0"/>
          <w:marBottom w:val="0"/>
          <w:divBdr>
            <w:top w:val="none" w:sz="0" w:space="0" w:color="auto"/>
            <w:left w:val="none" w:sz="0" w:space="0" w:color="auto"/>
            <w:bottom w:val="none" w:sz="0" w:space="0" w:color="auto"/>
            <w:right w:val="none" w:sz="0" w:space="0" w:color="auto"/>
          </w:divBdr>
        </w:div>
        <w:div w:id="1029067618">
          <w:marLeft w:val="1166"/>
          <w:marRight w:val="0"/>
          <w:marTop w:val="0"/>
          <w:marBottom w:val="0"/>
          <w:divBdr>
            <w:top w:val="none" w:sz="0" w:space="0" w:color="auto"/>
            <w:left w:val="none" w:sz="0" w:space="0" w:color="auto"/>
            <w:bottom w:val="none" w:sz="0" w:space="0" w:color="auto"/>
            <w:right w:val="none" w:sz="0" w:space="0" w:color="auto"/>
          </w:divBdr>
        </w:div>
        <w:div w:id="1365251553">
          <w:marLeft w:val="1166"/>
          <w:marRight w:val="0"/>
          <w:marTop w:val="0"/>
          <w:marBottom w:val="0"/>
          <w:divBdr>
            <w:top w:val="none" w:sz="0" w:space="0" w:color="auto"/>
            <w:left w:val="none" w:sz="0" w:space="0" w:color="auto"/>
            <w:bottom w:val="none" w:sz="0" w:space="0" w:color="auto"/>
            <w:right w:val="none" w:sz="0" w:space="0" w:color="auto"/>
          </w:divBdr>
        </w:div>
        <w:div w:id="175927222">
          <w:marLeft w:val="1166"/>
          <w:marRight w:val="0"/>
          <w:marTop w:val="0"/>
          <w:marBottom w:val="0"/>
          <w:divBdr>
            <w:top w:val="none" w:sz="0" w:space="0" w:color="auto"/>
            <w:left w:val="none" w:sz="0" w:space="0" w:color="auto"/>
            <w:bottom w:val="none" w:sz="0" w:space="0" w:color="auto"/>
            <w:right w:val="none" w:sz="0" w:space="0" w:color="auto"/>
          </w:divBdr>
        </w:div>
        <w:div w:id="1918900153">
          <w:marLeft w:val="1166"/>
          <w:marRight w:val="0"/>
          <w:marTop w:val="0"/>
          <w:marBottom w:val="0"/>
          <w:divBdr>
            <w:top w:val="none" w:sz="0" w:space="0" w:color="auto"/>
            <w:left w:val="none" w:sz="0" w:space="0" w:color="auto"/>
            <w:bottom w:val="none" w:sz="0" w:space="0" w:color="auto"/>
            <w:right w:val="none" w:sz="0" w:space="0" w:color="auto"/>
          </w:divBdr>
        </w:div>
      </w:divsChild>
    </w:div>
    <w:div w:id="415248732">
      <w:bodyDiv w:val="1"/>
      <w:marLeft w:val="0"/>
      <w:marRight w:val="0"/>
      <w:marTop w:val="0"/>
      <w:marBottom w:val="0"/>
      <w:divBdr>
        <w:top w:val="none" w:sz="0" w:space="0" w:color="auto"/>
        <w:left w:val="none" w:sz="0" w:space="0" w:color="auto"/>
        <w:bottom w:val="none" w:sz="0" w:space="0" w:color="auto"/>
        <w:right w:val="none" w:sz="0" w:space="0" w:color="auto"/>
      </w:divBdr>
      <w:divsChild>
        <w:div w:id="1990279660">
          <w:marLeft w:val="547"/>
          <w:marRight w:val="0"/>
          <w:marTop w:val="0"/>
          <w:marBottom w:val="240"/>
          <w:divBdr>
            <w:top w:val="none" w:sz="0" w:space="0" w:color="auto"/>
            <w:left w:val="none" w:sz="0" w:space="0" w:color="auto"/>
            <w:bottom w:val="none" w:sz="0" w:space="0" w:color="auto"/>
            <w:right w:val="none" w:sz="0" w:space="0" w:color="auto"/>
          </w:divBdr>
        </w:div>
      </w:divsChild>
    </w:div>
    <w:div w:id="572282497">
      <w:bodyDiv w:val="1"/>
      <w:marLeft w:val="0"/>
      <w:marRight w:val="0"/>
      <w:marTop w:val="0"/>
      <w:marBottom w:val="0"/>
      <w:divBdr>
        <w:top w:val="none" w:sz="0" w:space="0" w:color="auto"/>
        <w:left w:val="none" w:sz="0" w:space="0" w:color="auto"/>
        <w:bottom w:val="none" w:sz="0" w:space="0" w:color="auto"/>
        <w:right w:val="none" w:sz="0" w:space="0" w:color="auto"/>
      </w:divBdr>
      <w:divsChild>
        <w:div w:id="917858862">
          <w:marLeft w:val="1166"/>
          <w:marRight w:val="0"/>
          <w:marTop w:val="0"/>
          <w:marBottom w:val="0"/>
          <w:divBdr>
            <w:top w:val="none" w:sz="0" w:space="0" w:color="auto"/>
            <w:left w:val="none" w:sz="0" w:space="0" w:color="auto"/>
            <w:bottom w:val="none" w:sz="0" w:space="0" w:color="auto"/>
            <w:right w:val="none" w:sz="0" w:space="0" w:color="auto"/>
          </w:divBdr>
        </w:div>
        <w:div w:id="1960800415">
          <w:marLeft w:val="1166"/>
          <w:marRight w:val="0"/>
          <w:marTop w:val="0"/>
          <w:marBottom w:val="0"/>
          <w:divBdr>
            <w:top w:val="none" w:sz="0" w:space="0" w:color="auto"/>
            <w:left w:val="none" w:sz="0" w:space="0" w:color="auto"/>
            <w:bottom w:val="none" w:sz="0" w:space="0" w:color="auto"/>
            <w:right w:val="none" w:sz="0" w:space="0" w:color="auto"/>
          </w:divBdr>
        </w:div>
        <w:div w:id="770205435">
          <w:marLeft w:val="1166"/>
          <w:marRight w:val="0"/>
          <w:marTop w:val="0"/>
          <w:marBottom w:val="0"/>
          <w:divBdr>
            <w:top w:val="none" w:sz="0" w:space="0" w:color="auto"/>
            <w:left w:val="none" w:sz="0" w:space="0" w:color="auto"/>
            <w:bottom w:val="none" w:sz="0" w:space="0" w:color="auto"/>
            <w:right w:val="none" w:sz="0" w:space="0" w:color="auto"/>
          </w:divBdr>
        </w:div>
        <w:div w:id="4720546">
          <w:marLeft w:val="1166"/>
          <w:marRight w:val="0"/>
          <w:marTop w:val="0"/>
          <w:marBottom w:val="0"/>
          <w:divBdr>
            <w:top w:val="none" w:sz="0" w:space="0" w:color="auto"/>
            <w:left w:val="none" w:sz="0" w:space="0" w:color="auto"/>
            <w:bottom w:val="none" w:sz="0" w:space="0" w:color="auto"/>
            <w:right w:val="none" w:sz="0" w:space="0" w:color="auto"/>
          </w:divBdr>
        </w:div>
        <w:div w:id="203711670">
          <w:marLeft w:val="1166"/>
          <w:marRight w:val="0"/>
          <w:marTop w:val="0"/>
          <w:marBottom w:val="0"/>
          <w:divBdr>
            <w:top w:val="none" w:sz="0" w:space="0" w:color="auto"/>
            <w:left w:val="none" w:sz="0" w:space="0" w:color="auto"/>
            <w:bottom w:val="none" w:sz="0" w:space="0" w:color="auto"/>
            <w:right w:val="none" w:sz="0" w:space="0" w:color="auto"/>
          </w:divBdr>
        </w:div>
        <w:div w:id="159930836">
          <w:marLeft w:val="1166"/>
          <w:marRight w:val="0"/>
          <w:marTop w:val="0"/>
          <w:marBottom w:val="0"/>
          <w:divBdr>
            <w:top w:val="none" w:sz="0" w:space="0" w:color="auto"/>
            <w:left w:val="none" w:sz="0" w:space="0" w:color="auto"/>
            <w:bottom w:val="none" w:sz="0" w:space="0" w:color="auto"/>
            <w:right w:val="none" w:sz="0" w:space="0" w:color="auto"/>
          </w:divBdr>
        </w:div>
        <w:div w:id="812209941">
          <w:marLeft w:val="1166"/>
          <w:marRight w:val="0"/>
          <w:marTop w:val="0"/>
          <w:marBottom w:val="0"/>
          <w:divBdr>
            <w:top w:val="none" w:sz="0" w:space="0" w:color="auto"/>
            <w:left w:val="none" w:sz="0" w:space="0" w:color="auto"/>
            <w:bottom w:val="none" w:sz="0" w:space="0" w:color="auto"/>
            <w:right w:val="none" w:sz="0" w:space="0" w:color="auto"/>
          </w:divBdr>
        </w:div>
        <w:div w:id="1898659168">
          <w:marLeft w:val="1166"/>
          <w:marRight w:val="0"/>
          <w:marTop w:val="0"/>
          <w:marBottom w:val="0"/>
          <w:divBdr>
            <w:top w:val="none" w:sz="0" w:space="0" w:color="auto"/>
            <w:left w:val="none" w:sz="0" w:space="0" w:color="auto"/>
            <w:bottom w:val="none" w:sz="0" w:space="0" w:color="auto"/>
            <w:right w:val="none" w:sz="0" w:space="0" w:color="auto"/>
          </w:divBdr>
        </w:div>
      </w:divsChild>
    </w:div>
    <w:div w:id="640889441">
      <w:bodyDiv w:val="1"/>
      <w:marLeft w:val="0"/>
      <w:marRight w:val="0"/>
      <w:marTop w:val="0"/>
      <w:marBottom w:val="0"/>
      <w:divBdr>
        <w:top w:val="none" w:sz="0" w:space="0" w:color="auto"/>
        <w:left w:val="none" w:sz="0" w:space="0" w:color="auto"/>
        <w:bottom w:val="none" w:sz="0" w:space="0" w:color="auto"/>
        <w:right w:val="none" w:sz="0" w:space="0" w:color="auto"/>
      </w:divBdr>
    </w:div>
    <w:div w:id="645548989">
      <w:bodyDiv w:val="1"/>
      <w:marLeft w:val="0"/>
      <w:marRight w:val="0"/>
      <w:marTop w:val="0"/>
      <w:marBottom w:val="0"/>
      <w:divBdr>
        <w:top w:val="none" w:sz="0" w:space="0" w:color="auto"/>
        <w:left w:val="none" w:sz="0" w:space="0" w:color="auto"/>
        <w:bottom w:val="none" w:sz="0" w:space="0" w:color="auto"/>
        <w:right w:val="none" w:sz="0" w:space="0" w:color="auto"/>
      </w:divBdr>
    </w:div>
    <w:div w:id="753550866">
      <w:bodyDiv w:val="1"/>
      <w:marLeft w:val="0"/>
      <w:marRight w:val="0"/>
      <w:marTop w:val="0"/>
      <w:marBottom w:val="0"/>
      <w:divBdr>
        <w:top w:val="none" w:sz="0" w:space="0" w:color="auto"/>
        <w:left w:val="none" w:sz="0" w:space="0" w:color="auto"/>
        <w:bottom w:val="none" w:sz="0" w:space="0" w:color="auto"/>
        <w:right w:val="none" w:sz="0" w:space="0" w:color="auto"/>
      </w:divBdr>
    </w:div>
    <w:div w:id="857544877">
      <w:bodyDiv w:val="1"/>
      <w:marLeft w:val="0"/>
      <w:marRight w:val="0"/>
      <w:marTop w:val="0"/>
      <w:marBottom w:val="0"/>
      <w:divBdr>
        <w:top w:val="none" w:sz="0" w:space="0" w:color="auto"/>
        <w:left w:val="none" w:sz="0" w:space="0" w:color="auto"/>
        <w:bottom w:val="none" w:sz="0" w:space="0" w:color="auto"/>
        <w:right w:val="none" w:sz="0" w:space="0" w:color="auto"/>
      </w:divBdr>
      <w:divsChild>
        <w:div w:id="1377047678">
          <w:marLeft w:val="1166"/>
          <w:marRight w:val="0"/>
          <w:marTop w:val="0"/>
          <w:marBottom w:val="0"/>
          <w:divBdr>
            <w:top w:val="none" w:sz="0" w:space="0" w:color="auto"/>
            <w:left w:val="none" w:sz="0" w:space="0" w:color="auto"/>
            <w:bottom w:val="none" w:sz="0" w:space="0" w:color="auto"/>
            <w:right w:val="none" w:sz="0" w:space="0" w:color="auto"/>
          </w:divBdr>
        </w:div>
        <w:div w:id="616450630">
          <w:marLeft w:val="1166"/>
          <w:marRight w:val="0"/>
          <w:marTop w:val="0"/>
          <w:marBottom w:val="0"/>
          <w:divBdr>
            <w:top w:val="none" w:sz="0" w:space="0" w:color="auto"/>
            <w:left w:val="none" w:sz="0" w:space="0" w:color="auto"/>
            <w:bottom w:val="none" w:sz="0" w:space="0" w:color="auto"/>
            <w:right w:val="none" w:sz="0" w:space="0" w:color="auto"/>
          </w:divBdr>
        </w:div>
        <w:div w:id="1231690904">
          <w:marLeft w:val="1166"/>
          <w:marRight w:val="0"/>
          <w:marTop w:val="0"/>
          <w:marBottom w:val="0"/>
          <w:divBdr>
            <w:top w:val="none" w:sz="0" w:space="0" w:color="auto"/>
            <w:left w:val="none" w:sz="0" w:space="0" w:color="auto"/>
            <w:bottom w:val="none" w:sz="0" w:space="0" w:color="auto"/>
            <w:right w:val="none" w:sz="0" w:space="0" w:color="auto"/>
          </w:divBdr>
        </w:div>
        <w:div w:id="150607437">
          <w:marLeft w:val="1166"/>
          <w:marRight w:val="0"/>
          <w:marTop w:val="0"/>
          <w:marBottom w:val="0"/>
          <w:divBdr>
            <w:top w:val="none" w:sz="0" w:space="0" w:color="auto"/>
            <w:left w:val="none" w:sz="0" w:space="0" w:color="auto"/>
            <w:bottom w:val="none" w:sz="0" w:space="0" w:color="auto"/>
            <w:right w:val="none" w:sz="0" w:space="0" w:color="auto"/>
          </w:divBdr>
        </w:div>
        <w:div w:id="2068800918">
          <w:marLeft w:val="1166"/>
          <w:marRight w:val="0"/>
          <w:marTop w:val="0"/>
          <w:marBottom w:val="0"/>
          <w:divBdr>
            <w:top w:val="none" w:sz="0" w:space="0" w:color="auto"/>
            <w:left w:val="none" w:sz="0" w:space="0" w:color="auto"/>
            <w:bottom w:val="none" w:sz="0" w:space="0" w:color="auto"/>
            <w:right w:val="none" w:sz="0" w:space="0" w:color="auto"/>
          </w:divBdr>
        </w:div>
        <w:div w:id="827136633">
          <w:marLeft w:val="1166"/>
          <w:marRight w:val="0"/>
          <w:marTop w:val="0"/>
          <w:marBottom w:val="0"/>
          <w:divBdr>
            <w:top w:val="none" w:sz="0" w:space="0" w:color="auto"/>
            <w:left w:val="none" w:sz="0" w:space="0" w:color="auto"/>
            <w:bottom w:val="none" w:sz="0" w:space="0" w:color="auto"/>
            <w:right w:val="none" w:sz="0" w:space="0" w:color="auto"/>
          </w:divBdr>
        </w:div>
        <w:div w:id="1592425490">
          <w:marLeft w:val="1166"/>
          <w:marRight w:val="0"/>
          <w:marTop w:val="0"/>
          <w:marBottom w:val="0"/>
          <w:divBdr>
            <w:top w:val="none" w:sz="0" w:space="0" w:color="auto"/>
            <w:left w:val="none" w:sz="0" w:space="0" w:color="auto"/>
            <w:bottom w:val="none" w:sz="0" w:space="0" w:color="auto"/>
            <w:right w:val="none" w:sz="0" w:space="0" w:color="auto"/>
          </w:divBdr>
        </w:div>
        <w:div w:id="803547447">
          <w:marLeft w:val="1166"/>
          <w:marRight w:val="0"/>
          <w:marTop w:val="0"/>
          <w:marBottom w:val="0"/>
          <w:divBdr>
            <w:top w:val="none" w:sz="0" w:space="0" w:color="auto"/>
            <w:left w:val="none" w:sz="0" w:space="0" w:color="auto"/>
            <w:bottom w:val="none" w:sz="0" w:space="0" w:color="auto"/>
            <w:right w:val="none" w:sz="0" w:space="0" w:color="auto"/>
          </w:divBdr>
        </w:div>
      </w:divsChild>
    </w:div>
    <w:div w:id="899747630">
      <w:bodyDiv w:val="1"/>
      <w:marLeft w:val="0"/>
      <w:marRight w:val="0"/>
      <w:marTop w:val="0"/>
      <w:marBottom w:val="0"/>
      <w:divBdr>
        <w:top w:val="none" w:sz="0" w:space="0" w:color="auto"/>
        <w:left w:val="none" w:sz="0" w:space="0" w:color="auto"/>
        <w:bottom w:val="none" w:sz="0" w:space="0" w:color="auto"/>
        <w:right w:val="none" w:sz="0" w:space="0" w:color="auto"/>
      </w:divBdr>
    </w:div>
    <w:div w:id="921522208">
      <w:bodyDiv w:val="1"/>
      <w:marLeft w:val="0"/>
      <w:marRight w:val="0"/>
      <w:marTop w:val="0"/>
      <w:marBottom w:val="0"/>
      <w:divBdr>
        <w:top w:val="none" w:sz="0" w:space="0" w:color="auto"/>
        <w:left w:val="none" w:sz="0" w:space="0" w:color="auto"/>
        <w:bottom w:val="none" w:sz="0" w:space="0" w:color="auto"/>
        <w:right w:val="none" w:sz="0" w:space="0" w:color="auto"/>
      </w:divBdr>
      <w:divsChild>
        <w:div w:id="338511478">
          <w:marLeft w:val="547"/>
          <w:marRight w:val="0"/>
          <w:marTop w:val="0"/>
          <w:marBottom w:val="240"/>
          <w:divBdr>
            <w:top w:val="none" w:sz="0" w:space="0" w:color="auto"/>
            <w:left w:val="none" w:sz="0" w:space="0" w:color="auto"/>
            <w:bottom w:val="none" w:sz="0" w:space="0" w:color="auto"/>
            <w:right w:val="none" w:sz="0" w:space="0" w:color="auto"/>
          </w:divBdr>
        </w:div>
      </w:divsChild>
    </w:div>
    <w:div w:id="938567410">
      <w:bodyDiv w:val="1"/>
      <w:marLeft w:val="0"/>
      <w:marRight w:val="0"/>
      <w:marTop w:val="0"/>
      <w:marBottom w:val="0"/>
      <w:divBdr>
        <w:top w:val="none" w:sz="0" w:space="0" w:color="auto"/>
        <w:left w:val="none" w:sz="0" w:space="0" w:color="auto"/>
        <w:bottom w:val="none" w:sz="0" w:space="0" w:color="auto"/>
        <w:right w:val="none" w:sz="0" w:space="0" w:color="auto"/>
      </w:divBdr>
    </w:div>
    <w:div w:id="950404365">
      <w:bodyDiv w:val="1"/>
      <w:marLeft w:val="0"/>
      <w:marRight w:val="0"/>
      <w:marTop w:val="0"/>
      <w:marBottom w:val="0"/>
      <w:divBdr>
        <w:top w:val="none" w:sz="0" w:space="0" w:color="auto"/>
        <w:left w:val="none" w:sz="0" w:space="0" w:color="auto"/>
        <w:bottom w:val="none" w:sz="0" w:space="0" w:color="auto"/>
        <w:right w:val="none" w:sz="0" w:space="0" w:color="auto"/>
      </w:divBdr>
    </w:div>
    <w:div w:id="991375101">
      <w:bodyDiv w:val="1"/>
      <w:marLeft w:val="0"/>
      <w:marRight w:val="0"/>
      <w:marTop w:val="0"/>
      <w:marBottom w:val="0"/>
      <w:divBdr>
        <w:top w:val="none" w:sz="0" w:space="0" w:color="auto"/>
        <w:left w:val="none" w:sz="0" w:space="0" w:color="auto"/>
        <w:bottom w:val="none" w:sz="0" w:space="0" w:color="auto"/>
        <w:right w:val="none" w:sz="0" w:space="0" w:color="auto"/>
      </w:divBdr>
    </w:div>
    <w:div w:id="1104032597">
      <w:bodyDiv w:val="1"/>
      <w:marLeft w:val="0"/>
      <w:marRight w:val="0"/>
      <w:marTop w:val="0"/>
      <w:marBottom w:val="0"/>
      <w:divBdr>
        <w:top w:val="none" w:sz="0" w:space="0" w:color="auto"/>
        <w:left w:val="none" w:sz="0" w:space="0" w:color="auto"/>
        <w:bottom w:val="none" w:sz="0" w:space="0" w:color="auto"/>
        <w:right w:val="none" w:sz="0" w:space="0" w:color="auto"/>
      </w:divBdr>
    </w:div>
    <w:div w:id="1234122984">
      <w:bodyDiv w:val="1"/>
      <w:marLeft w:val="0"/>
      <w:marRight w:val="0"/>
      <w:marTop w:val="0"/>
      <w:marBottom w:val="0"/>
      <w:divBdr>
        <w:top w:val="none" w:sz="0" w:space="0" w:color="auto"/>
        <w:left w:val="none" w:sz="0" w:space="0" w:color="auto"/>
        <w:bottom w:val="none" w:sz="0" w:space="0" w:color="auto"/>
        <w:right w:val="none" w:sz="0" w:space="0" w:color="auto"/>
      </w:divBdr>
      <w:divsChild>
        <w:div w:id="1744528065">
          <w:marLeft w:val="547"/>
          <w:marRight w:val="0"/>
          <w:marTop w:val="96"/>
          <w:marBottom w:val="0"/>
          <w:divBdr>
            <w:top w:val="none" w:sz="0" w:space="0" w:color="auto"/>
            <w:left w:val="none" w:sz="0" w:space="0" w:color="auto"/>
            <w:bottom w:val="none" w:sz="0" w:space="0" w:color="auto"/>
            <w:right w:val="none" w:sz="0" w:space="0" w:color="auto"/>
          </w:divBdr>
        </w:div>
        <w:div w:id="1831091347">
          <w:marLeft w:val="1440"/>
          <w:marRight w:val="0"/>
          <w:marTop w:val="96"/>
          <w:marBottom w:val="0"/>
          <w:divBdr>
            <w:top w:val="none" w:sz="0" w:space="0" w:color="auto"/>
            <w:left w:val="none" w:sz="0" w:space="0" w:color="auto"/>
            <w:bottom w:val="none" w:sz="0" w:space="0" w:color="auto"/>
            <w:right w:val="none" w:sz="0" w:space="0" w:color="auto"/>
          </w:divBdr>
        </w:div>
        <w:div w:id="679814467">
          <w:marLeft w:val="1440"/>
          <w:marRight w:val="0"/>
          <w:marTop w:val="96"/>
          <w:marBottom w:val="0"/>
          <w:divBdr>
            <w:top w:val="none" w:sz="0" w:space="0" w:color="auto"/>
            <w:left w:val="none" w:sz="0" w:space="0" w:color="auto"/>
            <w:bottom w:val="none" w:sz="0" w:space="0" w:color="auto"/>
            <w:right w:val="none" w:sz="0" w:space="0" w:color="auto"/>
          </w:divBdr>
        </w:div>
        <w:div w:id="215748620">
          <w:marLeft w:val="1440"/>
          <w:marRight w:val="0"/>
          <w:marTop w:val="96"/>
          <w:marBottom w:val="0"/>
          <w:divBdr>
            <w:top w:val="none" w:sz="0" w:space="0" w:color="auto"/>
            <w:left w:val="none" w:sz="0" w:space="0" w:color="auto"/>
            <w:bottom w:val="none" w:sz="0" w:space="0" w:color="auto"/>
            <w:right w:val="none" w:sz="0" w:space="0" w:color="auto"/>
          </w:divBdr>
        </w:div>
        <w:div w:id="1038625003">
          <w:marLeft w:val="1440"/>
          <w:marRight w:val="0"/>
          <w:marTop w:val="96"/>
          <w:marBottom w:val="0"/>
          <w:divBdr>
            <w:top w:val="none" w:sz="0" w:space="0" w:color="auto"/>
            <w:left w:val="none" w:sz="0" w:space="0" w:color="auto"/>
            <w:bottom w:val="none" w:sz="0" w:space="0" w:color="auto"/>
            <w:right w:val="none" w:sz="0" w:space="0" w:color="auto"/>
          </w:divBdr>
        </w:div>
      </w:divsChild>
    </w:div>
    <w:div w:id="1304039620">
      <w:bodyDiv w:val="1"/>
      <w:marLeft w:val="0"/>
      <w:marRight w:val="0"/>
      <w:marTop w:val="0"/>
      <w:marBottom w:val="0"/>
      <w:divBdr>
        <w:top w:val="none" w:sz="0" w:space="0" w:color="auto"/>
        <w:left w:val="none" w:sz="0" w:space="0" w:color="auto"/>
        <w:bottom w:val="none" w:sz="0" w:space="0" w:color="auto"/>
        <w:right w:val="none" w:sz="0" w:space="0" w:color="auto"/>
      </w:divBdr>
    </w:div>
    <w:div w:id="1354455321">
      <w:bodyDiv w:val="1"/>
      <w:marLeft w:val="0"/>
      <w:marRight w:val="0"/>
      <w:marTop w:val="0"/>
      <w:marBottom w:val="0"/>
      <w:divBdr>
        <w:top w:val="none" w:sz="0" w:space="0" w:color="auto"/>
        <w:left w:val="none" w:sz="0" w:space="0" w:color="auto"/>
        <w:bottom w:val="none" w:sz="0" w:space="0" w:color="auto"/>
        <w:right w:val="none" w:sz="0" w:space="0" w:color="auto"/>
      </w:divBdr>
    </w:div>
    <w:div w:id="1411848580">
      <w:bodyDiv w:val="1"/>
      <w:marLeft w:val="0"/>
      <w:marRight w:val="0"/>
      <w:marTop w:val="0"/>
      <w:marBottom w:val="0"/>
      <w:divBdr>
        <w:top w:val="none" w:sz="0" w:space="0" w:color="auto"/>
        <w:left w:val="none" w:sz="0" w:space="0" w:color="auto"/>
        <w:bottom w:val="none" w:sz="0" w:space="0" w:color="auto"/>
        <w:right w:val="none" w:sz="0" w:space="0" w:color="auto"/>
      </w:divBdr>
    </w:div>
    <w:div w:id="1515144308">
      <w:bodyDiv w:val="1"/>
      <w:marLeft w:val="0"/>
      <w:marRight w:val="0"/>
      <w:marTop w:val="0"/>
      <w:marBottom w:val="0"/>
      <w:divBdr>
        <w:top w:val="none" w:sz="0" w:space="0" w:color="auto"/>
        <w:left w:val="none" w:sz="0" w:space="0" w:color="auto"/>
        <w:bottom w:val="none" w:sz="0" w:space="0" w:color="auto"/>
        <w:right w:val="none" w:sz="0" w:space="0" w:color="auto"/>
      </w:divBdr>
    </w:div>
    <w:div w:id="1517958858">
      <w:bodyDiv w:val="1"/>
      <w:marLeft w:val="0"/>
      <w:marRight w:val="0"/>
      <w:marTop w:val="0"/>
      <w:marBottom w:val="0"/>
      <w:divBdr>
        <w:top w:val="none" w:sz="0" w:space="0" w:color="auto"/>
        <w:left w:val="none" w:sz="0" w:space="0" w:color="auto"/>
        <w:bottom w:val="none" w:sz="0" w:space="0" w:color="auto"/>
        <w:right w:val="none" w:sz="0" w:space="0" w:color="auto"/>
      </w:divBdr>
    </w:div>
    <w:div w:id="1527717392">
      <w:bodyDiv w:val="1"/>
      <w:marLeft w:val="0"/>
      <w:marRight w:val="0"/>
      <w:marTop w:val="0"/>
      <w:marBottom w:val="0"/>
      <w:divBdr>
        <w:top w:val="none" w:sz="0" w:space="0" w:color="auto"/>
        <w:left w:val="none" w:sz="0" w:space="0" w:color="auto"/>
        <w:bottom w:val="none" w:sz="0" w:space="0" w:color="auto"/>
        <w:right w:val="none" w:sz="0" w:space="0" w:color="auto"/>
      </w:divBdr>
    </w:div>
    <w:div w:id="1654944005">
      <w:bodyDiv w:val="1"/>
      <w:marLeft w:val="0"/>
      <w:marRight w:val="0"/>
      <w:marTop w:val="0"/>
      <w:marBottom w:val="0"/>
      <w:divBdr>
        <w:top w:val="none" w:sz="0" w:space="0" w:color="auto"/>
        <w:left w:val="none" w:sz="0" w:space="0" w:color="auto"/>
        <w:bottom w:val="none" w:sz="0" w:space="0" w:color="auto"/>
        <w:right w:val="none" w:sz="0" w:space="0" w:color="auto"/>
      </w:divBdr>
    </w:div>
    <w:div w:id="1687246104">
      <w:bodyDiv w:val="1"/>
      <w:marLeft w:val="0"/>
      <w:marRight w:val="0"/>
      <w:marTop w:val="0"/>
      <w:marBottom w:val="0"/>
      <w:divBdr>
        <w:top w:val="none" w:sz="0" w:space="0" w:color="auto"/>
        <w:left w:val="none" w:sz="0" w:space="0" w:color="auto"/>
        <w:bottom w:val="none" w:sz="0" w:space="0" w:color="auto"/>
        <w:right w:val="none" w:sz="0" w:space="0" w:color="auto"/>
      </w:divBdr>
    </w:div>
    <w:div w:id="1706826912">
      <w:bodyDiv w:val="1"/>
      <w:marLeft w:val="0"/>
      <w:marRight w:val="0"/>
      <w:marTop w:val="0"/>
      <w:marBottom w:val="0"/>
      <w:divBdr>
        <w:top w:val="none" w:sz="0" w:space="0" w:color="auto"/>
        <w:left w:val="none" w:sz="0" w:space="0" w:color="auto"/>
        <w:bottom w:val="none" w:sz="0" w:space="0" w:color="auto"/>
        <w:right w:val="none" w:sz="0" w:space="0" w:color="auto"/>
      </w:divBdr>
    </w:div>
    <w:div w:id="1731928410">
      <w:bodyDiv w:val="1"/>
      <w:marLeft w:val="0"/>
      <w:marRight w:val="0"/>
      <w:marTop w:val="0"/>
      <w:marBottom w:val="0"/>
      <w:divBdr>
        <w:top w:val="none" w:sz="0" w:space="0" w:color="auto"/>
        <w:left w:val="none" w:sz="0" w:space="0" w:color="auto"/>
        <w:bottom w:val="none" w:sz="0" w:space="0" w:color="auto"/>
        <w:right w:val="none" w:sz="0" w:space="0" w:color="auto"/>
      </w:divBdr>
    </w:div>
    <w:div w:id="1732003056">
      <w:bodyDiv w:val="1"/>
      <w:marLeft w:val="0"/>
      <w:marRight w:val="0"/>
      <w:marTop w:val="0"/>
      <w:marBottom w:val="0"/>
      <w:divBdr>
        <w:top w:val="none" w:sz="0" w:space="0" w:color="auto"/>
        <w:left w:val="none" w:sz="0" w:space="0" w:color="auto"/>
        <w:bottom w:val="none" w:sz="0" w:space="0" w:color="auto"/>
        <w:right w:val="none" w:sz="0" w:space="0" w:color="auto"/>
      </w:divBdr>
    </w:div>
    <w:div w:id="1778595393">
      <w:bodyDiv w:val="1"/>
      <w:marLeft w:val="0"/>
      <w:marRight w:val="0"/>
      <w:marTop w:val="0"/>
      <w:marBottom w:val="0"/>
      <w:divBdr>
        <w:top w:val="none" w:sz="0" w:space="0" w:color="auto"/>
        <w:left w:val="none" w:sz="0" w:space="0" w:color="auto"/>
        <w:bottom w:val="none" w:sz="0" w:space="0" w:color="auto"/>
        <w:right w:val="none" w:sz="0" w:space="0" w:color="auto"/>
      </w:divBdr>
    </w:div>
    <w:div w:id="1784880086">
      <w:bodyDiv w:val="1"/>
      <w:marLeft w:val="0"/>
      <w:marRight w:val="0"/>
      <w:marTop w:val="0"/>
      <w:marBottom w:val="0"/>
      <w:divBdr>
        <w:top w:val="none" w:sz="0" w:space="0" w:color="auto"/>
        <w:left w:val="none" w:sz="0" w:space="0" w:color="auto"/>
        <w:bottom w:val="none" w:sz="0" w:space="0" w:color="auto"/>
        <w:right w:val="none" w:sz="0" w:space="0" w:color="auto"/>
      </w:divBdr>
    </w:div>
    <w:div w:id="1808281135">
      <w:bodyDiv w:val="1"/>
      <w:marLeft w:val="0"/>
      <w:marRight w:val="0"/>
      <w:marTop w:val="0"/>
      <w:marBottom w:val="0"/>
      <w:divBdr>
        <w:top w:val="none" w:sz="0" w:space="0" w:color="auto"/>
        <w:left w:val="none" w:sz="0" w:space="0" w:color="auto"/>
        <w:bottom w:val="none" w:sz="0" w:space="0" w:color="auto"/>
        <w:right w:val="none" w:sz="0" w:space="0" w:color="auto"/>
      </w:divBdr>
    </w:div>
    <w:div w:id="1851722688">
      <w:bodyDiv w:val="1"/>
      <w:marLeft w:val="0"/>
      <w:marRight w:val="0"/>
      <w:marTop w:val="0"/>
      <w:marBottom w:val="0"/>
      <w:divBdr>
        <w:top w:val="none" w:sz="0" w:space="0" w:color="auto"/>
        <w:left w:val="none" w:sz="0" w:space="0" w:color="auto"/>
        <w:bottom w:val="none" w:sz="0" w:space="0" w:color="auto"/>
        <w:right w:val="none" w:sz="0" w:space="0" w:color="auto"/>
      </w:divBdr>
    </w:div>
    <w:div w:id="1936933504">
      <w:bodyDiv w:val="1"/>
      <w:marLeft w:val="0"/>
      <w:marRight w:val="0"/>
      <w:marTop w:val="0"/>
      <w:marBottom w:val="0"/>
      <w:divBdr>
        <w:top w:val="none" w:sz="0" w:space="0" w:color="auto"/>
        <w:left w:val="none" w:sz="0" w:space="0" w:color="auto"/>
        <w:bottom w:val="none" w:sz="0" w:space="0" w:color="auto"/>
        <w:right w:val="none" w:sz="0" w:space="0" w:color="auto"/>
      </w:divBdr>
    </w:div>
    <w:div w:id="1950811837">
      <w:bodyDiv w:val="1"/>
      <w:marLeft w:val="0"/>
      <w:marRight w:val="0"/>
      <w:marTop w:val="0"/>
      <w:marBottom w:val="0"/>
      <w:divBdr>
        <w:top w:val="none" w:sz="0" w:space="0" w:color="auto"/>
        <w:left w:val="none" w:sz="0" w:space="0" w:color="auto"/>
        <w:bottom w:val="none" w:sz="0" w:space="0" w:color="auto"/>
        <w:right w:val="none" w:sz="0" w:space="0" w:color="auto"/>
      </w:divBdr>
    </w:div>
    <w:div w:id="1954819665">
      <w:bodyDiv w:val="1"/>
      <w:marLeft w:val="0"/>
      <w:marRight w:val="0"/>
      <w:marTop w:val="0"/>
      <w:marBottom w:val="0"/>
      <w:divBdr>
        <w:top w:val="none" w:sz="0" w:space="0" w:color="auto"/>
        <w:left w:val="none" w:sz="0" w:space="0" w:color="auto"/>
        <w:bottom w:val="none" w:sz="0" w:space="0" w:color="auto"/>
        <w:right w:val="none" w:sz="0" w:space="0" w:color="auto"/>
      </w:divBdr>
    </w:div>
    <w:div w:id="2015954495">
      <w:bodyDiv w:val="1"/>
      <w:marLeft w:val="0"/>
      <w:marRight w:val="0"/>
      <w:marTop w:val="0"/>
      <w:marBottom w:val="0"/>
      <w:divBdr>
        <w:top w:val="none" w:sz="0" w:space="0" w:color="auto"/>
        <w:left w:val="none" w:sz="0" w:space="0" w:color="auto"/>
        <w:bottom w:val="none" w:sz="0" w:space="0" w:color="auto"/>
        <w:right w:val="none" w:sz="0" w:space="0" w:color="auto"/>
      </w:divBdr>
    </w:div>
    <w:div w:id="2027437104">
      <w:bodyDiv w:val="1"/>
      <w:marLeft w:val="0"/>
      <w:marRight w:val="0"/>
      <w:marTop w:val="0"/>
      <w:marBottom w:val="0"/>
      <w:divBdr>
        <w:top w:val="none" w:sz="0" w:space="0" w:color="auto"/>
        <w:left w:val="none" w:sz="0" w:space="0" w:color="auto"/>
        <w:bottom w:val="none" w:sz="0" w:space="0" w:color="auto"/>
        <w:right w:val="none" w:sz="0" w:space="0" w:color="auto"/>
      </w:divBdr>
    </w:div>
    <w:div w:id="2076199983">
      <w:bodyDiv w:val="1"/>
      <w:marLeft w:val="0"/>
      <w:marRight w:val="0"/>
      <w:marTop w:val="0"/>
      <w:marBottom w:val="0"/>
      <w:divBdr>
        <w:top w:val="none" w:sz="0" w:space="0" w:color="auto"/>
        <w:left w:val="none" w:sz="0" w:space="0" w:color="auto"/>
        <w:bottom w:val="none" w:sz="0" w:space="0" w:color="auto"/>
        <w:right w:val="none" w:sz="0" w:space="0" w:color="auto"/>
      </w:divBdr>
    </w:div>
    <w:div w:id="2079014956">
      <w:bodyDiv w:val="1"/>
      <w:marLeft w:val="0"/>
      <w:marRight w:val="0"/>
      <w:marTop w:val="0"/>
      <w:marBottom w:val="0"/>
      <w:divBdr>
        <w:top w:val="none" w:sz="0" w:space="0" w:color="auto"/>
        <w:left w:val="none" w:sz="0" w:space="0" w:color="auto"/>
        <w:bottom w:val="none" w:sz="0" w:space="0" w:color="auto"/>
        <w:right w:val="none" w:sz="0" w:space="0" w:color="auto"/>
      </w:divBdr>
    </w:div>
    <w:div w:id="2096710388">
      <w:bodyDiv w:val="1"/>
      <w:marLeft w:val="0"/>
      <w:marRight w:val="0"/>
      <w:marTop w:val="0"/>
      <w:marBottom w:val="0"/>
      <w:divBdr>
        <w:top w:val="none" w:sz="0" w:space="0" w:color="auto"/>
        <w:left w:val="none" w:sz="0" w:space="0" w:color="auto"/>
        <w:bottom w:val="none" w:sz="0" w:space="0" w:color="auto"/>
        <w:right w:val="none" w:sz="0" w:space="0" w:color="auto"/>
      </w:divBdr>
    </w:div>
    <w:div w:id="2097703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wmf"/><Relationship Id="rId21" Type="http://schemas.openxmlformats.org/officeDocument/2006/relationships/image" Target="media/image13.png"/><Relationship Id="rId42" Type="http://schemas.openxmlformats.org/officeDocument/2006/relationships/image" Target="media/image28.wmf"/><Relationship Id="rId47" Type="http://schemas.openxmlformats.org/officeDocument/2006/relationships/image" Target="media/image33.wmf"/><Relationship Id="rId63" Type="http://schemas.openxmlformats.org/officeDocument/2006/relationships/image" Target="media/image49.wmf"/><Relationship Id="rId68" Type="http://schemas.openxmlformats.org/officeDocument/2006/relationships/image" Target="media/image53.wmf"/><Relationship Id="rId2" Type="http://schemas.openxmlformats.org/officeDocument/2006/relationships/numbering" Target="numbering.xml"/><Relationship Id="rId16" Type="http://schemas.openxmlformats.org/officeDocument/2006/relationships/image" Target="media/image9.wmf"/><Relationship Id="rId29" Type="http://schemas.openxmlformats.org/officeDocument/2006/relationships/hyperlink" Target="http://www.12manage.com/quotes_er.html" TargetMode="External"/><Relationship Id="rId11" Type="http://schemas.openxmlformats.org/officeDocument/2006/relationships/image" Target="media/image4.png"/><Relationship Id="rId24" Type="http://schemas.openxmlformats.org/officeDocument/2006/relationships/hyperlink" Target="https://fortune.com/fortune500" TargetMode="External"/><Relationship Id="rId32" Type="http://schemas.openxmlformats.org/officeDocument/2006/relationships/hyperlink" Target="https://www.inc.com/will-yakowicz/drones-catch-employees-having-sex-and-other-employee-monitoring-gone-wrong.html" TargetMode="External"/><Relationship Id="rId37" Type="http://schemas.openxmlformats.org/officeDocument/2006/relationships/image" Target="media/image23.wmf"/><Relationship Id="rId40" Type="http://schemas.openxmlformats.org/officeDocument/2006/relationships/image" Target="media/image26.png"/><Relationship Id="rId45" Type="http://schemas.openxmlformats.org/officeDocument/2006/relationships/image" Target="media/image31.wmf"/><Relationship Id="rId53" Type="http://schemas.openxmlformats.org/officeDocument/2006/relationships/image" Target="media/image39.wmf"/><Relationship Id="rId58" Type="http://schemas.openxmlformats.org/officeDocument/2006/relationships/image" Target="media/image44.wmf"/><Relationship Id="rId66" Type="http://schemas.openxmlformats.org/officeDocument/2006/relationships/image" Target="media/image51.jpeg"/><Relationship Id="rId74"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47.wmf"/><Relationship Id="rId19" Type="http://schemas.openxmlformats.org/officeDocument/2006/relationships/image" Target="media/image12.wmf"/><Relationship Id="rId14" Type="http://schemas.openxmlformats.org/officeDocument/2006/relationships/image" Target="media/image7.wmf"/><Relationship Id="rId22" Type="http://schemas.openxmlformats.org/officeDocument/2006/relationships/image" Target="media/image14.wmf"/><Relationship Id="rId27" Type="http://schemas.openxmlformats.org/officeDocument/2006/relationships/hyperlink" Target="http://www.wired.com/science/discoveries/news/2000/08/38302?currentPage=1" TargetMode="External"/><Relationship Id="rId30" Type="http://schemas.openxmlformats.org/officeDocument/2006/relationships/image" Target="media/image19.wmf"/><Relationship Id="rId35" Type="http://schemas.openxmlformats.org/officeDocument/2006/relationships/image" Target="media/image22.wmf"/><Relationship Id="rId43" Type="http://schemas.openxmlformats.org/officeDocument/2006/relationships/image" Target="media/image29.wmf"/><Relationship Id="rId48" Type="http://schemas.openxmlformats.org/officeDocument/2006/relationships/image" Target="media/image34.wmf"/><Relationship Id="rId56" Type="http://schemas.openxmlformats.org/officeDocument/2006/relationships/image" Target="media/image42.wmf"/><Relationship Id="rId64" Type="http://schemas.openxmlformats.org/officeDocument/2006/relationships/image" Target="media/image50.wmf"/><Relationship Id="rId69" Type="http://schemas.openxmlformats.org/officeDocument/2006/relationships/hyperlink" Target="https://www.spectris.com/sites/spectris-corp/files/pdf/Code-of-Business-Ethics-English-Aug18.pdf" TargetMode="External"/><Relationship Id="rId8" Type="http://schemas.openxmlformats.org/officeDocument/2006/relationships/image" Target="media/image1.png"/><Relationship Id="rId51" Type="http://schemas.openxmlformats.org/officeDocument/2006/relationships/image" Target="media/image37.wmf"/><Relationship Id="rId72" Type="http://schemas.openxmlformats.org/officeDocument/2006/relationships/image" Target="media/image56.wmf"/><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wmf"/><Relationship Id="rId25" Type="http://schemas.openxmlformats.org/officeDocument/2006/relationships/image" Target="media/image16.png"/><Relationship Id="rId33" Type="http://schemas.openxmlformats.org/officeDocument/2006/relationships/image" Target="media/image21.wmf"/><Relationship Id="rId38" Type="http://schemas.openxmlformats.org/officeDocument/2006/relationships/image" Target="media/image24.wmf"/><Relationship Id="rId46" Type="http://schemas.openxmlformats.org/officeDocument/2006/relationships/image" Target="media/image32.wmf"/><Relationship Id="rId59" Type="http://schemas.openxmlformats.org/officeDocument/2006/relationships/image" Target="media/image45.wmf"/><Relationship Id="rId67" Type="http://schemas.openxmlformats.org/officeDocument/2006/relationships/image" Target="media/image52.wmf"/><Relationship Id="rId20" Type="http://schemas.openxmlformats.org/officeDocument/2006/relationships/hyperlink" Target="https://www.timberland.ca/responsibility.html" TargetMode="External"/><Relationship Id="rId41" Type="http://schemas.openxmlformats.org/officeDocument/2006/relationships/image" Target="media/image27.wmf"/><Relationship Id="rId54" Type="http://schemas.openxmlformats.org/officeDocument/2006/relationships/image" Target="media/image40.png"/><Relationship Id="rId62" Type="http://schemas.openxmlformats.org/officeDocument/2006/relationships/image" Target="media/image48.png"/><Relationship Id="rId70" Type="http://schemas.openxmlformats.org/officeDocument/2006/relationships/image" Target="media/image54.wmf"/><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wmf"/><Relationship Id="rId23" Type="http://schemas.openxmlformats.org/officeDocument/2006/relationships/image" Target="media/image15.png"/><Relationship Id="rId28" Type="http://schemas.openxmlformats.org/officeDocument/2006/relationships/image" Target="media/image18.wmf"/><Relationship Id="rId36" Type="http://schemas.openxmlformats.org/officeDocument/2006/relationships/hyperlink" Target="http://www.washingtonpost.com/wp-dyn/content/article/2008/04/27/AR2008042702213.html" TargetMode="External"/><Relationship Id="rId49" Type="http://schemas.openxmlformats.org/officeDocument/2006/relationships/image" Target="media/image35.wmf"/><Relationship Id="rId57" Type="http://schemas.openxmlformats.org/officeDocument/2006/relationships/image" Target="media/image43.wmf"/><Relationship Id="rId10" Type="http://schemas.openxmlformats.org/officeDocument/2006/relationships/image" Target="media/image3.png"/><Relationship Id="rId31" Type="http://schemas.openxmlformats.org/officeDocument/2006/relationships/image" Target="media/image20.wmf"/><Relationship Id="rId44" Type="http://schemas.openxmlformats.org/officeDocument/2006/relationships/image" Target="media/image30.wmf"/><Relationship Id="rId52" Type="http://schemas.openxmlformats.org/officeDocument/2006/relationships/image" Target="media/image38.wmf"/><Relationship Id="rId60" Type="http://schemas.openxmlformats.org/officeDocument/2006/relationships/image" Target="media/image46.wmf"/><Relationship Id="rId65" Type="http://schemas.openxmlformats.org/officeDocument/2006/relationships/hyperlink" Target="https://www.stevenmintzethics.com/single-post/2017/04/12/Can-You-Be-Happy-Without-Being-an-Ethical-Person" TargetMode="External"/><Relationship Id="rId73"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wmf"/><Relationship Id="rId18" Type="http://schemas.openxmlformats.org/officeDocument/2006/relationships/image" Target="media/image11.wmf"/><Relationship Id="rId39" Type="http://schemas.openxmlformats.org/officeDocument/2006/relationships/image" Target="media/image25.jpeg"/><Relationship Id="rId34" Type="http://schemas.openxmlformats.org/officeDocument/2006/relationships/hyperlink" Target="http://www.eeoc.gov/" TargetMode="External"/><Relationship Id="rId50" Type="http://schemas.openxmlformats.org/officeDocument/2006/relationships/image" Target="media/image36.wmf"/><Relationship Id="rId55" Type="http://schemas.openxmlformats.org/officeDocument/2006/relationships/image" Target="media/image41.wmf"/><Relationship Id="rId7" Type="http://schemas.openxmlformats.org/officeDocument/2006/relationships/endnotes" Target="endnotes.xml"/><Relationship Id="rId71" Type="http://schemas.openxmlformats.org/officeDocument/2006/relationships/image" Target="media/image55.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986250-236D-406D-906A-9AC34ACD1C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133</Pages>
  <Words>21403</Words>
  <Characters>122001</Characters>
  <Application>Microsoft Office Word</Application>
  <DocSecurity>0</DocSecurity>
  <Lines>1016</Lines>
  <Paragraphs>286</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143118</CharactersWithSpaces>
  <SharedDoc>false</SharedDoc>
  <HLinks>
    <vt:vector size="336" baseType="variant">
      <vt:variant>
        <vt:i4>3538955</vt:i4>
      </vt:variant>
      <vt:variant>
        <vt:i4>330</vt:i4>
      </vt:variant>
      <vt:variant>
        <vt:i4>0</vt:i4>
      </vt:variant>
      <vt:variant>
        <vt:i4>5</vt:i4>
      </vt:variant>
      <vt:variant>
        <vt:lpwstr>http://www.thefreelibrary.com/MENTAL+GYMNASTICS+%3A+VISUALIZATION+GIVES+ATHLETES+A+COMPETITIVE+EDGE.-a083956192</vt:lpwstr>
      </vt:variant>
      <vt:variant>
        <vt:lpwstr/>
      </vt:variant>
      <vt:variant>
        <vt:i4>5373959</vt:i4>
      </vt:variant>
      <vt:variant>
        <vt:i4>327</vt:i4>
      </vt:variant>
      <vt:variant>
        <vt:i4>0</vt:i4>
      </vt:variant>
      <vt:variant>
        <vt:i4>5</vt:i4>
      </vt:variant>
      <vt:variant>
        <vt:lpwstr>http://www.csrwire.com/press_releases/24448-Timberland-Among-Top-Ten-100-Best-Corporate-Citizens-</vt:lpwstr>
      </vt:variant>
      <vt:variant>
        <vt:lpwstr/>
      </vt:variant>
      <vt:variant>
        <vt:i4>1900545</vt:i4>
      </vt:variant>
      <vt:variant>
        <vt:i4>320</vt:i4>
      </vt:variant>
      <vt:variant>
        <vt:i4>0</vt:i4>
      </vt:variant>
      <vt:variant>
        <vt:i4>5</vt:i4>
      </vt:variant>
      <vt:variant>
        <vt:lpwstr/>
      </vt:variant>
      <vt:variant>
        <vt:lpwstr>_Toc229575489</vt:lpwstr>
      </vt:variant>
      <vt:variant>
        <vt:i4>1900544</vt:i4>
      </vt:variant>
      <vt:variant>
        <vt:i4>314</vt:i4>
      </vt:variant>
      <vt:variant>
        <vt:i4>0</vt:i4>
      </vt:variant>
      <vt:variant>
        <vt:i4>5</vt:i4>
      </vt:variant>
      <vt:variant>
        <vt:lpwstr/>
      </vt:variant>
      <vt:variant>
        <vt:lpwstr>_Toc229575488</vt:lpwstr>
      </vt:variant>
      <vt:variant>
        <vt:i4>1900559</vt:i4>
      </vt:variant>
      <vt:variant>
        <vt:i4>308</vt:i4>
      </vt:variant>
      <vt:variant>
        <vt:i4>0</vt:i4>
      </vt:variant>
      <vt:variant>
        <vt:i4>5</vt:i4>
      </vt:variant>
      <vt:variant>
        <vt:lpwstr/>
      </vt:variant>
      <vt:variant>
        <vt:lpwstr>_Toc229575487</vt:lpwstr>
      </vt:variant>
      <vt:variant>
        <vt:i4>1900558</vt:i4>
      </vt:variant>
      <vt:variant>
        <vt:i4>302</vt:i4>
      </vt:variant>
      <vt:variant>
        <vt:i4>0</vt:i4>
      </vt:variant>
      <vt:variant>
        <vt:i4>5</vt:i4>
      </vt:variant>
      <vt:variant>
        <vt:lpwstr/>
      </vt:variant>
      <vt:variant>
        <vt:lpwstr>_Toc229575486</vt:lpwstr>
      </vt:variant>
      <vt:variant>
        <vt:i4>1900557</vt:i4>
      </vt:variant>
      <vt:variant>
        <vt:i4>296</vt:i4>
      </vt:variant>
      <vt:variant>
        <vt:i4>0</vt:i4>
      </vt:variant>
      <vt:variant>
        <vt:i4>5</vt:i4>
      </vt:variant>
      <vt:variant>
        <vt:lpwstr/>
      </vt:variant>
      <vt:variant>
        <vt:lpwstr>_Toc229575485</vt:lpwstr>
      </vt:variant>
      <vt:variant>
        <vt:i4>1900556</vt:i4>
      </vt:variant>
      <vt:variant>
        <vt:i4>290</vt:i4>
      </vt:variant>
      <vt:variant>
        <vt:i4>0</vt:i4>
      </vt:variant>
      <vt:variant>
        <vt:i4>5</vt:i4>
      </vt:variant>
      <vt:variant>
        <vt:lpwstr/>
      </vt:variant>
      <vt:variant>
        <vt:lpwstr>_Toc229575484</vt:lpwstr>
      </vt:variant>
      <vt:variant>
        <vt:i4>1900555</vt:i4>
      </vt:variant>
      <vt:variant>
        <vt:i4>284</vt:i4>
      </vt:variant>
      <vt:variant>
        <vt:i4>0</vt:i4>
      </vt:variant>
      <vt:variant>
        <vt:i4>5</vt:i4>
      </vt:variant>
      <vt:variant>
        <vt:lpwstr/>
      </vt:variant>
      <vt:variant>
        <vt:lpwstr>_Toc229575483</vt:lpwstr>
      </vt:variant>
      <vt:variant>
        <vt:i4>1900554</vt:i4>
      </vt:variant>
      <vt:variant>
        <vt:i4>278</vt:i4>
      </vt:variant>
      <vt:variant>
        <vt:i4>0</vt:i4>
      </vt:variant>
      <vt:variant>
        <vt:i4>5</vt:i4>
      </vt:variant>
      <vt:variant>
        <vt:lpwstr/>
      </vt:variant>
      <vt:variant>
        <vt:lpwstr>_Toc229575482</vt:lpwstr>
      </vt:variant>
      <vt:variant>
        <vt:i4>1900553</vt:i4>
      </vt:variant>
      <vt:variant>
        <vt:i4>272</vt:i4>
      </vt:variant>
      <vt:variant>
        <vt:i4>0</vt:i4>
      </vt:variant>
      <vt:variant>
        <vt:i4>5</vt:i4>
      </vt:variant>
      <vt:variant>
        <vt:lpwstr/>
      </vt:variant>
      <vt:variant>
        <vt:lpwstr>_Toc229575481</vt:lpwstr>
      </vt:variant>
      <vt:variant>
        <vt:i4>1900552</vt:i4>
      </vt:variant>
      <vt:variant>
        <vt:i4>266</vt:i4>
      </vt:variant>
      <vt:variant>
        <vt:i4>0</vt:i4>
      </vt:variant>
      <vt:variant>
        <vt:i4>5</vt:i4>
      </vt:variant>
      <vt:variant>
        <vt:lpwstr/>
      </vt:variant>
      <vt:variant>
        <vt:lpwstr>_Toc229575480</vt:lpwstr>
      </vt:variant>
      <vt:variant>
        <vt:i4>1179649</vt:i4>
      </vt:variant>
      <vt:variant>
        <vt:i4>260</vt:i4>
      </vt:variant>
      <vt:variant>
        <vt:i4>0</vt:i4>
      </vt:variant>
      <vt:variant>
        <vt:i4>5</vt:i4>
      </vt:variant>
      <vt:variant>
        <vt:lpwstr/>
      </vt:variant>
      <vt:variant>
        <vt:lpwstr>_Toc229575479</vt:lpwstr>
      </vt:variant>
      <vt:variant>
        <vt:i4>1179648</vt:i4>
      </vt:variant>
      <vt:variant>
        <vt:i4>254</vt:i4>
      </vt:variant>
      <vt:variant>
        <vt:i4>0</vt:i4>
      </vt:variant>
      <vt:variant>
        <vt:i4>5</vt:i4>
      </vt:variant>
      <vt:variant>
        <vt:lpwstr/>
      </vt:variant>
      <vt:variant>
        <vt:lpwstr>_Toc229575478</vt:lpwstr>
      </vt:variant>
      <vt:variant>
        <vt:i4>1179663</vt:i4>
      </vt:variant>
      <vt:variant>
        <vt:i4>248</vt:i4>
      </vt:variant>
      <vt:variant>
        <vt:i4>0</vt:i4>
      </vt:variant>
      <vt:variant>
        <vt:i4>5</vt:i4>
      </vt:variant>
      <vt:variant>
        <vt:lpwstr/>
      </vt:variant>
      <vt:variant>
        <vt:lpwstr>_Toc229575477</vt:lpwstr>
      </vt:variant>
      <vt:variant>
        <vt:i4>1179662</vt:i4>
      </vt:variant>
      <vt:variant>
        <vt:i4>242</vt:i4>
      </vt:variant>
      <vt:variant>
        <vt:i4>0</vt:i4>
      </vt:variant>
      <vt:variant>
        <vt:i4>5</vt:i4>
      </vt:variant>
      <vt:variant>
        <vt:lpwstr/>
      </vt:variant>
      <vt:variant>
        <vt:lpwstr>_Toc229575476</vt:lpwstr>
      </vt:variant>
      <vt:variant>
        <vt:i4>1179661</vt:i4>
      </vt:variant>
      <vt:variant>
        <vt:i4>236</vt:i4>
      </vt:variant>
      <vt:variant>
        <vt:i4>0</vt:i4>
      </vt:variant>
      <vt:variant>
        <vt:i4>5</vt:i4>
      </vt:variant>
      <vt:variant>
        <vt:lpwstr/>
      </vt:variant>
      <vt:variant>
        <vt:lpwstr>_Toc229575475</vt:lpwstr>
      </vt:variant>
      <vt:variant>
        <vt:i4>1179660</vt:i4>
      </vt:variant>
      <vt:variant>
        <vt:i4>230</vt:i4>
      </vt:variant>
      <vt:variant>
        <vt:i4>0</vt:i4>
      </vt:variant>
      <vt:variant>
        <vt:i4>5</vt:i4>
      </vt:variant>
      <vt:variant>
        <vt:lpwstr/>
      </vt:variant>
      <vt:variant>
        <vt:lpwstr>_Toc229575474</vt:lpwstr>
      </vt:variant>
      <vt:variant>
        <vt:i4>1179659</vt:i4>
      </vt:variant>
      <vt:variant>
        <vt:i4>224</vt:i4>
      </vt:variant>
      <vt:variant>
        <vt:i4>0</vt:i4>
      </vt:variant>
      <vt:variant>
        <vt:i4>5</vt:i4>
      </vt:variant>
      <vt:variant>
        <vt:lpwstr/>
      </vt:variant>
      <vt:variant>
        <vt:lpwstr>_Toc229575473</vt:lpwstr>
      </vt:variant>
      <vt:variant>
        <vt:i4>1179658</vt:i4>
      </vt:variant>
      <vt:variant>
        <vt:i4>218</vt:i4>
      </vt:variant>
      <vt:variant>
        <vt:i4>0</vt:i4>
      </vt:variant>
      <vt:variant>
        <vt:i4>5</vt:i4>
      </vt:variant>
      <vt:variant>
        <vt:lpwstr/>
      </vt:variant>
      <vt:variant>
        <vt:lpwstr>_Toc229575472</vt:lpwstr>
      </vt:variant>
      <vt:variant>
        <vt:i4>1179657</vt:i4>
      </vt:variant>
      <vt:variant>
        <vt:i4>212</vt:i4>
      </vt:variant>
      <vt:variant>
        <vt:i4>0</vt:i4>
      </vt:variant>
      <vt:variant>
        <vt:i4>5</vt:i4>
      </vt:variant>
      <vt:variant>
        <vt:lpwstr/>
      </vt:variant>
      <vt:variant>
        <vt:lpwstr>_Toc229575471</vt:lpwstr>
      </vt:variant>
      <vt:variant>
        <vt:i4>1179656</vt:i4>
      </vt:variant>
      <vt:variant>
        <vt:i4>206</vt:i4>
      </vt:variant>
      <vt:variant>
        <vt:i4>0</vt:i4>
      </vt:variant>
      <vt:variant>
        <vt:i4>5</vt:i4>
      </vt:variant>
      <vt:variant>
        <vt:lpwstr/>
      </vt:variant>
      <vt:variant>
        <vt:lpwstr>_Toc229575470</vt:lpwstr>
      </vt:variant>
      <vt:variant>
        <vt:i4>1245185</vt:i4>
      </vt:variant>
      <vt:variant>
        <vt:i4>200</vt:i4>
      </vt:variant>
      <vt:variant>
        <vt:i4>0</vt:i4>
      </vt:variant>
      <vt:variant>
        <vt:i4>5</vt:i4>
      </vt:variant>
      <vt:variant>
        <vt:lpwstr/>
      </vt:variant>
      <vt:variant>
        <vt:lpwstr>_Toc229575469</vt:lpwstr>
      </vt:variant>
      <vt:variant>
        <vt:i4>1245184</vt:i4>
      </vt:variant>
      <vt:variant>
        <vt:i4>194</vt:i4>
      </vt:variant>
      <vt:variant>
        <vt:i4>0</vt:i4>
      </vt:variant>
      <vt:variant>
        <vt:i4>5</vt:i4>
      </vt:variant>
      <vt:variant>
        <vt:lpwstr/>
      </vt:variant>
      <vt:variant>
        <vt:lpwstr>_Toc229575468</vt:lpwstr>
      </vt:variant>
      <vt:variant>
        <vt:i4>1245199</vt:i4>
      </vt:variant>
      <vt:variant>
        <vt:i4>188</vt:i4>
      </vt:variant>
      <vt:variant>
        <vt:i4>0</vt:i4>
      </vt:variant>
      <vt:variant>
        <vt:i4>5</vt:i4>
      </vt:variant>
      <vt:variant>
        <vt:lpwstr/>
      </vt:variant>
      <vt:variant>
        <vt:lpwstr>_Toc229575467</vt:lpwstr>
      </vt:variant>
      <vt:variant>
        <vt:i4>1245198</vt:i4>
      </vt:variant>
      <vt:variant>
        <vt:i4>182</vt:i4>
      </vt:variant>
      <vt:variant>
        <vt:i4>0</vt:i4>
      </vt:variant>
      <vt:variant>
        <vt:i4>5</vt:i4>
      </vt:variant>
      <vt:variant>
        <vt:lpwstr/>
      </vt:variant>
      <vt:variant>
        <vt:lpwstr>_Toc229575466</vt:lpwstr>
      </vt:variant>
      <vt:variant>
        <vt:i4>1245197</vt:i4>
      </vt:variant>
      <vt:variant>
        <vt:i4>176</vt:i4>
      </vt:variant>
      <vt:variant>
        <vt:i4>0</vt:i4>
      </vt:variant>
      <vt:variant>
        <vt:i4>5</vt:i4>
      </vt:variant>
      <vt:variant>
        <vt:lpwstr/>
      </vt:variant>
      <vt:variant>
        <vt:lpwstr>_Toc229575465</vt:lpwstr>
      </vt:variant>
      <vt:variant>
        <vt:i4>1245196</vt:i4>
      </vt:variant>
      <vt:variant>
        <vt:i4>170</vt:i4>
      </vt:variant>
      <vt:variant>
        <vt:i4>0</vt:i4>
      </vt:variant>
      <vt:variant>
        <vt:i4>5</vt:i4>
      </vt:variant>
      <vt:variant>
        <vt:lpwstr/>
      </vt:variant>
      <vt:variant>
        <vt:lpwstr>_Toc229575464</vt:lpwstr>
      </vt:variant>
      <vt:variant>
        <vt:i4>1245195</vt:i4>
      </vt:variant>
      <vt:variant>
        <vt:i4>164</vt:i4>
      </vt:variant>
      <vt:variant>
        <vt:i4>0</vt:i4>
      </vt:variant>
      <vt:variant>
        <vt:i4>5</vt:i4>
      </vt:variant>
      <vt:variant>
        <vt:lpwstr/>
      </vt:variant>
      <vt:variant>
        <vt:lpwstr>_Toc229575463</vt:lpwstr>
      </vt:variant>
      <vt:variant>
        <vt:i4>1245194</vt:i4>
      </vt:variant>
      <vt:variant>
        <vt:i4>158</vt:i4>
      </vt:variant>
      <vt:variant>
        <vt:i4>0</vt:i4>
      </vt:variant>
      <vt:variant>
        <vt:i4>5</vt:i4>
      </vt:variant>
      <vt:variant>
        <vt:lpwstr/>
      </vt:variant>
      <vt:variant>
        <vt:lpwstr>_Toc229575462</vt:lpwstr>
      </vt:variant>
      <vt:variant>
        <vt:i4>1245193</vt:i4>
      </vt:variant>
      <vt:variant>
        <vt:i4>152</vt:i4>
      </vt:variant>
      <vt:variant>
        <vt:i4>0</vt:i4>
      </vt:variant>
      <vt:variant>
        <vt:i4>5</vt:i4>
      </vt:variant>
      <vt:variant>
        <vt:lpwstr/>
      </vt:variant>
      <vt:variant>
        <vt:lpwstr>_Toc229575461</vt:lpwstr>
      </vt:variant>
      <vt:variant>
        <vt:i4>1245192</vt:i4>
      </vt:variant>
      <vt:variant>
        <vt:i4>146</vt:i4>
      </vt:variant>
      <vt:variant>
        <vt:i4>0</vt:i4>
      </vt:variant>
      <vt:variant>
        <vt:i4>5</vt:i4>
      </vt:variant>
      <vt:variant>
        <vt:lpwstr/>
      </vt:variant>
      <vt:variant>
        <vt:lpwstr>_Toc229575460</vt:lpwstr>
      </vt:variant>
      <vt:variant>
        <vt:i4>1048577</vt:i4>
      </vt:variant>
      <vt:variant>
        <vt:i4>140</vt:i4>
      </vt:variant>
      <vt:variant>
        <vt:i4>0</vt:i4>
      </vt:variant>
      <vt:variant>
        <vt:i4>5</vt:i4>
      </vt:variant>
      <vt:variant>
        <vt:lpwstr/>
      </vt:variant>
      <vt:variant>
        <vt:lpwstr>_Toc229575459</vt:lpwstr>
      </vt:variant>
      <vt:variant>
        <vt:i4>1048576</vt:i4>
      </vt:variant>
      <vt:variant>
        <vt:i4>134</vt:i4>
      </vt:variant>
      <vt:variant>
        <vt:i4>0</vt:i4>
      </vt:variant>
      <vt:variant>
        <vt:i4>5</vt:i4>
      </vt:variant>
      <vt:variant>
        <vt:lpwstr/>
      </vt:variant>
      <vt:variant>
        <vt:lpwstr>_Toc229575458</vt:lpwstr>
      </vt:variant>
      <vt:variant>
        <vt:i4>1048591</vt:i4>
      </vt:variant>
      <vt:variant>
        <vt:i4>128</vt:i4>
      </vt:variant>
      <vt:variant>
        <vt:i4>0</vt:i4>
      </vt:variant>
      <vt:variant>
        <vt:i4>5</vt:i4>
      </vt:variant>
      <vt:variant>
        <vt:lpwstr/>
      </vt:variant>
      <vt:variant>
        <vt:lpwstr>_Toc229575457</vt:lpwstr>
      </vt:variant>
      <vt:variant>
        <vt:i4>1048590</vt:i4>
      </vt:variant>
      <vt:variant>
        <vt:i4>122</vt:i4>
      </vt:variant>
      <vt:variant>
        <vt:i4>0</vt:i4>
      </vt:variant>
      <vt:variant>
        <vt:i4>5</vt:i4>
      </vt:variant>
      <vt:variant>
        <vt:lpwstr/>
      </vt:variant>
      <vt:variant>
        <vt:lpwstr>_Toc229575456</vt:lpwstr>
      </vt:variant>
      <vt:variant>
        <vt:i4>1048589</vt:i4>
      </vt:variant>
      <vt:variant>
        <vt:i4>116</vt:i4>
      </vt:variant>
      <vt:variant>
        <vt:i4>0</vt:i4>
      </vt:variant>
      <vt:variant>
        <vt:i4>5</vt:i4>
      </vt:variant>
      <vt:variant>
        <vt:lpwstr/>
      </vt:variant>
      <vt:variant>
        <vt:lpwstr>_Toc229575455</vt:lpwstr>
      </vt:variant>
      <vt:variant>
        <vt:i4>1048588</vt:i4>
      </vt:variant>
      <vt:variant>
        <vt:i4>110</vt:i4>
      </vt:variant>
      <vt:variant>
        <vt:i4>0</vt:i4>
      </vt:variant>
      <vt:variant>
        <vt:i4>5</vt:i4>
      </vt:variant>
      <vt:variant>
        <vt:lpwstr/>
      </vt:variant>
      <vt:variant>
        <vt:lpwstr>_Toc229575454</vt:lpwstr>
      </vt:variant>
      <vt:variant>
        <vt:i4>1048587</vt:i4>
      </vt:variant>
      <vt:variant>
        <vt:i4>104</vt:i4>
      </vt:variant>
      <vt:variant>
        <vt:i4>0</vt:i4>
      </vt:variant>
      <vt:variant>
        <vt:i4>5</vt:i4>
      </vt:variant>
      <vt:variant>
        <vt:lpwstr/>
      </vt:variant>
      <vt:variant>
        <vt:lpwstr>_Toc229575453</vt:lpwstr>
      </vt:variant>
      <vt:variant>
        <vt:i4>1048586</vt:i4>
      </vt:variant>
      <vt:variant>
        <vt:i4>98</vt:i4>
      </vt:variant>
      <vt:variant>
        <vt:i4>0</vt:i4>
      </vt:variant>
      <vt:variant>
        <vt:i4>5</vt:i4>
      </vt:variant>
      <vt:variant>
        <vt:lpwstr/>
      </vt:variant>
      <vt:variant>
        <vt:lpwstr>_Toc229575452</vt:lpwstr>
      </vt:variant>
      <vt:variant>
        <vt:i4>1048585</vt:i4>
      </vt:variant>
      <vt:variant>
        <vt:i4>92</vt:i4>
      </vt:variant>
      <vt:variant>
        <vt:i4>0</vt:i4>
      </vt:variant>
      <vt:variant>
        <vt:i4>5</vt:i4>
      </vt:variant>
      <vt:variant>
        <vt:lpwstr/>
      </vt:variant>
      <vt:variant>
        <vt:lpwstr>_Toc229575451</vt:lpwstr>
      </vt:variant>
      <vt:variant>
        <vt:i4>1048584</vt:i4>
      </vt:variant>
      <vt:variant>
        <vt:i4>86</vt:i4>
      </vt:variant>
      <vt:variant>
        <vt:i4>0</vt:i4>
      </vt:variant>
      <vt:variant>
        <vt:i4>5</vt:i4>
      </vt:variant>
      <vt:variant>
        <vt:lpwstr/>
      </vt:variant>
      <vt:variant>
        <vt:lpwstr>_Toc229575450</vt:lpwstr>
      </vt:variant>
      <vt:variant>
        <vt:i4>1114113</vt:i4>
      </vt:variant>
      <vt:variant>
        <vt:i4>80</vt:i4>
      </vt:variant>
      <vt:variant>
        <vt:i4>0</vt:i4>
      </vt:variant>
      <vt:variant>
        <vt:i4>5</vt:i4>
      </vt:variant>
      <vt:variant>
        <vt:lpwstr/>
      </vt:variant>
      <vt:variant>
        <vt:lpwstr>_Toc229575449</vt:lpwstr>
      </vt:variant>
      <vt:variant>
        <vt:i4>1114112</vt:i4>
      </vt:variant>
      <vt:variant>
        <vt:i4>74</vt:i4>
      </vt:variant>
      <vt:variant>
        <vt:i4>0</vt:i4>
      </vt:variant>
      <vt:variant>
        <vt:i4>5</vt:i4>
      </vt:variant>
      <vt:variant>
        <vt:lpwstr/>
      </vt:variant>
      <vt:variant>
        <vt:lpwstr>_Toc229575448</vt:lpwstr>
      </vt:variant>
      <vt:variant>
        <vt:i4>1114127</vt:i4>
      </vt:variant>
      <vt:variant>
        <vt:i4>68</vt:i4>
      </vt:variant>
      <vt:variant>
        <vt:i4>0</vt:i4>
      </vt:variant>
      <vt:variant>
        <vt:i4>5</vt:i4>
      </vt:variant>
      <vt:variant>
        <vt:lpwstr/>
      </vt:variant>
      <vt:variant>
        <vt:lpwstr>_Toc229575447</vt:lpwstr>
      </vt:variant>
      <vt:variant>
        <vt:i4>1114126</vt:i4>
      </vt:variant>
      <vt:variant>
        <vt:i4>62</vt:i4>
      </vt:variant>
      <vt:variant>
        <vt:i4>0</vt:i4>
      </vt:variant>
      <vt:variant>
        <vt:i4>5</vt:i4>
      </vt:variant>
      <vt:variant>
        <vt:lpwstr/>
      </vt:variant>
      <vt:variant>
        <vt:lpwstr>_Toc229575446</vt:lpwstr>
      </vt:variant>
      <vt:variant>
        <vt:i4>1114125</vt:i4>
      </vt:variant>
      <vt:variant>
        <vt:i4>56</vt:i4>
      </vt:variant>
      <vt:variant>
        <vt:i4>0</vt:i4>
      </vt:variant>
      <vt:variant>
        <vt:i4>5</vt:i4>
      </vt:variant>
      <vt:variant>
        <vt:lpwstr/>
      </vt:variant>
      <vt:variant>
        <vt:lpwstr>_Toc229575445</vt:lpwstr>
      </vt:variant>
      <vt:variant>
        <vt:i4>1114124</vt:i4>
      </vt:variant>
      <vt:variant>
        <vt:i4>50</vt:i4>
      </vt:variant>
      <vt:variant>
        <vt:i4>0</vt:i4>
      </vt:variant>
      <vt:variant>
        <vt:i4>5</vt:i4>
      </vt:variant>
      <vt:variant>
        <vt:lpwstr/>
      </vt:variant>
      <vt:variant>
        <vt:lpwstr>_Toc229575444</vt:lpwstr>
      </vt:variant>
      <vt:variant>
        <vt:i4>1114123</vt:i4>
      </vt:variant>
      <vt:variant>
        <vt:i4>44</vt:i4>
      </vt:variant>
      <vt:variant>
        <vt:i4>0</vt:i4>
      </vt:variant>
      <vt:variant>
        <vt:i4>5</vt:i4>
      </vt:variant>
      <vt:variant>
        <vt:lpwstr/>
      </vt:variant>
      <vt:variant>
        <vt:lpwstr>_Toc229575443</vt:lpwstr>
      </vt:variant>
      <vt:variant>
        <vt:i4>1114122</vt:i4>
      </vt:variant>
      <vt:variant>
        <vt:i4>38</vt:i4>
      </vt:variant>
      <vt:variant>
        <vt:i4>0</vt:i4>
      </vt:variant>
      <vt:variant>
        <vt:i4>5</vt:i4>
      </vt:variant>
      <vt:variant>
        <vt:lpwstr/>
      </vt:variant>
      <vt:variant>
        <vt:lpwstr>_Toc229575442</vt:lpwstr>
      </vt:variant>
      <vt:variant>
        <vt:i4>1114121</vt:i4>
      </vt:variant>
      <vt:variant>
        <vt:i4>32</vt:i4>
      </vt:variant>
      <vt:variant>
        <vt:i4>0</vt:i4>
      </vt:variant>
      <vt:variant>
        <vt:i4>5</vt:i4>
      </vt:variant>
      <vt:variant>
        <vt:lpwstr/>
      </vt:variant>
      <vt:variant>
        <vt:lpwstr>_Toc229575441</vt:lpwstr>
      </vt:variant>
      <vt:variant>
        <vt:i4>1114120</vt:i4>
      </vt:variant>
      <vt:variant>
        <vt:i4>26</vt:i4>
      </vt:variant>
      <vt:variant>
        <vt:i4>0</vt:i4>
      </vt:variant>
      <vt:variant>
        <vt:i4>5</vt:i4>
      </vt:variant>
      <vt:variant>
        <vt:lpwstr/>
      </vt:variant>
      <vt:variant>
        <vt:lpwstr>_Toc229575440</vt:lpwstr>
      </vt:variant>
      <vt:variant>
        <vt:i4>1441793</vt:i4>
      </vt:variant>
      <vt:variant>
        <vt:i4>20</vt:i4>
      </vt:variant>
      <vt:variant>
        <vt:i4>0</vt:i4>
      </vt:variant>
      <vt:variant>
        <vt:i4>5</vt:i4>
      </vt:variant>
      <vt:variant>
        <vt:lpwstr/>
      </vt:variant>
      <vt:variant>
        <vt:lpwstr>_Toc229575439</vt:lpwstr>
      </vt:variant>
      <vt:variant>
        <vt:i4>1441792</vt:i4>
      </vt:variant>
      <vt:variant>
        <vt:i4>14</vt:i4>
      </vt:variant>
      <vt:variant>
        <vt:i4>0</vt:i4>
      </vt:variant>
      <vt:variant>
        <vt:i4>5</vt:i4>
      </vt:variant>
      <vt:variant>
        <vt:lpwstr/>
      </vt:variant>
      <vt:variant>
        <vt:lpwstr>_Toc229575438</vt:lpwstr>
      </vt:variant>
      <vt:variant>
        <vt:i4>1441807</vt:i4>
      </vt:variant>
      <vt:variant>
        <vt:i4>8</vt:i4>
      </vt:variant>
      <vt:variant>
        <vt:i4>0</vt:i4>
      </vt:variant>
      <vt:variant>
        <vt:i4>5</vt:i4>
      </vt:variant>
      <vt:variant>
        <vt:lpwstr/>
      </vt:variant>
      <vt:variant>
        <vt:lpwstr>_Toc229575437</vt:lpwstr>
      </vt:variant>
      <vt:variant>
        <vt:i4>1441806</vt:i4>
      </vt:variant>
      <vt:variant>
        <vt:i4>2</vt:i4>
      </vt:variant>
      <vt:variant>
        <vt:i4>0</vt:i4>
      </vt:variant>
      <vt:variant>
        <vt:i4>5</vt:i4>
      </vt:variant>
      <vt:variant>
        <vt:lpwstr/>
      </vt:variant>
      <vt:variant>
        <vt:lpwstr>_Toc229575436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2022-01-20T14:40:00Z</dcterms:created>
  <dcterms:modified xsi:type="dcterms:W3CDTF">2022-10-12T16:31:00Z</dcterms:modified>
</cp:coreProperties>
</file>